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F9E4FB" w14:textId="77777777" w:rsidR="003808ED" w:rsidRPr="00814716" w:rsidRDefault="0097341B" w:rsidP="003808ED">
      <w:pPr>
        <w:widowControl/>
        <w:overflowPunct/>
        <w:adjustRightInd/>
        <w:jc w:val="right"/>
        <w:rPr>
          <w:rFonts w:asciiTheme="minorHAnsi" w:hAnsiTheme="minorHAnsi" w:cstheme="minorHAnsi"/>
          <w:b/>
          <w:color w:val="000000" w:themeColor="text1"/>
          <w:sz w:val="32"/>
          <w:szCs w:val="32"/>
        </w:rPr>
      </w:pPr>
      <w:r w:rsidRPr="00A6613D">
        <w:rPr>
          <w:rFonts w:asciiTheme="majorBidi" w:hAnsiTheme="majorBidi" w:cstheme="majorBidi"/>
          <w:noProof/>
        </w:rPr>
        <w:drawing>
          <wp:anchor distT="0" distB="0" distL="114300" distR="114300" simplePos="0" relativeHeight="251657216" behindDoc="0" locked="0" layoutInCell="1" allowOverlap="1" wp14:anchorId="5E3573E9" wp14:editId="43AC94C6">
            <wp:simplePos x="0" y="0"/>
            <wp:positionH relativeFrom="margin">
              <wp:posOffset>2499360</wp:posOffset>
            </wp:positionH>
            <wp:positionV relativeFrom="paragraph">
              <wp:posOffset>-697230</wp:posOffset>
            </wp:positionV>
            <wp:extent cx="894715" cy="704850"/>
            <wp:effectExtent l="0" t="0" r="635" b="0"/>
            <wp:wrapNone/>
            <wp:docPr id="1" name="Picture 2" descr="Description: Macintosh HD:Users:macbook:Desktop:somali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Macintosh HD:Users:macbook:Desktop:somaliaa.png"/>
                    <pic:cNvPicPr>
                      <a:picLocks noChangeAspect="1" noChangeArrowheads="1"/>
                    </pic:cNvPicPr>
                  </pic:nvPicPr>
                  <pic:blipFill>
                    <a:blip r:embed="rId12"/>
                    <a:srcRect/>
                    <a:stretch>
                      <a:fillRect/>
                    </a:stretch>
                  </pic:blipFill>
                  <pic:spPr bwMode="auto">
                    <a:xfrm>
                      <a:off x="0" y="0"/>
                      <a:ext cx="894715" cy="704850"/>
                    </a:xfrm>
                    <a:prstGeom prst="rect">
                      <a:avLst/>
                    </a:prstGeom>
                    <a:noFill/>
                    <a:ln w="9525">
                      <a:noFill/>
                      <a:miter lim="800000"/>
                      <a:headEnd/>
                      <a:tailEnd/>
                    </a:ln>
                  </pic:spPr>
                </pic:pic>
              </a:graphicData>
            </a:graphic>
          </wp:anchor>
        </w:drawing>
      </w:r>
    </w:p>
    <w:p w14:paraId="46D2179F" w14:textId="77777777" w:rsidR="0097341B" w:rsidRDefault="00923B80" w:rsidP="00CD2320">
      <w:pPr>
        <w:jc w:val="center"/>
        <w:rPr>
          <w:rFonts w:asciiTheme="minorHAnsi" w:hAnsiTheme="minorHAnsi" w:cstheme="minorHAnsi"/>
          <w:b/>
          <w:sz w:val="36"/>
          <w:szCs w:val="36"/>
        </w:rPr>
      </w:pPr>
      <w:r>
        <w:rPr>
          <w:rFonts w:asciiTheme="majorBidi" w:hAnsiTheme="majorBidi" w:cstheme="majorBidi"/>
          <w:noProof/>
          <w:sz w:val="20"/>
          <w:szCs w:val="20"/>
        </w:rPr>
        <mc:AlternateContent>
          <mc:Choice Requires="wps">
            <w:drawing>
              <wp:anchor distT="0" distB="0" distL="114300" distR="114300" simplePos="0" relativeHeight="251658240" behindDoc="1" locked="0" layoutInCell="1" allowOverlap="1" wp14:anchorId="4ED455AF" wp14:editId="42E7E7AD">
                <wp:simplePos x="0" y="0"/>
                <wp:positionH relativeFrom="column">
                  <wp:posOffset>1592580</wp:posOffset>
                </wp:positionH>
                <wp:positionV relativeFrom="paragraph">
                  <wp:posOffset>45085</wp:posOffset>
                </wp:positionV>
                <wp:extent cx="2516505" cy="626745"/>
                <wp:effectExtent l="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6505" cy="626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4954D2" w14:textId="77777777" w:rsidR="00A261BB" w:rsidRPr="00A334D7" w:rsidRDefault="00A261BB" w:rsidP="0097341B">
                            <w:pPr>
                              <w:pStyle w:val="MediumGrid21"/>
                              <w:jc w:val="center"/>
                              <w:rPr>
                                <w:rFonts w:ascii="Arial" w:hAnsi="Arial"/>
                                <w:bCs/>
                                <w:color w:val="002060"/>
                                <w:sz w:val="24"/>
                                <w:szCs w:val="24"/>
                                <w:lang w:val="en-GB"/>
                              </w:rPr>
                            </w:pPr>
                            <w:r w:rsidRPr="00A334D7">
                              <w:rPr>
                                <w:rFonts w:ascii="Arial" w:hAnsi="Arial"/>
                                <w:bCs/>
                                <w:color w:val="002060"/>
                                <w:sz w:val="24"/>
                                <w:szCs w:val="24"/>
                                <w:lang w:val="en-GB"/>
                              </w:rPr>
                              <w:t>Federal Republic of Somalia</w:t>
                            </w:r>
                          </w:p>
                          <w:p w14:paraId="1747A521" w14:textId="77777777" w:rsidR="00A261BB" w:rsidRPr="004010FE" w:rsidRDefault="00A261BB" w:rsidP="0097341B">
                            <w:pPr>
                              <w:jc w:val="center"/>
                              <w:rPr>
                                <w:bCs/>
                                <w:color w:val="002060"/>
                              </w:rPr>
                            </w:pPr>
                            <w:r>
                              <w:rPr>
                                <w:bCs/>
                                <w:color w:val="002060"/>
                              </w:rPr>
                              <w:t>Ministry of Internal security MoIS</w:t>
                            </w:r>
                          </w:p>
                          <w:p w14:paraId="3296963E" w14:textId="77777777" w:rsidR="00A261BB" w:rsidRPr="00CD7C6D" w:rsidRDefault="00A261BB" w:rsidP="0097341B">
                            <w:pPr>
                              <w:jc w:val="center"/>
                              <w:rPr>
                                <w:b/>
                                <w:bCs/>
                                <w:color w:val="002060"/>
                              </w:rPr>
                            </w:pPr>
                            <w:r w:rsidRPr="00CD7C6D">
                              <w:rPr>
                                <w:b/>
                                <w:bCs/>
                                <w:color w:val="002060"/>
                              </w:rPr>
                              <w:t>Office of Admin and Finance</w:t>
                            </w:r>
                          </w:p>
                          <w:p w14:paraId="560E854A" w14:textId="77777777" w:rsidR="00A261BB" w:rsidRPr="00A334D7" w:rsidRDefault="00A261BB" w:rsidP="0097341B">
                            <w:pPr>
                              <w:rPr>
                                <w:bCs/>
                                <w:color w:val="002060"/>
                              </w:rPr>
                            </w:pPr>
                          </w:p>
                          <w:p w14:paraId="061C4DA4" w14:textId="77777777" w:rsidR="00A261BB" w:rsidRPr="00A334D7" w:rsidRDefault="00A261BB" w:rsidP="0097341B">
                            <w:pPr>
                              <w:rPr>
                                <w:bCs/>
                                <w:color w:val="002060"/>
                              </w:rPr>
                            </w:pPr>
                          </w:p>
                          <w:p w14:paraId="06DB3352" w14:textId="77777777" w:rsidR="00A261BB" w:rsidRPr="00A334D7" w:rsidRDefault="00A261BB" w:rsidP="0097341B">
                            <w:pPr>
                              <w:rPr>
                                <w:bCs/>
                                <w:color w:val="002060"/>
                              </w:rPr>
                            </w:pPr>
                          </w:p>
                          <w:p w14:paraId="224C80BF" w14:textId="77777777" w:rsidR="00A261BB" w:rsidRPr="00A334D7" w:rsidRDefault="00A261BB" w:rsidP="0097341B">
                            <w:pPr>
                              <w:rPr>
                                <w:bCs/>
                                <w:color w:val="002060"/>
                              </w:rPr>
                            </w:pPr>
                          </w:p>
                          <w:p w14:paraId="6BF3DC73" w14:textId="77777777" w:rsidR="00A261BB" w:rsidRPr="00A334D7" w:rsidRDefault="00A261BB" w:rsidP="0097341B">
                            <w:pPr>
                              <w:rPr>
                                <w:bCs/>
                                <w:color w:val="002060"/>
                              </w:rPr>
                            </w:pPr>
                          </w:p>
                          <w:p w14:paraId="055D2968" w14:textId="77777777" w:rsidR="00A261BB" w:rsidRPr="00A334D7" w:rsidRDefault="00A261BB" w:rsidP="0097341B">
                            <w:pPr>
                              <w:pStyle w:val="Heading3"/>
                              <w:rPr>
                                <w:rFonts w:cs="Arial"/>
                                <w:b w:val="0"/>
                                <w:bCs/>
                                <w:color w:val="00206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ED455AF" id="_x0000_t202" coordsize="21600,21600" o:spt="202" path="m,l,21600r21600,l21600,xe">
                <v:stroke joinstyle="miter"/>
                <v:path gradientshapeok="t" o:connecttype="rect"/>
              </v:shapetype>
              <v:shape id="Text Box 3" o:spid="_x0000_s1026" type="#_x0000_t202" style="position:absolute;left:0;text-align:left;margin-left:125.4pt;margin-top:3.55pt;width:198.15pt;height:4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" stroked="f">
                <v:textbox>
                  <w:txbxContent>
                    <w:p w14:paraId="0B4954D2" w14:textId="77777777" w:rsidR="00A261BB" w:rsidRPr="00A334D7" w:rsidRDefault="00A261BB" w:rsidP="0097341B">
                      <w:pPr>
                        <w:pStyle w:val="MediumGrid21"/>
                        <w:jc w:val="center"/>
                        <w:rPr>
                          <w:rFonts w:ascii="Arial" w:hAnsi="Arial"/>
                          <w:bCs/>
                          <w:color w:val="002060"/>
                          <w:sz w:val="24"/>
                          <w:szCs w:val="24"/>
                          <w:lang w:val="en-GB"/>
                        </w:rPr>
                      </w:pPr>
                      <w:r w:rsidRPr="00A334D7">
                        <w:rPr>
                          <w:rFonts w:ascii="Arial" w:hAnsi="Arial"/>
                          <w:bCs/>
                          <w:color w:val="002060"/>
                          <w:sz w:val="24"/>
                          <w:szCs w:val="24"/>
                          <w:lang w:val="en-GB"/>
                        </w:rPr>
                        <w:t>Federal Republic of Somalia</w:t>
                      </w:r>
                    </w:p>
                    <w:p w14:paraId="1747A521" w14:textId="77777777" w:rsidR="00A261BB" w:rsidRPr="004010FE" w:rsidRDefault="00A261BB" w:rsidP="0097341B">
                      <w:pPr>
                        <w:jc w:val="center"/>
                        <w:rPr>
                          <w:bCs/>
                          <w:color w:val="002060"/>
                        </w:rPr>
                      </w:pPr>
                      <w:r>
                        <w:rPr>
                          <w:bCs/>
                          <w:color w:val="002060"/>
                        </w:rPr>
                        <w:t xml:space="preserve">Ministry of Internal security </w:t>
                      </w:r>
                      <w:proofErr w:type="spellStart"/>
                      <w:r>
                        <w:rPr>
                          <w:bCs/>
                          <w:color w:val="002060"/>
                        </w:rPr>
                        <w:t>MoIS</w:t>
                      </w:r>
                      <w:proofErr w:type="spellEnd"/>
                    </w:p>
                    <w:p w14:paraId="3296963E" w14:textId="77777777" w:rsidR="00A261BB" w:rsidRPr="00CD7C6D" w:rsidRDefault="00A261BB" w:rsidP="0097341B">
                      <w:pPr>
                        <w:jc w:val="center"/>
                        <w:rPr>
                          <w:b/>
                          <w:bCs/>
                          <w:color w:val="002060"/>
                        </w:rPr>
                      </w:pPr>
                      <w:r w:rsidRPr="00CD7C6D">
                        <w:rPr>
                          <w:b/>
                          <w:bCs/>
                          <w:color w:val="002060"/>
                        </w:rPr>
                        <w:t>Office of Admin and Finance</w:t>
                      </w:r>
                    </w:p>
                    <w:p w14:paraId="560E854A" w14:textId="77777777" w:rsidR="00A261BB" w:rsidRPr="00A334D7" w:rsidRDefault="00A261BB" w:rsidP="0097341B">
                      <w:pPr>
                        <w:rPr>
                          <w:bCs/>
                          <w:color w:val="002060"/>
                        </w:rPr>
                      </w:pPr>
                    </w:p>
                    <w:p w14:paraId="061C4DA4" w14:textId="77777777" w:rsidR="00A261BB" w:rsidRPr="00A334D7" w:rsidRDefault="00A261BB" w:rsidP="0097341B">
                      <w:pPr>
                        <w:rPr>
                          <w:bCs/>
                          <w:color w:val="002060"/>
                        </w:rPr>
                      </w:pPr>
                    </w:p>
                    <w:p w14:paraId="06DB3352" w14:textId="77777777" w:rsidR="00A261BB" w:rsidRPr="00A334D7" w:rsidRDefault="00A261BB" w:rsidP="0097341B">
                      <w:pPr>
                        <w:rPr>
                          <w:bCs/>
                          <w:color w:val="002060"/>
                        </w:rPr>
                      </w:pPr>
                    </w:p>
                    <w:p w14:paraId="224C80BF" w14:textId="77777777" w:rsidR="00A261BB" w:rsidRPr="00A334D7" w:rsidRDefault="00A261BB" w:rsidP="0097341B">
                      <w:pPr>
                        <w:rPr>
                          <w:bCs/>
                          <w:color w:val="002060"/>
                        </w:rPr>
                      </w:pPr>
                    </w:p>
                    <w:p w14:paraId="6BF3DC73" w14:textId="77777777" w:rsidR="00A261BB" w:rsidRPr="00A334D7" w:rsidRDefault="00A261BB" w:rsidP="0097341B">
                      <w:pPr>
                        <w:rPr>
                          <w:bCs/>
                          <w:color w:val="002060"/>
                        </w:rPr>
                      </w:pPr>
                    </w:p>
                    <w:p w14:paraId="055D2968" w14:textId="77777777" w:rsidR="00A261BB" w:rsidRPr="00A334D7" w:rsidRDefault="00A261BB" w:rsidP="0097341B">
                      <w:pPr>
                        <w:pStyle w:val="Heading3"/>
                        <w:rPr>
                          <w:rFonts w:cs="Arial"/>
                          <w:b w:val="0"/>
                          <w:bCs/>
                          <w:color w:val="002060"/>
                        </w:rPr>
                      </w:pPr>
                    </w:p>
                  </w:txbxContent>
                </v:textbox>
              </v:shape>
            </w:pict>
          </mc:Fallback>
        </mc:AlternateContent>
      </w:r>
    </w:p>
    <w:p w14:paraId="04E10F93" w14:textId="644AA578" w:rsidR="0097341B" w:rsidRDefault="00A95463" w:rsidP="00A95463">
      <w:pPr>
        <w:tabs>
          <w:tab w:val="left" w:pos="5713"/>
        </w:tabs>
        <w:rPr>
          <w:rFonts w:asciiTheme="minorHAnsi" w:hAnsiTheme="minorHAnsi" w:cstheme="minorHAnsi"/>
          <w:b/>
          <w:sz w:val="36"/>
          <w:szCs w:val="36"/>
        </w:rPr>
      </w:pPr>
      <w:r>
        <w:rPr>
          <w:rFonts w:asciiTheme="minorHAnsi" w:hAnsiTheme="minorHAnsi" w:cstheme="minorHAnsi"/>
          <w:b/>
          <w:sz w:val="36"/>
          <w:szCs w:val="36"/>
        </w:rPr>
        <w:tab/>
      </w:r>
    </w:p>
    <w:p w14:paraId="491F2197" w14:textId="77777777" w:rsidR="0097341B" w:rsidRDefault="0097341B" w:rsidP="00CD2320">
      <w:pPr>
        <w:jc w:val="center"/>
        <w:rPr>
          <w:rFonts w:asciiTheme="minorHAnsi" w:hAnsiTheme="minorHAnsi" w:cstheme="minorHAnsi"/>
          <w:b/>
          <w:sz w:val="36"/>
          <w:szCs w:val="36"/>
        </w:rPr>
      </w:pPr>
    </w:p>
    <w:p w14:paraId="4A58779F" w14:textId="77777777" w:rsidR="00CD2320" w:rsidRPr="00CD2320" w:rsidRDefault="00CD2320" w:rsidP="00CD2320">
      <w:pPr>
        <w:jc w:val="center"/>
        <w:rPr>
          <w:rFonts w:asciiTheme="minorHAnsi" w:hAnsiTheme="minorHAnsi" w:cstheme="minorHAnsi"/>
          <w:b/>
          <w:sz w:val="36"/>
          <w:szCs w:val="36"/>
        </w:rPr>
      </w:pPr>
      <w:r w:rsidRPr="00CD2320">
        <w:rPr>
          <w:rFonts w:asciiTheme="minorHAnsi" w:hAnsiTheme="minorHAnsi" w:cstheme="minorHAnsi"/>
          <w:b/>
          <w:sz w:val="36"/>
          <w:szCs w:val="36"/>
        </w:rPr>
        <w:t>INVITATION TO BID</w:t>
      </w:r>
    </w:p>
    <w:p w14:paraId="3EF1D977" w14:textId="77777777" w:rsidR="00CD2320" w:rsidRPr="00CD2320" w:rsidRDefault="00CD2320" w:rsidP="00CD2320">
      <w:pPr>
        <w:jc w:val="center"/>
        <w:rPr>
          <w:rFonts w:asciiTheme="minorHAnsi" w:hAnsiTheme="minorHAnsi" w:cstheme="minorHAnsi"/>
          <w:b/>
          <w:sz w:val="36"/>
          <w:szCs w:val="36"/>
        </w:rPr>
      </w:pPr>
    </w:p>
    <w:p w14:paraId="5F3087BD" w14:textId="77777777" w:rsidR="00CD2320" w:rsidRPr="00CD2320" w:rsidRDefault="00CD2320" w:rsidP="00CD2320">
      <w:pPr>
        <w:jc w:val="center"/>
        <w:rPr>
          <w:rFonts w:asciiTheme="minorHAnsi" w:hAnsiTheme="minorHAnsi" w:cstheme="minorHAnsi"/>
          <w:b/>
          <w:sz w:val="36"/>
          <w:szCs w:val="36"/>
        </w:rPr>
      </w:pPr>
    </w:p>
    <w:p w14:paraId="63D451DF" w14:textId="7FEA6612" w:rsidR="00CD2320" w:rsidRDefault="00750B5D" w:rsidP="0097341B">
      <w:pPr>
        <w:pStyle w:val="Megatext"/>
        <w:ind w:right="-28"/>
        <w:jc w:val="center"/>
        <w:rPr>
          <w:rFonts w:asciiTheme="minorHAnsi" w:hAnsiTheme="minorHAnsi" w:cstheme="minorHAnsi"/>
          <w:sz w:val="36"/>
          <w:szCs w:val="36"/>
        </w:rPr>
      </w:pPr>
      <w:r>
        <w:rPr>
          <w:rFonts w:asciiTheme="minorHAnsi" w:hAnsiTheme="minorHAnsi" w:cstheme="minorHAnsi"/>
          <w:sz w:val="36"/>
          <w:szCs w:val="36"/>
        </w:rPr>
        <w:t xml:space="preserve">No. </w:t>
      </w:r>
      <w:proofErr w:type="spellStart"/>
      <w:r>
        <w:rPr>
          <w:rFonts w:asciiTheme="minorHAnsi" w:hAnsiTheme="minorHAnsi" w:cstheme="minorHAnsi"/>
          <w:sz w:val="36"/>
          <w:szCs w:val="36"/>
        </w:rPr>
        <w:t>MoIS</w:t>
      </w:r>
      <w:proofErr w:type="spellEnd"/>
      <w:r>
        <w:rPr>
          <w:rFonts w:asciiTheme="minorHAnsi" w:hAnsiTheme="minorHAnsi" w:cstheme="minorHAnsi"/>
          <w:sz w:val="36"/>
          <w:szCs w:val="36"/>
        </w:rPr>
        <w:t>/SEMA-006</w:t>
      </w:r>
    </w:p>
    <w:p w14:paraId="6355CDA6" w14:textId="77777777" w:rsidR="0097341B" w:rsidRPr="0097341B" w:rsidRDefault="0097341B" w:rsidP="0097341B">
      <w:pPr>
        <w:pStyle w:val="Arialtight"/>
      </w:pPr>
    </w:p>
    <w:p w14:paraId="61C431F1" w14:textId="674DF177" w:rsidR="00AA000A" w:rsidRDefault="00CD2320" w:rsidP="00AA000A">
      <w:pPr>
        <w:jc w:val="center"/>
        <w:rPr>
          <w:rFonts w:asciiTheme="minorHAnsi" w:eastAsia="Times New Roman" w:hAnsiTheme="minorHAnsi" w:cstheme="minorHAnsi"/>
          <w:b/>
          <w:sz w:val="36"/>
          <w:szCs w:val="36"/>
        </w:rPr>
      </w:pPr>
      <w:r w:rsidRPr="00CD2320">
        <w:rPr>
          <w:rFonts w:asciiTheme="minorHAnsi" w:eastAsia="Times New Roman" w:hAnsiTheme="minorHAnsi" w:cstheme="minorHAnsi"/>
          <w:b/>
          <w:sz w:val="36"/>
          <w:szCs w:val="36"/>
        </w:rPr>
        <w:t xml:space="preserve">Subject: </w:t>
      </w:r>
      <w:r w:rsidR="007306D4">
        <w:rPr>
          <w:rFonts w:asciiTheme="minorHAnsi" w:eastAsia="Times New Roman" w:hAnsiTheme="minorHAnsi" w:cstheme="minorHAnsi"/>
          <w:b/>
          <w:sz w:val="36"/>
          <w:szCs w:val="36"/>
        </w:rPr>
        <w:t xml:space="preserve">BUILDING CAPACITY </w:t>
      </w:r>
      <w:r w:rsidR="00D97DAB">
        <w:rPr>
          <w:rFonts w:asciiTheme="minorHAnsi" w:eastAsia="Times New Roman" w:hAnsiTheme="minorHAnsi" w:cstheme="minorHAnsi"/>
          <w:b/>
          <w:sz w:val="36"/>
          <w:szCs w:val="36"/>
        </w:rPr>
        <w:t xml:space="preserve">OF THE SOMALI EXPLOSIVES MANAGEMENT AUTHORITY (SEMA) </w:t>
      </w:r>
      <w:r w:rsidR="00AA000A">
        <w:rPr>
          <w:rFonts w:asciiTheme="minorHAnsi" w:eastAsia="Times New Roman" w:hAnsiTheme="minorHAnsi" w:cstheme="minorHAnsi"/>
          <w:b/>
          <w:sz w:val="36"/>
          <w:szCs w:val="36"/>
        </w:rPr>
        <w:t>FOR ENHANCED INFORMATION MANAGEMENT THROUGH THE CREATION OF A CENTRALIZED DATA BASE</w:t>
      </w:r>
      <w:r w:rsidR="007306D4">
        <w:rPr>
          <w:rFonts w:asciiTheme="minorHAnsi" w:eastAsia="Times New Roman" w:hAnsiTheme="minorHAnsi" w:cstheme="minorHAnsi"/>
          <w:b/>
          <w:sz w:val="36"/>
          <w:szCs w:val="36"/>
        </w:rPr>
        <w:t xml:space="preserve"> </w:t>
      </w:r>
      <w:r w:rsidR="00AA000A">
        <w:rPr>
          <w:rFonts w:asciiTheme="minorHAnsi" w:eastAsia="Times New Roman" w:hAnsiTheme="minorHAnsi" w:cstheme="minorHAnsi"/>
          <w:b/>
          <w:sz w:val="36"/>
          <w:szCs w:val="36"/>
        </w:rPr>
        <w:t>ON CONTAMINATION</w:t>
      </w:r>
    </w:p>
    <w:p w14:paraId="5C5F5A7A" w14:textId="2B3EA6B5" w:rsidR="00C153DD" w:rsidRDefault="00C153DD" w:rsidP="00C153DD">
      <w:pPr>
        <w:jc w:val="center"/>
        <w:rPr>
          <w:rFonts w:asciiTheme="minorHAnsi" w:eastAsia="Times New Roman" w:hAnsiTheme="minorHAnsi" w:cstheme="minorHAnsi"/>
          <w:b/>
          <w:sz w:val="36"/>
          <w:szCs w:val="36"/>
        </w:rPr>
      </w:pPr>
    </w:p>
    <w:p w14:paraId="16E5A7D3" w14:textId="200039AA" w:rsidR="007306D4" w:rsidRDefault="007306D4" w:rsidP="00876E12">
      <w:pPr>
        <w:jc w:val="center"/>
        <w:rPr>
          <w:rFonts w:ascii="Calibri Light" w:eastAsia="Times New Roman" w:hAnsi="Calibri Light" w:cs="Calibri Light"/>
          <w:b/>
          <w:bCs/>
          <w:color w:val="000000"/>
        </w:rPr>
      </w:pPr>
    </w:p>
    <w:p w14:paraId="5C1C9879" w14:textId="77777777" w:rsidR="00CD2320" w:rsidRPr="00CD2320" w:rsidRDefault="00CD2320" w:rsidP="00AD6B44">
      <w:pPr>
        <w:jc w:val="center"/>
        <w:rPr>
          <w:rFonts w:asciiTheme="minorHAnsi" w:hAnsiTheme="minorHAnsi" w:cstheme="minorHAnsi"/>
          <w:sz w:val="36"/>
          <w:szCs w:val="36"/>
        </w:rPr>
      </w:pPr>
    </w:p>
    <w:p w14:paraId="50124015" w14:textId="77777777" w:rsidR="00CD2320" w:rsidRDefault="00B22A48" w:rsidP="00CD2320">
      <w:pPr>
        <w:pStyle w:val="Arialtight"/>
        <w:ind w:right="-28"/>
        <w:jc w:val="center"/>
        <w:rPr>
          <w:rFonts w:asciiTheme="minorHAnsi" w:hAnsiTheme="minorHAnsi" w:cstheme="minorHAnsi"/>
          <w:sz w:val="36"/>
          <w:szCs w:val="36"/>
        </w:rPr>
      </w:pPr>
      <w:r w:rsidRPr="00B22A48">
        <w:rPr>
          <w:rFonts w:asciiTheme="minorHAnsi" w:hAnsiTheme="minorHAnsi" w:cstheme="minorHAnsi"/>
          <w:sz w:val="36"/>
          <w:szCs w:val="36"/>
        </w:rPr>
        <w:t>Start Date for Submission of Bids:</w:t>
      </w:r>
    </w:p>
    <w:p w14:paraId="67315592" w14:textId="3A16FD57" w:rsidR="00B22A48" w:rsidRPr="00036EBD" w:rsidRDefault="002A4C8E" w:rsidP="00CD2320">
      <w:pPr>
        <w:pStyle w:val="Arialtight"/>
        <w:ind w:right="-28"/>
        <w:jc w:val="center"/>
        <w:rPr>
          <w:rFonts w:asciiTheme="minorHAnsi" w:hAnsiTheme="minorHAnsi" w:cstheme="minorHAnsi"/>
          <w:color w:val="FF0000"/>
          <w:sz w:val="36"/>
          <w:szCs w:val="36"/>
          <w:lang w:val="en-US"/>
        </w:rPr>
      </w:pPr>
      <w:r>
        <w:rPr>
          <w:rFonts w:asciiTheme="minorHAnsi" w:hAnsiTheme="minorHAnsi" w:cstheme="minorHAnsi"/>
          <w:color w:val="FF0000"/>
          <w:sz w:val="36"/>
          <w:szCs w:val="36"/>
          <w:lang w:val="en-US"/>
        </w:rPr>
        <w:t>8</w:t>
      </w:r>
      <w:r w:rsidR="007306D4">
        <w:rPr>
          <w:rFonts w:asciiTheme="minorHAnsi" w:hAnsiTheme="minorHAnsi" w:cstheme="minorHAnsi"/>
          <w:color w:val="FF0000"/>
          <w:sz w:val="36"/>
          <w:szCs w:val="36"/>
          <w:lang w:val="en-US"/>
        </w:rPr>
        <w:t xml:space="preserve"> DECEMBER</w:t>
      </w:r>
    </w:p>
    <w:p w14:paraId="6AACAA1D" w14:textId="77777777" w:rsidR="00CD2320" w:rsidRDefault="00CD2320" w:rsidP="00CD2320">
      <w:pPr>
        <w:pStyle w:val="Arialtight"/>
        <w:tabs>
          <w:tab w:val="left" w:pos="3686"/>
        </w:tabs>
        <w:ind w:right="-28"/>
        <w:jc w:val="center"/>
        <w:rPr>
          <w:rFonts w:asciiTheme="minorHAnsi" w:hAnsiTheme="minorHAnsi" w:cstheme="minorHAnsi"/>
          <w:sz w:val="36"/>
          <w:szCs w:val="36"/>
        </w:rPr>
      </w:pPr>
      <w:r w:rsidRPr="00CD2320">
        <w:rPr>
          <w:rFonts w:asciiTheme="minorHAnsi" w:hAnsiTheme="minorHAnsi" w:cstheme="minorHAnsi"/>
          <w:sz w:val="36"/>
          <w:szCs w:val="36"/>
        </w:rPr>
        <w:t xml:space="preserve">Deadline for Submission of Bids: </w:t>
      </w:r>
    </w:p>
    <w:p w14:paraId="7D06FFD6" w14:textId="219FF383" w:rsidR="00514EC2" w:rsidRPr="0065406D" w:rsidRDefault="007306D4" w:rsidP="00CD2320">
      <w:pPr>
        <w:pStyle w:val="Arialtight"/>
        <w:tabs>
          <w:tab w:val="left" w:pos="3686"/>
        </w:tabs>
        <w:ind w:right="-28"/>
        <w:jc w:val="center"/>
        <w:rPr>
          <w:rFonts w:asciiTheme="minorHAnsi" w:hAnsiTheme="minorHAnsi" w:cstheme="minorHAnsi"/>
          <w:color w:val="FF0000"/>
          <w:sz w:val="36"/>
          <w:szCs w:val="36"/>
        </w:rPr>
      </w:pPr>
      <w:r>
        <w:rPr>
          <w:rFonts w:asciiTheme="minorHAnsi" w:hAnsiTheme="minorHAnsi" w:cstheme="minorHAnsi"/>
          <w:color w:val="FF0000"/>
          <w:sz w:val="36"/>
          <w:szCs w:val="36"/>
        </w:rPr>
        <w:t>1</w:t>
      </w:r>
      <w:r w:rsidR="002A4C8E">
        <w:rPr>
          <w:rFonts w:asciiTheme="minorHAnsi" w:hAnsiTheme="minorHAnsi" w:cstheme="minorHAnsi"/>
          <w:color w:val="FF0000"/>
          <w:sz w:val="36"/>
          <w:szCs w:val="36"/>
        </w:rPr>
        <w:t>8</w:t>
      </w:r>
      <w:r>
        <w:rPr>
          <w:rFonts w:asciiTheme="minorHAnsi" w:hAnsiTheme="minorHAnsi" w:cstheme="minorHAnsi"/>
          <w:color w:val="FF0000"/>
          <w:sz w:val="36"/>
          <w:szCs w:val="36"/>
        </w:rPr>
        <w:t xml:space="preserve"> DECEMBER</w:t>
      </w:r>
    </w:p>
    <w:p w14:paraId="1091A4C3" w14:textId="77777777" w:rsidR="00514EC2" w:rsidRPr="0065406D" w:rsidRDefault="0065406D" w:rsidP="00CD2320">
      <w:pPr>
        <w:pStyle w:val="Arialtight"/>
        <w:tabs>
          <w:tab w:val="left" w:pos="3686"/>
        </w:tabs>
        <w:ind w:right="-28"/>
        <w:jc w:val="center"/>
        <w:rPr>
          <w:rFonts w:asciiTheme="minorHAnsi" w:hAnsiTheme="minorHAnsi" w:cstheme="minorHAnsi"/>
          <w:sz w:val="36"/>
          <w:szCs w:val="36"/>
        </w:rPr>
      </w:pPr>
      <w:r w:rsidRPr="0065406D">
        <w:rPr>
          <w:rFonts w:asciiTheme="minorHAnsi" w:hAnsiTheme="minorHAnsi" w:cstheme="minorHAnsi"/>
          <w:sz w:val="36"/>
          <w:szCs w:val="36"/>
        </w:rPr>
        <w:t>At</w:t>
      </w:r>
      <w:r w:rsidR="00CD2320" w:rsidRPr="0065406D">
        <w:rPr>
          <w:rFonts w:asciiTheme="minorHAnsi" w:hAnsiTheme="minorHAnsi" w:cstheme="minorHAnsi"/>
          <w:sz w:val="36"/>
          <w:szCs w:val="36"/>
        </w:rPr>
        <w:t xml:space="preserve"> 14:00 hours</w:t>
      </w:r>
    </w:p>
    <w:p w14:paraId="3E6A9598" w14:textId="77777777" w:rsidR="00CD2320" w:rsidRPr="0065406D" w:rsidRDefault="00CD2320" w:rsidP="00CD2320">
      <w:pPr>
        <w:pStyle w:val="Arialtight"/>
        <w:tabs>
          <w:tab w:val="left" w:pos="3686"/>
        </w:tabs>
        <w:ind w:right="-28"/>
        <w:jc w:val="center"/>
        <w:rPr>
          <w:rFonts w:asciiTheme="minorHAnsi" w:hAnsiTheme="minorHAnsi" w:cstheme="minorHAnsi"/>
          <w:sz w:val="36"/>
          <w:szCs w:val="36"/>
        </w:rPr>
      </w:pPr>
      <w:r w:rsidRPr="0065406D">
        <w:rPr>
          <w:rFonts w:asciiTheme="minorHAnsi" w:hAnsiTheme="minorHAnsi" w:cstheme="minorHAnsi"/>
          <w:sz w:val="36"/>
          <w:szCs w:val="36"/>
        </w:rPr>
        <w:t xml:space="preserve"> (</w:t>
      </w:r>
      <w:r w:rsidR="00514EC2" w:rsidRPr="0065406D">
        <w:rPr>
          <w:rFonts w:asciiTheme="minorHAnsi" w:hAnsiTheme="minorHAnsi" w:cstheme="minorHAnsi"/>
          <w:sz w:val="36"/>
          <w:szCs w:val="36"/>
        </w:rPr>
        <w:t>Somalia Time</w:t>
      </w:r>
      <w:r w:rsidRPr="0065406D">
        <w:rPr>
          <w:rFonts w:asciiTheme="minorHAnsi" w:hAnsiTheme="minorHAnsi" w:cstheme="minorHAnsi"/>
          <w:sz w:val="36"/>
          <w:szCs w:val="36"/>
        </w:rPr>
        <w:t>)</w:t>
      </w:r>
    </w:p>
    <w:p w14:paraId="19F9D05F" w14:textId="77777777" w:rsidR="001A176C" w:rsidRDefault="001A176C" w:rsidP="001A176C">
      <w:pPr>
        <w:rPr>
          <w:rFonts w:asciiTheme="minorHAnsi" w:hAnsiTheme="minorHAnsi" w:cstheme="minorHAnsi"/>
          <w:color w:val="000000" w:themeColor="text1"/>
        </w:rPr>
      </w:pPr>
    </w:p>
    <w:p w14:paraId="1FBB926C" w14:textId="77777777" w:rsidR="001A176C" w:rsidRDefault="001A176C" w:rsidP="001A176C">
      <w:pPr>
        <w:rPr>
          <w:rFonts w:asciiTheme="minorHAnsi" w:hAnsiTheme="minorHAnsi" w:cstheme="minorHAnsi"/>
          <w:b/>
          <w:bCs/>
          <w:color w:val="000000" w:themeColor="text1"/>
          <w:sz w:val="32"/>
          <w:szCs w:val="32"/>
          <w:lang w:val="en-GB"/>
        </w:rPr>
      </w:pPr>
    </w:p>
    <w:p w14:paraId="79ECFEC4" w14:textId="77777777" w:rsidR="001A176C" w:rsidRDefault="001A176C" w:rsidP="001A176C">
      <w:pPr>
        <w:rPr>
          <w:rFonts w:asciiTheme="minorHAnsi" w:hAnsiTheme="minorHAnsi" w:cstheme="minorHAnsi"/>
          <w:b/>
          <w:bCs/>
          <w:color w:val="000000" w:themeColor="text1"/>
          <w:sz w:val="32"/>
          <w:szCs w:val="32"/>
          <w:lang w:val="en-GB"/>
        </w:rPr>
      </w:pPr>
    </w:p>
    <w:p w14:paraId="13F694A0" w14:textId="77777777" w:rsidR="001A176C" w:rsidRDefault="001A176C" w:rsidP="001A176C">
      <w:pPr>
        <w:rPr>
          <w:rFonts w:asciiTheme="minorHAnsi" w:hAnsiTheme="minorHAnsi" w:cstheme="minorHAnsi"/>
          <w:b/>
          <w:bCs/>
          <w:color w:val="000000" w:themeColor="text1"/>
          <w:sz w:val="32"/>
          <w:szCs w:val="32"/>
          <w:lang w:val="en-GB"/>
        </w:rPr>
      </w:pPr>
    </w:p>
    <w:p w14:paraId="75B0757E" w14:textId="77777777" w:rsidR="001A176C" w:rsidRDefault="001A176C" w:rsidP="001A176C">
      <w:pPr>
        <w:rPr>
          <w:rFonts w:asciiTheme="minorHAnsi" w:hAnsiTheme="minorHAnsi" w:cstheme="minorHAnsi"/>
          <w:b/>
          <w:bCs/>
          <w:color w:val="000000" w:themeColor="text1"/>
          <w:sz w:val="32"/>
          <w:szCs w:val="32"/>
          <w:lang w:val="en-GB"/>
        </w:rPr>
      </w:pPr>
    </w:p>
    <w:p w14:paraId="0D986BE5" w14:textId="77777777" w:rsidR="001A176C" w:rsidRDefault="001A176C" w:rsidP="001A176C">
      <w:pPr>
        <w:rPr>
          <w:rFonts w:asciiTheme="minorHAnsi" w:hAnsiTheme="minorHAnsi" w:cstheme="minorHAnsi"/>
          <w:b/>
          <w:bCs/>
          <w:color w:val="000000" w:themeColor="text1"/>
          <w:sz w:val="32"/>
          <w:szCs w:val="32"/>
          <w:lang w:val="en-GB"/>
        </w:rPr>
      </w:pPr>
    </w:p>
    <w:p w14:paraId="2B6FF341" w14:textId="77777777" w:rsidR="001A176C" w:rsidRDefault="001A176C" w:rsidP="001A176C">
      <w:pPr>
        <w:rPr>
          <w:rFonts w:asciiTheme="minorHAnsi" w:hAnsiTheme="minorHAnsi" w:cstheme="minorHAnsi"/>
          <w:b/>
          <w:bCs/>
          <w:color w:val="000000" w:themeColor="text1"/>
          <w:sz w:val="32"/>
          <w:szCs w:val="32"/>
          <w:lang w:val="en-GB"/>
        </w:rPr>
      </w:pPr>
    </w:p>
    <w:p w14:paraId="00D3CDE6" w14:textId="77777777" w:rsidR="001A176C" w:rsidRDefault="001A176C" w:rsidP="001A176C">
      <w:pPr>
        <w:rPr>
          <w:rFonts w:asciiTheme="minorHAnsi" w:hAnsiTheme="minorHAnsi" w:cstheme="minorHAnsi"/>
          <w:b/>
          <w:bCs/>
          <w:color w:val="000000" w:themeColor="text1"/>
          <w:sz w:val="32"/>
          <w:szCs w:val="32"/>
          <w:lang w:val="en-GB"/>
        </w:rPr>
      </w:pPr>
    </w:p>
    <w:p w14:paraId="588E9664" w14:textId="77777777" w:rsidR="001A176C" w:rsidRDefault="001A176C" w:rsidP="001A176C">
      <w:pPr>
        <w:rPr>
          <w:rFonts w:asciiTheme="minorHAnsi" w:hAnsiTheme="minorHAnsi" w:cstheme="minorHAnsi"/>
          <w:b/>
          <w:bCs/>
          <w:color w:val="000000" w:themeColor="text1"/>
          <w:sz w:val="32"/>
          <w:szCs w:val="32"/>
          <w:lang w:val="en-GB"/>
        </w:rPr>
      </w:pPr>
    </w:p>
    <w:p w14:paraId="712C701D" w14:textId="77777777" w:rsidR="001A176C" w:rsidRDefault="001A176C" w:rsidP="001A176C">
      <w:pPr>
        <w:rPr>
          <w:rFonts w:asciiTheme="minorHAnsi" w:hAnsiTheme="minorHAnsi" w:cstheme="minorHAnsi"/>
          <w:b/>
          <w:bCs/>
          <w:color w:val="000000" w:themeColor="text1"/>
          <w:sz w:val="32"/>
          <w:szCs w:val="32"/>
          <w:lang w:val="en-GB"/>
        </w:rPr>
      </w:pPr>
    </w:p>
    <w:p w14:paraId="50D60285" w14:textId="77777777" w:rsidR="001A176C" w:rsidRDefault="001A176C" w:rsidP="001A176C">
      <w:pPr>
        <w:rPr>
          <w:rFonts w:asciiTheme="minorHAnsi" w:hAnsiTheme="minorHAnsi" w:cstheme="minorHAnsi"/>
          <w:b/>
          <w:bCs/>
          <w:color w:val="000000" w:themeColor="text1"/>
          <w:sz w:val="32"/>
          <w:szCs w:val="32"/>
          <w:lang w:val="en-GB"/>
        </w:rPr>
      </w:pPr>
    </w:p>
    <w:p w14:paraId="3D2B7711" w14:textId="77777777" w:rsidR="001A176C" w:rsidRDefault="001A176C" w:rsidP="001A176C">
      <w:pPr>
        <w:rPr>
          <w:rFonts w:asciiTheme="minorHAnsi" w:hAnsiTheme="minorHAnsi" w:cstheme="minorHAnsi"/>
          <w:b/>
          <w:bCs/>
          <w:color w:val="000000" w:themeColor="text1"/>
          <w:sz w:val="32"/>
          <w:szCs w:val="32"/>
          <w:lang w:val="en-GB"/>
        </w:rPr>
      </w:pPr>
    </w:p>
    <w:p w14:paraId="47839D58" w14:textId="77777777" w:rsidR="001A176C" w:rsidRDefault="001A176C" w:rsidP="001A176C">
      <w:pPr>
        <w:rPr>
          <w:rFonts w:asciiTheme="minorHAnsi" w:hAnsiTheme="minorHAnsi" w:cstheme="minorHAnsi"/>
          <w:b/>
          <w:bCs/>
          <w:color w:val="000000" w:themeColor="text1"/>
          <w:sz w:val="32"/>
          <w:szCs w:val="32"/>
          <w:lang w:val="en-GB"/>
        </w:rPr>
      </w:pPr>
    </w:p>
    <w:p w14:paraId="1F380E77" w14:textId="77777777" w:rsidR="001A176C" w:rsidRDefault="001A176C" w:rsidP="001A176C">
      <w:pPr>
        <w:rPr>
          <w:rFonts w:asciiTheme="minorHAnsi" w:hAnsiTheme="minorHAnsi" w:cstheme="minorHAnsi"/>
          <w:b/>
          <w:bCs/>
          <w:color w:val="000000" w:themeColor="text1"/>
          <w:sz w:val="32"/>
          <w:szCs w:val="32"/>
          <w:lang w:val="en-GB"/>
        </w:rPr>
      </w:pPr>
    </w:p>
    <w:p w14:paraId="448FA85F" w14:textId="77777777" w:rsidR="000C562F" w:rsidRPr="001A176C" w:rsidRDefault="000C562F" w:rsidP="001A176C">
      <w:pPr>
        <w:rPr>
          <w:rFonts w:asciiTheme="minorHAnsi" w:hAnsiTheme="minorHAnsi" w:cstheme="minorHAnsi"/>
        </w:rPr>
      </w:pPr>
      <w:r w:rsidRPr="00814716">
        <w:rPr>
          <w:rFonts w:asciiTheme="minorHAnsi" w:hAnsiTheme="minorHAnsi" w:cstheme="minorHAnsi"/>
          <w:b/>
          <w:bCs/>
          <w:color w:val="000000" w:themeColor="text1"/>
          <w:sz w:val="32"/>
          <w:szCs w:val="32"/>
          <w:lang w:val="en-GB"/>
        </w:rPr>
        <w:t xml:space="preserve">Section 1.  </w:t>
      </w:r>
      <w:r w:rsidR="00BE65E7" w:rsidRPr="00814716">
        <w:rPr>
          <w:rFonts w:asciiTheme="minorHAnsi" w:hAnsiTheme="minorHAnsi" w:cstheme="minorHAnsi"/>
          <w:b/>
          <w:bCs/>
          <w:color w:val="000000" w:themeColor="text1"/>
          <w:sz w:val="32"/>
          <w:szCs w:val="32"/>
        </w:rPr>
        <w:t>Letter of Invitation</w:t>
      </w:r>
    </w:p>
    <w:p w14:paraId="563B26BE" w14:textId="77777777" w:rsidR="002F040E" w:rsidRPr="001A176C" w:rsidRDefault="002F040E" w:rsidP="001A176C">
      <w:pPr>
        <w:rPr>
          <w:rFonts w:asciiTheme="minorHAnsi" w:hAnsiTheme="minorHAnsi" w:cstheme="minorHAnsi"/>
          <w:color w:val="000000" w:themeColor="text1"/>
          <w:sz w:val="22"/>
          <w:szCs w:val="22"/>
        </w:rPr>
      </w:pPr>
    </w:p>
    <w:p w14:paraId="364A25E2" w14:textId="41BFB6C6" w:rsidR="00FC74D8" w:rsidRPr="001A176C" w:rsidRDefault="00514EC2" w:rsidP="001A176C">
      <w:pPr>
        <w:ind w:left="708"/>
        <w:jc w:val="right"/>
        <w:rPr>
          <w:rFonts w:asciiTheme="minorHAnsi" w:hAnsiTheme="minorHAnsi" w:cstheme="minorHAnsi"/>
          <w:color w:val="000000" w:themeColor="text1"/>
          <w:sz w:val="22"/>
          <w:szCs w:val="22"/>
        </w:rPr>
      </w:pPr>
      <w:r w:rsidRPr="00514EC2">
        <w:rPr>
          <w:rFonts w:asciiTheme="minorHAnsi" w:hAnsiTheme="minorHAnsi" w:cstheme="minorHAnsi"/>
          <w:b/>
          <w:color w:val="000000" w:themeColor="text1"/>
          <w:sz w:val="22"/>
          <w:szCs w:val="22"/>
        </w:rPr>
        <w:t>Submission Start Date</w:t>
      </w:r>
      <w:r>
        <w:rPr>
          <w:rFonts w:asciiTheme="minorHAnsi" w:hAnsiTheme="minorHAnsi" w:cstheme="minorHAnsi"/>
          <w:color w:val="000000" w:themeColor="text1"/>
          <w:sz w:val="22"/>
          <w:szCs w:val="22"/>
        </w:rPr>
        <w:t xml:space="preserve">:  </w:t>
      </w:r>
      <w:r w:rsidR="002A4C8E">
        <w:rPr>
          <w:rFonts w:asciiTheme="minorHAnsi" w:hAnsiTheme="minorHAnsi" w:cstheme="minorHAnsi"/>
          <w:color w:val="000000" w:themeColor="text1"/>
          <w:sz w:val="22"/>
          <w:szCs w:val="22"/>
        </w:rPr>
        <w:t>8</w:t>
      </w:r>
      <w:r w:rsidR="007306D4">
        <w:rPr>
          <w:rFonts w:asciiTheme="minorHAnsi" w:hAnsiTheme="minorHAnsi" w:cstheme="minorHAnsi"/>
          <w:color w:val="000000" w:themeColor="text1"/>
          <w:sz w:val="22"/>
          <w:szCs w:val="22"/>
        </w:rPr>
        <w:t xml:space="preserve"> December</w:t>
      </w:r>
      <w:r w:rsidR="00036EBD">
        <w:rPr>
          <w:rFonts w:asciiTheme="minorHAnsi" w:hAnsiTheme="minorHAnsi" w:cstheme="minorHAnsi"/>
          <w:color w:val="000000" w:themeColor="text1"/>
          <w:sz w:val="22"/>
          <w:szCs w:val="22"/>
        </w:rPr>
        <w:t xml:space="preserve"> 2021</w:t>
      </w:r>
    </w:p>
    <w:p w14:paraId="559C274B" w14:textId="77777777" w:rsidR="00FC74D8" w:rsidRPr="001A176C" w:rsidRDefault="00FC74D8" w:rsidP="001A176C">
      <w:pPr>
        <w:ind w:left="708"/>
        <w:rPr>
          <w:rFonts w:asciiTheme="minorHAnsi" w:hAnsiTheme="minorHAnsi" w:cstheme="minorHAnsi"/>
          <w:color w:val="000000" w:themeColor="text1"/>
          <w:sz w:val="22"/>
          <w:szCs w:val="22"/>
        </w:rPr>
      </w:pPr>
    </w:p>
    <w:p w14:paraId="2439052A" w14:textId="4925BAFB" w:rsidR="00CC74DF" w:rsidRDefault="00FC74D8" w:rsidP="00036EBD">
      <w:pPr>
        <w:rPr>
          <w:rFonts w:ascii="Calibri Light" w:eastAsia="Times New Roman" w:hAnsi="Calibri Light" w:cs="Calibri Light"/>
          <w:b/>
          <w:bCs/>
          <w:color w:val="000000"/>
          <w:u w:val="single"/>
        </w:rPr>
      </w:pPr>
      <w:bookmarkStart w:id="0" w:name="_Hlk450918"/>
      <w:r w:rsidRPr="00750B5D">
        <w:rPr>
          <w:rFonts w:asciiTheme="minorHAnsi" w:hAnsiTheme="minorHAnsi" w:cstheme="minorHAnsi"/>
          <w:color w:val="000000" w:themeColor="text1"/>
          <w:sz w:val="22"/>
          <w:szCs w:val="22"/>
        </w:rPr>
        <w:t>No. M</w:t>
      </w:r>
      <w:r w:rsidR="00BD5EFF" w:rsidRPr="00750B5D">
        <w:rPr>
          <w:rFonts w:asciiTheme="minorHAnsi" w:hAnsiTheme="minorHAnsi" w:cstheme="minorHAnsi"/>
          <w:color w:val="000000" w:themeColor="text1"/>
          <w:sz w:val="22"/>
          <w:szCs w:val="22"/>
        </w:rPr>
        <w:t>O</w:t>
      </w:r>
      <w:r w:rsidRPr="00750B5D">
        <w:rPr>
          <w:rFonts w:asciiTheme="minorHAnsi" w:hAnsiTheme="minorHAnsi" w:cstheme="minorHAnsi"/>
          <w:color w:val="000000" w:themeColor="text1"/>
          <w:sz w:val="22"/>
          <w:szCs w:val="22"/>
        </w:rPr>
        <w:t>IS/</w:t>
      </w:r>
      <w:bookmarkEnd w:id="0"/>
      <w:r w:rsidR="00750B5D" w:rsidRPr="00750B5D">
        <w:rPr>
          <w:rFonts w:asciiTheme="minorHAnsi" w:hAnsiTheme="minorHAnsi" w:cstheme="minorHAnsi"/>
          <w:color w:val="000000" w:themeColor="text1"/>
          <w:sz w:val="22"/>
          <w:szCs w:val="22"/>
        </w:rPr>
        <w:t>SEMA-006</w:t>
      </w:r>
      <w:r w:rsidR="00750B5D">
        <w:rPr>
          <w:rFonts w:asciiTheme="minorHAnsi" w:hAnsiTheme="minorHAnsi" w:cstheme="minorHAnsi"/>
          <w:color w:val="000000" w:themeColor="text1"/>
          <w:sz w:val="22"/>
          <w:szCs w:val="22"/>
        </w:rPr>
        <w:t xml:space="preserve">: </w:t>
      </w:r>
      <w:r w:rsidR="007306D4">
        <w:rPr>
          <w:rFonts w:ascii="Calibri Light" w:eastAsia="Times New Roman" w:hAnsi="Calibri Light" w:cs="Calibri Light"/>
          <w:b/>
          <w:bCs/>
          <w:color w:val="000000"/>
        </w:rPr>
        <w:t>B</w:t>
      </w:r>
      <w:r w:rsidR="00A261BB">
        <w:rPr>
          <w:rFonts w:ascii="Calibri Light" w:eastAsia="Times New Roman" w:hAnsi="Calibri Light" w:cs="Calibri Light"/>
          <w:b/>
          <w:bCs/>
          <w:color w:val="000000"/>
        </w:rPr>
        <w:t>UILIDING CAPACITY FOR ENHANCED INFORMATION MANAGEMENT THROUGH THE CREATION OF A CENTRALIZED DATABASE ON CONTAMINATION</w:t>
      </w:r>
      <w:r w:rsidR="00C153DD">
        <w:rPr>
          <w:rFonts w:ascii="Calibri Light" w:eastAsia="Times New Roman" w:hAnsi="Calibri Light" w:cs="Calibri Light"/>
          <w:b/>
          <w:bCs/>
          <w:color w:val="000000"/>
        </w:rPr>
        <w:t xml:space="preserve"> </w:t>
      </w:r>
      <w:r w:rsidR="007306D4">
        <w:rPr>
          <w:rFonts w:ascii="Calibri Light" w:eastAsia="Times New Roman" w:hAnsi="Calibri Light" w:cs="Calibri Light"/>
          <w:b/>
          <w:bCs/>
          <w:color w:val="000000"/>
        </w:rPr>
        <w:t xml:space="preserve"> </w:t>
      </w:r>
    </w:p>
    <w:p w14:paraId="629C3A11" w14:textId="3A87DD39" w:rsidR="00AD6B44" w:rsidRDefault="00AD6B44" w:rsidP="00AD6B44">
      <w:pPr>
        <w:ind w:firstLine="720"/>
        <w:rPr>
          <w:rFonts w:ascii="Calibri Light" w:eastAsia="Times New Roman" w:hAnsi="Calibri Light" w:cs="Calibri Light"/>
          <w:b/>
          <w:bCs/>
          <w:color w:val="000000"/>
        </w:rPr>
      </w:pPr>
    </w:p>
    <w:p w14:paraId="1E6C8581" w14:textId="77777777" w:rsidR="00FC74D8" w:rsidRPr="001A176C" w:rsidRDefault="00FC74D8" w:rsidP="00AD6B44">
      <w:pPr>
        <w:jc w:val="center"/>
        <w:rPr>
          <w:rFonts w:asciiTheme="minorHAnsi" w:hAnsiTheme="minorHAnsi" w:cstheme="minorHAnsi"/>
          <w:color w:val="000000" w:themeColor="text1"/>
          <w:sz w:val="22"/>
          <w:szCs w:val="22"/>
        </w:rPr>
      </w:pPr>
    </w:p>
    <w:p w14:paraId="7E32F059" w14:textId="514CCF3D" w:rsidR="00143D41" w:rsidRPr="001A176C" w:rsidRDefault="00143D41" w:rsidP="00750B5D">
      <w:pPr>
        <w:rPr>
          <w:rFonts w:asciiTheme="minorHAnsi" w:hAnsiTheme="minorHAnsi" w:cstheme="minorHAnsi"/>
          <w:color w:val="000000" w:themeColor="text1"/>
          <w:sz w:val="22"/>
          <w:szCs w:val="22"/>
        </w:rPr>
      </w:pPr>
      <w:r w:rsidRPr="001A176C">
        <w:rPr>
          <w:rFonts w:asciiTheme="minorHAnsi" w:hAnsiTheme="minorHAnsi" w:cstheme="minorHAnsi"/>
          <w:color w:val="000000" w:themeColor="text1"/>
          <w:sz w:val="22"/>
          <w:szCs w:val="22"/>
        </w:rPr>
        <w:t>M</w:t>
      </w:r>
      <w:r>
        <w:rPr>
          <w:rFonts w:asciiTheme="minorHAnsi" w:hAnsiTheme="minorHAnsi" w:cstheme="minorHAnsi"/>
          <w:color w:val="000000" w:themeColor="text1"/>
          <w:sz w:val="22"/>
          <w:szCs w:val="22"/>
        </w:rPr>
        <w:t>O</w:t>
      </w:r>
      <w:r w:rsidRPr="001A176C">
        <w:rPr>
          <w:rFonts w:asciiTheme="minorHAnsi" w:hAnsiTheme="minorHAnsi" w:cstheme="minorHAnsi"/>
          <w:color w:val="000000" w:themeColor="text1"/>
          <w:sz w:val="22"/>
          <w:szCs w:val="22"/>
        </w:rPr>
        <w:t xml:space="preserve">IS invites </w:t>
      </w:r>
      <w:r>
        <w:rPr>
          <w:rFonts w:asciiTheme="minorHAnsi" w:hAnsiTheme="minorHAnsi" w:cstheme="minorHAnsi"/>
          <w:color w:val="000000" w:themeColor="text1"/>
          <w:sz w:val="22"/>
          <w:szCs w:val="22"/>
        </w:rPr>
        <w:t xml:space="preserve">non-profit organizations, registered </w:t>
      </w:r>
      <w:r w:rsidR="001E300B">
        <w:rPr>
          <w:rFonts w:asciiTheme="minorHAnsi" w:hAnsiTheme="minorHAnsi" w:cstheme="minorHAnsi"/>
          <w:color w:val="000000" w:themeColor="text1"/>
          <w:sz w:val="22"/>
          <w:szCs w:val="22"/>
        </w:rPr>
        <w:t xml:space="preserve">and accredited </w:t>
      </w:r>
      <w:r>
        <w:rPr>
          <w:rFonts w:asciiTheme="minorHAnsi" w:hAnsiTheme="minorHAnsi" w:cstheme="minorHAnsi"/>
          <w:color w:val="000000" w:themeColor="text1"/>
          <w:sz w:val="22"/>
          <w:szCs w:val="22"/>
        </w:rPr>
        <w:t xml:space="preserve">in Somalia </w:t>
      </w:r>
      <w:r w:rsidRPr="001A176C">
        <w:rPr>
          <w:rFonts w:asciiTheme="minorHAnsi" w:hAnsiTheme="minorHAnsi" w:cstheme="minorHAnsi"/>
          <w:color w:val="000000" w:themeColor="text1"/>
          <w:sz w:val="22"/>
          <w:szCs w:val="22"/>
        </w:rPr>
        <w:t>to submit a bid to this Invitation to Bid (ITB) for the above-referenced subject</w:t>
      </w:r>
      <w:r w:rsidR="002A4C8E">
        <w:rPr>
          <w:rFonts w:asciiTheme="minorHAnsi" w:hAnsiTheme="minorHAnsi" w:cstheme="minorHAnsi"/>
          <w:color w:val="000000" w:themeColor="text1"/>
          <w:sz w:val="22"/>
          <w:szCs w:val="22"/>
        </w:rPr>
        <w:t xml:space="preserve"> – contract value US$ 20,000</w:t>
      </w:r>
      <w:r w:rsidRPr="001A176C">
        <w:rPr>
          <w:rFonts w:asciiTheme="minorHAnsi" w:hAnsiTheme="minorHAnsi" w:cstheme="minorHAnsi"/>
          <w:color w:val="000000" w:themeColor="text1"/>
          <w:sz w:val="22"/>
          <w:szCs w:val="22"/>
        </w:rPr>
        <w:t xml:space="preserve">.  </w:t>
      </w:r>
    </w:p>
    <w:p w14:paraId="033B8D22" w14:textId="77777777" w:rsidR="00143D41" w:rsidRPr="00814716" w:rsidRDefault="00143D41" w:rsidP="00143D41">
      <w:pPr>
        <w:ind w:left="708"/>
        <w:rPr>
          <w:rFonts w:asciiTheme="minorHAnsi" w:hAnsiTheme="minorHAnsi" w:cstheme="minorHAnsi"/>
          <w:color w:val="000000" w:themeColor="text1"/>
          <w:sz w:val="22"/>
          <w:szCs w:val="22"/>
        </w:rPr>
      </w:pPr>
    </w:p>
    <w:p w14:paraId="1EA1FC23" w14:textId="77777777" w:rsidR="00143D41" w:rsidRDefault="00143D41" w:rsidP="00750B5D">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This ITB includes the following documents:</w:t>
      </w:r>
    </w:p>
    <w:p w14:paraId="475299B1" w14:textId="77777777" w:rsidR="00143D41" w:rsidRPr="00814716" w:rsidRDefault="00143D41" w:rsidP="00143D41">
      <w:pPr>
        <w:ind w:left="708"/>
        <w:rPr>
          <w:rFonts w:asciiTheme="minorHAnsi" w:hAnsiTheme="minorHAnsi" w:cstheme="minorHAnsi"/>
          <w:color w:val="000000" w:themeColor="text1"/>
          <w:sz w:val="22"/>
          <w:szCs w:val="22"/>
        </w:rPr>
      </w:pPr>
    </w:p>
    <w:p w14:paraId="46DEF703" w14:textId="77777777" w:rsidR="00143D41" w:rsidRPr="00814716" w:rsidRDefault="00143D41" w:rsidP="00143D41">
      <w:pPr>
        <w:ind w:left="708"/>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ab/>
        <w:t>Section 1 – This Letter of Invitation</w:t>
      </w:r>
    </w:p>
    <w:p w14:paraId="72B71484" w14:textId="77777777" w:rsidR="00143D41" w:rsidRPr="00814716" w:rsidRDefault="00143D41" w:rsidP="00143D41">
      <w:pPr>
        <w:ind w:left="708"/>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Section 2– Instructions to Bidders (including Data Sheet)</w:t>
      </w:r>
    </w:p>
    <w:p w14:paraId="749AF167" w14:textId="77777777" w:rsidR="00143D41" w:rsidRPr="00814716" w:rsidRDefault="00143D41" w:rsidP="00143D41">
      <w:pPr>
        <w:ind w:left="708"/>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Section 3– Schedule of Requirements and Technical Specifications</w:t>
      </w:r>
    </w:p>
    <w:p w14:paraId="772BFA85" w14:textId="77777777" w:rsidR="00143D41" w:rsidRPr="00814716" w:rsidRDefault="00143D41" w:rsidP="00143D41">
      <w:pPr>
        <w:ind w:left="708"/>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Section 4– Bid Submission Form</w:t>
      </w:r>
    </w:p>
    <w:p w14:paraId="6D36B521" w14:textId="77777777" w:rsidR="00143D41" w:rsidRPr="00814716" w:rsidRDefault="00143D41" w:rsidP="00143D41">
      <w:pPr>
        <w:ind w:left="708"/>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Section 5– Documents Establishing the Eligibility and Qualifications of the Bidder</w:t>
      </w:r>
    </w:p>
    <w:p w14:paraId="66CF93B8" w14:textId="77777777" w:rsidR="00143D41" w:rsidRPr="00814716" w:rsidRDefault="00143D41" w:rsidP="00143D41">
      <w:pPr>
        <w:ind w:left="708"/>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 xml:space="preserve">Section </w:t>
      </w:r>
      <w:r>
        <w:rPr>
          <w:rFonts w:asciiTheme="minorHAnsi" w:hAnsiTheme="minorHAnsi" w:cstheme="minorHAnsi"/>
          <w:color w:val="000000" w:themeColor="text1"/>
          <w:sz w:val="22"/>
          <w:szCs w:val="22"/>
        </w:rPr>
        <w:t>6</w:t>
      </w:r>
      <w:r w:rsidRPr="00814716">
        <w:rPr>
          <w:rFonts w:asciiTheme="minorHAnsi" w:hAnsiTheme="minorHAnsi" w:cstheme="minorHAnsi"/>
          <w:color w:val="000000" w:themeColor="text1"/>
          <w:sz w:val="22"/>
          <w:szCs w:val="22"/>
        </w:rPr>
        <w:t>– Price Schedule</w:t>
      </w:r>
      <w:r>
        <w:rPr>
          <w:rFonts w:asciiTheme="minorHAnsi" w:hAnsiTheme="minorHAnsi" w:cstheme="minorHAnsi"/>
          <w:color w:val="000000" w:themeColor="text1"/>
          <w:sz w:val="22"/>
          <w:szCs w:val="22"/>
        </w:rPr>
        <w:t xml:space="preserve"> </w:t>
      </w:r>
      <w:r w:rsidRPr="00814716">
        <w:rPr>
          <w:rFonts w:asciiTheme="minorHAnsi" w:hAnsiTheme="minorHAnsi" w:cstheme="minorHAnsi"/>
          <w:color w:val="000000" w:themeColor="text1"/>
          <w:sz w:val="22"/>
          <w:szCs w:val="22"/>
        </w:rPr>
        <w:t>Form</w:t>
      </w:r>
    </w:p>
    <w:p w14:paraId="4462E6DD" w14:textId="77777777" w:rsidR="00143D41" w:rsidRDefault="00143D41" w:rsidP="00143D41">
      <w:pPr>
        <w:ind w:left="708"/>
        <w:rPr>
          <w:rFonts w:asciiTheme="minorHAnsi" w:hAnsiTheme="minorHAnsi" w:cstheme="minorHAnsi"/>
          <w:color w:val="000000" w:themeColor="text1"/>
          <w:sz w:val="22"/>
          <w:szCs w:val="22"/>
        </w:rPr>
      </w:pPr>
    </w:p>
    <w:p w14:paraId="213F9124" w14:textId="77777777" w:rsidR="00143D41" w:rsidRPr="001A176C" w:rsidRDefault="00143D41" w:rsidP="00750B5D">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Offers</w:t>
      </w:r>
      <w:r w:rsidRPr="001A176C">
        <w:rPr>
          <w:rFonts w:asciiTheme="minorHAnsi" w:hAnsiTheme="minorHAnsi" w:cstheme="minorHAnsi"/>
          <w:color w:val="000000" w:themeColor="text1"/>
          <w:sz w:val="22"/>
          <w:szCs w:val="22"/>
        </w:rPr>
        <w:t xml:space="preserve"> comprising of a Technical Bid should be submitted in accordance with Section 2. </w:t>
      </w:r>
    </w:p>
    <w:p w14:paraId="1EAFD84A" w14:textId="77777777" w:rsidR="00143D41" w:rsidRPr="001A176C" w:rsidRDefault="00143D41" w:rsidP="00143D41">
      <w:pPr>
        <w:ind w:left="708"/>
        <w:rPr>
          <w:rFonts w:asciiTheme="minorHAnsi" w:hAnsiTheme="minorHAnsi" w:cstheme="minorHAnsi"/>
          <w:color w:val="000000" w:themeColor="text1"/>
          <w:sz w:val="22"/>
          <w:szCs w:val="22"/>
        </w:rPr>
      </w:pPr>
      <w:r w:rsidRPr="001A176C">
        <w:rPr>
          <w:rFonts w:asciiTheme="minorHAnsi" w:hAnsiTheme="minorHAnsi" w:cstheme="minorHAnsi"/>
          <w:color w:val="000000" w:themeColor="text1"/>
          <w:sz w:val="22"/>
          <w:szCs w:val="22"/>
        </w:rPr>
        <w:tab/>
      </w:r>
    </w:p>
    <w:p w14:paraId="5B0949ED" w14:textId="5C4BD4D4" w:rsidR="00143D41" w:rsidRPr="001A176C" w:rsidRDefault="00143D41" w:rsidP="00750B5D">
      <w:pPr>
        <w:jc w:val="both"/>
        <w:rPr>
          <w:rFonts w:asciiTheme="minorHAnsi" w:hAnsiTheme="minorHAnsi" w:cstheme="minorHAnsi"/>
          <w:color w:val="000000" w:themeColor="text1"/>
          <w:sz w:val="22"/>
          <w:szCs w:val="22"/>
        </w:rPr>
      </w:pPr>
      <w:r w:rsidRPr="001A176C">
        <w:rPr>
          <w:rFonts w:asciiTheme="minorHAnsi" w:hAnsiTheme="minorHAnsi" w:cstheme="minorHAnsi"/>
          <w:color w:val="000000" w:themeColor="text1"/>
          <w:sz w:val="22"/>
          <w:szCs w:val="22"/>
        </w:rPr>
        <w:t xml:space="preserve">The </w:t>
      </w:r>
      <w:r>
        <w:rPr>
          <w:rFonts w:asciiTheme="minorHAnsi" w:hAnsiTheme="minorHAnsi" w:cstheme="minorHAnsi"/>
          <w:color w:val="000000" w:themeColor="text1"/>
          <w:sz w:val="22"/>
          <w:szCs w:val="22"/>
        </w:rPr>
        <w:t xml:space="preserve">bid </w:t>
      </w:r>
      <w:r w:rsidRPr="001A176C">
        <w:rPr>
          <w:rFonts w:asciiTheme="minorHAnsi" w:hAnsiTheme="minorHAnsi" w:cstheme="minorHAnsi"/>
          <w:color w:val="000000" w:themeColor="text1"/>
          <w:sz w:val="22"/>
          <w:szCs w:val="22"/>
        </w:rPr>
        <w:t>should be receive</w:t>
      </w:r>
      <w:r>
        <w:rPr>
          <w:rFonts w:asciiTheme="minorHAnsi" w:hAnsiTheme="minorHAnsi" w:cstheme="minorHAnsi"/>
          <w:color w:val="000000" w:themeColor="text1"/>
          <w:sz w:val="22"/>
          <w:szCs w:val="22"/>
        </w:rPr>
        <w:t xml:space="preserve">d by MOIS no later than </w:t>
      </w:r>
      <w:r w:rsidR="002A4C8E">
        <w:rPr>
          <w:rFonts w:asciiTheme="minorHAnsi" w:hAnsiTheme="minorHAnsi" w:cstheme="minorHAnsi"/>
          <w:color w:val="000000" w:themeColor="text1"/>
          <w:sz w:val="22"/>
          <w:szCs w:val="22"/>
        </w:rPr>
        <w:t>18</w:t>
      </w:r>
      <w:r>
        <w:rPr>
          <w:rFonts w:asciiTheme="minorHAnsi" w:hAnsiTheme="minorHAnsi" w:cstheme="minorHAnsi"/>
          <w:color w:val="000000" w:themeColor="text1"/>
          <w:sz w:val="22"/>
          <w:szCs w:val="22"/>
        </w:rPr>
        <w:t xml:space="preserve"> December 2021</w:t>
      </w:r>
      <w:r w:rsidRPr="001A176C">
        <w:rPr>
          <w:rFonts w:asciiTheme="minorHAnsi" w:hAnsiTheme="minorHAnsi" w:cstheme="minorHAnsi"/>
          <w:color w:val="000000" w:themeColor="text1"/>
          <w:sz w:val="22"/>
          <w:szCs w:val="22"/>
        </w:rPr>
        <w:t xml:space="preserve"> at 14:00 hours (Somalia</w:t>
      </w:r>
      <w:r>
        <w:rPr>
          <w:rFonts w:asciiTheme="minorHAnsi" w:hAnsiTheme="minorHAnsi" w:cstheme="minorHAnsi"/>
          <w:color w:val="000000" w:themeColor="text1"/>
          <w:sz w:val="22"/>
          <w:szCs w:val="22"/>
        </w:rPr>
        <w:t xml:space="preserve"> </w:t>
      </w:r>
      <w:r w:rsidRPr="001A176C">
        <w:rPr>
          <w:rFonts w:asciiTheme="minorHAnsi" w:hAnsiTheme="minorHAnsi" w:cstheme="minorHAnsi"/>
          <w:color w:val="000000" w:themeColor="text1"/>
          <w:sz w:val="22"/>
          <w:szCs w:val="22"/>
        </w:rPr>
        <w:t xml:space="preserve">Time). </w:t>
      </w:r>
    </w:p>
    <w:p w14:paraId="0E65E809" w14:textId="77777777" w:rsidR="00143D41" w:rsidRPr="001A176C" w:rsidRDefault="00143D41" w:rsidP="00143D41">
      <w:pPr>
        <w:ind w:left="708"/>
        <w:jc w:val="both"/>
        <w:rPr>
          <w:rFonts w:asciiTheme="minorHAnsi" w:hAnsiTheme="minorHAnsi" w:cstheme="minorHAnsi"/>
          <w:color w:val="000000" w:themeColor="text1"/>
          <w:sz w:val="22"/>
          <w:szCs w:val="22"/>
        </w:rPr>
      </w:pPr>
    </w:p>
    <w:p w14:paraId="76835A10" w14:textId="77777777" w:rsidR="00143D41" w:rsidRPr="001A176C" w:rsidRDefault="00143D41" w:rsidP="00750B5D">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For queries and</w:t>
      </w:r>
      <w:r w:rsidRPr="00BD5EFF">
        <w:rPr>
          <w:rFonts w:asciiTheme="minorHAnsi" w:hAnsiTheme="minorHAnsi" w:cstheme="minorHAnsi"/>
          <w:color w:val="000000" w:themeColor="text1"/>
          <w:sz w:val="22"/>
          <w:szCs w:val="22"/>
        </w:rPr>
        <w:t xml:space="preserve"> clarification, kindly communicate with the contact person identified in the attached Data Sheet as the focal point for the</w:t>
      </w:r>
      <w:r w:rsidRPr="001A176C">
        <w:rPr>
          <w:rFonts w:asciiTheme="minorHAnsi" w:hAnsiTheme="minorHAnsi" w:cstheme="minorHAnsi"/>
          <w:color w:val="000000" w:themeColor="text1"/>
          <w:sz w:val="22"/>
          <w:szCs w:val="22"/>
        </w:rPr>
        <w:t xml:space="preserve"> queries on this ITB.</w:t>
      </w:r>
      <w:r>
        <w:rPr>
          <w:rFonts w:asciiTheme="minorHAnsi" w:hAnsiTheme="minorHAnsi" w:cstheme="minorHAnsi"/>
          <w:color w:val="000000" w:themeColor="text1"/>
          <w:sz w:val="22"/>
          <w:szCs w:val="22"/>
        </w:rPr>
        <w:t xml:space="preserve"> </w:t>
      </w:r>
    </w:p>
    <w:p w14:paraId="28230BE1" w14:textId="77777777" w:rsidR="00143D41" w:rsidRDefault="00143D41" w:rsidP="00143D41">
      <w:pPr>
        <w:widowControl/>
        <w:overflowPunct/>
        <w:adjustRightInd/>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br w:type="page"/>
      </w:r>
    </w:p>
    <w:p w14:paraId="4A58CE97" w14:textId="77777777" w:rsidR="008821C1" w:rsidRPr="0050452A" w:rsidRDefault="00217087" w:rsidP="002735DB">
      <w:pPr>
        <w:jc w:val="center"/>
        <w:rPr>
          <w:rFonts w:asciiTheme="minorHAnsi" w:hAnsiTheme="minorHAnsi" w:cstheme="minorHAnsi"/>
          <w:i/>
          <w:color w:val="000000" w:themeColor="text1"/>
          <w:sz w:val="22"/>
          <w:szCs w:val="22"/>
        </w:rPr>
      </w:pPr>
      <w:sdt>
        <w:sdtPr>
          <w:rPr>
            <w:rFonts w:asciiTheme="minorHAnsi" w:hAnsiTheme="minorHAnsi" w:cstheme="minorHAnsi"/>
            <w:b/>
            <w:bCs/>
            <w:color w:val="000000" w:themeColor="text1"/>
            <w:sz w:val="32"/>
            <w:szCs w:val="32"/>
            <w:lang w:val="en-GB"/>
          </w:rPr>
          <w:id w:val="-69580975"/>
          <w:lock w:val="sdtLocked"/>
          <w:placeholder>
            <w:docPart w:val="F3E1D132E4104EA5BF1DFEE79D1B1DA1"/>
          </w:placeholder>
          <w:text w:multiLine="1"/>
        </w:sdtPr>
        <w:sdtEndPr/>
        <w:sdtContent>
          <w:r w:rsidR="0050452A" w:rsidRPr="0050452A">
            <w:rPr>
              <w:rFonts w:asciiTheme="minorHAnsi" w:hAnsiTheme="minorHAnsi" w:cstheme="minorHAnsi"/>
              <w:b/>
              <w:bCs/>
              <w:color w:val="000000" w:themeColor="text1"/>
              <w:sz w:val="32"/>
              <w:szCs w:val="32"/>
              <w:lang w:val="en-GB"/>
            </w:rPr>
            <w:t>Section 2: Instruction to Bidders</w:t>
          </w:r>
          <w:r w:rsidR="0050452A" w:rsidRPr="0050452A">
            <w:rPr>
              <w:rFonts w:asciiTheme="minorHAnsi" w:hAnsiTheme="minorHAnsi" w:cstheme="minorHAnsi"/>
              <w:b/>
              <w:bCs/>
              <w:color w:val="000000" w:themeColor="text1"/>
              <w:sz w:val="32"/>
              <w:szCs w:val="32"/>
              <w:lang w:val="en-GB"/>
            </w:rPr>
            <w:br/>
          </w:r>
        </w:sdtContent>
      </w:sdt>
    </w:p>
    <w:p w14:paraId="4BFA545E" w14:textId="77777777" w:rsidR="008821C1" w:rsidRPr="00814716" w:rsidRDefault="008821C1">
      <w:pPr>
        <w:jc w:val="both"/>
        <w:rPr>
          <w:rFonts w:asciiTheme="minorHAnsi" w:hAnsiTheme="minorHAnsi" w:cstheme="minorHAnsi"/>
          <w:b/>
          <w:bCs/>
          <w:color w:val="000000" w:themeColor="text1"/>
          <w:sz w:val="22"/>
          <w:szCs w:val="22"/>
          <w:lang w:val="en-GB"/>
        </w:rPr>
      </w:pPr>
      <w:r w:rsidRPr="00814716">
        <w:rPr>
          <w:rFonts w:asciiTheme="minorHAnsi" w:hAnsiTheme="minorHAnsi" w:cstheme="minorHAnsi"/>
          <w:b/>
          <w:bCs/>
          <w:color w:val="000000" w:themeColor="text1"/>
          <w:sz w:val="22"/>
          <w:szCs w:val="22"/>
          <w:lang w:val="en-GB"/>
        </w:rPr>
        <w:t>Definitions</w:t>
      </w:r>
    </w:p>
    <w:p w14:paraId="5D8367FF" w14:textId="77777777" w:rsidR="008821C1" w:rsidRPr="00814716" w:rsidRDefault="008821C1" w:rsidP="00820A4C">
      <w:pPr>
        <w:jc w:val="both"/>
        <w:rPr>
          <w:rFonts w:asciiTheme="minorHAnsi" w:hAnsiTheme="minorHAnsi" w:cstheme="minorHAnsi"/>
          <w:b/>
          <w:bCs/>
          <w:color w:val="000000" w:themeColor="text1"/>
          <w:sz w:val="22"/>
          <w:szCs w:val="22"/>
          <w:lang w:val="en-GB"/>
        </w:rPr>
      </w:pPr>
    </w:p>
    <w:p w14:paraId="15399747" w14:textId="77777777" w:rsidR="009C4F89" w:rsidRPr="00814716" w:rsidRDefault="009C4F89"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i/>
          <w:color w:val="000000" w:themeColor="text1"/>
          <w:szCs w:val="22"/>
          <w:lang w:val="en-GB"/>
        </w:rPr>
        <w:t>“Bid”</w:t>
      </w:r>
      <w:r w:rsidRPr="00814716">
        <w:rPr>
          <w:rFonts w:asciiTheme="minorHAnsi" w:hAnsiTheme="minorHAnsi" w:cstheme="minorHAnsi"/>
          <w:color w:val="000000" w:themeColor="text1"/>
          <w:szCs w:val="22"/>
          <w:lang w:val="en-GB"/>
        </w:rPr>
        <w:t xml:space="preserve"> refers to the Bidder’s response to the Invitation to Bid, including the Bid Submission Form, Technical Bid and Price Schedule and all other documentation attached thereto as required by the ITB.  </w:t>
      </w:r>
    </w:p>
    <w:p w14:paraId="5D6D3903" w14:textId="77777777" w:rsidR="009C4F89" w:rsidRPr="00814716" w:rsidRDefault="009C4F89" w:rsidP="009C4F89">
      <w:pPr>
        <w:pStyle w:val="ListParagraph"/>
        <w:spacing w:line="240" w:lineRule="auto"/>
        <w:ind w:right="-71"/>
        <w:jc w:val="both"/>
        <w:rPr>
          <w:rFonts w:asciiTheme="minorHAnsi" w:hAnsiTheme="minorHAnsi" w:cstheme="minorHAnsi"/>
          <w:color w:val="000000" w:themeColor="text1"/>
          <w:szCs w:val="22"/>
          <w:lang w:val="en-GB"/>
        </w:rPr>
      </w:pPr>
    </w:p>
    <w:p w14:paraId="42310719" w14:textId="77777777" w:rsidR="009C4F89" w:rsidRPr="00814716" w:rsidRDefault="009C4F89"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i/>
          <w:color w:val="000000" w:themeColor="text1"/>
          <w:szCs w:val="22"/>
          <w:lang w:val="en-GB"/>
        </w:rPr>
        <w:t>“Bidder”</w:t>
      </w:r>
      <w:r w:rsidRPr="00814716">
        <w:rPr>
          <w:rFonts w:asciiTheme="minorHAnsi" w:hAnsiTheme="minorHAnsi" w:cstheme="minorHAnsi"/>
          <w:color w:val="000000" w:themeColor="text1"/>
          <w:szCs w:val="22"/>
          <w:lang w:val="en-GB"/>
        </w:rPr>
        <w:t xml:space="preserve"> refers to any legal entity that may submit, or has submitted, a Bid for the supply of goods and provision of related services requested by </w:t>
      </w:r>
      <w:r w:rsidR="00666203">
        <w:rPr>
          <w:rFonts w:asciiTheme="minorHAnsi" w:hAnsiTheme="minorHAnsi" w:cstheme="minorHAnsi"/>
          <w:color w:val="000000" w:themeColor="text1"/>
          <w:szCs w:val="22"/>
          <w:lang w:val="en-GB"/>
        </w:rPr>
        <w:t>MOIS</w:t>
      </w:r>
      <w:r w:rsidRPr="00814716">
        <w:rPr>
          <w:rFonts w:asciiTheme="minorHAnsi" w:hAnsiTheme="minorHAnsi" w:cstheme="minorHAnsi"/>
          <w:color w:val="000000" w:themeColor="text1"/>
          <w:szCs w:val="22"/>
          <w:lang w:val="en-GB"/>
        </w:rPr>
        <w:t>.</w:t>
      </w:r>
    </w:p>
    <w:p w14:paraId="6DEA3035" w14:textId="77777777" w:rsidR="009C4F89" w:rsidRPr="00814716" w:rsidRDefault="009C4F89" w:rsidP="009C4F89">
      <w:pPr>
        <w:pStyle w:val="ListParagraph"/>
        <w:spacing w:line="240" w:lineRule="auto"/>
        <w:ind w:right="-71"/>
        <w:jc w:val="both"/>
        <w:rPr>
          <w:rFonts w:asciiTheme="minorHAnsi" w:hAnsiTheme="minorHAnsi" w:cstheme="minorHAnsi"/>
          <w:color w:val="000000" w:themeColor="text1"/>
          <w:szCs w:val="22"/>
          <w:lang w:val="en-GB"/>
        </w:rPr>
      </w:pPr>
    </w:p>
    <w:p w14:paraId="4C485132" w14:textId="77777777" w:rsidR="00221DA7" w:rsidRPr="00814716" w:rsidRDefault="00221DA7"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i/>
          <w:color w:val="000000" w:themeColor="text1"/>
          <w:szCs w:val="22"/>
          <w:lang w:val="en-GB"/>
        </w:rPr>
        <w:t>“</w:t>
      </w:r>
      <w:r w:rsidR="00344B68" w:rsidRPr="00814716">
        <w:rPr>
          <w:rFonts w:asciiTheme="minorHAnsi" w:hAnsiTheme="minorHAnsi" w:cstheme="minorHAnsi"/>
          <w:i/>
          <w:color w:val="000000" w:themeColor="text1"/>
          <w:szCs w:val="22"/>
          <w:lang w:val="en-GB"/>
        </w:rPr>
        <w:t xml:space="preserve">Contract </w:t>
      </w:r>
      <w:r w:rsidR="00344B68" w:rsidRPr="00814716">
        <w:rPr>
          <w:rFonts w:asciiTheme="minorHAnsi" w:hAnsiTheme="minorHAnsi" w:cstheme="minorHAnsi"/>
          <w:color w:val="000000" w:themeColor="text1"/>
          <w:szCs w:val="22"/>
          <w:lang w:val="en-GB"/>
        </w:rPr>
        <w:t>“refers</w:t>
      </w:r>
      <w:r w:rsidR="0040341C" w:rsidRPr="00814716">
        <w:rPr>
          <w:rFonts w:asciiTheme="minorHAnsi" w:hAnsiTheme="minorHAnsi" w:cstheme="minorHAnsi"/>
          <w:color w:val="000000" w:themeColor="text1"/>
          <w:szCs w:val="22"/>
          <w:lang w:val="en-GB"/>
        </w:rPr>
        <w:t xml:space="preserve"> to </w:t>
      </w:r>
      <w:r w:rsidRPr="00814716">
        <w:rPr>
          <w:rFonts w:asciiTheme="minorHAnsi" w:hAnsiTheme="minorHAnsi" w:cstheme="minorHAnsi"/>
          <w:color w:val="000000" w:themeColor="text1"/>
          <w:szCs w:val="22"/>
          <w:lang w:val="en-GB"/>
        </w:rPr>
        <w:t xml:space="preserve">the </w:t>
      </w:r>
      <w:r w:rsidR="00C137E1" w:rsidRPr="00814716">
        <w:rPr>
          <w:rFonts w:asciiTheme="minorHAnsi" w:hAnsiTheme="minorHAnsi" w:cstheme="minorHAnsi"/>
          <w:color w:val="000000" w:themeColor="text1"/>
          <w:szCs w:val="22"/>
          <w:lang w:val="en-GB"/>
        </w:rPr>
        <w:t xml:space="preserve">legal </w:t>
      </w:r>
      <w:r w:rsidR="00344B68" w:rsidRPr="00814716">
        <w:rPr>
          <w:rFonts w:asciiTheme="minorHAnsi" w:hAnsiTheme="minorHAnsi" w:cstheme="minorHAnsi"/>
          <w:color w:val="000000" w:themeColor="text1"/>
          <w:szCs w:val="22"/>
          <w:lang w:val="en-GB"/>
        </w:rPr>
        <w:t>instrument that</w:t>
      </w:r>
      <w:r w:rsidR="00734979" w:rsidRPr="00814716">
        <w:rPr>
          <w:rFonts w:asciiTheme="minorHAnsi" w:hAnsiTheme="minorHAnsi" w:cstheme="minorHAnsi"/>
          <w:color w:val="000000" w:themeColor="text1"/>
          <w:szCs w:val="22"/>
          <w:lang w:val="en-GB"/>
        </w:rPr>
        <w:t xml:space="preserve"> will be </w:t>
      </w:r>
      <w:r w:rsidRPr="00814716">
        <w:rPr>
          <w:rFonts w:asciiTheme="minorHAnsi" w:hAnsiTheme="minorHAnsi" w:cstheme="minorHAnsi"/>
          <w:color w:val="000000" w:themeColor="text1"/>
          <w:szCs w:val="22"/>
          <w:lang w:val="en-GB"/>
        </w:rPr>
        <w:t xml:space="preserve">signed by </w:t>
      </w:r>
      <w:r w:rsidR="008E4AAD" w:rsidRPr="00814716">
        <w:rPr>
          <w:rFonts w:asciiTheme="minorHAnsi" w:hAnsiTheme="minorHAnsi" w:cstheme="minorHAnsi"/>
          <w:color w:val="000000" w:themeColor="text1"/>
          <w:szCs w:val="22"/>
          <w:lang w:val="en-GB"/>
        </w:rPr>
        <w:t xml:space="preserve">and between </w:t>
      </w:r>
      <w:r w:rsidRPr="00814716">
        <w:rPr>
          <w:rFonts w:asciiTheme="minorHAnsi" w:hAnsiTheme="minorHAnsi" w:cstheme="minorHAnsi"/>
          <w:color w:val="000000" w:themeColor="text1"/>
          <w:szCs w:val="22"/>
          <w:lang w:val="en-GB"/>
        </w:rPr>
        <w:t xml:space="preserve">the </w:t>
      </w:r>
      <w:r w:rsidR="00666203">
        <w:rPr>
          <w:rFonts w:asciiTheme="minorHAnsi" w:hAnsiTheme="minorHAnsi" w:cstheme="minorHAnsi"/>
          <w:color w:val="000000" w:themeColor="text1"/>
          <w:szCs w:val="22"/>
          <w:lang w:val="en-GB"/>
        </w:rPr>
        <w:t>MOIS</w:t>
      </w:r>
      <w:r w:rsidR="008E4AAD" w:rsidRPr="00814716">
        <w:rPr>
          <w:rFonts w:asciiTheme="minorHAnsi" w:hAnsiTheme="minorHAnsi" w:cstheme="minorHAnsi"/>
          <w:color w:val="000000" w:themeColor="text1"/>
          <w:szCs w:val="22"/>
          <w:lang w:val="en-GB"/>
        </w:rPr>
        <w:t xml:space="preserve"> and the successful </w:t>
      </w:r>
      <w:r w:rsidR="00FC6CFB" w:rsidRPr="00814716">
        <w:rPr>
          <w:rFonts w:asciiTheme="minorHAnsi" w:hAnsiTheme="minorHAnsi" w:cstheme="minorHAnsi"/>
          <w:color w:val="000000" w:themeColor="text1"/>
          <w:szCs w:val="22"/>
          <w:lang w:val="en-GB"/>
        </w:rPr>
        <w:t>Bidder</w:t>
      </w:r>
      <w:r w:rsidR="008E4AAD" w:rsidRPr="00814716">
        <w:rPr>
          <w:rFonts w:asciiTheme="minorHAnsi" w:hAnsiTheme="minorHAnsi" w:cstheme="minorHAnsi"/>
          <w:color w:val="000000" w:themeColor="text1"/>
          <w:szCs w:val="22"/>
          <w:lang w:val="en-GB"/>
        </w:rPr>
        <w:t>,</w:t>
      </w:r>
      <w:r w:rsidRPr="00814716">
        <w:rPr>
          <w:rFonts w:asciiTheme="minorHAnsi" w:hAnsiTheme="minorHAnsi" w:cstheme="minorHAnsi"/>
          <w:color w:val="000000" w:themeColor="text1"/>
          <w:szCs w:val="22"/>
          <w:lang w:val="en-GB"/>
        </w:rPr>
        <w:t xml:space="preserve"> all the attached documents </w:t>
      </w:r>
      <w:r w:rsidR="008E4AAD" w:rsidRPr="00814716">
        <w:rPr>
          <w:rFonts w:asciiTheme="minorHAnsi" w:hAnsiTheme="minorHAnsi" w:cstheme="minorHAnsi"/>
          <w:color w:val="000000" w:themeColor="text1"/>
          <w:szCs w:val="22"/>
          <w:lang w:val="en-GB"/>
        </w:rPr>
        <w:t>thereto</w:t>
      </w:r>
      <w:r w:rsidRPr="00814716">
        <w:rPr>
          <w:rFonts w:asciiTheme="minorHAnsi" w:hAnsiTheme="minorHAnsi" w:cstheme="minorHAnsi"/>
          <w:color w:val="000000" w:themeColor="text1"/>
          <w:szCs w:val="22"/>
          <w:lang w:val="en-GB"/>
        </w:rPr>
        <w:t>, including the General Terms and Conditions (GTC</w:t>
      </w:r>
      <w:r w:rsidR="00820A4C" w:rsidRPr="00814716">
        <w:rPr>
          <w:rFonts w:asciiTheme="minorHAnsi" w:hAnsiTheme="minorHAnsi" w:cstheme="minorHAnsi"/>
          <w:color w:val="000000" w:themeColor="text1"/>
          <w:szCs w:val="22"/>
          <w:lang w:val="en-GB"/>
        </w:rPr>
        <w:t>)</w:t>
      </w:r>
      <w:r w:rsidRPr="00814716">
        <w:rPr>
          <w:rFonts w:asciiTheme="minorHAnsi" w:hAnsiTheme="minorHAnsi" w:cstheme="minorHAnsi"/>
          <w:color w:val="000000" w:themeColor="text1"/>
          <w:szCs w:val="22"/>
          <w:lang w:val="en-GB"/>
        </w:rPr>
        <w:t xml:space="preserve"> and the Appendices.</w:t>
      </w:r>
    </w:p>
    <w:p w14:paraId="0D5FD365" w14:textId="77777777" w:rsidR="00734979" w:rsidRPr="00814716" w:rsidRDefault="00734979" w:rsidP="00820A4C">
      <w:pPr>
        <w:pStyle w:val="ListParagraph"/>
        <w:spacing w:line="240" w:lineRule="auto"/>
        <w:ind w:right="-71"/>
        <w:jc w:val="both"/>
        <w:rPr>
          <w:rFonts w:asciiTheme="minorHAnsi" w:hAnsiTheme="minorHAnsi" w:cstheme="minorHAnsi"/>
          <w:color w:val="000000" w:themeColor="text1"/>
          <w:szCs w:val="22"/>
          <w:lang w:val="en-GB"/>
        </w:rPr>
      </w:pPr>
    </w:p>
    <w:p w14:paraId="303D7035" w14:textId="77777777" w:rsidR="00734979" w:rsidRPr="00814716" w:rsidRDefault="00734979"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color w:val="000000" w:themeColor="text1"/>
          <w:szCs w:val="22"/>
          <w:lang w:val="en-GB"/>
        </w:rPr>
        <w:t>“</w:t>
      </w:r>
      <w:r w:rsidRPr="00814716">
        <w:rPr>
          <w:rFonts w:asciiTheme="minorHAnsi" w:hAnsiTheme="minorHAnsi" w:cstheme="minorHAnsi"/>
          <w:i/>
          <w:color w:val="000000" w:themeColor="text1"/>
          <w:szCs w:val="22"/>
          <w:lang w:val="en-GB"/>
        </w:rPr>
        <w:t>Country”</w:t>
      </w:r>
      <w:r w:rsidRPr="00814716">
        <w:rPr>
          <w:rFonts w:asciiTheme="minorHAnsi" w:hAnsiTheme="minorHAnsi" w:cstheme="minorHAnsi"/>
          <w:color w:val="000000" w:themeColor="text1"/>
          <w:szCs w:val="22"/>
          <w:lang w:val="en-GB"/>
        </w:rPr>
        <w:t xml:space="preserve"> refers to the country indicated in the Data Sheet.  </w:t>
      </w:r>
    </w:p>
    <w:p w14:paraId="400662AB" w14:textId="77777777" w:rsidR="00734979" w:rsidRPr="00814716" w:rsidRDefault="00734979" w:rsidP="00820A4C">
      <w:pPr>
        <w:pStyle w:val="ListParagraph"/>
        <w:spacing w:line="240" w:lineRule="auto"/>
        <w:ind w:right="-71"/>
        <w:jc w:val="both"/>
        <w:rPr>
          <w:rFonts w:asciiTheme="minorHAnsi" w:hAnsiTheme="minorHAnsi" w:cstheme="minorHAnsi"/>
          <w:color w:val="000000" w:themeColor="text1"/>
          <w:szCs w:val="22"/>
          <w:lang w:val="en-GB"/>
        </w:rPr>
      </w:pPr>
    </w:p>
    <w:p w14:paraId="5004038D" w14:textId="77777777" w:rsidR="00734979" w:rsidRPr="00814716" w:rsidRDefault="00734979"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i/>
          <w:color w:val="000000" w:themeColor="text1"/>
          <w:szCs w:val="22"/>
          <w:lang w:val="en-GB"/>
        </w:rPr>
        <w:t>“Data Sheet”</w:t>
      </w:r>
      <w:r w:rsidRPr="00814716">
        <w:rPr>
          <w:rFonts w:asciiTheme="minorHAnsi" w:hAnsiTheme="minorHAnsi" w:cstheme="minorHAnsi"/>
          <w:color w:val="000000" w:themeColor="text1"/>
          <w:szCs w:val="22"/>
          <w:lang w:val="en-GB"/>
        </w:rPr>
        <w:t xml:space="preserve"> refers to such part of the Instructions to </w:t>
      </w:r>
      <w:r w:rsidR="00BB49D1" w:rsidRPr="00814716">
        <w:rPr>
          <w:rFonts w:asciiTheme="minorHAnsi" w:hAnsiTheme="minorHAnsi" w:cstheme="minorHAnsi"/>
          <w:color w:val="000000" w:themeColor="text1"/>
          <w:szCs w:val="22"/>
          <w:lang w:val="en-GB"/>
        </w:rPr>
        <w:t>Bidders</w:t>
      </w:r>
      <w:r w:rsidRPr="00814716">
        <w:rPr>
          <w:rFonts w:asciiTheme="minorHAnsi" w:hAnsiTheme="minorHAnsi" w:cstheme="minorHAnsi"/>
          <w:color w:val="000000" w:themeColor="text1"/>
          <w:szCs w:val="22"/>
          <w:lang w:val="en-GB"/>
        </w:rPr>
        <w:t xml:space="preserve"> used to reflect conditions of the tendering process that are specific for the requirements of the </w:t>
      </w:r>
      <w:r w:rsidR="00BB49D1" w:rsidRPr="00814716">
        <w:rPr>
          <w:rFonts w:asciiTheme="minorHAnsi" w:hAnsiTheme="minorHAnsi" w:cstheme="minorHAnsi"/>
          <w:color w:val="000000" w:themeColor="text1"/>
          <w:szCs w:val="22"/>
          <w:lang w:val="en-GB"/>
        </w:rPr>
        <w:t>ITB</w:t>
      </w:r>
      <w:r w:rsidRPr="00814716">
        <w:rPr>
          <w:rFonts w:asciiTheme="minorHAnsi" w:hAnsiTheme="minorHAnsi" w:cstheme="minorHAnsi"/>
          <w:color w:val="000000" w:themeColor="text1"/>
          <w:szCs w:val="22"/>
          <w:lang w:val="en-GB"/>
        </w:rPr>
        <w:t>.</w:t>
      </w:r>
    </w:p>
    <w:p w14:paraId="4509125D" w14:textId="77777777" w:rsidR="00734979" w:rsidRPr="00814716" w:rsidRDefault="00734979" w:rsidP="00820A4C">
      <w:pPr>
        <w:pStyle w:val="ListParagraph"/>
        <w:spacing w:line="240" w:lineRule="auto"/>
        <w:ind w:right="-71"/>
        <w:jc w:val="both"/>
        <w:rPr>
          <w:rFonts w:asciiTheme="minorHAnsi" w:hAnsiTheme="minorHAnsi" w:cstheme="minorHAnsi"/>
          <w:color w:val="000000" w:themeColor="text1"/>
          <w:szCs w:val="22"/>
          <w:lang w:val="en-GB"/>
        </w:rPr>
      </w:pPr>
    </w:p>
    <w:p w14:paraId="081240F9" w14:textId="77777777" w:rsidR="00734979" w:rsidRPr="00814716" w:rsidRDefault="00734979"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i/>
          <w:color w:val="000000" w:themeColor="text1"/>
          <w:szCs w:val="22"/>
          <w:lang w:val="en-GB"/>
        </w:rPr>
        <w:t xml:space="preserve">“Day” </w:t>
      </w:r>
      <w:r w:rsidRPr="00814716">
        <w:rPr>
          <w:rFonts w:asciiTheme="minorHAnsi" w:hAnsiTheme="minorHAnsi" w:cstheme="minorHAnsi"/>
          <w:color w:val="000000" w:themeColor="text1"/>
          <w:szCs w:val="22"/>
          <w:lang w:val="en-GB"/>
        </w:rPr>
        <w:t>refers to calendar day.</w:t>
      </w:r>
    </w:p>
    <w:p w14:paraId="3F533300" w14:textId="77777777" w:rsidR="00C137E1" w:rsidRPr="00814716" w:rsidRDefault="00C137E1" w:rsidP="00C137E1">
      <w:pPr>
        <w:pStyle w:val="ListParagraph"/>
        <w:rPr>
          <w:rFonts w:asciiTheme="minorHAnsi" w:hAnsiTheme="minorHAnsi" w:cstheme="minorHAnsi"/>
          <w:color w:val="000000" w:themeColor="text1"/>
          <w:szCs w:val="22"/>
          <w:lang w:val="en-GB"/>
        </w:rPr>
      </w:pPr>
    </w:p>
    <w:p w14:paraId="75D856B9" w14:textId="77777777" w:rsidR="00C137E1" w:rsidRPr="00814716" w:rsidRDefault="00C137E1"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i/>
          <w:color w:val="000000" w:themeColor="text1"/>
          <w:szCs w:val="22"/>
          <w:lang w:val="en-GB"/>
        </w:rPr>
        <w:t>“Goods”</w:t>
      </w:r>
      <w:r w:rsidRPr="00814716">
        <w:rPr>
          <w:rFonts w:asciiTheme="minorHAnsi" w:hAnsiTheme="minorHAnsi" w:cstheme="minorHAnsi"/>
          <w:color w:val="000000" w:themeColor="text1"/>
          <w:szCs w:val="22"/>
          <w:lang w:val="en-GB"/>
        </w:rPr>
        <w:t xml:space="preserve"> refer to any tangible product, commodity, article, material, wares, equipment</w:t>
      </w:r>
      <w:r w:rsidR="00FC6CFB" w:rsidRPr="00814716">
        <w:rPr>
          <w:rFonts w:asciiTheme="minorHAnsi" w:hAnsiTheme="minorHAnsi" w:cstheme="minorHAnsi"/>
          <w:color w:val="000000" w:themeColor="text1"/>
          <w:szCs w:val="22"/>
          <w:lang w:val="en-GB"/>
        </w:rPr>
        <w:t>, assets</w:t>
      </w:r>
      <w:r w:rsidRPr="00814716">
        <w:rPr>
          <w:rFonts w:asciiTheme="minorHAnsi" w:hAnsiTheme="minorHAnsi" w:cstheme="minorHAnsi"/>
          <w:color w:val="000000" w:themeColor="text1"/>
          <w:szCs w:val="22"/>
          <w:lang w:val="en-GB"/>
        </w:rPr>
        <w:t xml:space="preserve"> or merchandise that </w:t>
      </w:r>
      <w:r w:rsidR="00666203">
        <w:rPr>
          <w:rFonts w:asciiTheme="minorHAnsi" w:hAnsiTheme="minorHAnsi" w:cstheme="minorHAnsi"/>
          <w:color w:val="000000" w:themeColor="text1"/>
          <w:szCs w:val="22"/>
          <w:lang w:val="en-GB"/>
        </w:rPr>
        <w:t>MOIS</w:t>
      </w:r>
      <w:r w:rsidRPr="00814716">
        <w:rPr>
          <w:rFonts w:asciiTheme="minorHAnsi" w:hAnsiTheme="minorHAnsi" w:cstheme="minorHAnsi"/>
          <w:color w:val="000000" w:themeColor="text1"/>
          <w:szCs w:val="22"/>
          <w:lang w:val="en-GB"/>
        </w:rPr>
        <w:t xml:space="preserve"> requires under this ITB.</w:t>
      </w:r>
    </w:p>
    <w:p w14:paraId="0783DB3D" w14:textId="77777777" w:rsidR="00734979" w:rsidRPr="00814716" w:rsidRDefault="00734979" w:rsidP="00820A4C">
      <w:pPr>
        <w:pStyle w:val="ListParagraph"/>
        <w:spacing w:line="240" w:lineRule="auto"/>
        <w:ind w:right="-71"/>
        <w:jc w:val="both"/>
        <w:rPr>
          <w:rFonts w:asciiTheme="minorHAnsi" w:hAnsiTheme="minorHAnsi" w:cstheme="minorHAnsi"/>
          <w:color w:val="000000" w:themeColor="text1"/>
          <w:szCs w:val="22"/>
          <w:lang w:val="en-GB"/>
        </w:rPr>
      </w:pPr>
    </w:p>
    <w:p w14:paraId="687E7984" w14:textId="77777777" w:rsidR="00734979" w:rsidRPr="00814716" w:rsidRDefault="00734979"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i/>
          <w:color w:val="000000" w:themeColor="text1"/>
          <w:szCs w:val="22"/>
          <w:lang w:val="en-GB"/>
        </w:rPr>
        <w:t>“Government”</w:t>
      </w:r>
      <w:r w:rsidRPr="00814716">
        <w:rPr>
          <w:rFonts w:asciiTheme="minorHAnsi" w:hAnsiTheme="minorHAnsi" w:cstheme="minorHAnsi"/>
          <w:color w:val="000000" w:themeColor="text1"/>
          <w:szCs w:val="22"/>
          <w:lang w:val="en-GB"/>
        </w:rPr>
        <w:t xml:space="preserve"> refers to the Government of the country </w:t>
      </w:r>
      <w:r w:rsidR="003B11BE" w:rsidRPr="00814716">
        <w:rPr>
          <w:rFonts w:asciiTheme="minorHAnsi" w:hAnsiTheme="minorHAnsi" w:cstheme="minorHAnsi"/>
          <w:color w:val="000000" w:themeColor="text1"/>
          <w:szCs w:val="22"/>
          <w:lang w:val="en-GB"/>
        </w:rPr>
        <w:t>where</w:t>
      </w:r>
      <w:r w:rsidRPr="00814716">
        <w:rPr>
          <w:rFonts w:asciiTheme="minorHAnsi" w:hAnsiTheme="minorHAnsi" w:cstheme="minorHAnsi"/>
          <w:color w:val="000000" w:themeColor="text1"/>
          <w:szCs w:val="22"/>
          <w:lang w:val="en-GB"/>
        </w:rPr>
        <w:t xml:space="preserve"> the </w:t>
      </w:r>
      <w:r w:rsidR="003B11BE" w:rsidRPr="00814716">
        <w:rPr>
          <w:rFonts w:asciiTheme="minorHAnsi" w:hAnsiTheme="minorHAnsi" w:cstheme="minorHAnsi"/>
          <w:color w:val="000000" w:themeColor="text1"/>
          <w:szCs w:val="22"/>
          <w:lang w:val="en-GB"/>
        </w:rPr>
        <w:t xml:space="preserve">goods and related </w:t>
      </w:r>
      <w:r w:rsidRPr="00814716">
        <w:rPr>
          <w:rFonts w:asciiTheme="minorHAnsi" w:hAnsiTheme="minorHAnsi" w:cstheme="minorHAnsi"/>
          <w:color w:val="000000" w:themeColor="text1"/>
          <w:szCs w:val="22"/>
          <w:lang w:val="en-GB"/>
        </w:rPr>
        <w:t>services provided/rendered specified under the Contract</w:t>
      </w:r>
      <w:r w:rsidR="003B11BE" w:rsidRPr="00814716">
        <w:rPr>
          <w:rFonts w:asciiTheme="minorHAnsi" w:hAnsiTheme="minorHAnsi" w:cstheme="minorHAnsi"/>
          <w:color w:val="000000" w:themeColor="text1"/>
          <w:szCs w:val="22"/>
          <w:lang w:val="en-GB"/>
        </w:rPr>
        <w:t xml:space="preserve"> will be delivered or undertaken</w:t>
      </w:r>
      <w:r w:rsidRPr="00814716">
        <w:rPr>
          <w:rFonts w:asciiTheme="minorHAnsi" w:hAnsiTheme="minorHAnsi" w:cstheme="minorHAnsi"/>
          <w:color w:val="000000" w:themeColor="text1"/>
          <w:szCs w:val="22"/>
          <w:lang w:val="en-GB"/>
        </w:rPr>
        <w:t xml:space="preserve">. </w:t>
      </w:r>
    </w:p>
    <w:p w14:paraId="5708AC4C" w14:textId="77777777" w:rsidR="00734979" w:rsidRPr="00814716" w:rsidRDefault="00734979" w:rsidP="00820A4C">
      <w:pPr>
        <w:pStyle w:val="ListParagraph"/>
        <w:spacing w:line="240" w:lineRule="auto"/>
        <w:ind w:right="-71"/>
        <w:jc w:val="both"/>
        <w:rPr>
          <w:rFonts w:asciiTheme="minorHAnsi" w:hAnsiTheme="minorHAnsi" w:cstheme="minorHAnsi"/>
          <w:color w:val="000000" w:themeColor="text1"/>
          <w:szCs w:val="22"/>
          <w:lang w:val="en-GB"/>
        </w:rPr>
      </w:pPr>
    </w:p>
    <w:p w14:paraId="02C6B64E" w14:textId="77777777" w:rsidR="00734979" w:rsidRPr="00814716" w:rsidRDefault="00734979"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i/>
          <w:color w:val="000000" w:themeColor="text1"/>
          <w:szCs w:val="22"/>
          <w:lang w:val="en-GB"/>
        </w:rPr>
        <w:t xml:space="preserve">“Instructions to </w:t>
      </w:r>
      <w:r w:rsidR="00BB49D1" w:rsidRPr="00814716">
        <w:rPr>
          <w:rFonts w:asciiTheme="minorHAnsi" w:hAnsiTheme="minorHAnsi" w:cstheme="minorHAnsi"/>
          <w:i/>
          <w:color w:val="000000" w:themeColor="text1"/>
          <w:szCs w:val="22"/>
          <w:lang w:val="en-GB"/>
        </w:rPr>
        <w:t>Bidders</w:t>
      </w:r>
      <w:r w:rsidRPr="00814716">
        <w:rPr>
          <w:rFonts w:asciiTheme="minorHAnsi" w:hAnsiTheme="minorHAnsi" w:cstheme="minorHAnsi"/>
          <w:i/>
          <w:color w:val="000000" w:themeColor="text1"/>
          <w:szCs w:val="22"/>
          <w:lang w:val="en-GB"/>
        </w:rPr>
        <w:t>”</w:t>
      </w:r>
      <w:r w:rsidRPr="00814716">
        <w:rPr>
          <w:rFonts w:asciiTheme="minorHAnsi" w:hAnsiTheme="minorHAnsi" w:cstheme="minorHAnsi"/>
          <w:color w:val="000000" w:themeColor="text1"/>
          <w:szCs w:val="22"/>
          <w:lang w:val="en-GB"/>
        </w:rPr>
        <w:t xml:space="preserve"> refers to the complete set of documents which provides </w:t>
      </w:r>
      <w:r w:rsidR="00BB49D1" w:rsidRPr="00814716">
        <w:rPr>
          <w:rFonts w:asciiTheme="minorHAnsi" w:hAnsiTheme="minorHAnsi" w:cstheme="minorHAnsi"/>
          <w:color w:val="000000" w:themeColor="text1"/>
          <w:szCs w:val="22"/>
          <w:lang w:val="en-GB"/>
        </w:rPr>
        <w:t>Bidders</w:t>
      </w:r>
      <w:r w:rsidRPr="00814716">
        <w:rPr>
          <w:rFonts w:asciiTheme="minorHAnsi" w:hAnsiTheme="minorHAnsi" w:cstheme="minorHAnsi"/>
          <w:color w:val="000000" w:themeColor="text1"/>
          <w:szCs w:val="22"/>
          <w:lang w:val="en-GB"/>
        </w:rPr>
        <w:t xml:space="preserve"> with all information needed and procedures to be followed in the course of preparing their </w:t>
      </w:r>
      <w:r w:rsidR="00337791" w:rsidRPr="00814716">
        <w:rPr>
          <w:rFonts w:asciiTheme="minorHAnsi" w:hAnsiTheme="minorHAnsi" w:cstheme="minorHAnsi"/>
          <w:color w:val="000000" w:themeColor="text1"/>
          <w:szCs w:val="22"/>
          <w:lang w:val="en-GB"/>
        </w:rPr>
        <w:t>Bid</w:t>
      </w:r>
    </w:p>
    <w:p w14:paraId="1C4C87E2" w14:textId="77777777" w:rsidR="00734979" w:rsidRPr="00814716" w:rsidRDefault="00734979" w:rsidP="00820A4C">
      <w:pPr>
        <w:pStyle w:val="ListParagraph"/>
        <w:spacing w:line="240" w:lineRule="auto"/>
        <w:ind w:right="-71"/>
        <w:jc w:val="both"/>
        <w:rPr>
          <w:rFonts w:asciiTheme="minorHAnsi" w:hAnsiTheme="minorHAnsi" w:cstheme="minorHAnsi"/>
          <w:color w:val="000000" w:themeColor="text1"/>
          <w:szCs w:val="22"/>
          <w:lang w:val="en-GB"/>
        </w:rPr>
      </w:pPr>
    </w:p>
    <w:p w14:paraId="3F05AFC3" w14:textId="77777777" w:rsidR="009C4F89" w:rsidRPr="00814716" w:rsidRDefault="009C4F89"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i/>
          <w:color w:val="000000" w:themeColor="text1"/>
          <w:szCs w:val="22"/>
          <w:lang w:val="en-GB"/>
        </w:rPr>
        <w:t>“ITB”</w:t>
      </w:r>
      <w:r w:rsidRPr="00814716">
        <w:rPr>
          <w:rFonts w:asciiTheme="minorHAnsi" w:hAnsiTheme="minorHAnsi" w:cstheme="minorHAnsi"/>
          <w:color w:val="000000" w:themeColor="text1"/>
          <w:szCs w:val="22"/>
          <w:lang w:val="en-GB"/>
        </w:rPr>
        <w:t xml:space="preserve"> refers to the Invitation to Bid consisting of instructions and references prepared by </w:t>
      </w:r>
      <w:r w:rsidR="00666203">
        <w:rPr>
          <w:rFonts w:asciiTheme="minorHAnsi" w:hAnsiTheme="minorHAnsi" w:cstheme="minorHAnsi"/>
          <w:color w:val="000000" w:themeColor="text1"/>
          <w:szCs w:val="22"/>
          <w:lang w:val="en-GB"/>
        </w:rPr>
        <w:t>MOIS</w:t>
      </w:r>
      <w:r w:rsidRPr="00814716">
        <w:rPr>
          <w:rFonts w:asciiTheme="minorHAnsi" w:hAnsiTheme="minorHAnsi" w:cstheme="minorHAnsi"/>
          <w:color w:val="000000" w:themeColor="text1"/>
          <w:szCs w:val="22"/>
          <w:lang w:val="en-GB"/>
        </w:rPr>
        <w:t xml:space="preserve"> for purposes of selecting the best supplier or service provider to fulfil the requirement indicated in the Schedule of Requirements and Technical Specifications.</w:t>
      </w:r>
    </w:p>
    <w:p w14:paraId="5834A155" w14:textId="77777777" w:rsidR="009C4F89" w:rsidRPr="00814716" w:rsidRDefault="009C4F89" w:rsidP="009C4F89">
      <w:pPr>
        <w:pStyle w:val="ListParagraph"/>
        <w:spacing w:line="240" w:lineRule="auto"/>
        <w:ind w:right="-71"/>
        <w:jc w:val="both"/>
        <w:rPr>
          <w:rFonts w:asciiTheme="minorHAnsi" w:hAnsiTheme="minorHAnsi" w:cstheme="minorHAnsi"/>
          <w:color w:val="000000" w:themeColor="text1"/>
          <w:szCs w:val="22"/>
          <w:lang w:val="en-GB"/>
        </w:rPr>
      </w:pPr>
    </w:p>
    <w:p w14:paraId="761E1D61" w14:textId="77777777" w:rsidR="00734979" w:rsidRPr="00814716" w:rsidRDefault="00734979"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i/>
          <w:color w:val="000000" w:themeColor="text1"/>
          <w:szCs w:val="22"/>
          <w:lang w:val="en-GB"/>
        </w:rPr>
        <w:t>“LOI”</w:t>
      </w:r>
      <w:r w:rsidRPr="00814716">
        <w:rPr>
          <w:rFonts w:asciiTheme="minorHAnsi" w:hAnsiTheme="minorHAnsi" w:cstheme="minorHAnsi"/>
          <w:color w:val="000000" w:themeColor="text1"/>
          <w:szCs w:val="22"/>
          <w:lang w:val="en-GB"/>
        </w:rPr>
        <w:t xml:space="preserve"> (Section </w:t>
      </w:r>
      <w:r w:rsidR="00244EBB" w:rsidRPr="00814716">
        <w:rPr>
          <w:rFonts w:asciiTheme="minorHAnsi" w:hAnsiTheme="minorHAnsi" w:cstheme="minorHAnsi"/>
          <w:color w:val="000000" w:themeColor="text1"/>
          <w:szCs w:val="22"/>
          <w:lang w:val="en-GB"/>
        </w:rPr>
        <w:t>1</w:t>
      </w:r>
      <w:r w:rsidRPr="00814716">
        <w:rPr>
          <w:rFonts w:asciiTheme="minorHAnsi" w:hAnsiTheme="minorHAnsi" w:cstheme="minorHAnsi"/>
          <w:color w:val="000000" w:themeColor="text1"/>
          <w:szCs w:val="22"/>
          <w:lang w:val="en-GB"/>
        </w:rPr>
        <w:t xml:space="preserve"> of the </w:t>
      </w:r>
      <w:r w:rsidR="00BB49D1" w:rsidRPr="00814716">
        <w:rPr>
          <w:rFonts w:asciiTheme="minorHAnsi" w:hAnsiTheme="minorHAnsi" w:cstheme="minorHAnsi"/>
          <w:color w:val="000000" w:themeColor="text1"/>
          <w:szCs w:val="22"/>
          <w:lang w:val="en-GB"/>
        </w:rPr>
        <w:t>ITB</w:t>
      </w:r>
      <w:r w:rsidRPr="00814716">
        <w:rPr>
          <w:rFonts w:asciiTheme="minorHAnsi" w:hAnsiTheme="minorHAnsi" w:cstheme="minorHAnsi"/>
          <w:color w:val="000000" w:themeColor="text1"/>
          <w:szCs w:val="22"/>
          <w:lang w:val="en-GB"/>
        </w:rPr>
        <w:t>) refe</w:t>
      </w:r>
      <w:r w:rsidR="002169A9" w:rsidRPr="00814716">
        <w:rPr>
          <w:rFonts w:asciiTheme="minorHAnsi" w:hAnsiTheme="minorHAnsi" w:cstheme="minorHAnsi"/>
          <w:color w:val="000000" w:themeColor="text1"/>
          <w:szCs w:val="22"/>
          <w:lang w:val="en-GB"/>
        </w:rPr>
        <w:t xml:space="preserve">rs to the Letter of Invitation </w:t>
      </w:r>
      <w:r w:rsidRPr="00814716">
        <w:rPr>
          <w:rFonts w:asciiTheme="minorHAnsi" w:hAnsiTheme="minorHAnsi" w:cstheme="minorHAnsi"/>
          <w:color w:val="000000" w:themeColor="text1"/>
          <w:szCs w:val="22"/>
          <w:lang w:val="en-GB"/>
        </w:rPr>
        <w:t xml:space="preserve">sent by </w:t>
      </w:r>
      <w:r w:rsidR="00666203">
        <w:rPr>
          <w:rFonts w:asciiTheme="minorHAnsi" w:hAnsiTheme="minorHAnsi" w:cstheme="minorHAnsi"/>
          <w:color w:val="000000" w:themeColor="text1"/>
          <w:szCs w:val="22"/>
          <w:lang w:val="en-GB"/>
        </w:rPr>
        <w:t>MOIS</w:t>
      </w:r>
      <w:r w:rsidRPr="00814716">
        <w:rPr>
          <w:rFonts w:asciiTheme="minorHAnsi" w:hAnsiTheme="minorHAnsi" w:cstheme="minorHAnsi"/>
          <w:color w:val="000000" w:themeColor="text1"/>
          <w:szCs w:val="22"/>
          <w:lang w:val="en-GB"/>
        </w:rPr>
        <w:t xml:space="preserve"> to </w:t>
      </w:r>
      <w:r w:rsidR="00BB49D1" w:rsidRPr="00814716">
        <w:rPr>
          <w:rFonts w:asciiTheme="minorHAnsi" w:hAnsiTheme="minorHAnsi" w:cstheme="minorHAnsi"/>
          <w:color w:val="000000" w:themeColor="text1"/>
          <w:szCs w:val="22"/>
          <w:lang w:val="en-GB"/>
        </w:rPr>
        <w:t>Bidders</w:t>
      </w:r>
      <w:r w:rsidRPr="00814716">
        <w:rPr>
          <w:rFonts w:asciiTheme="minorHAnsi" w:hAnsiTheme="minorHAnsi" w:cstheme="minorHAnsi"/>
          <w:color w:val="000000" w:themeColor="text1"/>
          <w:szCs w:val="22"/>
          <w:lang w:val="en-GB"/>
        </w:rPr>
        <w:t>.</w:t>
      </w:r>
    </w:p>
    <w:p w14:paraId="7C5A1AD4" w14:textId="77777777" w:rsidR="00B945BB" w:rsidRPr="00814716" w:rsidRDefault="00B945BB" w:rsidP="00B945BB">
      <w:pPr>
        <w:pStyle w:val="ListParagraph"/>
        <w:rPr>
          <w:rFonts w:asciiTheme="minorHAnsi" w:hAnsiTheme="minorHAnsi" w:cstheme="minorHAnsi"/>
          <w:color w:val="000000" w:themeColor="text1"/>
          <w:szCs w:val="22"/>
          <w:lang w:val="en-GB"/>
        </w:rPr>
      </w:pPr>
    </w:p>
    <w:p w14:paraId="27C43C51" w14:textId="77777777" w:rsidR="00F37567" w:rsidRPr="00814716" w:rsidRDefault="00B945BB" w:rsidP="008E2B9E">
      <w:pPr>
        <w:pStyle w:val="ListParagraph"/>
        <w:numPr>
          <w:ilvl w:val="0"/>
          <w:numId w:val="4"/>
        </w:numPr>
        <w:autoSpaceDE w:val="0"/>
        <w:autoSpaceDN w:val="0"/>
        <w:spacing w:line="240" w:lineRule="auto"/>
        <w:ind w:right="-71"/>
        <w:jc w:val="both"/>
        <w:rPr>
          <w:rFonts w:asciiTheme="minorHAnsi" w:hAnsiTheme="minorHAnsi" w:cstheme="minorHAnsi"/>
          <w:color w:val="000000" w:themeColor="text1"/>
          <w:szCs w:val="22"/>
        </w:rPr>
      </w:pPr>
      <w:r w:rsidRPr="00814716">
        <w:rPr>
          <w:rFonts w:asciiTheme="minorHAnsi" w:hAnsiTheme="minorHAnsi" w:cstheme="minorHAnsi"/>
          <w:i/>
          <w:color w:val="000000" w:themeColor="text1"/>
          <w:szCs w:val="22"/>
          <w:lang w:val="en-GB"/>
        </w:rPr>
        <w:t>“Material Deviation”</w:t>
      </w:r>
      <w:r w:rsidRPr="00814716">
        <w:rPr>
          <w:rFonts w:asciiTheme="minorHAnsi" w:hAnsiTheme="minorHAnsi" w:cstheme="minorHAnsi"/>
          <w:color w:val="000000" w:themeColor="text1"/>
          <w:szCs w:val="22"/>
          <w:lang w:val="en-GB"/>
        </w:rPr>
        <w:t xml:space="preserve"> refers to any contents or characteristics of the bid that is </w:t>
      </w:r>
      <w:r w:rsidRPr="00814716">
        <w:rPr>
          <w:rFonts w:asciiTheme="minorHAnsi" w:hAnsiTheme="minorHAnsi" w:cstheme="minorHAnsi"/>
          <w:color w:val="000000" w:themeColor="text1"/>
          <w:szCs w:val="22"/>
        </w:rPr>
        <w:t xml:space="preserve">significantly different from an essential aspect or requirement of the ITB, </w:t>
      </w:r>
      <w:r w:rsidR="00F37567" w:rsidRPr="00814716">
        <w:rPr>
          <w:rFonts w:asciiTheme="minorHAnsi" w:hAnsiTheme="minorHAnsi" w:cstheme="minorHAnsi"/>
          <w:color w:val="000000" w:themeColor="text1"/>
          <w:szCs w:val="22"/>
        </w:rPr>
        <w:t>and</w:t>
      </w:r>
      <w:r w:rsidRPr="00814716">
        <w:rPr>
          <w:rFonts w:asciiTheme="minorHAnsi" w:hAnsiTheme="minorHAnsi" w:cstheme="minorHAnsi"/>
          <w:color w:val="000000" w:themeColor="text1"/>
          <w:szCs w:val="22"/>
        </w:rPr>
        <w:t xml:space="preserve"> (</w:t>
      </w:r>
      <w:proofErr w:type="spellStart"/>
      <w:r w:rsidRPr="00814716">
        <w:rPr>
          <w:rFonts w:asciiTheme="minorHAnsi" w:hAnsiTheme="minorHAnsi" w:cstheme="minorHAnsi"/>
          <w:color w:val="000000" w:themeColor="text1"/>
          <w:szCs w:val="22"/>
        </w:rPr>
        <w:t>i</w:t>
      </w:r>
      <w:proofErr w:type="spellEnd"/>
      <w:r w:rsidRPr="00814716">
        <w:rPr>
          <w:rFonts w:asciiTheme="minorHAnsi" w:hAnsiTheme="minorHAnsi" w:cstheme="minorHAnsi"/>
          <w:color w:val="000000" w:themeColor="text1"/>
          <w:szCs w:val="22"/>
        </w:rPr>
        <w:t xml:space="preserve">) </w:t>
      </w:r>
      <w:r w:rsidR="000C6E88" w:rsidRPr="00814716">
        <w:rPr>
          <w:rFonts w:asciiTheme="minorHAnsi" w:hAnsiTheme="minorHAnsi" w:cstheme="minorHAnsi"/>
          <w:color w:val="000000" w:themeColor="text1"/>
          <w:szCs w:val="22"/>
        </w:rPr>
        <w:t xml:space="preserve">substantially </w:t>
      </w:r>
      <w:r w:rsidR="00F37567" w:rsidRPr="00814716">
        <w:rPr>
          <w:rFonts w:asciiTheme="minorHAnsi" w:hAnsiTheme="minorHAnsi" w:cstheme="minorHAnsi"/>
          <w:color w:val="000000" w:themeColor="text1"/>
          <w:szCs w:val="22"/>
        </w:rPr>
        <w:t xml:space="preserve">alters the scope and quality of the requirements; </w:t>
      </w:r>
      <w:r w:rsidRPr="00814716">
        <w:rPr>
          <w:rFonts w:asciiTheme="minorHAnsi" w:hAnsiTheme="minorHAnsi" w:cstheme="minorHAnsi"/>
          <w:color w:val="000000" w:themeColor="text1"/>
          <w:szCs w:val="22"/>
        </w:rPr>
        <w:t xml:space="preserve">(ii) </w:t>
      </w:r>
      <w:r w:rsidR="00F37567" w:rsidRPr="00814716">
        <w:rPr>
          <w:rFonts w:asciiTheme="minorHAnsi" w:hAnsiTheme="minorHAnsi" w:cstheme="minorHAnsi"/>
          <w:color w:val="000000" w:themeColor="text1"/>
          <w:szCs w:val="22"/>
        </w:rPr>
        <w:t xml:space="preserve">limits the rights of </w:t>
      </w:r>
      <w:r w:rsidR="00666203">
        <w:rPr>
          <w:rFonts w:asciiTheme="minorHAnsi" w:hAnsiTheme="minorHAnsi" w:cstheme="minorHAnsi"/>
          <w:color w:val="000000" w:themeColor="text1"/>
          <w:szCs w:val="22"/>
        </w:rPr>
        <w:t>MOIS</w:t>
      </w:r>
      <w:r w:rsidR="00AD6B44">
        <w:rPr>
          <w:rFonts w:asciiTheme="minorHAnsi" w:hAnsiTheme="minorHAnsi" w:cstheme="minorHAnsi"/>
          <w:color w:val="000000" w:themeColor="text1"/>
          <w:szCs w:val="22"/>
        </w:rPr>
        <w:t xml:space="preserve"> </w:t>
      </w:r>
      <w:r w:rsidR="000C6E88" w:rsidRPr="00814716">
        <w:rPr>
          <w:rFonts w:asciiTheme="minorHAnsi" w:hAnsiTheme="minorHAnsi" w:cstheme="minorHAnsi"/>
          <w:color w:val="000000" w:themeColor="text1"/>
          <w:szCs w:val="22"/>
        </w:rPr>
        <w:t>and/</w:t>
      </w:r>
      <w:r w:rsidR="00F37567" w:rsidRPr="00814716">
        <w:rPr>
          <w:rFonts w:asciiTheme="minorHAnsi" w:hAnsiTheme="minorHAnsi" w:cstheme="minorHAnsi"/>
          <w:color w:val="000000" w:themeColor="text1"/>
          <w:szCs w:val="22"/>
        </w:rPr>
        <w:t>or the obligations of the offeror; and (iii) adversely impacts the fairness and principles of the procurement process, such as those that compromise the competitive position of other offerors.</w:t>
      </w:r>
    </w:p>
    <w:p w14:paraId="2E4AA84C" w14:textId="77777777" w:rsidR="00B945BB" w:rsidRPr="00814716" w:rsidRDefault="00B945BB" w:rsidP="00B945BB">
      <w:pPr>
        <w:pStyle w:val="ListParagraph"/>
        <w:spacing w:line="240" w:lineRule="auto"/>
        <w:jc w:val="both"/>
        <w:rPr>
          <w:rFonts w:asciiTheme="minorHAnsi" w:hAnsiTheme="minorHAnsi" w:cstheme="minorHAnsi"/>
          <w:color w:val="000000" w:themeColor="text1"/>
          <w:lang w:val="en-GB"/>
        </w:rPr>
      </w:pPr>
    </w:p>
    <w:p w14:paraId="01274048" w14:textId="77777777" w:rsidR="009C4F89" w:rsidRPr="00814716" w:rsidRDefault="009C4F89" w:rsidP="008E2B9E">
      <w:pPr>
        <w:pStyle w:val="ListParagraph"/>
        <w:numPr>
          <w:ilvl w:val="0"/>
          <w:numId w:val="4"/>
        </w:numPr>
        <w:spacing w:line="240" w:lineRule="auto"/>
        <w:jc w:val="both"/>
        <w:rPr>
          <w:rFonts w:asciiTheme="minorHAnsi" w:hAnsiTheme="minorHAnsi" w:cstheme="minorHAnsi"/>
          <w:color w:val="000000" w:themeColor="text1"/>
          <w:lang w:val="en-GB"/>
        </w:rPr>
      </w:pPr>
      <w:r w:rsidRPr="00814716">
        <w:rPr>
          <w:rFonts w:asciiTheme="minorHAnsi" w:hAnsiTheme="minorHAnsi" w:cstheme="minorHAnsi"/>
          <w:i/>
          <w:color w:val="000000" w:themeColor="text1"/>
          <w:szCs w:val="22"/>
          <w:lang w:val="en-GB"/>
        </w:rPr>
        <w:t>“Schedule of Requirements and Technical Specifications”</w:t>
      </w:r>
      <w:r w:rsidRPr="00814716">
        <w:rPr>
          <w:rFonts w:asciiTheme="minorHAnsi" w:hAnsiTheme="minorHAnsi" w:cstheme="minorHAnsi"/>
          <w:color w:val="000000" w:themeColor="text1"/>
          <w:szCs w:val="22"/>
          <w:lang w:val="en-GB"/>
        </w:rPr>
        <w:t xml:space="preserve"> refers to the document included in this ITB as Section 3 which lists the goods required by </w:t>
      </w:r>
      <w:r w:rsidR="00666203">
        <w:rPr>
          <w:rFonts w:asciiTheme="minorHAnsi" w:hAnsiTheme="minorHAnsi" w:cstheme="minorHAnsi"/>
          <w:color w:val="000000" w:themeColor="text1"/>
          <w:szCs w:val="22"/>
          <w:lang w:val="en-GB"/>
        </w:rPr>
        <w:t>MOIS</w:t>
      </w:r>
      <w:r w:rsidRPr="00814716">
        <w:rPr>
          <w:rFonts w:asciiTheme="minorHAnsi" w:hAnsiTheme="minorHAnsi" w:cstheme="minorHAnsi"/>
          <w:color w:val="000000" w:themeColor="text1"/>
          <w:szCs w:val="22"/>
          <w:lang w:val="en-GB"/>
        </w:rPr>
        <w:t xml:space="preserve">, their specifications, the related services, activities, tasks to be performed, and other information pertinent to </w:t>
      </w:r>
      <w:r w:rsidR="00666203">
        <w:rPr>
          <w:rFonts w:asciiTheme="minorHAnsi" w:hAnsiTheme="minorHAnsi" w:cstheme="minorHAnsi"/>
          <w:color w:val="000000" w:themeColor="text1"/>
          <w:szCs w:val="22"/>
          <w:lang w:val="en-GB"/>
        </w:rPr>
        <w:t>MOIS</w:t>
      </w:r>
      <w:r w:rsidRPr="00814716">
        <w:rPr>
          <w:rFonts w:asciiTheme="minorHAnsi" w:hAnsiTheme="minorHAnsi" w:cstheme="minorHAnsi"/>
          <w:color w:val="000000" w:themeColor="text1"/>
          <w:szCs w:val="22"/>
          <w:lang w:val="en-GB"/>
        </w:rPr>
        <w:t xml:space="preserve">’s receipt and </w:t>
      </w:r>
      <w:r w:rsidRPr="00814716">
        <w:rPr>
          <w:rFonts w:asciiTheme="minorHAnsi" w:hAnsiTheme="minorHAnsi" w:cstheme="minorHAnsi"/>
          <w:color w:val="000000" w:themeColor="text1"/>
          <w:szCs w:val="22"/>
          <w:lang w:val="en-GB"/>
        </w:rPr>
        <w:lastRenderedPageBreak/>
        <w:t xml:space="preserve">acceptance of the goods. </w:t>
      </w:r>
    </w:p>
    <w:p w14:paraId="59D9C75F" w14:textId="77777777" w:rsidR="009C4F89" w:rsidRPr="00814716" w:rsidRDefault="009C4F89" w:rsidP="009C4F89">
      <w:pPr>
        <w:pStyle w:val="ListParagraph"/>
        <w:spacing w:line="240" w:lineRule="auto"/>
        <w:ind w:right="-71"/>
        <w:jc w:val="both"/>
        <w:rPr>
          <w:rFonts w:asciiTheme="minorHAnsi" w:hAnsiTheme="minorHAnsi" w:cstheme="minorHAnsi"/>
          <w:color w:val="000000" w:themeColor="text1"/>
          <w:szCs w:val="22"/>
          <w:lang w:val="en-GB"/>
        </w:rPr>
      </w:pPr>
    </w:p>
    <w:p w14:paraId="12C270B7" w14:textId="1D895A25" w:rsidR="00221DA7" w:rsidRPr="00814716" w:rsidRDefault="00152708" w:rsidP="008E2B9E">
      <w:pPr>
        <w:pStyle w:val="ListParagraph"/>
        <w:numPr>
          <w:ilvl w:val="0"/>
          <w:numId w:val="4"/>
        </w:numPr>
        <w:spacing w:line="240" w:lineRule="auto"/>
        <w:ind w:right="-71"/>
        <w:jc w:val="both"/>
        <w:rPr>
          <w:rFonts w:asciiTheme="minorHAnsi" w:hAnsiTheme="minorHAnsi" w:cstheme="minorHAnsi"/>
          <w:color w:val="000000" w:themeColor="text1"/>
          <w:szCs w:val="22"/>
          <w:lang w:val="en-GB"/>
        </w:rPr>
      </w:pPr>
      <w:r w:rsidRPr="00814716">
        <w:rPr>
          <w:rFonts w:asciiTheme="minorHAnsi" w:hAnsiTheme="minorHAnsi" w:cstheme="minorHAnsi"/>
          <w:i/>
          <w:color w:val="000000" w:themeColor="text1"/>
          <w:szCs w:val="22"/>
          <w:lang w:val="en-GB"/>
        </w:rPr>
        <w:t>“</w:t>
      </w:r>
      <w:r w:rsidR="00221DA7" w:rsidRPr="00814716">
        <w:rPr>
          <w:rFonts w:asciiTheme="minorHAnsi" w:hAnsiTheme="minorHAnsi" w:cstheme="minorHAnsi"/>
          <w:i/>
          <w:color w:val="000000" w:themeColor="text1"/>
          <w:szCs w:val="22"/>
          <w:lang w:val="en-GB"/>
        </w:rPr>
        <w:t>Services”</w:t>
      </w:r>
      <w:r w:rsidR="00BD5EFF">
        <w:rPr>
          <w:rFonts w:asciiTheme="minorHAnsi" w:hAnsiTheme="minorHAnsi" w:cstheme="minorHAnsi"/>
          <w:i/>
          <w:color w:val="000000" w:themeColor="text1"/>
          <w:szCs w:val="22"/>
          <w:lang w:val="en-GB"/>
        </w:rPr>
        <w:t xml:space="preserve"> </w:t>
      </w:r>
      <w:r w:rsidR="004F09FE" w:rsidRPr="00814716">
        <w:rPr>
          <w:rFonts w:asciiTheme="minorHAnsi" w:hAnsiTheme="minorHAnsi" w:cstheme="minorHAnsi"/>
          <w:color w:val="000000" w:themeColor="text1"/>
          <w:szCs w:val="22"/>
          <w:lang w:val="en-GB"/>
        </w:rPr>
        <w:t xml:space="preserve">refers to the </w:t>
      </w:r>
      <w:r w:rsidR="00CA6E40" w:rsidRPr="00814716">
        <w:rPr>
          <w:rFonts w:asciiTheme="minorHAnsi" w:hAnsiTheme="minorHAnsi" w:cstheme="minorHAnsi"/>
          <w:color w:val="000000" w:themeColor="text1"/>
          <w:szCs w:val="22"/>
          <w:lang w:val="en-GB"/>
        </w:rPr>
        <w:t xml:space="preserve">entire scope of tasks </w:t>
      </w:r>
      <w:r w:rsidR="00C137E1" w:rsidRPr="00814716">
        <w:rPr>
          <w:rFonts w:asciiTheme="minorHAnsi" w:hAnsiTheme="minorHAnsi" w:cstheme="minorHAnsi"/>
          <w:color w:val="000000" w:themeColor="text1"/>
          <w:szCs w:val="22"/>
          <w:lang w:val="en-GB"/>
        </w:rPr>
        <w:t>related or ancillary to the</w:t>
      </w:r>
      <w:r w:rsidR="003B11BE" w:rsidRPr="00814716">
        <w:rPr>
          <w:rFonts w:asciiTheme="minorHAnsi" w:hAnsiTheme="minorHAnsi" w:cstheme="minorHAnsi"/>
          <w:color w:val="000000" w:themeColor="text1"/>
          <w:szCs w:val="22"/>
          <w:lang w:val="en-GB"/>
        </w:rPr>
        <w:t xml:space="preserve"> completion or delivery of the</w:t>
      </w:r>
      <w:r w:rsidR="00C137E1" w:rsidRPr="00814716">
        <w:rPr>
          <w:rFonts w:asciiTheme="minorHAnsi" w:hAnsiTheme="minorHAnsi" w:cstheme="minorHAnsi"/>
          <w:color w:val="000000" w:themeColor="text1"/>
          <w:szCs w:val="22"/>
          <w:lang w:val="en-GB"/>
        </w:rPr>
        <w:t xml:space="preserve"> goods required </w:t>
      </w:r>
      <w:r w:rsidRPr="00814716">
        <w:rPr>
          <w:rFonts w:asciiTheme="minorHAnsi" w:hAnsiTheme="minorHAnsi" w:cstheme="minorHAnsi"/>
          <w:color w:val="000000" w:themeColor="text1"/>
          <w:szCs w:val="22"/>
          <w:lang w:val="en-GB"/>
        </w:rPr>
        <w:t xml:space="preserve">by </w:t>
      </w:r>
      <w:r w:rsidR="00666203">
        <w:rPr>
          <w:rFonts w:asciiTheme="minorHAnsi" w:hAnsiTheme="minorHAnsi" w:cstheme="minorHAnsi"/>
          <w:color w:val="000000" w:themeColor="text1"/>
          <w:szCs w:val="22"/>
          <w:lang w:val="en-GB"/>
        </w:rPr>
        <w:t>MOIS</w:t>
      </w:r>
      <w:r w:rsidRPr="00814716">
        <w:rPr>
          <w:rFonts w:asciiTheme="minorHAnsi" w:hAnsiTheme="minorHAnsi" w:cstheme="minorHAnsi"/>
          <w:color w:val="000000" w:themeColor="text1"/>
          <w:szCs w:val="22"/>
          <w:lang w:val="en-GB"/>
        </w:rPr>
        <w:t xml:space="preserve"> under the </w:t>
      </w:r>
      <w:r w:rsidR="00BB49D1" w:rsidRPr="00814716">
        <w:rPr>
          <w:rFonts w:asciiTheme="minorHAnsi" w:hAnsiTheme="minorHAnsi" w:cstheme="minorHAnsi"/>
          <w:color w:val="000000" w:themeColor="text1"/>
          <w:szCs w:val="22"/>
          <w:lang w:val="en-GB"/>
        </w:rPr>
        <w:t>ITB</w:t>
      </w:r>
      <w:r w:rsidRPr="00814716">
        <w:rPr>
          <w:rFonts w:asciiTheme="minorHAnsi" w:hAnsiTheme="minorHAnsi" w:cstheme="minorHAnsi"/>
          <w:color w:val="000000" w:themeColor="text1"/>
          <w:szCs w:val="22"/>
          <w:lang w:val="en-GB"/>
        </w:rPr>
        <w:t xml:space="preserve">.  </w:t>
      </w:r>
    </w:p>
    <w:p w14:paraId="486ADC52" w14:textId="77777777" w:rsidR="00820A4C" w:rsidRPr="00814716" w:rsidRDefault="00820A4C" w:rsidP="00820A4C">
      <w:pPr>
        <w:ind w:right="-71"/>
        <w:jc w:val="both"/>
        <w:rPr>
          <w:rFonts w:asciiTheme="minorHAnsi" w:hAnsiTheme="minorHAnsi" w:cstheme="minorHAnsi"/>
          <w:color w:val="000000" w:themeColor="text1"/>
          <w:szCs w:val="22"/>
          <w:lang w:val="en-GB"/>
        </w:rPr>
      </w:pPr>
    </w:p>
    <w:p w14:paraId="35D964D8" w14:textId="63154F8D" w:rsidR="00954CD4" w:rsidRDefault="00820A4C" w:rsidP="009A4863">
      <w:pPr>
        <w:pStyle w:val="ListParagraph"/>
        <w:numPr>
          <w:ilvl w:val="0"/>
          <w:numId w:val="4"/>
        </w:numPr>
        <w:spacing w:line="240" w:lineRule="auto"/>
        <w:jc w:val="both"/>
        <w:rPr>
          <w:rFonts w:asciiTheme="minorHAnsi" w:hAnsiTheme="minorHAnsi" w:cstheme="minorHAnsi"/>
          <w:color w:val="000000" w:themeColor="text1"/>
          <w:lang w:val="en-GB"/>
        </w:rPr>
      </w:pPr>
      <w:r w:rsidRPr="00814716">
        <w:rPr>
          <w:rFonts w:asciiTheme="minorHAnsi" w:hAnsiTheme="minorHAnsi" w:cstheme="minorHAnsi"/>
          <w:color w:val="000000" w:themeColor="text1"/>
          <w:lang w:val="en-GB"/>
        </w:rPr>
        <w:t>“</w:t>
      </w:r>
      <w:r w:rsidRPr="00814716">
        <w:rPr>
          <w:rFonts w:asciiTheme="minorHAnsi" w:hAnsiTheme="minorHAnsi" w:cstheme="minorHAnsi"/>
          <w:i/>
          <w:color w:val="000000" w:themeColor="text1"/>
          <w:lang w:val="en-GB"/>
        </w:rPr>
        <w:t xml:space="preserve">Supplemental Information to the </w:t>
      </w:r>
      <w:r w:rsidR="00BB49D1" w:rsidRPr="00814716">
        <w:rPr>
          <w:rFonts w:asciiTheme="minorHAnsi" w:hAnsiTheme="minorHAnsi" w:cstheme="minorHAnsi"/>
          <w:i/>
          <w:color w:val="000000" w:themeColor="text1"/>
          <w:lang w:val="en-GB"/>
        </w:rPr>
        <w:t>ITB</w:t>
      </w:r>
      <w:r w:rsidRPr="00814716">
        <w:rPr>
          <w:rFonts w:asciiTheme="minorHAnsi" w:hAnsiTheme="minorHAnsi" w:cstheme="minorHAnsi"/>
          <w:i/>
          <w:color w:val="000000" w:themeColor="text1"/>
          <w:lang w:val="en-GB"/>
        </w:rPr>
        <w:t xml:space="preserve">” </w:t>
      </w:r>
      <w:r w:rsidRPr="00814716">
        <w:rPr>
          <w:rFonts w:asciiTheme="minorHAnsi" w:hAnsiTheme="minorHAnsi" w:cstheme="minorHAnsi"/>
          <w:color w:val="000000" w:themeColor="text1"/>
          <w:lang w:val="en-GB"/>
        </w:rPr>
        <w:t xml:space="preserve">refers to a written communication issued by </w:t>
      </w:r>
      <w:r w:rsidR="00666203">
        <w:rPr>
          <w:rFonts w:asciiTheme="minorHAnsi" w:hAnsiTheme="minorHAnsi" w:cstheme="minorHAnsi"/>
          <w:color w:val="000000" w:themeColor="text1"/>
          <w:lang w:val="en-GB"/>
        </w:rPr>
        <w:t>MOIS</w:t>
      </w:r>
      <w:r w:rsidRPr="00814716">
        <w:rPr>
          <w:rFonts w:asciiTheme="minorHAnsi" w:hAnsiTheme="minorHAnsi" w:cstheme="minorHAnsi"/>
          <w:color w:val="000000" w:themeColor="text1"/>
          <w:lang w:val="en-GB"/>
        </w:rPr>
        <w:t xml:space="preserve"> to prospective </w:t>
      </w:r>
      <w:r w:rsidR="00BB49D1" w:rsidRPr="00814716">
        <w:rPr>
          <w:rFonts w:asciiTheme="minorHAnsi" w:hAnsiTheme="minorHAnsi" w:cstheme="minorHAnsi"/>
          <w:color w:val="000000" w:themeColor="text1"/>
          <w:lang w:val="en-GB"/>
        </w:rPr>
        <w:t>Bidders</w:t>
      </w:r>
      <w:r w:rsidRPr="00814716">
        <w:rPr>
          <w:rFonts w:asciiTheme="minorHAnsi" w:hAnsiTheme="minorHAnsi" w:cstheme="minorHAnsi"/>
          <w:color w:val="000000" w:themeColor="text1"/>
          <w:lang w:val="en-GB"/>
        </w:rPr>
        <w:t xml:space="preserve"> containing clarifications, responses to queries received from prospective </w:t>
      </w:r>
      <w:r w:rsidR="00BB49D1" w:rsidRPr="00814716">
        <w:rPr>
          <w:rFonts w:asciiTheme="minorHAnsi" w:hAnsiTheme="minorHAnsi" w:cstheme="minorHAnsi"/>
          <w:color w:val="000000" w:themeColor="text1"/>
          <w:lang w:val="en-GB"/>
        </w:rPr>
        <w:t>Bidders</w:t>
      </w:r>
      <w:r w:rsidRPr="00814716">
        <w:rPr>
          <w:rFonts w:asciiTheme="minorHAnsi" w:hAnsiTheme="minorHAnsi" w:cstheme="minorHAnsi"/>
          <w:color w:val="000000" w:themeColor="text1"/>
          <w:lang w:val="en-GB"/>
        </w:rPr>
        <w:t xml:space="preserve">, or changes to be made in the </w:t>
      </w:r>
      <w:r w:rsidR="00BB49D1" w:rsidRPr="00814716">
        <w:rPr>
          <w:rFonts w:asciiTheme="minorHAnsi" w:hAnsiTheme="minorHAnsi" w:cstheme="minorHAnsi"/>
          <w:color w:val="000000" w:themeColor="text1"/>
          <w:lang w:val="en-GB"/>
        </w:rPr>
        <w:t>ITB</w:t>
      </w:r>
      <w:r w:rsidRPr="00814716">
        <w:rPr>
          <w:rFonts w:asciiTheme="minorHAnsi" w:hAnsiTheme="minorHAnsi" w:cstheme="minorHAnsi"/>
          <w:color w:val="000000" w:themeColor="text1"/>
          <w:lang w:val="en-GB"/>
        </w:rPr>
        <w:t>,</w:t>
      </w:r>
      <w:r w:rsidR="00364D1D" w:rsidRPr="00814716">
        <w:rPr>
          <w:rFonts w:asciiTheme="minorHAnsi" w:hAnsiTheme="minorHAnsi" w:cstheme="minorHAnsi"/>
          <w:color w:val="000000" w:themeColor="text1"/>
          <w:lang w:val="en-GB"/>
        </w:rPr>
        <w:t xml:space="preserve"> at</w:t>
      </w:r>
      <w:r w:rsidR="00BD5EFF">
        <w:rPr>
          <w:rFonts w:asciiTheme="minorHAnsi" w:hAnsiTheme="minorHAnsi" w:cstheme="minorHAnsi"/>
          <w:color w:val="000000" w:themeColor="text1"/>
          <w:lang w:val="en-GB"/>
        </w:rPr>
        <w:t xml:space="preserve"> </w:t>
      </w:r>
      <w:r w:rsidR="00364D1D" w:rsidRPr="00814716">
        <w:rPr>
          <w:rFonts w:asciiTheme="minorHAnsi" w:hAnsiTheme="minorHAnsi" w:cstheme="minorHAnsi"/>
          <w:color w:val="000000" w:themeColor="text1"/>
          <w:lang w:val="en-GB"/>
        </w:rPr>
        <w:t xml:space="preserve">any time after the release of the </w:t>
      </w:r>
      <w:r w:rsidR="00BB49D1" w:rsidRPr="00814716">
        <w:rPr>
          <w:rFonts w:asciiTheme="minorHAnsi" w:hAnsiTheme="minorHAnsi" w:cstheme="minorHAnsi"/>
          <w:color w:val="000000" w:themeColor="text1"/>
          <w:lang w:val="en-GB"/>
        </w:rPr>
        <w:t>ITB</w:t>
      </w:r>
      <w:r w:rsidR="00364D1D" w:rsidRPr="00814716">
        <w:rPr>
          <w:rFonts w:asciiTheme="minorHAnsi" w:hAnsiTheme="minorHAnsi" w:cstheme="minorHAnsi"/>
          <w:color w:val="000000" w:themeColor="text1"/>
          <w:lang w:val="en-GB"/>
        </w:rPr>
        <w:t xml:space="preserve"> but </w:t>
      </w:r>
      <w:r w:rsidRPr="00814716">
        <w:rPr>
          <w:rFonts w:asciiTheme="minorHAnsi" w:hAnsiTheme="minorHAnsi" w:cstheme="minorHAnsi"/>
          <w:color w:val="000000" w:themeColor="text1"/>
          <w:lang w:val="en-GB"/>
        </w:rPr>
        <w:t xml:space="preserve">before the deadline for the submission of </w:t>
      </w:r>
      <w:r w:rsidR="00337791" w:rsidRPr="00814716">
        <w:rPr>
          <w:rFonts w:asciiTheme="minorHAnsi" w:hAnsiTheme="minorHAnsi" w:cstheme="minorHAnsi"/>
          <w:color w:val="000000" w:themeColor="text1"/>
          <w:lang w:val="en-GB"/>
        </w:rPr>
        <w:t>Bid</w:t>
      </w:r>
      <w:r w:rsidRPr="00814716">
        <w:rPr>
          <w:rFonts w:asciiTheme="minorHAnsi" w:hAnsiTheme="minorHAnsi" w:cstheme="minorHAnsi"/>
          <w:color w:val="000000" w:themeColor="text1"/>
          <w:lang w:val="en-GB"/>
        </w:rPr>
        <w:t>.</w:t>
      </w:r>
    </w:p>
    <w:p w14:paraId="4399BBB3" w14:textId="77777777" w:rsidR="009A4863" w:rsidRPr="009A4863" w:rsidRDefault="009A4863" w:rsidP="009A4863">
      <w:pPr>
        <w:jc w:val="both"/>
        <w:rPr>
          <w:rFonts w:asciiTheme="minorHAnsi" w:hAnsiTheme="minorHAnsi" w:cstheme="minorHAnsi"/>
          <w:color w:val="000000" w:themeColor="text1"/>
          <w:lang w:val="en-GB"/>
        </w:rPr>
      </w:pPr>
    </w:p>
    <w:p w14:paraId="6FFE7899" w14:textId="77777777" w:rsidR="0056702C" w:rsidRPr="00814716" w:rsidRDefault="00667928" w:rsidP="00266C54">
      <w:pPr>
        <w:pStyle w:val="ListParagraph"/>
        <w:numPr>
          <w:ilvl w:val="0"/>
          <w:numId w:val="3"/>
        </w:numPr>
        <w:spacing w:line="240" w:lineRule="auto"/>
        <w:ind w:left="360"/>
        <w:rPr>
          <w:rFonts w:asciiTheme="minorHAnsi" w:hAnsiTheme="minorHAnsi" w:cstheme="minorHAnsi"/>
          <w:b/>
          <w:bCs/>
          <w:color w:val="000000" w:themeColor="text1"/>
          <w:sz w:val="28"/>
          <w:szCs w:val="32"/>
          <w:lang w:val="en-GB"/>
        </w:rPr>
      </w:pPr>
      <w:r w:rsidRPr="00814716">
        <w:rPr>
          <w:rFonts w:asciiTheme="minorHAnsi" w:hAnsiTheme="minorHAnsi" w:cstheme="minorHAnsi"/>
          <w:b/>
          <w:bCs/>
          <w:color w:val="000000" w:themeColor="text1"/>
          <w:sz w:val="28"/>
          <w:szCs w:val="32"/>
          <w:lang w:val="en-GB"/>
        </w:rPr>
        <w:t>GENERAL</w:t>
      </w:r>
    </w:p>
    <w:p w14:paraId="10658663" w14:textId="77777777" w:rsidR="0056702C" w:rsidRPr="00814716" w:rsidRDefault="0056702C" w:rsidP="00F9600F">
      <w:pPr>
        <w:ind w:left="720" w:hanging="360"/>
        <w:rPr>
          <w:rFonts w:asciiTheme="minorHAnsi" w:hAnsiTheme="minorHAnsi" w:cstheme="minorHAnsi"/>
          <w:color w:val="000000" w:themeColor="text1"/>
        </w:rPr>
      </w:pPr>
    </w:p>
    <w:p w14:paraId="21E140BC" w14:textId="77777777" w:rsidR="0056702C" w:rsidRPr="00AD6B44" w:rsidRDefault="00666203" w:rsidP="008E2B9E">
      <w:pPr>
        <w:pStyle w:val="ListParagraph"/>
        <w:numPr>
          <w:ilvl w:val="0"/>
          <w:numId w:val="6"/>
        </w:numPr>
        <w:tabs>
          <w:tab w:val="left" w:pos="720"/>
        </w:tabs>
        <w:spacing w:line="240" w:lineRule="auto"/>
        <w:jc w:val="both"/>
        <w:rPr>
          <w:rFonts w:asciiTheme="minorHAnsi" w:hAnsiTheme="minorHAnsi" w:cstheme="minorHAnsi"/>
          <w:color w:val="000000" w:themeColor="text1"/>
          <w:szCs w:val="22"/>
        </w:rPr>
      </w:pPr>
      <w:r w:rsidRPr="00AD6B44">
        <w:rPr>
          <w:rFonts w:asciiTheme="minorHAnsi" w:hAnsiTheme="minorHAnsi" w:cstheme="minorHAnsi"/>
          <w:bCs/>
          <w:color w:val="000000" w:themeColor="text1"/>
          <w:szCs w:val="22"/>
        </w:rPr>
        <w:t>MOIS</w:t>
      </w:r>
      <w:r w:rsidR="00AD6B44" w:rsidRPr="00AD6B44">
        <w:rPr>
          <w:rFonts w:asciiTheme="minorHAnsi" w:hAnsiTheme="minorHAnsi" w:cstheme="minorHAnsi"/>
          <w:bCs/>
          <w:color w:val="000000" w:themeColor="text1"/>
          <w:szCs w:val="22"/>
        </w:rPr>
        <w:t xml:space="preserve"> </w:t>
      </w:r>
      <w:r w:rsidR="002D34E6" w:rsidRPr="00AD6B44">
        <w:rPr>
          <w:rFonts w:asciiTheme="minorHAnsi" w:hAnsiTheme="minorHAnsi" w:cstheme="minorHAnsi"/>
          <w:bCs/>
          <w:color w:val="000000" w:themeColor="text1"/>
          <w:szCs w:val="22"/>
        </w:rPr>
        <w:t xml:space="preserve">hereby </w:t>
      </w:r>
      <w:r w:rsidR="0056702C" w:rsidRPr="00AD6B44">
        <w:rPr>
          <w:rFonts w:asciiTheme="minorHAnsi" w:hAnsiTheme="minorHAnsi" w:cstheme="minorHAnsi"/>
          <w:bCs/>
          <w:color w:val="000000" w:themeColor="text1"/>
          <w:szCs w:val="22"/>
        </w:rPr>
        <w:t xml:space="preserve">solicits </w:t>
      </w:r>
      <w:r w:rsidR="00337791" w:rsidRPr="00AD6B44">
        <w:rPr>
          <w:rFonts w:asciiTheme="minorHAnsi" w:hAnsiTheme="minorHAnsi" w:cstheme="minorHAnsi"/>
          <w:bCs/>
          <w:color w:val="000000" w:themeColor="text1"/>
          <w:szCs w:val="22"/>
        </w:rPr>
        <w:t>Bid</w:t>
      </w:r>
      <w:r w:rsidR="00F63178" w:rsidRPr="00AD6B44">
        <w:rPr>
          <w:rFonts w:asciiTheme="minorHAnsi" w:hAnsiTheme="minorHAnsi" w:cstheme="minorHAnsi"/>
          <w:bCs/>
          <w:color w:val="000000" w:themeColor="text1"/>
          <w:szCs w:val="22"/>
        </w:rPr>
        <w:t>s</w:t>
      </w:r>
      <w:r w:rsidR="00AD6B44" w:rsidRPr="00AD6B44">
        <w:rPr>
          <w:rFonts w:asciiTheme="minorHAnsi" w:hAnsiTheme="minorHAnsi" w:cstheme="minorHAnsi"/>
          <w:bCs/>
          <w:color w:val="000000" w:themeColor="text1"/>
          <w:szCs w:val="22"/>
        </w:rPr>
        <w:t xml:space="preserve"> </w:t>
      </w:r>
      <w:r w:rsidR="00F63178" w:rsidRPr="00AD6B44">
        <w:rPr>
          <w:rFonts w:asciiTheme="minorHAnsi" w:hAnsiTheme="minorHAnsi" w:cstheme="minorHAnsi"/>
          <w:bCs/>
          <w:color w:val="000000" w:themeColor="text1"/>
          <w:szCs w:val="22"/>
        </w:rPr>
        <w:t>as a</w:t>
      </w:r>
      <w:r w:rsidR="0056702C" w:rsidRPr="00AD6B44">
        <w:rPr>
          <w:rFonts w:asciiTheme="minorHAnsi" w:hAnsiTheme="minorHAnsi" w:cstheme="minorHAnsi"/>
          <w:bCs/>
          <w:color w:val="000000" w:themeColor="text1"/>
          <w:szCs w:val="22"/>
        </w:rPr>
        <w:t xml:space="preserve"> response to this </w:t>
      </w:r>
      <w:r w:rsidR="00BB49D1" w:rsidRPr="00AD6B44">
        <w:rPr>
          <w:rFonts w:asciiTheme="minorHAnsi" w:hAnsiTheme="minorHAnsi" w:cstheme="minorHAnsi"/>
          <w:bCs/>
          <w:color w:val="000000" w:themeColor="text1"/>
          <w:szCs w:val="22"/>
        </w:rPr>
        <w:t>Invitation to Bid</w:t>
      </w:r>
      <w:r w:rsidR="00BF46FA" w:rsidRPr="00AD6B44">
        <w:rPr>
          <w:rFonts w:asciiTheme="minorHAnsi" w:hAnsiTheme="minorHAnsi" w:cstheme="minorHAnsi"/>
          <w:bCs/>
          <w:color w:val="000000" w:themeColor="text1"/>
          <w:szCs w:val="22"/>
        </w:rPr>
        <w:t xml:space="preserve"> (</w:t>
      </w:r>
      <w:r w:rsidR="00BB49D1" w:rsidRPr="00AD6B44">
        <w:rPr>
          <w:rFonts w:asciiTheme="minorHAnsi" w:hAnsiTheme="minorHAnsi" w:cstheme="minorHAnsi"/>
          <w:bCs/>
          <w:color w:val="000000" w:themeColor="text1"/>
          <w:szCs w:val="22"/>
        </w:rPr>
        <w:t>ITB</w:t>
      </w:r>
      <w:r w:rsidR="00BF46FA" w:rsidRPr="00AD6B44">
        <w:rPr>
          <w:rFonts w:asciiTheme="minorHAnsi" w:hAnsiTheme="minorHAnsi" w:cstheme="minorHAnsi"/>
          <w:bCs/>
          <w:color w:val="000000" w:themeColor="text1"/>
          <w:szCs w:val="22"/>
        </w:rPr>
        <w:t>)</w:t>
      </w:r>
      <w:r w:rsidR="0056702C" w:rsidRPr="00AD6B44">
        <w:rPr>
          <w:rFonts w:asciiTheme="minorHAnsi" w:hAnsiTheme="minorHAnsi" w:cstheme="minorHAnsi"/>
          <w:bCs/>
          <w:color w:val="000000" w:themeColor="text1"/>
          <w:szCs w:val="22"/>
        </w:rPr>
        <w:t xml:space="preserve">.  </w:t>
      </w:r>
      <w:r w:rsidR="00BB49D1" w:rsidRPr="00AD6B44">
        <w:rPr>
          <w:rFonts w:asciiTheme="minorHAnsi" w:hAnsiTheme="minorHAnsi" w:cstheme="minorHAnsi"/>
          <w:bCs/>
          <w:color w:val="000000" w:themeColor="text1"/>
          <w:szCs w:val="22"/>
        </w:rPr>
        <w:t>Bidders</w:t>
      </w:r>
      <w:r w:rsidR="00AD6B44" w:rsidRPr="00AD6B44">
        <w:rPr>
          <w:rFonts w:asciiTheme="minorHAnsi" w:hAnsiTheme="minorHAnsi" w:cstheme="minorHAnsi"/>
          <w:bCs/>
          <w:color w:val="000000" w:themeColor="text1"/>
          <w:szCs w:val="22"/>
        </w:rPr>
        <w:t xml:space="preserve"> </w:t>
      </w:r>
      <w:r w:rsidR="003A25F2" w:rsidRPr="00AD6B44">
        <w:rPr>
          <w:rFonts w:asciiTheme="minorHAnsi" w:hAnsiTheme="minorHAnsi" w:cstheme="minorHAnsi"/>
          <w:bCs/>
          <w:color w:val="000000" w:themeColor="text1"/>
          <w:szCs w:val="22"/>
        </w:rPr>
        <w:t xml:space="preserve">must strictly adhere to all the </w:t>
      </w:r>
      <w:r w:rsidR="0056702C" w:rsidRPr="00AD6B44">
        <w:rPr>
          <w:rFonts w:asciiTheme="minorHAnsi" w:hAnsiTheme="minorHAnsi" w:cstheme="minorHAnsi"/>
          <w:bCs/>
          <w:color w:val="000000" w:themeColor="text1"/>
          <w:szCs w:val="22"/>
        </w:rPr>
        <w:t xml:space="preserve">requirements of this </w:t>
      </w:r>
      <w:r w:rsidR="00BB49D1" w:rsidRPr="00AD6B44">
        <w:rPr>
          <w:rFonts w:asciiTheme="minorHAnsi" w:hAnsiTheme="minorHAnsi" w:cstheme="minorHAnsi"/>
          <w:bCs/>
          <w:color w:val="000000" w:themeColor="text1"/>
          <w:szCs w:val="22"/>
        </w:rPr>
        <w:t>ITB</w:t>
      </w:r>
      <w:r w:rsidR="0056702C" w:rsidRPr="00AD6B44">
        <w:rPr>
          <w:rFonts w:asciiTheme="minorHAnsi" w:hAnsiTheme="minorHAnsi" w:cstheme="minorHAnsi"/>
          <w:bCs/>
          <w:color w:val="000000" w:themeColor="text1"/>
          <w:szCs w:val="22"/>
        </w:rPr>
        <w:t xml:space="preserve">.  No changes, substitutions or other alterations to the </w:t>
      </w:r>
      <w:r w:rsidR="00F9600F" w:rsidRPr="00AD6B44">
        <w:rPr>
          <w:rFonts w:asciiTheme="minorHAnsi" w:hAnsiTheme="minorHAnsi" w:cstheme="minorHAnsi"/>
          <w:bCs/>
          <w:color w:val="000000" w:themeColor="text1"/>
          <w:szCs w:val="22"/>
        </w:rPr>
        <w:t xml:space="preserve">rules and </w:t>
      </w:r>
      <w:r w:rsidR="0056702C" w:rsidRPr="00AD6B44">
        <w:rPr>
          <w:rFonts w:asciiTheme="minorHAnsi" w:hAnsiTheme="minorHAnsi" w:cstheme="minorHAnsi"/>
          <w:bCs/>
          <w:color w:val="000000" w:themeColor="text1"/>
          <w:szCs w:val="22"/>
        </w:rPr>
        <w:t>provisions stipulated in this</w:t>
      </w:r>
      <w:r w:rsidR="00AD6B44" w:rsidRPr="00AD6B44">
        <w:rPr>
          <w:rFonts w:asciiTheme="minorHAnsi" w:hAnsiTheme="minorHAnsi" w:cstheme="minorHAnsi"/>
          <w:bCs/>
          <w:color w:val="000000" w:themeColor="text1"/>
          <w:szCs w:val="22"/>
        </w:rPr>
        <w:t xml:space="preserve"> </w:t>
      </w:r>
      <w:r w:rsidR="00BB49D1" w:rsidRPr="00AD6B44">
        <w:rPr>
          <w:rFonts w:asciiTheme="minorHAnsi" w:hAnsiTheme="minorHAnsi" w:cstheme="minorHAnsi"/>
          <w:bCs/>
          <w:color w:val="000000" w:themeColor="text1"/>
          <w:szCs w:val="22"/>
        </w:rPr>
        <w:t>ITB</w:t>
      </w:r>
      <w:r w:rsidR="00AD6B44" w:rsidRPr="00AD6B44">
        <w:rPr>
          <w:rFonts w:asciiTheme="minorHAnsi" w:hAnsiTheme="minorHAnsi" w:cstheme="minorHAnsi"/>
          <w:bCs/>
          <w:color w:val="000000" w:themeColor="text1"/>
          <w:szCs w:val="22"/>
        </w:rPr>
        <w:t xml:space="preserve"> </w:t>
      </w:r>
      <w:r w:rsidR="00F9600F" w:rsidRPr="00AD6B44">
        <w:rPr>
          <w:rFonts w:asciiTheme="minorHAnsi" w:hAnsiTheme="minorHAnsi" w:cstheme="minorHAnsi"/>
          <w:bCs/>
          <w:color w:val="000000" w:themeColor="text1"/>
          <w:szCs w:val="22"/>
        </w:rPr>
        <w:t>may be made</w:t>
      </w:r>
      <w:r w:rsidR="00AD6B44" w:rsidRPr="00AD6B44">
        <w:rPr>
          <w:rFonts w:asciiTheme="minorHAnsi" w:hAnsiTheme="minorHAnsi" w:cstheme="minorHAnsi"/>
          <w:bCs/>
          <w:color w:val="000000" w:themeColor="text1"/>
          <w:szCs w:val="22"/>
        </w:rPr>
        <w:t xml:space="preserve"> </w:t>
      </w:r>
      <w:r w:rsidR="00F9600F" w:rsidRPr="00AD6B44">
        <w:rPr>
          <w:rFonts w:asciiTheme="minorHAnsi" w:hAnsiTheme="minorHAnsi" w:cstheme="minorHAnsi"/>
          <w:bCs/>
          <w:color w:val="000000" w:themeColor="text1"/>
          <w:szCs w:val="22"/>
        </w:rPr>
        <w:t xml:space="preserve">or assumed </w:t>
      </w:r>
      <w:r w:rsidR="0056702C" w:rsidRPr="00AD6B44">
        <w:rPr>
          <w:rFonts w:asciiTheme="minorHAnsi" w:hAnsiTheme="minorHAnsi" w:cstheme="minorHAnsi"/>
          <w:bCs/>
          <w:color w:val="000000" w:themeColor="text1"/>
          <w:szCs w:val="22"/>
        </w:rPr>
        <w:t xml:space="preserve">unless </w:t>
      </w:r>
      <w:r w:rsidR="00F9600F" w:rsidRPr="00AD6B44">
        <w:rPr>
          <w:rFonts w:asciiTheme="minorHAnsi" w:hAnsiTheme="minorHAnsi" w:cstheme="minorHAnsi"/>
          <w:bCs/>
          <w:color w:val="000000" w:themeColor="text1"/>
          <w:szCs w:val="22"/>
        </w:rPr>
        <w:t xml:space="preserve">it is instructed or </w:t>
      </w:r>
      <w:r w:rsidR="0056702C" w:rsidRPr="00AD6B44">
        <w:rPr>
          <w:rFonts w:asciiTheme="minorHAnsi" w:hAnsiTheme="minorHAnsi" w:cstheme="minorHAnsi"/>
          <w:bCs/>
          <w:color w:val="000000" w:themeColor="text1"/>
          <w:szCs w:val="22"/>
        </w:rPr>
        <w:t xml:space="preserve">approved in writing by </w:t>
      </w:r>
      <w:r w:rsidRPr="00AD6B44">
        <w:rPr>
          <w:rFonts w:asciiTheme="minorHAnsi" w:hAnsiTheme="minorHAnsi" w:cstheme="minorHAnsi"/>
          <w:bCs/>
          <w:color w:val="000000" w:themeColor="text1"/>
          <w:szCs w:val="22"/>
        </w:rPr>
        <w:t>MOIS</w:t>
      </w:r>
      <w:r w:rsidR="00F9600F" w:rsidRPr="00AD6B44">
        <w:rPr>
          <w:rFonts w:asciiTheme="minorHAnsi" w:hAnsiTheme="minorHAnsi" w:cstheme="minorHAnsi"/>
          <w:bCs/>
          <w:color w:val="000000" w:themeColor="text1"/>
          <w:szCs w:val="22"/>
        </w:rPr>
        <w:t xml:space="preserve"> in the form of Supplemental Information to the </w:t>
      </w:r>
      <w:r w:rsidR="00BB49D1" w:rsidRPr="00AD6B44">
        <w:rPr>
          <w:rFonts w:asciiTheme="minorHAnsi" w:hAnsiTheme="minorHAnsi" w:cstheme="minorHAnsi"/>
          <w:bCs/>
          <w:color w:val="000000" w:themeColor="text1"/>
          <w:szCs w:val="22"/>
        </w:rPr>
        <w:t>ITB</w:t>
      </w:r>
      <w:r w:rsidR="0056702C" w:rsidRPr="00AD6B44">
        <w:rPr>
          <w:rFonts w:asciiTheme="minorHAnsi" w:hAnsiTheme="minorHAnsi" w:cstheme="minorHAnsi"/>
          <w:bCs/>
          <w:color w:val="000000" w:themeColor="text1"/>
          <w:szCs w:val="22"/>
        </w:rPr>
        <w:t xml:space="preserve">.  </w:t>
      </w:r>
    </w:p>
    <w:p w14:paraId="597D2BAF" w14:textId="77777777" w:rsidR="00105CA9" w:rsidRPr="00AD6B44" w:rsidRDefault="00105CA9" w:rsidP="005B5BC2">
      <w:pPr>
        <w:tabs>
          <w:tab w:val="left" w:pos="720"/>
        </w:tabs>
        <w:ind w:left="720" w:hanging="360"/>
        <w:jc w:val="both"/>
        <w:rPr>
          <w:rFonts w:asciiTheme="minorHAnsi" w:hAnsiTheme="minorHAnsi" w:cstheme="minorHAnsi"/>
          <w:color w:val="000000" w:themeColor="text1"/>
          <w:sz w:val="22"/>
          <w:szCs w:val="22"/>
        </w:rPr>
      </w:pPr>
    </w:p>
    <w:p w14:paraId="3201CC0A" w14:textId="77777777" w:rsidR="0056702C" w:rsidRPr="00AD6B44" w:rsidRDefault="00CC60B9" w:rsidP="005B5BC2">
      <w:pPr>
        <w:tabs>
          <w:tab w:val="left" w:pos="720"/>
        </w:tabs>
        <w:ind w:left="720" w:hanging="360"/>
        <w:jc w:val="both"/>
        <w:rPr>
          <w:rFonts w:asciiTheme="minorHAnsi" w:hAnsiTheme="minorHAnsi" w:cstheme="minorHAnsi"/>
          <w:color w:val="000000" w:themeColor="text1"/>
          <w:sz w:val="22"/>
          <w:szCs w:val="22"/>
        </w:rPr>
      </w:pPr>
      <w:r w:rsidRPr="00AD6B44">
        <w:rPr>
          <w:rFonts w:asciiTheme="minorHAnsi" w:hAnsiTheme="minorHAnsi" w:cstheme="minorHAnsi"/>
          <w:color w:val="000000" w:themeColor="text1"/>
          <w:sz w:val="22"/>
          <w:szCs w:val="22"/>
        </w:rPr>
        <w:t xml:space="preserve">2. </w:t>
      </w:r>
      <w:r w:rsidR="00CD3915" w:rsidRPr="00AD6B44">
        <w:rPr>
          <w:rFonts w:asciiTheme="minorHAnsi" w:hAnsiTheme="minorHAnsi" w:cstheme="minorHAnsi"/>
          <w:color w:val="000000" w:themeColor="text1"/>
          <w:sz w:val="22"/>
          <w:szCs w:val="22"/>
        </w:rPr>
        <w:tab/>
      </w:r>
      <w:r w:rsidR="0056702C" w:rsidRPr="00AD6B44">
        <w:rPr>
          <w:rFonts w:asciiTheme="minorHAnsi" w:hAnsiTheme="minorHAnsi" w:cstheme="minorHAnsi"/>
          <w:color w:val="000000" w:themeColor="text1"/>
          <w:sz w:val="22"/>
          <w:szCs w:val="22"/>
        </w:rPr>
        <w:t xml:space="preserve">Submission of a </w:t>
      </w:r>
      <w:r w:rsidR="00BD1BF4" w:rsidRPr="00AD6B44">
        <w:rPr>
          <w:rFonts w:asciiTheme="minorHAnsi" w:hAnsiTheme="minorHAnsi" w:cstheme="minorHAnsi"/>
          <w:color w:val="000000" w:themeColor="text1"/>
          <w:sz w:val="22"/>
          <w:szCs w:val="22"/>
        </w:rPr>
        <w:t>Bid</w:t>
      </w:r>
      <w:r w:rsidR="0056702C" w:rsidRPr="00AD6B44">
        <w:rPr>
          <w:rFonts w:asciiTheme="minorHAnsi" w:hAnsiTheme="minorHAnsi" w:cstheme="minorHAnsi"/>
          <w:color w:val="000000" w:themeColor="text1"/>
          <w:sz w:val="22"/>
          <w:szCs w:val="22"/>
        </w:rPr>
        <w:t xml:space="preserve"> shall be deemed </w:t>
      </w:r>
      <w:r w:rsidR="002D34E6" w:rsidRPr="00AD6B44">
        <w:rPr>
          <w:rFonts w:asciiTheme="minorHAnsi" w:hAnsiTheme="minorHAnsi" w:cstheme="minorHAnsi"/>
          <w:color w:val="000000" w:themeColor="text1"/>
          <w:sz w:val="22"/>
          <w:szCs w:val="22"/>
        </w:rPr>
        <w:t>as</w:t>
      </w:r>
      <w:r w:rsidR="0056702C" w:rsidRPr="00AD6B44">
        <w:rPr>
          <w:rFonts w:asciiTheme="minorHAnsi" w:hAnsiTheme="minorHAnsi" w:cstheme="minorHAnsi"/>
          <w:color w:val="000000" w:themeColor="text1"/>
          <w:sz w:val="22"/>
          <w:szCs w:val="22"/>
        </w:rPr>
        <w:t xml:space="preserve"> an </w:t>
      </w:r>
      <w:r w:rsidR="00BF46FA" w:rsidRPr="00AD6B44">
        <w:rPr>
          <w:rFonts w:asciiTheme="minorHAnsi" w:hAnsiTheme="minorHAnsi" w:cstheme="minorHAnsi"/>
          <w:color w:val="000000" w:themeColor="text1"/>
          <w:sz w:val="22"/>
          <w:szCs w:val="22"/>
        </w:rPr>
        <w:t xml:space="preserve">acknowledgement by the </w:t>
      </w:r>
      <w:r w:rsidR="00FC6CFB" w:rsidRPr="00AD6B44">
        <w:rPr>
          <w:rFonts w:asciiTheme="minorHAnsi" w:hAnsiTheme="minorHAnsi" w:cstheme="minorHAnsi"/>
          <w:color w:val="000000" w:themeColor="text1"/>
          <w:sz w:val="22"/>
          <w:szCs w:val="22"/>
        </w:rPr>
        <w:t>Bidder</w:t>
      </w:r>
      <w:r w:rsidR="00AD6B44" w:rsidRPr="00AD6B44">
        <w:rPr>
          <w:rFonts w:asciiTheme="minorHAnsi" w:hAnsiTheme="minorHAnsi" w:cstheme="minorHAnsi"/>
          <w:color w:val="000000" w:themeColor="text1"/>
          <w:sz w:val="22"/>
          <w:szCs w:val="22"/>
        </w:rPr>
        <w:t xml:space="preserve"> </w:t>
      </w:r>
      <w:r w:rsidR="0056702C" w:rsidRPr="00AD6B44">
        <w:rPr>
          <w:rFonts w:asciiTheme="minorHAnsi" w:hAnsiTheme="minorHAnsi" w:cstheme="minorHAnsi"/>
          <w:color w:val="000000" w:themeColor="text1"/>
          <w:sz w:val="22"/>
          <w:szCs w:val="22"/>
        </w:rPr>
        <w:t xml:space="preserve">that all obligations stipulated by this </w:t>
      </w:r>
      <w:r w:rsidR="00BB49D1" w:rsidRPr="00AD6B44">
        <w:rPr>
          <w:rFonts w:asciiTheme="minorHAnsi" w:hAnsiTheme="minorHAnsi" w:cstheme="minorHAnsi"/>
          <w:color w:val="000000" w:themeColor="text1"/>
          <w:sz w:val="22"/>
          <w:szCs w:val="22"/>
        </w:rPr>
        <w:t>ITB</w:t>
      </w:r>
      <w:r w:rsidR="0056702C" w:rsidRPr="00AD6B44">
        <w:rPr>
          <w:rFonts w:asciiTheme="minorHAnsi" w:hAnsiTheme="minorHAnsi" w:cstheme="minorHAnsi"/>
          <w:color w:val="000000" w:themeColor="text1"/>
          <w:sz w:val="22"/>
          <w:szCs w:val="22"/>
        </w:rPr>
        <w:t xml:space="preserve"> will be met and</w:t>
      </w:r>
      <w:r w:rsidR="002D34E6" w:rsidRPr="00AD6B44">
        <w:rPr>
          <w:rFonts w:asciiTheme="minorHAnsi" w:hAnsiTheme="minorHAnsi" w:cstheme="minorHAnsi"/>
          <w:color w:val="000000" w:themeColor="text1"/>
          <w:sz w:val="22"/>
          <w:szCs w:val="22"/>
        </w:rPr>
        <w:t>,</w:t>
      </w:r>
      <w:r w:rsidR="0056702C" w:rsidRPr="00AD6B44">
        <w:rPr>
          <w:rFonts w:asciiTheme="minorHAnsi" w:hAnsiTheme="minorHAnsi" w:cstheme="minorHAnsi"/>
          <w:color w:val="000000" w:themeColor="text1"/>
          <w:sz w:val="22"/>
          <w:szCs w:val="22"/>
        </w:rPr>
        <w:t xml:space="preserve"> unless</w:t>
      </w:r>
      <w:r w:rsidR="00A320CF" w:rsidRPr="00AD6B44">
        <w:rPr>
          <w:rFonts w:asciiTheme="minorHAnsi" w:hAnsiTheme="minorHAnsi" w:cstheme="minorHAnsi"/>
          <w:color w:val="000000" w:themeColor="text1"/>
          <w:sz w:val="22"/>
          <w:szCs w:val="22"/>
        </w:rPr>
        <w:t xml:space="preserve"> specified otherwise, the </w:t>
      </w:r>
      <w:r w:rsidR="00FC6CFB" w:rsidRPr="00AD6B44">
        <w:rPr>
          <w:rFonts w:asciiTheme="minorHAnsi" w:hAnsiTheme="minorHAnsi" w:cstheme="minorHAnsi"/>
          <w:color w:val="000000" w:themeColor="text1"/>
          <w:sz w:val="22"/>
          <w:szCs w:val="22"/>
        </w:rPr>
        <w:t>Bidder</w:t>
      </w:r>
      <w:r w:rsidR="0056702C" w:rsidRPr="00AD6B44">
        <w:rPr>
          <w:rFonts w:asciiTheme="minorHAnsi" w:hAnsiTheme="minorHAnsi" w:cstheme="minorHAnsi"/>
          <w:color w:val="000000" w:themeColor="text1"/>
          <w:sz w:val="22"/>
          <w:szCs w:val="22"/>
        </w:rPr>
        <w:t xml:space="preserve"> has read, understood and agreed to all the instructions in this </w:t>
      </w:r>
      <w:r w:rsidR="00BB49D1" w:rsidRPr="00AD6B44">
        <w:rPr>
          <w:rFonts w:asciiTheme="minorHAnsi" w:hAnsiTheme="minorHAnsi" w:cstheme="minorHAnsi"/>
          <w:color w:val="000000" w:themeColor="text1"/>
          <w:sz w:val="22"/>
          <w:szCs w:val="22"/>
        </w:rPr>
        <w:t>ITB</w:t>
      </w:r>
      <w:r w:rsidR="0056702C" w:rsidRPr="00AD6B44">
        <w:rPr>
          <w:rFonts w:asciiTheme="minorHAnsi" w:hAnsiTheme="minorHAnsi" w:cstheme="minorHAnsi"/>
          <w:color w:val="000000" w:themeColor="text1"/>
          <w:sz w:val="22"/>
          <w:szCs w:val="22"/>
        </w:rPr>
        <w:t xml:space="preserve">.  </w:t>
      </w:r>
    </w:p>
    <w:p w14:paraId="09FD71F4" w14:textId="77777777" w:rsidR="00105CA9" w:rsidRPr="00AD6B44" w:rsidRDefault="00105CA9" w:rsidP="005B5BC2">
      <w:pPr>
        <w:tabs>
          <w:tab w:val="left" w:pos="720"/>
        </w:tabs>
        <w:ind w:left="720" w:hanging="360"/>
        <w:jc w:val="both"/>
        <w:rPr>
          <w:rFonts w:asciiTheme="minorHAnsi" w:hAnsiTheme="minorHAnsi" w:cstheme="minorHAnsi"/>
          <w:color w:val="000000" w:themeColor="text1"/>
          <w:sz w:val="22"/>
          <w:szCs w:val="22"/>
        </w:rPr>
      </w:pPr>
    </w:p>
    <w:p w14:paraId="5B095AB5" w14:textId="56663981" w:rsidR="0056702C" w:rsidRPr="00814716" w:rsidRDefault="00CC60B9" w:rsidP="005B5BC2">
      <w:pPr>
        <w:tabs>
          <w:tab w:val="left" w:pos="720"/>
        </w:tabs>
        <w:ind w:left="720" w:hanging="360"/>
        <w:jc w:val="both"/>
        <w:rPr>
          <w:rFonts w:asciiTheme="minorHAnsi" w:hAnsiTheme="minorHAnsi" w:cstheme="minorHAnsi"/>
          <w:color w:val="000000" w:themeColor="text1"/>
          <w:sz w:val="22"/>
          <w:szCs w:val="22"/>
        </w:rPr>
      </w:pPr>
      <w:r w:rsidRPr="00AD6B44">
        <w:rPr>
          <w:rFonts w:asciiTheme="minorHAnsi" w:hAnsiTheme="minorHAnsi" w:cstheme="minorHAnsi"/>
          <w:color w:val="000000" w:themeColor="text1"/>
          <w:sz w:val="22"/>
          <w:szCs w:val="22"/>
        </w:rPr>
        <w:t xml:space="preserve">3. </w:t>
      </w:r>
      <w:r w:rsidR="00CD3915" w:rsidRPr="00AD6B44">
        <w:rPr>
          <w:rFonts w:asciiTheme="minorHAnsi" w:hAnsiTheme="minorHAnsi" w:cstheme="minorHAnsi"/>
          <w:color w:val="000000" w:themeColor="text1"/>
          <w:sz w:val="22"/>
          <w:szCs w:val="22"/>
        </w:rPr>
        <w:tab/>
      </w:r>
      <w:r w:rsidR="0056702C" w:rsidRPr="00AD6B44">
        <w:rPr>
          <w:rFonts w:asciiTheme="minorHAnsi" w:hAnsiTheme="minorHAnsi" w:cstheme="minorHAnsi"/>
          <w:color w:val="000000" w:themeColor="text1"/>
          <w:sz w:val="22"/>
          <w:szCs w:val="22"/>
        </w:rPr>
        <w:t xml:space="preserve">Any </w:t>
      </w:r>
      <w:r w:rsidR="00BD1BF4" w:rsidRPr="00AD6B44">
        <w:rPr>
          <w:rFonts w:asciiTheme="minorHAnsi" w:hAnsiTheme="minorHAnsi" w:cstheme="minorHAnsi"/>
          <w:color w:val="000000" w:themeColor="text1"/>
          <w:sz w:val="22"/>
          <w:szCs w:val="22"/>
        </w:rPr>
        <w:t>Bid</w:t>
      </w:r>
      <w:r w:rsidR="0056702C" w:rsidRPr="00AD6B44">
        <w:rPr>
          <w:rFonts w:asciiTheme="minorHAnsi" w:hAnsiTheme="minorHAnsi" w:cstheme="minorHAnsi"/>
          <w:color w:val="000000" w:themeColor="text1"/>
          <w:sz w:val="22"/>
          <w:szCs w:val="22"/>
        </w:rPr>
        <w:t xml:space="preserve"> submitted will be reg</w:t>
      </w:r>
      <w:r w:rsidR="00A320CF" w:rsidRPr="00AD6B44">
        <w:rPr>
          <w:rFonts w:asciiTheme="minorHAnsi" w:hAnsiTheme="minorHAnsi" w:cstheme="minorHAnsi"/>
          <w:color w:val="000000" w:themeColor="text1"/>
          <w:sz w:val="22"/>
          <w:szCs w:val="22"/>
        </w:rPr>
        <w:t xml:space="preserve">arded as an offer by the </w:t>
      </w:r>
      <w:r w:rsidR="00FC6CFB" w:rsidRPr="00AD6B44">
        <w:rPr>
          <w:rFonts w:asciiTheme="minorHAnsi" w:hAnsiTheme="minorHAnsi" w:cstheme="minorHAnsi"/>
          <w:color w:val="000000" w:themeColor="text1"/>
          <w:sz w:val="22"/>
          <w:szCs w:val="22"/>
        </w:rPr>
        <w:t>Bidder</w:t>
      </w:r>
      <w:r w:rsidR="00AD6B44" w:rsidRPr="00AD6B44">
        <w:rPr>
          <w:rFonts w:asciiTheme="minorHAnsi" w:hAnsiTheme="minorHAnsi" w:cstheme="minorHAnsi"/>
          <w:color w:val="000000" w:themeColor="text1"/>
          <w:sz w:val="22"/>
          <w:szCs w:val="22"/>
        </w:rPr>
        <w:t xml:space="preserve"> </w:t>
      </w:r>
      <w:r w:rsidR="0056702C" w:rsidRPr="00AD6B44">
        <w:rPr>
          <w:rFonts w:asciiTheme="minorHAnsi" w:hAnsiTheme="minorHAnsi" w:cstheme="minorHAnsi"/>
          <w:color w:val="000000" w:themeColor="text1"/>
          <w:sz w:val="22"/>
          <w:szCs w:val="22"/>
        </w:rPr>
        <w:t xml:space="preserve">and </w:t>
      </w:r>
      <w:r w:rsidR="002D34E6" w:rsidRPr="00AD6B44">
        <w:rPr>
          <w:rFonts w:asciiTheme="minorHAnsi" w:hAnsiTheme="minorHAnsi" w:cstheme="minorHAnsi"/>
          <w:color w:val="000000" w:themeColor="text1"/>
          <w:sz w:val="22"/>
          <w:szCs w:val="22"/>
        </w:rPr>
        <w:t>does</w:t>
      </w:r>
      <w:r w:rsidR="002D34E6" w:rsidRPr="00814716">
        <w:rPr>
          <w:rFonts w:asciiTheme="minorHAnsi" w:hAnsiTheme="minorHAnsi" w:cstheme="minorHAnsi"/>
          <w:color w:val="000000" w:themeColor="text1"/>
          <w:sz w:val="22"/>
          <w:szCs w:val="22"/>
        </w:rPr>
        <w:t xml:space="preserve"> not constitute or imply the acceptance </w:t>
      </w:r>
      <w:r w:rsidR="0056702C" w:rsidRPr="00814716">
        <w:rPr>
          <w:rFonts w:asciiTheme="minorHAnsi" w:hAnsiTheme="minorHAnsi" w:cstheme="minorHAnsi"/>
          <w:color w:val="000000" w:themeColor="text1"/>
          <w:sz w:val="22"/>
          <w:szCs w:val="22"/>
        </w:rPr>
        <w:t xml:space="preserve">of any </w:t>
      </w:r>
      <w:r w:rsidR="00BD1BF4" w:rsidRPr="00814716">
        <w:rPr>
          <w:rFonts w:asciiTheme="minorHAnsi" w:hAnsiTheme="minorHAnsi" w:cstheme="minorHAnsi"/>
          <w:color w:val="000000" w:themeColor="text1"/>
          <w:sz w:val="22"/>
          <w:szCs w:val="22"/>
        </w:rPr>
        <w:t>Bid</w:t>
      </w:r>
      <w:r w:rsidR="0056702C" w:rsidRPr="00814716">
        <w:rPr>
          <w:rFonts w:asciiTheme="minorHAnsi" w:hAnsiTheme="minorHAnsi" w:cstheme="minorHAnsi"/>
          <w:color w:val="000000" w:themeColor="text1"/>
          <w:sz w:val="22"/>
          <w:szCs w:val="22"/>
        </w:rPr>
        <w:t xml:space="preserve"> by </w:t>
      </w:r>
      <w:r w:rsidR="00666203">
        <w:rPr>
          <w:rFonts w:asciiTheme="minorHAnsi" w:hAnsiTheme="minorHAnsi" w:cstheme="minorHAnsi"/>
          <w:color w:val="000000" w:themeColor="text1"/>
          <w:sz w:val="22"/>
          <w:szCs w:val="22"/>
        </w:rPr>
        <w:t>MOIS</w:t>
      </w:r>
      <w:r w:rsidR="0056702C" w:rsidRPr="00814716">
        <w:rPr>
          <w:rFonts w:asciiTheme="minorHAnsi" w:hAnsiTheme="minorHAnsi" w:cstheme="minorHAnsi"/>
          <w:color w:val="000000" w:themeColor="text1"/>
          <w:sz w:val="22"/>
          <w:szCs w:val="22"/>
        </w:rPr>
        <w:t>.</w:t>
      </w:r>
      <w:r w:rsidR="007306D4">
        <w:rPr>
          <w:rFonts w:asciiTheme="minorHAnsi" w:hAnsiTheme="minorHAnsi" w:cstheme="minorHAnsi"/>
          <w:color w:val="000000" w:themeColor="text1"/>
          <w:sz w:val="22"/>
          <w:szCs w:val="22"/>
        </w:rPr>
        <w:t xml:space="preserve"> </w:t>
      </w:r>
      <w:r w:rsidR="00666203">
        <w:rPr>
          <w:rFonts w:asciiTheme="minorHAnsi" w:hAnsiTheme="minorHAnsi" w:cstheme="minorHAnsi"/>
          <w:color w:val="000000" w:themeColor="text1"/>
          <w:sz w:val="22"/>
          <w:szCs w:val="22"/>
        </w:rPr>
        <w:t>MOIS</w:t>
      </w:r>
      <w:r w:rsidR="002D34E6" w:rsidRPr="00814716">
        <w:rPr>
          <w:rFonts w:asciiTheme="minorHAnsi" w:hAnsiTheme="minorHAnsi" w:cstheme="minorHAnsi"/>
          <w:color w:val="000000" w:themeColor="text1"/>
          <w:sz w:val="22"/>
          <w:szCs w:val="22"/>
        </w:rPr>
        <w:t xml:space="preserve"> is under no obligation to award a contract to any </w:t>
      </w:r>
      <w:r w:rsidR="00FC6CFB" w:rsidRPr="00814716">
        <w:rPr>
          <w:rFonts w:asciiTheme="minorHAnsi" w:hAnsiTheme="minorHAnsi" w:cstheme="minorHAnsi"/>
          <w:color w:val="000000" w:themeColor="text1"/>
          <w:sz w:val="22"/>
          <w:szCs w:val="22"/>
        </w:rPr>
        <w:t>Bidder</w:t>
      </w:r>
      <w:r w:rsidR="002D34E6" w:rsidRPr="00814716">
        <w:rPr>
          <w:rFonts w:asciiTheme="minorHAnsi" w:hAnsiTheme="minorHAnsi" w:cstheme="minorHAnsi"/>
          <w:color w:val="000000" w:themeColor="text1"/>
          <w:sz w:val="22"/>
          <w:szCs w:val="22"/>
        </w:rPr>
        <w:t xml:space="preserve"> as a result of this </w:t>
      </w:r>
      <w:r w:rsidR="00BB49D1" w:rsidRPr="00814716">
        <w:rPr>
          <w:rFonts w:asciiTheme="minorHAnsi" w:hAnsiTheme="minorHAnsi" w:cstheme="minorHAnsi"/>
          <w:color w:val="000000" w:themeColor="text1"/>
          <w:sz w:val="22"/>
          <w:szCs w:val="22"/>
        </w:rPr>
        <w:t>ITB</w:t>
      </w:r>
      <w:r w:rsidR="002D34E6" w:rsidRPr="00814716">
        <w:rPr>
          <w:rFonts w:asciiTheme="minorHAnsi" w:hAnsiTheme="minorHAnsi" w:cstheme="minorHAnsi"/>
          <w:color w:val="000000" w:themeColor="text1"/>
          <w:sz w:val="22"/>
          <w:szCs w:val="22"/>
        </w:rPr>
        <w:t xml:space="preserve">. </w:t>
      </w:r>
    </w:p>
    <w:p w14:paraId="10E9AD05" w14:textId="77777777" w:rsidR="00105CA9" w:rsidRPr="00814716" w:rsidRDefault="00105CA9" w:rsidP="005B5BC2">
      <w:pPr>
        <w:tabs>
          <w:tab w:val="left" w:pos="720"/>
        </w:tabs>
        <w:ind w:left="720" w:hanging="360"/>
        <w:jc w:val="both"/>
        <w:rPr>
          <w:rFonts w:asciiTheme="minorHAnsi" w:hAnsiTheme="minorHAnsi" w:cstheme="minorHAnsi"/>
          <w:color w:val="000000" w:themeColor="text1"/>
          <w:sz w:val="22"/>
          <w:szCs w:val="22"/>
        </w:rPr>
      </w:pPr>
    </w:p>
    <w:p w14:paraId="6F9F556E" w14:textId="77777777" w:rsidR="009429CF" w:rsidRPr="00814716" w:rsidRDefault="009429CF" w:rsidP="00666203">
      <w:pPr>
        <w:pStyle w:val="ListParagraph"/>
        <w:spacing w:line="240" w:lineRule="auto"/>
        <w:ind w:hanging="360"/>
        <w:jc w:val="both"/>
        <w:rPr>
          <w:rFonts w:asciiTheme="minorHAnsi" w:hAnsiTheme="minorHAnsi" w:cstheme="minorHAnsi"/>
          <w:color w:val="000000" w:themeColor="text1"/>
          <w:szCs w:val="22"/>
        </w:rPr>
      </w:pPr>
      <w:r w:rsidRPr="00814716">
        <w:rPr>
          <w:rFonts w:asciiTheme="minorHAnsi" w:hAnsiTheme="minorHAnsi" w:cstheme="minorHAnsi"/>
          <w:color w:val="000000" w:themeColor="text1"/>
          <w:szCs w:val="22"/>
        </w:rPr>
        <w:t>4.</w:t>
      </w:r>
      <w:r w:rsidRPr="00814716">
        <w:rPr>
          <w:rFonts w:asciiTheme="minorHAnsi" w:hAnsiTheme="minorHAnsi" w:cstheme="minorHAnsi"/>
          <w:color w:val="000000" w:themeColor="text1"/>
          <w:szCs w:val="22"/>
        </w:rPr>
        <w:tab/>
      </w:r>
      <w:r w:rsidR="00666203">
        <w:rPr>
          <w:rFonts w:asciiTheme="minorHAnsi" w:hAnsiTheme="minorHAnsi" w:cstheme="minorHAnsi"/>
          <w:color w:val="000000" w:themeColor="text1"/>
          <w:szCs w:val="22"/>
        </w:rPr>
        <w:t>MOIS</w:t>
      </w:r>
      <w:r w:rsidRPr="00814716">
        <w:rPr>
          <w:rFonts w:asciiTheme="minorHAnsi" w:hAnsiTheme="minorHAnsi" w:cstheme="minorHAnsi"/>
          <w:color w:val="000000" w:themeColor="text1"/>
          <w:szCs w:val="22"/>
        </w:rPr>
        <w:t xml:space="preserve"> implements a policy of zero tolerance on proscribed practices, including fraud, corruption, collusion, unethical practices, and obstruction. </w:t>
      </w:r>
      <w:r w:rsidR="00666203">
        <w:rPr>
          <w:rFonts w:asciiTheme="minorHAnsi" w:hAnsiTheme="minorHAnsi" w:cstheme="minorHAnsi"/>
          <w:color w:val="000000" w:themeColor="text1"/>
          <w:szCs w:val="22"/>
        </w:rPr>
        <w:t>MOIS</w:t>
      </w:r>
      <w:r w:rsidRPr="00814716">
        <w:rPr>
          <w:rFonts w:asciiTheme="minorHAnsi" w:hAnsiTheme="minorHAnsi" w:cstheme="minorHAnsi"/>
          <w:color w:val="000000" w:themeColor="text1"/>
          <w:szCs w:val="22"/>
        </w:rPr>
        <w:t xml:space="preserve"> is committed to preventing, identifying and addressing all acts of fraud and corrupt practices against </w:t>
      </w:r>
      <w:r w:rsidR="00666203">
        <w:rPr>
          <w:rFonts w:asciiTheme="minorHAnsi" w:hAnsiTheme="minorHAnsi" w:cstheme="minorHAnsi"/>
          <w:color w:val="000000" w:themeColor="text1"/>
          <w:szCs w:val="22"/>
        </w:rPr>
        <w:t>MOIS</w:t>
      </w:r>
      <w:r w:rsidRPr="00814716">
        <w:rPr>
          <w:rFonts w:asciiTheme="minorHAnsi" w:hAnsiTheme="minorHAnsi" w:cstheme="minorHAnsi"/>
          <w:color w:val="000000" w:themeColor="text1"/>
          <w:szCs w:val="22"/>
        </w:rPr>
        <w:t xml:space="preserve"> as well as third parties involved in </w:t>
      </w:r>
      <w:r w:rsidR="00666203">
        <w:rPr>
          <w:rFonts w:asciiTheme="minorHAnsi" w:hAnsiTheme="minorHAnsi" w:cstheme="minorHAnsi"/>
          <w:color w:val="000000" w:themeColor="text1"/>
          <w:szCs w:val="22"/>
        </w:rPr>
        <w:t>MOIS</w:t>
      </w:r>
      <w:r w:rsidRPr="00814716">
        <w:rPr>
          <w:rFonts w:asciiTheme="minorHAnsi" w:hAnsiTheme="minorHAnsi" w:cstheme="minorHAnsi"/>
          <w:color w:val="000000" w:themeColor="text1"/>
          <w:szCs w:val="22"/>
        </w:rPr>
        <w:t xml:space="preserve"> activities. </w:t>
      </w:r>
    </w:p>
    <w:p w14:paraId="4E9D5B24" w14:textId="77777777" w:rsidR="009429CF" w:rsidRPr="00814716" w:rsidRDefault="009429CF" w:rsidP="005B5BC2">
      <w:pPr>
        <w:tabs>
          <w:tab w:val="left" w:pos="720"/>
        </w:tabs>
        <w:ind w:left="720" w:hanging="360"/>
        <w:jc w:val="both"/>
        <w:rPr>
          <w:rFonts w:asciiTheme="minorHAnsi" w:hAnsiTheme="minorHAnsi" w:cstheme="minorHAnsi"/>
          <w:color w:val="000000" w:themeColor="text1"/>
          <w:sz w:val="22"/>
          <w:szCs w:val="22"/>
        </w:rPr>
      </w:pPr>
    </w:p>
    <w:p w14:paraId="05BE496D" w14:textId="35799049" w:rsidR="00A943ED" w:rsidRPr="00AD6B44" w:rsidRDefault="009429CF" w:rsidP="005B5BC2">
      <w:pPr>
        <w:tabs>
          <w:tab w:val="left" w:pos="720"/>
        </w:tabs>
        <w:ind w:left="720" w:hanging="360"/>
        <w:jc w:val="both"/>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5</w:t>
      </w:r>
      <w:r w:rsidR="00A943ED" w:rsidRPr="00814716">
        <w:rPr>
          <w:rFonts w:asciiTheme="minorHAnsi" w:hAnsiTheme="minorHAnsi" w:cstheme="minorHAnsi"/>
          <w:color w:val="000000" w:themeColor="text1"/>
          <w:sz w:val="22"/>
          <w:szCs w:val="22"/>
        </w:rPr>
        <w:t xml:space="preserve">. </w:t>
      </w:r>
      <w:r w:rsidR="00CD3915" w:rsidRPr="00814716">
        <w:rPr>
          <w:rFonts w:asciiTheme="minorHAnsi" w:hAnsiTheme="minorHAnsi" w:cstheme="minorHAnsi"/>
          <w:color w:val="000000" w:themeColor="text1"/>
          <w:sz w:val="22"/>
          <w:szCs w:val="22"/>
        </w:rPr>
        <w:tab/>
      </w:r>
      <w:r w:rsidR="0055058F" w:rsidRPr="00AD6B44">
        <w:rPr>
          <w:rFonts w:asciiTheme="minorHAnsi" w:hAnsiTheme="minorHAnsi" w:cstheme="minorHAnsi"/>
          <w:color w:val="000000" w:themeColor="text1"/>
          <w:sz w:val="22"/>
          <w:szCs w:val="22"/>
        </w:rPr>
        <w:t xml:space="preserve">In responding to this </w:t>
      </w:r>
      <w:r w:rsidR="00BB49D1" w:rsidRPr="00AD6B44">
        <w:rPr>
          <w:rFonts w:asciiTheme="minorHAnsi" w:hAnsiTheme="minorHAnsi" w:cstheme="minorHAnsi"/>
          <w:color w:val="000000" w:themeColor="text1"/>
          <w:sz w:val="22"/>
          <w:szCs w:val="22"/>
        </w:rPr>
        <w:t>ITB</w:t>
      </w:r>
      <w:r w:rsidR="0055058F" w:rsidRPr="00AD6B44">
        <w:rPr>
          <w:rFonts w:asciiTheme="minorHAnsi" w:hAnsiTheme="minorHAnsi" w:cstheme="minorHAnsi"/>
          <w:color w:val="000000" w:themeColor="text1"/>
          <w:sz w:val="22"/>
          <w:szCs w:val="22"/>
        </w:rPr>
        <w:t xml:space="preserve">, </w:t>
      </w:r>
      <w:r w:rsidR="00666203" w:rsidRPr="00AD6B44">
        <w:rPr>
          <w:rFonts w:asciiTheme="minorHAnsi" w:hAnsiTheme="minorHAnsi" w:cstheme="minorHAnsi"/>
          <w:color w:val="000000" w:themeColor="text1"/>
          <w:sz w:val="22"/>
          <w:szCs w:val="22"/>
        </w:rPr>
        <w:t>MOIS</w:t>
      </w:r>
      <w:r w:rsidR="002D34E6" w:rsidRPr="00AD6B44">
        <w:rPr>
          <w:rFonts w:asciiTheme="minorHAnsi" w:hAnsiTheme="minorHAnsi" w:cstheme="minorHAnsi"/>
          <w:color w:val="000000" w:themeColor="text1"/>
          <w:sz w:val="22"/>
          <w:szCs w:val="22"/>
        </w:rPr>
        <w:t xml:space="preserve"> requires </w:t>
      </w:r>
      <w:r w:rsidR="0055058F" w:rsidRPr="00AD6B44">
        <w:rPr>
          <w:rFonts w:asciiTheme="minorHAnsi" w:hAnsiTheme="minorHAnsi" w:cstheme="minorHAnsi"/>
          <w:color w:val="000000" w:themeColor="text1"/>
          <w:sz w:val="22"/>
          <w:szCs w:val="22"/>
        </w:rPr>
        <w:t xml:space="preserve">all </w:t>
      </w:r>
      <w:r w:rsidR="00BB49D1" w:rsidRPr="00AD6B44">
        <w:rPr>
          <w:rFonts w:asciiTheme="minorHAnsi" w:hAnsiTheme="minorHAnsi" w:cstheme="minorHAnsi"/>
          <w:color w:val="000000" w:themeColor="text1"/>
          <w:sz w:val="22"/>
          <w:szCs w:val="22"/>
        </w:rPr>
        <w:t>Bidders</w:t>
      </w:r>
      <w:r w:rsidR="00AD6B44" w:rsidRPr="00AD6B44">
        <w:rPr>
          <w:rFonts w:asciiTheme="minorHAnsi" w:hAnsiTheme="minorHAnsi" w:cstheme="minorHAnsi"/>
          <w:color w:val="000000" w:themeColor="text1"/>
          <w:sz w:val="22"/>
          <w:szCs w:val="22"/>
        </w:rPr>
        <w:t xml:space="preserve"> </w:t>
      </w:r>
      <w:r w:rsidR="0055058F" w:rsidRPr="00AD6B44">
        <w:rPr>
          <w:rFonts w:asciiTheme="minorHAnsi" w:hAnsiTheme="minorHAnsi" w:cstheme="minorHAnsi"/>
          <w:color w:val="000000" w:themeColor="text1"/>
          <w:sz w:val="22"/>
          <w:szCs w:val="22"/>
        </w:rPr>
        <w:t xml:space="preserve">to conduct themselves in a </w:t>
      </w:r>
      <w:r w:rsidR="002D34E6" w:rsidRPr="00AD6B44">
        <w:rPr>
          <w:rFonts w:asciiTheme="minorHAnsi" w:hAnsiTheme="minorHAnsi" w:cstheme="minorHAnsi"/>
          <w:color w:val="000000" w:themeColor="text1"/>
          <w:sz w:val="22"/>
          <w:szCs w:val="22"/>
        </w:rPr>
        <w:t>profess</w:t>
      </w:r>
      <w:r w:rsidR="0055058F" w:rsidRPr="00AD6B44">
        <w:rPr>
          <w:rFonts w:asciiTheme="minorHAnsi" w:hAnsiTheme="minorHAnsi" w:cstheme="minorHAnsi"/>
          <w:color w:val="000000" w:themeColor="text1"/>
          <w:sz w:val="22"/>
          <w:szCs w:val="22"/>
        </w:rPr>
        <w:t>ional, objective and impartial manner, and</w:t>
      </w:r>
      <w:r w:rsidR="00AD3E04" w:rsidRPr="00AD6B44">
        <w:rPr>
          <w:rFonts w:asciiTheme="minorHAnsi" w:hAnsiTheme="minorHAnsi" w:cstheme="minorHAnsi"/>
          <w:color w:val="000000" w:themeColor="text1"/>
          <w:sz w:val="22"/>
          <w:szCs w:val="22"/>
        </w:rPr>
        <w:t xml:space="preserve"> they </w:t>
      </w:r>
      <w:r w:rsidR="0055058F" w:rsidRPr="00AD6B44">
        <w:rPr>
          <w:rFonts w:asciiTheme="minorHAnsi" w:hAnsiTheme="minorHAnsi" w:cstheme="minorHAnsi"/>
          <w:color w:val="000000" w:themeColor="text1"/>
          <w:sz w:val="22"/>
          <w:szCs w:val="22"/>
        </w:rPr>
        <w:t xml:space="preserve">must </w:t>
      </w:r>
      <w:r w:rsidR="00AD3E04" w:rsidRPr="00AD6B44">
        <w:rPr>
          <w:rFonts w:asciiTheme="minorHAnsi" w:hAnsiTheme="minorHAnsi" w:cstheme="minorHAnsi"/>
          <w:color w:val="000000" w:themeColor="text1"/>
          <w:sz w:val="22"/>
          <w:szCs w:val="22"/>
        </w:rPr>
        <w:t xml:space="preserve">at all times hold </w:t>
      </w:r>
      <w:r w:rsidR="00666203" w:rsidRPr="00AD6B44">
        <w:rPr>
          <w:rFonts w:asciiTheme="minorHAnsi" w:hAnsiTheme="minorHAnsi" w:cstheme="minorHAnsi"/>
          <w:color w:val="000000" w:themeColor="text1"/>
          <w:sz w:val="22"/>
          <w:szCs w:val="22"/>
        </w:rPr>
        <w:t>MOIS</w:t>
      </w:r>
      <w:r w:rsidR="00AD3E04" w:rsidRPr="00AD6B44">
        <w:rPr>
          <w:rFonts w:asciiTheme="minorHAnsi" w:hAnsiTheme="minorHAnsi" w:cstheme="minorHAnsi"/>
          <w:color w:val="000000" w:themeColor="text1"/>
          <w:sz w:val="22"/>
          <w:szCs w:val="22"/>
        </w:rPr>
        <w:t xml:space="preserve">’s </w:t>
      </w:r>
      <w:r w:rsidR="00BD5EFF" w:rsidRPr="00AD6B44">
        <w:rPr>
          <w:rFonts w:asciiTheme="minorHAnsi" w:hAnsiTheme="minorHAnsi" w:cstheme="minorHAnsi"/>
          <w:color w:val="000000" w:themeColor="text1"/>
          <w:sz w:val="22"/>
          <w:szCs w:val="22"/>
        </w:rPr>
        <w:t>interest’s</w:t>
      </w:r>
      <w:r w:rsidR="00AD3E04" w:rsidRPr="00AD6B44">
        <w:rPr>
          <w:rFonts w:asciiTheme="minorHAnsi" w:hAnsiTheme="minorHAnsi" w:cstheme="minorHAnsi"/>
          <w:color w:val="000000" w:themeColor="text1"/>
          <w:sz w:val="22"/>
          <w:szCs w:val="22"/>
        </w:rPr>
        <w:t xml:space="preserve"> paramount</w:t>
      </w:r>
      <w:r w:rsidR="0055058F" w:rsidRPr="00AD6B44">
        <w:rPr>
          <w:rFonts w:asciiTheme="minorHAnsi" w:hAnsiTheme="minorHAnsi" w:cstheme="minorHAnsi"/>
          <w:color w:val="000000" w:themeColor="text1"/>
          <w:sz w:val="22"/>
          <w:szCs w:val="22"/>
        </w:rPr>
        <w:t xml:space="preserve">.  </w:t>
      </w:r>
      <w:r w:rsidR="00BB49D1" w:rsidRPr="00AD6B44">
        <w:rPr>
          <w:rFonts w:asciiTheme="minorHAnsi" w:hAnsiTheme="minorHAnsi" w:cstheme="minorHAnsi"/>
          <w:color w:val="000000" w:themeColor="text1"/>
          <w:sz w:val="22"/>
          <w:szCs w:val="22"/>
        </w:rPr>
        <w:t>Bidders</w:t>
      </w:r>
      <w:r w:rsidR="00AD3E04" w:rsidRPr="00AD6B44">
        <w:rPr>
          <w:rFonts w:asciiTheme="minorHAnsi" w:hAnsiTheme="minorHAnsi" w:cstheme="minorHAnsi"/>
          <w:color w:val="000000" w:themeColor="text1"/>
          <w:sz w:val="22"/>
          <w:szCs w:val="22"/>
        </w:rPr>
        <w:t xml:space="preserve"> must strictly avoid conflicts with other assignments or their own interests, and act without consideration for future work</w:t>
      </w:r>
      <w:r w:rsidR="00C00868" w:rsidRPr="00AD6B44">
        <w:rPr>
          <w:rFonts w:asciiTheme="minorHAnsi" w:hAnsiTheme="minorHAnsi" w:cstheme="minorHAnsi"/>
          <w:color w:val="000000" w:themeColor="text1"/>
          <w:sz w:val="22"/>
          <w:szCs w:val="22"/>
        </w:rPr>
        <w:t xml:space="preserve">. </w:t>
      </w:r>
      <w:r w:rsidR="00A943ED" w:rsidRPr="00AD6B44">
        <w:rPr>
          <w:rFonts w:asciiTheme="minorHAnsi" w:hAnsiTheme="minorHAnsi" w:cstheme="minorHAnsi"/>
          <w:color w:val="000000" w:themeColor="text1"/>
          <w:sz w:val="22"/>
          <w:szCs w:val="22"/>
        </w:rPr>
        <w:t xml:space="preserve">All </w:t>
      </w:r>
      <w:r w:rsidR="00BB49D1" w:rsidRPr="00AD6B44">
        <w:rPr>
          <w:rFonts w:asciiTheme="minorHAnsi" w:hAnsiTheme="minorHAnsi" w:cstheme="minorHAnsi"/>
          <w:color w:val="000000" w:themeColor="text1"/>
          <w:sz w:val="22"/>
          <w:szCs w:val="22"/>
        </w:rPr>
        <w:t>Bidders</w:t>
      </w:r>
      <w:r w:rsidR="00AD3E04" w:rsidRPr="00AD6B44">
        <w:rPr>
          <w:rFonts w:asciiTheme="minorHAnsi" w:hAnsiTheme="minorHAnsi" w:cstheme="minorHAnsi"/>
          <w:color w:val="000000" w:themeColor="text1"/>
          <w:sz w:val="22"/>
          <w:szCs w:val="22"/>
        </w:rPr>
        <w:t xml:space="preserve"> found </w:t>
      </w:r>
      <w:r w:rsidR="00A943ED" w:rsidRPr="00AD6B44">
        <w:rPr>
          <w:rFonts w:asciiTheme="minorHAnsi" w:hAnsiTheme="minorHAnsi" w:cstheme="minorHAnsi"/>
          <w:color w:val="000000" w:themeColor="text1"/>
          <w:sz w:val="22"/>
          <w:szCs w:val="22"/>
        </w:rPr>
        <w:t xml:space="preserve">to have a conflict of interest shall be disqualified. </w:t>
      </w:r>
      <w:r w:rsidR="00AD3E04" w:rsidRPr="00AD6B44">
        <w:rPr>
          <w:rFonts w:asciiTheme="minorHAnsi" w:hAnsiTheme="minorHAnsi" w:cstheme="minorHAnsi"/>
          <w:color w:val="000000" w:themeColor="text1"/>
          <w:sz w:val="22"/>
          <w:szCs w:val="22"/>
        </w:rPr>
        <w:t xml:space="preserve"> Without limitation on the generality of the above, </w:t>
      </w:r>
      <w:r w:rsidR="00BB49D1" w:rsidRPr="00AD6B44">
        <w:rPr>
          <w:rFonts w:asciiTheme="minorHAnsi" w:hAnsiTheme="minorHAnsi" w:cstheme="minorHAnsi"/>
          <w:color w:val="000000" w:themeColor="text1"/>
          <w:sz w:val="22"/>
          <w:szCs w:val="22"/>
        </w:rPr>
        <w:t>Bidders</w:t>
      </w:r>
      <w:r w:rsidR="00AD3E04" w:rsidRPr="00AD6B44">
        <w:rPr>
          <w:rFonts w:asciiTheme="minorHAnsi" w:hAnsiTheme="minorHAnsi" w:cstheme="minorHAnsi"/>
          <w:color w:val="000000" w:themeColor="text1"/>
          <w:sz w:val="22"/>
          <w:szCs w:val="22"/>
        </w:rPr>
        <w:t xml:space="preserve">, and any of their affiliates, shall be considered to have a conflict of interest </w:t>
      </w:r>
      <w:r w:rsidR="00A943ED" w:rsidRPr="00AD6B44">
        <w:rPr>
          <w:rFonts w:asciiTheme="minorHAnsi" w:hAnsiTheme="minorHAnsi" w:cstheme="minorHAnsi"/>
          <w:color w:val="000000" w:themeColor="text1"/>
          <w:sz w:val="22"/>
          <w:szCs w:val="22"/>
        </w:rPr>
        <w:t xml:space="preserve">with one or more parties in this </w:t>
      </w:r>
      <w:r w:rsidR="00942F7B" w:rsidRPr="00AD6B44">
        <w:rPr>
          <w:rFonts w:asciiTheme="minorHAnsi" w:hAnsiTheme="minorHAnsi" w:cstheme="minorHAnsi"/>
          <w:color w:val="000000" w:themeColor="text1"/>
          <w:sz w:val="22"/>
          <w:szCs w:val="22"/>
        </w:rPr>
        <w:t>solicitation</w:t>
      </w:r>
      <w:r w:rsidR="00A943ED" w:rsidRPr="00AD6B44">
        <w:rPr>
          <w:rFonts w:asciiTheme="minorHAnsi" w:hAnsiTheme="minorHAnsi" w:cstheme="minorHAnsi"/>
          <w:color w:val="000000" w:themeColor="text1"/>
          <w:sz w:val="22"/>
          <w:szCs w:val="22"/>
        </w:rPr>
        <w:t xml:space="preserve"> process, if they: </w:t>
      </w:r>
    </w:p>
    <w:p w14:paraId="701389CD" w14:textId="77777777" w:rsidR="00105CA9" w:rsidRPr="00AD6B44" w:rsidRDefault="00105CA9" w:rsidP="009429CF">
      <w:pPr>
        <w:pStyle w:val="Heading3"/>
        <w:ind w:left="1260"/>
        <w:rPr>
          <w:rFonts w:asciiTheme="minorHAnsi" w:hAnsiTheme="minorHAnsi" w:cstheme="minorHAnsi"/>
          <w:b w:val="0"/>
          <w:color w:val="000000" w:themeColor="text1"/>
        </w:rPr>
      </w:pPr>
    </w:p>
    <w:p w14:paraId="389A67F2" w14:textId="3567FD0D" w:rsidR="0089075C" w:rsidRPr="00AD6B44" w:rsidRDefault="009429CF" w:rsidP="009429CF">
      <w:pPr>
        <w:pStyle w:val="Heading3"/>
        <w:ind w:left="1260"/>
        <w:rPr>
          <w:rFonts w:asciiTheme="minorHAnsi" w:hAnsiTheme="minorHAnsi" w:cstheme="minorHAnsi"/>
          <w:b w:val="0"/>
          <w:color w:val="000000" w:themeColor="text1"/>
        </w:rPr>
      </w:pPr>
      <w:r w:rsidRPr="00AD6B44">
        <w:rPr>
          <w:rFonts w:asciiTheme="minorHAnsi" w:hAnsiTheme="minorHAnsi" w:cstheme="minorHAnsi"/>
          <w:b w:val="0"/>
          <w:color w:val="000000" w:themeColor="text1"/>
        </w:rPr>
        <w:t>5</w:t>
      </w:r>
      <w:r w:rsidR="003348A7" w:rsidRPr="00AD6B44">
        <w:rPr>
          <w:rFonts w:asciiTheme="minorHAnsi" w:hAnsiTheme="minorHAnsi" w:cstheme="minorHAnsi"/>
          <w:b w:val="0"/>
          <w:color w:val="000000" w:themeColor="text1"/>
        </w:rPr>
        <w:t>.1</w:t>
      </w:r>
      <w:r w:rsidR="003348A7" w:rsidRPr="00AD6B44">
        <w:rPr>
          <w:rFonts w:asciiTheme="minorHAnsi" w:hAnsiTheme="minorHAnsi" w:cstheme="minorHAnsi"/>
          <w:b w:val="0"/>
          <w:color w:val="000000" w:themeColor="text1"/>
        </w:rPr>
        <w:tab/>
      </w:r>
      <w:r w:rsidR="00AD3E04" w:rsidRPr="00AD6B44">
        <w:rPr>
          <w:rFonts w:asciiTheme="minorHAnsi" w:hAnsiTheme="minorHAnsi" w:cstheme="minorHAnsi"/>
          <w:b w:val="0"/>
          <w:color w:val="000000" w:themeColor="text1"/>
        </w:rPr>
        <w:t>A</w:t>
      </w:r>
      <w:r w:rsidR="00A943ED" w:rsidRPr="00AD6B44">
        <w:rPr>
          <w:rFonts w:asciiTheme="minorHAnsi" w:hAnsiTheme="minorHAnsi" w:cstheme="minorHAnsi"/>
          <w:b w:val="0"/>
          <w:color w:val="000000" w:themeColor="text1"/>
        </w:rPr>
        <w:t>re</w:t>
      </w:r>
      <w:r w:rsidR="00423EB8" w:rsidRPr="00AD6B44">
        <w:rPr>
          <w:rFonts w:asciiTheme="minorHAnsi" w:hAnsiTheme="minorHAnsi" w:cstheme="minorHAnsi"/>
          <w:b w:val="0"/>
          <w:color w:val="000000" w:themeColor="text1"/>
        </w:rPr>
        <w:t>,</w:t>
      </w:r>
      <w:r w:rsidR="00A943ED" w:rsidRPr="00AD6B44">
        <w:rPr>
          <w:rFonts w:asciiTheme="minorHAnsi" w:hAnsiTheme="minorHAnsi" w:cstheme="minorHAnsi"/>
          <w:b w:val="0"/>
          <w:color w:val="000000" w:themeColor="text1"/>
        </w:rPr>
        <w:t xml:space="preserve"> or have been associated in the past, with a firm or any of its affiliates which have been engaged </w:t>
      </w:r>
      <w:r w:rsidR="00666203" w:rsidRPr="00AD6B44">
        <w:rPr>
          <w:rFonts w:asciiTheme="minorHAnsi" w:hAnsiTheme="minorHAnsi" w:cstheme="minorHAnsi"/>
          <w:b w:val="0"/>
          <w:color w:val="000000" w:themeColor="text1"/>
        </w:rPr>
        <w:t>MOIS</w:t>
      </w:r>
      <w:r w:rsidR="00A943ED" w:rsidRPr="00AD6B44">
        <w:rPr>
          <w:rFonts w:asciiTheme="minorHAnsi" w:hAnsiTheme="minorHAnsi" w:cstheme="minorHAnsi"/>
          <w:b w:val="0"/>
          <w:color w:val="000000" w:themeColor="text1"/>
        </w:rPr>
        <w:t xml:space="preserve"> to provide services for the preparation of the design, </w:t>
      </w:r>
      <w:r w:rsidR="00450343" w:rsidRPr="00AD6B44">
        <w:rPr>
          <w:rFonts w:asciiTheme="minorHAnsi" w:hAnsiTheme="minorHAnsi" w:cstheme="minorHAnsi"/>
          <w:b w:val="0"/>
          <w:color w:val="000000" w:themeColor="text1"/>
        </w:rPr>
        <w:t>Schedule of Requirements and Technical Specifications</w:t>
      </w:r>
      <w:r w:rsidR="00364D1D" w:rsidRPr="00AD6B44">
        <w:rPr>
          <w:rFonts w:asciiTheme="minorHAnsi" w:hAnsiTheme="minorHAnsi" w:cstheme="minorHAnsi"/>
          <w:b w:val="0"/>
          <w:color w:val="000000" w:themeColor="text1"/>
        </w:rPr>
        <w:t>, cost analysis/estimation,</w:t>
      </w:r>
      <w:r w:rsidR="00AD6B44" w:rsidRPr="00AD6B44">
        <w:rPr>
          <w:rFonts w:asciiTheme="minorHAnsi" w:hAnsiTheme="minorHAnsi" w:cstheme="minorHAnsi"/>
          <w:b w:val="0"/>
          <w:color w:val="000000" w:themeColor="text1"/>
        </w:rPr>
        <w:t xml:space="preserve"> </w:t>
      </w:r>
      <w:r w:rsidR="00A943ED" w:rsidRPr="00AD6B44">
        <w:rPr>
          <w:rFonts w:asciiTheme="minorHAnsi" w:hAnsiTheme="minorHAnsi" w:cstheme="minorHAnsi"/>
          <w:b w:val="0"/>
          <w:color w:val="000000" w:themeColor="text1"/>
        </w:rPr>
        <w:t>and other</w:t>
      </w:r>
      <w:r w:rsidR="00A943ED" w:rsidRPr="00814716">
        <w:rPr>
          <w:rFonts w:asciiTheme="minorHAnsi" w:hAnsiTheme="minorHAnsi" w:cstheme="minorHAnsi"/>
          <w:b w:val="0"/>
          <w:color w:val="000000" w:themeColor="text1"/>
        </w:rPr>
        <w:t xml:space="preserve"> </w:t>
      </w:r>
      <w:r w:rsidR="00A943ED" w:rsidRPr="00AD6B44">
        <w:rPr>
          <w:rFonts w:asciiTheme="minorHAnsi" w:hAnsiTheme="minorHAnsi" w:cstheme="minorHAnsi"/>
          <w:b w:val="0"/>
          <w:color w:val="000000" w:themeColor="text1"/>
        </w:rPr>
        <w:t xml:space="preserve">documents to be used for the procurement of the goods </w:t>
      </w:r>
      <w:r w:rsidR="00564AB4" w:rsidRPr="00AD6B44">
        <w:rPr>
          <w:rFonts w:asciiTheme="minorHAnsi" w:hAnsiTheme="minorHAnsi" w:cstheme="minorHAnsi"/>
          <w:b w:val="0"/>
          <w:color w:val="000000" w:themeColor="text1"/>
        </w:rPr>
        <w:t xml:space="preserve">and </w:t>
      </w:r>
      <w:r w:rsidR="0090165A" w:rsidRPr="00AD6B44">
        <w:rPr>
          <w:rFonts w:asciiTheme="minorHAnsi" w:hAnsiTheme="minorHAnsi" w:cstheme="minorHAnsi"/>
          <w:b w:val="0"/>
          <w:color w:val="000000" w:themeColor="text1"/>
        </w:rPr>
        <w:t xml:space="preserve">related </w:t>
      </w:r>
      <w:r w:rsidR="00564AB4" w:rsidRPr="00AD6B44">
        <w:rPr>
          <w:rFonts w:asciiTheme="minorHAnsi" w:hAnsiTheme="minorHAnsi" w:cstheme="minorHAnsi"/>
          <w:b w:val="0"/>
          <w:color w:val="000000" w:themeColor="text1"/>
        </w:rPr>
        <w:t>services in</w:t>
      </w:r>
      <w:r w:rsidR="00A943ED" w:rsidRPr="00AD6B44">
        <w:rPr>
          <w:rFonts w:asciiTheme="minorHAnsi" w:hAnsiTheme="minorHAnsi" w:cstheme="minorHAnsi"/>
          <w:b w:val="0"/>
          <w:color w:val="000000" w:themeColor="text1"/>
        </w:rPr>
        <w:t xml:space="preserve"> th</w:t>
      </w:r>
      <w:r w:rsidR="00564AB4" w:rsidRPr="00AD6B44">
        <w:rPr>
          <w:rFonts w:asciiTheme="minorHAnsi" w:hAnsiTheme="minorHAnsi" w:cstheme="minorHAnsi"/>
          <w:b w:val="0"/>
          <w:color w:val="000000" w:themeColor="text1"/>
        </w:rPr>
        <w:t xml:space="preserve">is selection </w:t>
      </w:r>
      <w:r w:rsidR="00B7596B" w:rsidRPr="00AD6B44">
        <w:rPr>
          <w:rFonts w:asciiTheme="minorHAnsi" w:hAnsiTheme="minorHAnsi" w:cstheme="minorHAnsi"/>
          <w:b w:val="0"/>
          <w:color w:val="000000" w:themeColor="text1"/>
        </w:rPr>
        <w:t>process.</w:t>
      </w:r>
      <w:r w:rsidR="00A943ED" w:rsidRPr="00AD6B44">
        <w:rPr>
          <w:rFonts w:asciiTheme="minorHAnsi" w:hAnsiTheme="minorHAnsi" w:cstheme="minorHAnsi"/>
          <w:b w:val="0"/>
          <w:color w:val="000000" w:themeColor="text1"/>
        </w:rPr>
        <w:t xml:space="preserve"> </w:t>
      </w:r>
    </w:p>
    <w:p w14:paraId="16928D1A" w14:textId="1659A110" w:rsidR="0089075C" w:rsidRPr="00AD6B44" w:rsidRDefault="009429CF" w:rsidP="009429CF">
      <w:pPr>
        <w:pStyle w:val="Heading3"/>
        <w:ind w:left="1260"/>
        <w:rPr>
          <w:rFonts w:asciiTheme="minorHAnsi" w:hAnsiTheme="minorHAnsi" w:cstheme="minorHAnsi"/>
          <w:b w:val="0"/>
          <w:color w:val="000000" w:themeColor="text1"/>
        </w:rPr>
      </w:pPr>
      <w:r w:rsidRPr="00AD6B44">
        <w:rPr>
          <w:rFonts w:asciiTheme="minorHAnsi" w:hAnsiTheme="minorHAnsi" w:cstheme="minorHAnsi"/>
          <w:b w:val="0"/>
          <w:color w:val="000000" w:themeColor="text1"/>
        </w:rPr>
        <w:t>5</w:t>
      </w:r>
      <w:r w:rsidR="003348A7" w:rsidRPr="00AD6B44">
        <w:rPr>
          <w:rFonts w:asciiTheme="minorHAnsi" w:hAnsiTheme="minorHAnsi" w:cstheme="minorHAnsi"/>
          <w:b w:val="0"/>
          <w:color w:val="000000" w:themeColor="text1"/>
        </w:rPr>
        <w:t>.2</w:t>
      </w:r>
      <w:r w:rsidR="003348A7" w:rsidRPr="00AD6B44">
        <w:rPr>
          <w:rFonts w:asciiTheme="minorHAnsi" w:hAnsiTheme="minorHAnsi" w:cstheme="minorHAnsi"/>
          <w:b w:val="0"/>
          <w:color w:val="000000" w:themeColor="text1"/>
        </w:rPr>
        <w:tab/>
      </w:r>
      <w:r w:rsidR="00AD3E04" w:rsidRPr="00AD6B44">
        <w:rPr>
          <w:rFonts w:asciiTheme="minorHAnsi" w:hAnsiTheme="minorHAnsi" w:cstheme="minorHAnsi"/>
          <w:b w:val="0"/>
          <w:color w:val="000000" w:themeColor="text1"/>
        </w:rPr>
        <w:t>W</w:t>
      </w:r>
      <w:r w:rsidR="0089075C" w:rsidRPr="00AD6B44">
        <w:rPr>
          <w:rFonts w:asciiTheme="minorHAnsi" w:hAnsiTheme="minorHAnsi" w:cstheme="minorHAnsi"/>
          <w:b w:val="0"/>
          <w:color w:val="000000" w:themeColor="text1"/>
        </w:rPr>
        <w:t xml:space="preserve">ere involved in the preparation and/or design of the programme/project related to the </w:t>
      </w:r>
      <w:r w:rsidR="0090165A" w:rsidRPr="00AD6B44">
        <w:rPr>
          <w:rFonts w:asciiTheme="minorHAnsi" w:hAnsiTheme="minorHAnsi" w:cstheme="minorHAnsi"/>
          <w:b w:val="0"/>
          <w:color w:val="000000" w:themeColor="text1"/>
        </w:rPr>
        <w:t xml:space="preserve">goods and related </w:t>
      </w:r>
      <w:r w:rsidR="0089075C" w:rsidRPr="00AD6B44">
        <w:rPr>
          <w:rFonts w:asciiTheme="minorHAnsi" w:hAnsiTheme="minorHAnsi" w:cstheme="minorHAnsi"/>
          <w:b w:val="0"/>
          <w:color w:val="000000" w:themeColor="text1"/>
        </w:rPr>
        <w:t xml:space="preserve">services requested under this </w:t>
      </w:r>
      <w:r w:rsidR="00BB49D1" w:rsidRPr="00AD6B44">
        <w:rPr>
          <w:rFonts w:asciiTheme="minorHAnsi" w:hAnsiTheme="minorHAnsi" w:cstheme="minorHAnsi"/>
          <w:b w:val="0"/>
          <w:color w:val="000000" w:themeColor="text1"/>
        </w:rPr>
        <w:t>ITB</w:t>
      </w:r>
      <w:r w:rsidR="00B7596B">
        <w:rPr>
          <w:rFonts w:asciiTheme="minorHAnsi" w:hAnsiTheme="minorHAnsi" w:cstheme="minorHAnsi"/>
          <w:b w:val="0"/>
          <w:color w:val="000000" w:themeColor="text1"/>
        </w:rPr>
        <w:t xml:space="preserve">; </w:t>
      </w:r>
      <w:r w:rsidR="009E2C0F" w:rsidRPr="00AD6B44">
        <w:rPr>
          <w:rFonts w:asciiTheme="minorHAnsi" w:hAnsiTheme="minorHAnsi" w:cstheme="minorHAnsi"/>
          <w:b w:val="0"/>
          <w:color w:val="000000" w:themeColor="text1"/>
        </w:rPr>
        <w:t>or</w:t>
      </w:r>
    </w:p>
    <w:p w14:paraId="0F3BDE4A" w14:textId="3A902D77" w:rsidR="0043159A" w:rsidRPr="00814716" w:rsidRDefault="009429CF" w:rsidP="009429CF">
      <w:pPr>
        <w:pStyle w:val="Heading3"/>
        <w:ind w:left="1260"/>
        <w:rPr>
          <w:rFonts w:asciiTheme="minorHAnsi" w:hAnsiTheme="minorHAnsi" w:cstheme="minorHAnsi"/>
          <w:b w:val="0"/>
          <w:color w:val="000000" w:themeColor="text1"/>
        </w:rPr>
      </w:pPr>
      <w:r w:rsidRPr="00AD6B44">
        <w:rPr>
          <w:rFonts w:asciiTheme="minorHAnsi" w:hAnsiTheme="minorHAnsi" w:cstheme="minorHAnsi"/>
          <w:b w:val="0"/>
          <w:color w:val="000000" w:themeColor="text1"/>
        </w:rPr>
        <w:t>5</w:t>
      </w:r>
      <w:r w:rsidR="003348A7" w:rsidRPr="00AD6B44">
        <w:rPr>
          <w:rFonts w:asciiTheme="minorHAnsi" w:hAnsiTheme="minorHAnsi" w:cstheme="minorHAnsi"/>
          <w:b w:val="0"/>
          <w:color w:val="000000" w:themeColor="text1"/>
        </w:rPr>
        <w:t>.3</w:t>
      </w:r>
      <w:r w:rsidR="003348A7" w:rsidRPr="00AD6B44">
        <w:rPr>
          <w:rFonts w:asciiTheme="minorHAnsi" w:hAnsiTheme="minorHAnsi" w:cstheme="minorHAnsi"/>
          <w:b w:val="0"/>
          <w:color w:val="000000" w:themeColor="text1"/>
        </w:rPr>
        <w:tab/>
      </w:r>
      <w:r w:rsidR="00AD3E04" w:rsidRPr="00AD6B44">
        <w:rPr>
          <w:rFonts w:asciiTheme="minorHAnsi" w:hAnsiTheme="minorHAnsi" w:cstheme="minorHAnsi"/>
          <w:b w:val="0"/>
          <w:color w:val="000000" w:themeColor="text1"/>
        </w:rPr>
        <w:t>A</w:t>
      </w:r>
      <w:r w:rsidR="00BE65E7" w:rsidRPr="00AD6B44">
        <w:rPr>
          <w:rFonts w:asciiTheme="minorHAnsi" w:hAnsiTheme="minorHAnsi" w:cstheme="minorHAnsi"/>
          <w:b w:val="0"/>
          <w:color w:val="000000" w:themeColor="text1"/>
        </w:rPr>
        <w:t>re found to be in conflict for any other reason</w:t>
      </w:r>
      <w:r w:rsidR="006A2798" w:rsidRPr="00AD6B44">
        <w:rPr>
          <w:rFonts w:asciiTheme="minorHAnsi" w:hAnsiTheme="minorHAnsi" w:cstheme="minorHAnsi"/>
          <w:b w:val="0"/>
          <w:color w:val="000000" w:themeColor="text1"/>
        </w:rPr>
        <w:t>, as may be established by, or</w:t>
      </w:r>
      <w:r w:rsidR="00AD6B44" w:rsidRPr="00AD6B44">
        <w:rPr>
          <w:rFonts w:asciiTheme="minorHAnsi" w:hAnsiTheme="minorHAnsi" w:cstheme="minorHAnsi"/>
          <w:b w:val="0"/>
          <w:color w:val="000000" w:themeColor="text1"/>
        </w:rPr>
        <w:t xml:space="preserve"> </w:t>
      </w:r>
      <w:r w:rsidR="003601AC" w:rsidRPr="00AD6B44">
        <w:rPr>
          <w:rFonts w:asciiTheme="minorHAnsi" w:hAnsiTheme="minorHAnsi" w:cstheme="minorHAnsi"/>
          <w:b w:val="0"/>
          <w:color w:val="000000" w:themeColor="text1"/>
        </w:rPr>
        <w:t>at</w:t>
      </w:r>
      <w:r w:rsidR="00BE65E7" w:rsidRPr="00AD6B44">
        <w:rPr>
          <w:rFonts w:asciiTheme="minorHAnsi" w:hAnsiTheme="minorHAnsi" w:cstheme="minorHAnsi"/>
          <w:b w:val="0"/>
          <w:color w:val="000000" w:themeColor="text1"/>
        </w:rPr>
        <w:t xml:space="preserve"> the discretion</w:t>
      </w:r>
      <w:r w:rsidR="001D42E3">
        <w:rPr>
          <w:rFonts w:asciiTheme="minorHAnsi" w:hAnsiTheme="minorHAnsi" w:cstheme="minorHAnsi"/>
          <w:b w:val="0"/>
          <w:color w:val="000000" w:themeColor="text1"/>
        </w:rPr>
        <w:t>,</w:t>
      </w:r>
      <w:r w:rsidR="00BE65E7" w:rsidRPr="00AD6B44">
        <w:rPr>
          <w:rFonts w:asciiTheme="minorHAnsi" w:hAnsiTheme="minorHAnsi" w:cstheme="minorHAnsi"/>
          <w:b w:val="0"/>
          <w:color w:val="000000" w:themeColor="text1"/>
        </w:rPr>
        <w:t xml:space="preserve"> of</w:t>
      </w:r>
      <w:r w:rsidR="00BD5EFF">
        <w:rPr>
          <w:rFonts w:asciiTheme="minorHAnsi" w:hAnsiTheme="minorHAnsi" w:cstheme="minorHAnsi"/>
          <w:b w:val="0"/>
          <w:color w:val="000000" w:themeColor="text1"/>
        </w:rPr>
        <w:t xml:space="preserve"> </w:t>
      </w:r>
      <w:r w:rsidR="00666203" w:rsidRPr="00AD6B44">
        <w:rPr>
          <w:rFonts w:asciiTheme="minorHAnsi" w:hAnsiTheme="minorHAnsi" w:cstheme="minorHAnsi"/>
          <w:b w:val="0"/>
          <w:color w:val="000000" w:themeColor="text1"/>
        </w:rPr>
        <w:t>MOIS</w:t>
      </w:r>
      <w:r w:rsidR="00BE65E7" w:rsidRPr="00AD6B44">
        <w:rPr>
          <w:rFonts w:asciiTheme="minorHAnsi" w:hAnsiTheme="minorHAnsi" w:cstheme="minorHAnsi"/>
          <w:b w:val="0"/>
          <w:color w:val="000000" w:themeColor="text1"/>
        </w:rPr>
        <w:t>.</w:t>
      </w:r>
      <w:r w:rsidR="00BE65E7" w:rsidRPr="00814716">
        <w:rPr>
          <w:rFonts w:asciiTheme="minorHAnsi" w:hAnsiTheme="minorHAnsi" w:cstheme="minorHAnsi"/>
          <w:b w:val="0"/>
          <w:color w:val="000000" w:themeColor="text1"/>
        </w:rPr>
        <w:t xml:space="preserve">  </w:t>
      </w:r>
    </w:p>
    <w:p w14:paraId="06CB6712" w14:textId="77777777" w:rsidR="0043159A" w:rsidRPr="00814716" w:rsidRDefault="0043159A">
      <w:pPr>
        <w:rPr>
          <w:rFonts w:asciiTheme="minorHAnsi" w:hAnsiTheme="minorHAnsi" w:cstheme="minorHAnsi"/>
          <w:color w:val="000000" w:themeColor="text1"/>
          <w:sz w:val="22"/>
          <w:szCs w:val="22"/>
        </w:rPr>
      </w:pPr>
    </w:p>
    <w:p w14:paraId="443DDB21" w14:textId="77777777" w:rsidR="00564AB4" w:rsidRPr="00814716" w:rsidRDefault="00564AB4" w:rsidP="009429CF">
      <w:pPr>
        <w:ind w:left="720"/>
        <w:jc w:val="both"/>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lastRenderedPageBreak/>
        <w:t xml:space="preserve">In the event of any uncertainty in the interpretation </w:t>
      </w:r>
      <w:r w:rsidR="00F57F1A" w:rsidRPr="00814716">
        <w:rPr>
          <w:rFonts w:asciiTheme="minorHAnsi" w:hAnsiTheme="minorHAnsi" w:cstheme="minorHAnsi"/>
          <w:color w:val="000000" w:themeColor="text1"/>
          <w:sz w:val="22"/>
          <w:szCs w:val="22"/>
        </w:rPr>
        <w:t xml:space="preserve">of </w:t>
      </w:r>
      <w:r w:rsidRPr="00814716">
        <w:rPr>
          <w:rFonts w:asciiTheme="minorHAnsi" w:hAnsiTheme="minorHAnsi" w:cstheme="minorHAnsi"/>
          <w:color w:val="000000" w:themeColor="text1"/>
          <w:sz w:val="22"/>
          <w:szCs w:val="22"/>
        </w:rPr>
        <w:t xml:space="preserve">what is potentially a conflict of interest, </w:t>
      </w:r>
      <w:r w:rsidR="00BB49D1" w:rsidRPr="00814716">
        <w:rPr>
          <w:rFonts w:asciiTheme="minorHAnsi" w:hAnsiTheme="minorHAnsi" w:cstheme="minorHAnsi"/>
          <w:color w:val="000000" w:themeColor="text1"/>
          <w:sz w:val="22"/>
          <w:szCs w:val="22"/>
        </w:rPr>
        <w:t>Bidders</w:t>
      </w:r>
      <w:r w:rsidRPr="00814716">
        <w:rPr>
          <w:rFonts w:asciiTheme="minorHAnsi" w:hAnsiTheme="minorHAnsi" w:cstheme="minorHAnsi"/>
          <w:color w:val="000000" w:themeColor="text1"/>
          <w:sz w:val="22"/>
          <w:szCs w:val="22"/>
        </w:rPr>
        <w:t xml:space="preserve"> must disclose the condition to </w:t>
      </w:r>
      <w:r w:rsidR="00666203">
        <w:rPr>
          <w:rFonts w:asciiTheme="minorHAnsi" w:hAnsiTheme="minorHAnsi" w:cstheme="minorHAnsi"/>
          <w:color w:val="000000" w:themeColor="text1"/>
          <w:sz w:val="22"/>
          <w:szCs w:val="22"/>
        </w:rPr>
        <w:t>MOIS</w:t>
      </w:r>
      <w:r w:rsidRPr="00814716">
        <w:rPr>
          <w:rFonts w:asciiTheme="minorHAnsi" w:hAnsiTheme="minorHAnsi" w:cstheme="minorHAnsi"/>
          <w:color w:val="000000" w:themeColor="text1"/>
          <w:sz w:val="22"/>
          <w:szCs w:val="22"/>
        </w:rPr>
        <w:t xml:space="preserve"> and seek </w:t>
      </w:r>
      <w:r w:rsidR="00666203">
        <w:rPr>
          <w:rFonts w:asciiTheme="minorHAnsi" w:hAnsiTheme="minorHAnsi" w:cstheme="minorHAnsi"/>
          <w:color w:val="000000" w:themeColor="text1"/>
          <w:sz w:val="22"/>
          <w:szCs w:val="22"/>
        </w:rPr>
        <w:t>MOIS</w:t>
      </w:r>
      <w:r w:rsidRPr="00814716">
        <w:rPr>
          <w:rFonts w:asciiTheme="minorHAnsi" w:hAnsiTheme="minorHAnsi" w:cstheme="minorHAnsi"/>
          <w:color w:val="000000" w:themeColor="text1"/>
          <w:sz w:val="22"/>
          <w:szCs w:val="22"/>
        </w:rPr>
        <w:t xml:space="preserve">’s confirmation on whether or not such conflict exists. </w:t>
      </w:r>
    </w:p>
    <w:p w14:paraId="140C66AB" w14:textId="77777777" w:rsidR="009E2C0F" w:rsidRPr="00814716" w:rsidRDefault="009E2C0F" w:rsidP="005B5BC2">
      <w:pPr>
        <w:ind w:left="720"/>
        <w:jc w:val="both"/>
        <w:rPr>
          <w:rFonts w:asciiTheme="minorHAnsi" w:hAnsiTheme="minorHAnsi" w:cstheme="minorHAnsi"/>
          <w:color w:val="000000" w:themeColor="text1"/>
          <w:sz w:val="22"/>
          <w:szCs w:val="22"/>
        </w:rPr>
      </w:pPr>
    </w:p>
    <w:p w14:paraId="3ACB7441" w14:textId="1B1A9C5F" w:rsidR="009E2C0F" w:rsidRPr="00814716" w:rsidRDefault="009429CF" w:rsidP="009429CF">
      <w:pPr>
        <w:ind w:left="720" w:hanging="360"/>
        <w:jc w:val="both"/>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6.</w:t>
      </w:r>
      <w:r w:rsidRPr="00814716">
        <w:rPr>
          <w:rFonts w:asciiTheme="minorHAnsi" w:hAnsiTheme="minorHAnsi" w:cstheme="minorHAnsi"/>
          <w:color w:val="000000" w:themeColor="text1"/>
          <w:sz w:val="22"/>
          <w:szCs w:val="22"/>
        </w:rPr>
        <w:tab/>
        <w:t>Similarly, the</w:t>
      </w:r>
      <w:r w:rsidR="009E2C0F" w:rsidRPr="00814716">
        <w:rPr>
          <w:rFonts w:asciiTheme="minorHAnsi" w:hAnsiTheme="minorHAnsi" w:cstheme="minorHAnsi"/>
          <w:color w:val="000000" w:themeColor="text1"/>
          <w:sz w:val="22"/>
          <w:szCs w:val="22"/>
        </w:rPr>
        <w:t xml:space="preserve"> following must be disclosed in the </w:t>
      </w:r>
      <w:r w:rsidR="00BD1BF4" w:rsidRPr="00814716">
        <w:rPr>
          <w:rFonts w:asciiTheme="minorHAnsi" w:hAnsiTheme="minorHAnsi" w:cstheme="minorHAnsi"/>
          <w:color w:val="000000" w:themeColor="text1"/>
          <w:sz w:val="22"/>
          <w:szCs w:val="22"/>
        </w:rPr>
        <w:t>Bid</w:t>
      </w:r>
      <w:r w:rsidR="009E2C0F" w:rsidRPr="00814716">
        <w:rPr>
          <w:rFonts w:asciiTheme="minorHAnsi" w:hAnsiTheme="minorHAnsi" w:cstheme="minorHAnsi"/>
          <w:color w:val="000000" w:themeColor="text1"/>
          <w:sz w:val="22"/>
          <w:szCs w:val="22"/>
        </w:rPr>
        <w:t>:</w:t>
      </w:r>
    </w:p>
    <w:p w14:paraId="2A37BC0E" w14:textId="4C2B6270" w:rsidR="008058F9" w:rsidRPr="00814716" w:rsidRDefault="008058F9" w:rsidP="009429CF">
      <w:pPr>
        <w:ind w:left="1080" w:hanging="360"/>
        <w:jc w:val="both"/>
        <w:rPr>
          <w:rFonts w:asciiTheme="minorHAnsi" w:hAnsiTheme="minorHAnsi" w:cstheme="minorHAnsi"/>
          <w:color w:val="000000" w:themeColor="text1"/>
          <w:sz w:val="22"/>
          <w:szCs w:val="22"/>
        </w:rPr>
      </w:pPr>
    </w:p>
    <w:p w14:paraId="373621C7" w14:textId="328A07A7" w:rsidR="009429CF" w:rsidRPr="00AD6B44" w:rsidRDefault="00BB49D1" w:rsidP="008E2B9E">
      <w:pPr>
        <w:pStyle w:val="ListParagraph"/>
        <w:numPr>
          <w:ilvl w:val="1"/>
          <w:numId w:val="7"/>
        </w:numPr>
        <w:spacing w:line="240" w:lineRule="auto"/>
        <w:ind w:left="1080"/>
        <w:jc w:val="both"/>
        <w:rPr>
          <w:rFonts w:asciiTheme="minorHAnsi" w:hAnsiTheme="minorHAnsi" w:cstheme="minorHAnsi"/>
          <w:color w:val="000000" w:themeColor="text1"/>
        </w:rPr>
      </w:pPr>
      <w:r w:rsidRPr="00AD6B44">
        <w:rPr>
          <w:rFonts w:asciiTheme="minorHAnsi" w:hAnsiTheme="minorHAnsi" w:cstheme="minorHAnsi"/>
          <w:color w:val="000000" w:themeColor="text1"/>
          <w:szCs w:val="22"/>
        </w:rPr>
        <w:t>Bidders</w:t>
      </w:r>
      <w:r w:rsidR="008058F9" w:rsidRPr="00AD6B44">
        <w:rPr>
          <w:rFonts w:asciiTheme="minorHAnsi" w:hAnsiTheme="minorHAnsi" w:cstheme="minorHAnsi"/>
          <w:color w:val="000000" w:themeColor="text1"/>
          <w:szCs w:val="22"/>
        </w:rPr>
        <w:t xml:space="preserve"> who are owners, part-owners, officers, directors, controlling shareholders, or key personnel who are family of </w:t>
      </w:r>
      <w:r w:rsidR="00666203" w:rsidRPr="00AD6B44">
        <w:rPr>
          <w:rFonts w:asciiTheme="minorHAnsi" w:hAnsiTheme="minorHAnsi" w:cstheme="minorHAnsi"/>
          <w:color w:val="000000" w:themeColor="text1"/>
          <w:szCs w:val="22"/>
        </w:rPr>
        <w:t>MOIS</w:t>
      </w:r>
      <w:r w:rsidR="008058F9" w:rsidRPr="00AD6B44">
        <w:rPr>
          <w:rFonts w:asciiTheme="minorHAnsi" w:hAnsiTheme="minorHAnsi" w:cstheme="minorHAnsi"/>
          <w:color w:val="000000" w:themeColor="text1"/>
          <w:szCs w:val="22"/>
        </w:rPr>
        <w:t xml:space="preserve"> staff involved in the procurement functions and/or the Government of the country or any Implementing Partner receiving </w:t>
      </w:r>
      <w:r w:rsidR="00FA5588" w:rsidRPr="00AD6B44">
        <w:rPr>
          <w:rFonts w:asciiTheme="minorHAnsi" w:hAnsiTheme="minorHAnsi" w:cstheme="minorHAnsi"/>
          <w:color w:val="000000" w:themeColor="text1"/>
          <w:szCs w:val="22"/>
        </w:rPr>
        <w:t xml:space="preserve">the goods and related </w:t>
      </w:r>
      <w:r w:rsidR="008058F9" w:rsidRPr="00AD6B44">
        <w:rPr>
          <w:rFonts w:asciiTheme="minorHAnsi" w:hAnsiTheme="minorHAnsi" w:cstheme="minorHAnsi"/>
          <w:color w:val="000000" w:themeColor="text1"/>
          <w:szCs w:val="22"/>
        </w:rPr>
        <w:t xml:space="preserve">services under this </w:t>
      </w:r>
      <w:r w:rsidRPr="00AD6B44">
        <w:rPr>
          <w:rFonts w:asciiTheme="minorHAnsi" w:hAnsiTheme="minorHAnsi" w:cstheme="minorHAnsi"/>
          <w:color w:val="000000" w:themeColor="text1"/>
          <w:szCs w:val="22"/>
        </w:rPr>
        <w:t>ITB</w:t>
      </w:r>
      <w:r w:rsidR="009E2C0F" w:rsidRPr="00AD6B44">
        <w:rPr>
          <w:rFonts w:asciiTheme="minorHAnsi" w:hAnsiTheme="minorHAnsi" w:cstheme="minorHAnsi"/>
          <w:color w:val="000000" w:themeColor="text1"/>
          <w:szCs w:val="22"/>
        </w:rPr>
        <w:t>;</w:t>
      </w:r>
      <w:r w:rsidR="00AD6B44" w:rsidRPr="00AD6B44">
        <w:rPr>
          <w:rFonts w:asciiTheme="minorHAnsi" w:hAnsiTheme="minorHAnsi" w:cstheme="minorHAnsi"/>
          <w:color w:val="000000" w:themeColor="text1"/>
          <w:szCs w:val="22"/>
        </w:rPr>
        <w:t xml:space="preserve"> </w:t>
      </w:r>
      <w:r w:rsidR="00F63178" w:rsidRPr="00AD6B44">
        <w:rPr>
          <w:rFonts w:asciiTheme="minorHAnsi" w:hAnsiTheme="minorHAnsi" w:cstheme="minorHAnsi"/>
          <w:color w:val="000000" w:themeColor="text1"/>
          <w:szCs w:val="22"/>
        </w:rPr>
        <w:t>and</w:t>
      </w:r>
    </w:p>
    <w:p w14:paraId="32BAAE14" w14:textId="77777777" w:rsidR="009429CF" w:rsidRPr="00814716" w:rsidRDefault="009429CF" w:rsidP="00FA5588">
      <w:pPr>
        <w:ind w:left="1080" w:hanging="360"/>
        <w:jc w:val="both"/>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6.4</w:t>
      </w:r>
      <w:r w:rsidRPr="00814716">
        <w:rPr>
          <w:rFonts w:asciiTheme="minorHAnsi" w:hAnsiTheme="minorHAnsi" w:cstheme="minorHAnsi"/>
          <w:color w:val="000000" w:themeColor="text1"/>
          <w:sz w:val="22"/>
          <w:szCs w:val="22"/>
        </w:rPr>
        <w:tab/>
        <w:t>Others that could potentially lead to actual or perceived conflict of interest, collusion or unfair competition practices.</w:t>
      </w:r>
    </w:p>
    <w:p w14:paraId="3EB5067D" w14:textId="77777777" w:rsidR="009E2C0F" w:rsidRPr="00814716" w:rsidRDefault="009E2C0F" w:rsidP="009429CF">
      <w:pPr>
        <w:pStyle w:val="Heading3"/>
        <w:ind w:left="1080" w:firstLine="0"/>
        <w:rPr>
          <w:rFonts w:asciiTheme="minorHAnsi" w:hAnsiTheme="minorHAnsi" w:cstheme="minorHAnsi"/>
          <w:b w:val="0"/>
          <w:color w:val="000000" w:themeColor="text1"/>
        </w:rPr>
      </w:pPr>
    </w:p>
    <w:p w14:paraId="41C6BF5A" w14:textId="77777777" w:rsidR="009E2C0F" w:rsidRPr="00814716" w:rsidRDefault="009E2C0F" w:rsidP="009E2C0F">
      <w:pPr>
        <w:pStyle w:val="Heading3"/>
        <w:ind w:left="720" w:firstLine="0"/>
        <w:rPr>
          <w:rFonts w:asciiTheme="minorHAnsi" w:hAnsiTheme="minorHAnsi" w:cstheme="minorHAnsi"/>
          <w:b w:val="0"/>
          <w:color w:val="000000" w:themeColor="text1"/>
        </w:rPr>
      </w:pPr>
      <w:r w:rsidRPr="00814716">
        <w:rPr>
          <w:rFonts w:asciiTheme="minorHAnsi" w:hAnsiTheme="minorHAnsi" w:cstheme="minorHAnsi"/>
          <w:b w:val="0"/>
          <w:color w:val="000000" w:themeColor="text1"/>
        </w:rPr>
        <w:t xml:space="preserve">Failure of such disclosure may result in the rejection of the </w:t>
      </w:r>
      <w:r w:rsidR="00BD1BF4" w:rsidRPr="00814716">
        <w:rPr>
          <w:rFonts w:asciiTheme="minorHAnsi" w:hAnsiTheme="minorHAnsi" w:cstheme="minorHAnsi"/>
          <w:b w:val="0"/>
          <w:color w:val="000000" w:themeColor="text1"/>
        </w:rPr>
        <w:t>Bid</w:t>
      </w:r>
      <w:r w:rsidRPr="00814716">
        <w:rPr>
          <w:rFonts w:asciiTheme="minorHAnsi" w:hAnsiTheme="minorHAnsi" w:cstheme="minorHAnsi"/>
          <w:b w:val="0"/>
          <w:color w:val="000000" w:themeColor="text1"/>
        </w:rPr>
        <w:t>.</w:t>
      </w:r>
    </w:p>
    <w:p w14:paraId="00A7C6A7" w14:textId="77777777" w:rsidR="009E2C0F" w:rsidRPr="00814716" w:rsidRDefault="009E2C0F">
      <w:pPr>
        <w:rPr>
          <w:rFonts w:asciiTheme="minorHAnsi" w:hAnsiTheme="minorHAnsi" w:cstheme="minorHAnsi"/>
          <w:color w:val="000000" w:themeColor="text1"/>
          <w:sz w:val="22"/>
          <w:szCs w:val="22"/>
        </w:rPr>
      </w:pPr>
    </w:p>
    <w:p w14:paraId="3F7C97CF" w14:textId="77777777" w:rsidR="003348A7" w:rsidRDefault="009429CF" w:rsidP="002B5228">
      <w:pPr>
        <w:ind w:left="720" w:hanging="360"/>
        <w:jc w:val="both"/>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7</w:t>
      </w:r>
      <w:r w:rsidR="002122C3" w:rsidRPr="00814716">
        <w:rPr>
          <w:rFonts w:asciiTheme="minorHAnsi" w:hAnsiTheme="minorHAnsi" w:cstheme="minorHAnsi"/>
          <w:color w:val="000000" w:themeColor="text1"/>
          <w:sz w:val="22"/>
          <w:szCs w:val="22"/>
        </w:rPr>
        <w:t xml:space="preserve">. </w:t>
      </w:r>
      <w:r w:rsidR="002122C3" w:rsidRPr="00814716">
        <w:rPr>
          <w:rFonts w:asciiTheme="minorHAnsi" w:hAnsiTheme="minorHAnsi" w:cstheme="minorHAnsi"/>
          <w:color w:val="000000" w:themeColor="text1"/>
          <w:sz w:val="22"/>
          <w:szCs w:val="22"/>
        </w:rPr>
        <w:tab/>
        <w:t xml:space="preserve">The eligibility of </w:t>
      </w:r>
      <w:r w:rsidR="00BB49D1" w:rsidRPr="00814716">
        <w:rPr>
          <w:rFonts w:asciiTheme="minorHAnsi" w:hAnsiTheme="minorHAnsi" w:cstheme="minorHAnsi"/>
          <w:color w:val="000000" w:themeColor="text1"/>
          <w:sz w:val="22"/>
          <w:szCs w:val="22"/>
        </w:rPr>
        <w:t>Bidders</w:t>
      </w:r>
      <w:r w:rsidR="002122C3" w:rsidRPr="00814716">
        <w:rPr>
          <w:rFonts w:asciiTheme="minorHAnsi" w:hAnsiTheme="minorHAnsi" w:cstheme="minorHAnsi"/>
          <w:color w:val="000000" w:themeColor="text1"/>
          <w:sz w:val="22"/>
          <w:szCs w:val="22"/>
        </w:rPr>
        <w:t xml:space="preserve"> that are wholly or partly owned by the Government shall be subject to </w:t>
      </w:r>
      <w:r w:rsidR="00666203">
        <w:rPr>
          <w:rFonts w:asciiTheme="minorHAnsi" w:hAnsiTheme="minorHAnsi" w:cstheme="minorHAnsi"/>
          <w:color w:val="000000" w:themeColor="text1"/>
          <w:sz w:val="22"/>
          <w:szCs w:val="22"/>
        </w:rPr>
        <w:t>MOIS</w:t>
      </w:r>
      <w:r w:rsidR="002122C3" w:rsidRPr="00814716">
        <w:rPr>
          <w:rFonts w:asciiTheme="minorHAnsi" w:hAnsiTheme="minorHAnsi" w:cstheme="minorHAnsi"/>
          <w:color w:val="000000" w:themeColor="text1"/>
          <w:sz w:val="22"/>
          <w:szCs w:val="22"/>
        </w:rPr>
        <w:t xml:space="preserve">’s further evaluation and review of various factors such as </w:t>
      </w:r>
      <w:r w:rsidR="00192420" w:rsidRPr="00814716">
        <w:rPr>
          <w:rFonts w:asciiTheme="minorHAnsi" w:hAnsiTheme="minorHAnsi" w:cstheme="minorHAnsi"/>
          <w:color w:val="000000" w:themeColor="text1"/>
          <w:sz w:val="22"/>
          <w:szCs w:val="22"/>
        </w:rPr>
        <w:t xml:space="preserve">being registered as an independent entity, the </w:t>
      </w:r>
      <w:r w:rsidR="002122C3" w:rsidRPr="00814716">
        <w:rPr>
          <w:rFonts w:asciiTheme="minorHAnsi" w:hAnsiTheme="minorHAnsi" w:cstheme="minorHAnsi"/>
          <w:color w:val="000000" w:themeColor="text1"/>
          <w:sz w:val="22"/>
          <w:szCs w:val="22"/>
        </w:rPr>
        <w:t>extent of Government ownership</w:t>
      </w:r>
      <w:r w:rsidR="00192420" w:rsidRPr="00814716">
        <w:rPr>
          <w:rFonts w:asciiTheme="minorHAnsi" w:hAnsiTheme="minorHAnsi" w:cstheme="minorHAnsi"/>
          <w:color w:val="000000" w:themeColor="text1"/>
          <w:sz w:val="22"/>
          <w:szCs w:val="22"/>
        </w:rPr>
        <w:t>/share</w:t>
      </w:r>
      <w:r w:rsidR="002122C3" w:rsidRPr="00814716">
        <w:rPr>
          <w:rFonts w:asciiTheme="minorHAnsi" w:hAnsiTheme="minorHAnsi" w:cstheme="minorHAnsi"/>
          <w:color w:val="000000" w:themeColor="text1"/>
          <w:sz w:val="22"/>
          <w:szCs w:val="22"/>
        </w:rPr>
        <w:t xml:space="preserve">, receipt of subsidies, mandate, access to information in relation to this </w:t>
      </w:r>
      <w:r w:rsidR="00BB49D1" w:rsidRPr="00814716">
        <w:rPr>
          <w:rFonts w:asciiTheme="minorHAnsi" w:hAnsiTheme="minorHAnsi" w:cstheme="minorHAnsi"/>
          <w:color w:val="000000" w:themeColor="text1"/>
          <w:sz w:val="22"/>
          <w:szCs w:val="22"/>
        </w:rPr>
        <w:t>ITB</w:t>
      </w:r>
      <w:r w:rsidR="002122C3" w:rsidRPr="00814716">
        <w:rPr>
          <w:rFonts w:asciiTheme="minorHAnsi" w:hAnsiTheme="minorHAnsi" w:cstheme="minorHAnsi"/>
          <w:color w:val="000000" w:themeColor="text1"/>
          <w:sz w:val="22"/>
          <w:szCs w:val="22"/>
        </w:rPr>
        <w:t xml:space="preserve">, and others that may lead to undue advantage against other </w:t>
      </w:r>
      <w:r w:rsidR="00BB49D1" w:rsidRPr="00814716">
        <w:rPr>
          <w:rFonts w:asciiTheme="minorHAnsi" w:hAnsiTheme="minorHAnsi" w:cstheme="minorHAnsi"/>
          <w:color w:val="000000" w:themeColor="text1"/>
          <w:sz w:val="22"/>
          <w:szCs w:val="22"/>
        </w:rPr>
        <w:t>Bidders</w:t>
      </w:r>
      <w:r w:rsidR="00E07247" w:rsidRPr="00814716">
        <w:rPr>
          <w:rFonts w:asciiTheme="minorHAnsi" w:hAnsiTheme="minorHAnsi" w:cstheme="minorHAnsi"/>
          <w:color w:val="000000" w:themeColor="text1"/>
          <w:sz w:val="22"/>
          <w:szCs w:val="22"/>
        </w:rPr>
        <w:t>, and the eventual rejection of the Bid</w:t>
      </w:r>
      <w:r w:rsidR="002122C3" w:rsidRPr="00814716">
        <w:rPr>
          <w:rFonts w:asciiTheme="minorHAnsi" w:hAnsiTheme="minorHAnsi" w:cstheme="minorHAnsi"/>
          <w:color w:val="000000" w:themeColor="text1"/>
          <w:sz w:val="22"/>
          <w:szCs w:val="22"/>
        </w:rPr>
        <w:t xml:space="preserve">.  </w:t>
      </w:r>
    </w:p>
    <w:p w14:paraId="29D8C14F" w14:textId="77777777" w:rsidR="00BB7C54" w:rsidRPr="00E02D7A" w:rsidRDefault="00BB7C54" w:rsidP="008E2B9E">
      <w:pPr>
        <w:pStyle w:val="ListParagraph"/>
        <w:widowControl/>
        <w:numPr>
          <w:ilvl w:val="0"/>
          <w:numId w:val="17"/>
        </w:numPr>
        <w:overflowPunct/>
        <w:adjustRightInd/>
        <w:spacing w:line="240" w:lineRule="auto"/>
        <w:jc w:val="both"/>
        <w:rPr>
          <w:rFonts w:asciiTheme="minorHAnsi" w:hAnsiTheme="minorHAnsi" w:cstheme="minorHAnsi"/>
          <w:color w:val="000000" w:themeColor="text1"/>
          <w:szCs w:val="22"/>
        </w:rPr>
      </w:pPr>
      <w:r w:rsidRPr="00BB7C54">
        <w:rPr>
          <w:rFonts w:asciiTheme="minorHAnsi" w:hAnsiTheme="minorHAnsi" w:cstheme="minorHAnsi"/>
          <w:color w:val="000000" w:themeColor="text1"/>
          <w:szCs w:val="22"/>
        </w:rPr>
        <w:t xml:space="preserve">Anti-Terrorism: The Contractor agrees to undertake all reasonable efforts to ensure that none of the Ministry funds received under this Contract are used to provide support to individuals or entities associated with terrorism and that the recipients of any amounts provided by the ministry hereunder do not appear on the list maintained by the Security Council Committee established pursuant to resolution 1267 (1999). </w:t>
      </w:r>
    </w:p>
    <w:p w14:paraId="7B7CC239" w14:textId="77777777" w:rsidR="00F75FCB" w:rsidRPr="00814716" w:rsidRDefault="00F75FCB" w:rsidP="00AC37C8">
      <w:pPr>
        <w:jc w:val="both"/>
        <w:rPr>
          <w:rFonts w:asciiTheme="minorHAnsi" w:hAnsiTheme="minorHAnsi" w:cstheme="minorHAnsi"/>
          <w:color w:val="000000" w:themeColor="text1"/>
        </w:rPr>
      </w:pPr>
    </w:p>
    <w:p w14:paraId="7C33EC54" w14:textId="77777777" w:rsidR="00CC60B9" w:rsidRPr="00814716" w:rsidRDefault="00667928" w:rsidP="00266C54">
      <w:pPr>
        <w:pStyle w:val="ListParagraph"/>
        <w:numPr>
          <w:ilvl w:val="0"/>
          <w:numId w:val="3"/>
        </w:numPr>
        <w:spacing w:line="240" w:lineRule="auto"/>
        <w:ind w:left="360"/>
        <w:rPr>
          <w:rFonts w:asciiTheme="minorHAnsi" w:hAnsiTheme="minorHAnsi" w:cstheme="minorHAnsi"/>
          <w:b/>
          <w:bCs/>
          <w:color w:val="000000" w:themeColor="text1"/>
          <w:sz w:val="28"/>
          <w:szCs w:val="28"/>
          <w:lang w:val="en-GB"/>
        </w:rPr>
      </w:pPr>
      <w:r w:rsidRPr="00814716">
        <w:rPr>
          <w:rFonts w:asciiTheme="minorHAnsi" w:hAnsiTheme="minorHAnsi" w:cstheme="minorHAnsi"/>
          <w:b/>
          <w:bCs/>
          <w:color w:val="000000" w:themeColor="text1"/>
          <w:sz w:val="28"/>
          <w:szCs w:val="28"/>
          <w:lang w:val="en-GB"/>
        </w:rPr>
        <w:t xml:space="preserve">CONTENTS OF </w:t>
      </w:r>
      <w:r w:rsidR="00BD1BF4" w:rsidRPr="00814716">
        <w:rPr>
          <w:rFonts w:asciiTheme="minorHAnsi" w:hAnsiTheme="minorHAnsi" w:cstheme="minorHAnsi"/>
          <w:b/>
          <w:bCs/>
          <w:color w:val="000000" w:themeColor="text1"/>
          <w:sz w:val="28"/>
          <w:szCs w:val="28"/>
          <w:lang w:val="en-GB"/>
        </w:rPr>
        <w:t>BID</w:t>
      </w:r>
    </w:p>
    <w:p w14:paraId="6EFE5ACF" w14:textId="77777777" w:rsidR="00105CA9" w:rsidRPr="00814716" w:rsidRDefault="00105CA9" w:rsidP="005B5BC2">
      <w:pPr>
        <w:pStyle w:val="ListParagraph"/>
        <w:spacing w:line="240" w:lineRule="auto"/>
        <w:rPr>
          <w:rFonts w:asciiTheme="minorHAnsi" w:hAnsiTheme="minorHAnsi" w:cstheme="minorHAnsi"/>
          <w:b/>
          <w:bCs/>
          <w:color w:val="000000" w:themeColor="text1"/>
          <w:szCs w:val="22"/>
          <w:lang w:val="en-GB"/>
        </w:rPr>
      </w:pPr>
    </w:p>
    <w:p w14:paraId="2EEEA0A0" w14:textId="77777777" w:rsidR="00935FEB" w:rsidRPr="00814716" w:rsidRDefault="00B10E32" w:rsidP="007A322E">
      <w:pPr>
        <w:ind w:left="720" w:hanging="360"/>
        <w:rPr>
          <w:rFonts w:asciiTheme="minorHAnsi" w:hAnsiTheme="minorHAnsi" w:cstheme="minorHAnsi"/>
          <w:b/>
          <w:bCs/>
          <w:color w:val="000000" w:themeColor="text1"/>
          <w:sz w:val="22"/>
          <w:szCs w:val="22"/>
          <w:lang w:val="en-GB"/>
        </w:rPr>
      </w:pPr>
      <w:r w:rsidRPr="00814716">
        <w:rPr>
          <w:rFonts w:asciiTheme="minorHAnsi" w:hAnsiTheme="minorHAnsi" w:cstheme="minorHAnsi"/>
          <w:b/>
          <w:bCs/>
          <w:color w:val="000000" w:themeColor="text1"/>
          <w:sz w:val="22"/>
          <w:szCs w:val="22"/>
          <w:lang w:val="en-GB"/>
        </w:rPr>
        <w:t>9</w:t>
      </w:r>
      <w:r w:rsidR="007A322E" w:rsidRPr="00814716">
        <w:rPr>
          <w:rFonts w:asciiTheme="minorHAnsi" w:hAnsiTheme="minorHAnsi" w:cstheme="minorHAnsi"/>
          <w:b/>
          <w:bCs/>
          <w:color w:val="000000" w:themeColor="text1"/>
          <w:sz w:val="22"/>
          <w:szCs w:val="22"/>
          <w:lang w:val="en-GB"/>
        </w:rPr>
        <w:t>.  S</w:t>
      </w:r>
      <w:r w:rsidR="00CF2E33" w:rsidRPr="00814716">
        <w:rPr>
          <w:rFonts w:asciiTheme="minorHAnsi" w:hAnsiTheme="minorHAnsi" w:cstheme="minorHAnsi"/>
          <w:b/>
          <w:bCs/>
          <w:color w:val="000000" w:themeColor="text1"/>
          <w:sz w:val="22"/>
          <w:szCs w:val="22"/>
          <w:lang w:val="en-GB"/>
        </w:rPr>
        <w:t xml:space="preserve">ections of </w:t>
      </w:r>
      <w:r w:rsidR="00BD1BF4" w:rsidRPr="00814716">
        <w:rPr>
          <w:rFonts w:asciiTheme="minorHAnsi" w:hAnsiTheme="minorHAnsi" w:cstheme="minorHAnsi"/>
          <w:b/>
          <w:bCs/>
          <w:color w:val="000000" w:themeColor="text1"/>
          <w:sz w:val="22"/>
          <w:szCs w:val="22"/>
          <w:lang w:val="en-GB"/>
        </w:rPr>
        <w:t>Bid</w:t>
      </w:r>
    </w:p>
    <w:p w14:paraId="1394E37C" w14:textId="77777777" w:rsidR="00105CA9" w:rsidRPr="00814716" w:rsidRDefault="00105CA9" w:rsidP="005B5BC2">
      <w:pPr>
        <w:pStyle w:val="ListParagraph"/>
        <w:spacing w:line="240" w:lineRule="auto"/>
        <w:rPr>
          <w:rFonts w:asciiTheme="minorHAnsi" w:hAnsiTheme="minorHAnsi" w:cstheme="minorHAnsi"/>
          <w:bCs/>
          <w:color w:val="000000" w:themeColor="text1"/>
          <w:szCs w:val="22"/>
          <w:lang w:val="en-GB"/>
        </w:rPr>
      </w:pPr>
    </w:p>
    <w:p w14:paraId="51E7B8DA" w14:textId="77777777" w:rsidR="00CF2E33" w:rsidRPr="00814716" w:rsidRDefault="00BB49D1" w:rsidP="005B5BC2">
      <w:pPr>
        <w:pStyle w:val="ListParagraph"/>
        <w:spacing w:line="240" w:lineRule="auto"/>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Bidders</w:t>
      </w:r>
      <w:r w:rsidR="00CF2E33" w:rsidRPr="00814716">
        <w:rPr>
          <w:rFonts w:asciiTheme="minorHAnsi" w:hAnsiTheme="minorHAnsi" w:cstheme="minorHAnsi"/>
          <w:bCs/>
          <w:color w:val="000000" w:themeColor="text1"/>
          <w:szCs w:val="22"/>
          <w:lang w:val="en-GB"/>
        </w:rPr>
        <w:t xml:space="preserve"> are required to complete, sign and submit the following documents:</w:t>
      </w:r>
    </w:p>
    <w:p w14:paraId="41AB74DD" w14:textId="77777777" w:rsidR="00B912B9" w:rsidRPr="00814716" w:rsidRDefault="00B912B9" w:rsidP="00F14D3A">
      <w:pPr>
        <w:pStyle w:val="ListParagraph"/>
        <w:spacing w:line="240" w:lineRule="auto"/>
        <w:ind w:left="1080" w:hanging="360"/>
        <w:rPr>
          <w:rFonts w:asciiTheme="minorHAnsi" w:hAnsiTheme="minorHAnsi" w:cstheme="minorHAnsi"/>
          <w:bCs/>
          <w:color w:val="000000" w:themeColor="text1"/>
          <w:szCs w:val="22"/>
          <w:lang w:val="en-GB"/>
        </w:rPr>
      </w:pPr>
    </w:p>
    <w:p w14:paraId="69AF0AD0" w14:textId="19E4A566" w:rsidR="007A322E" w:rsidRPr="00814716" w:rsidRDefault="00BD1BF4" w:rsidP="008E2B9E">
      <w:pPr>
        <w:pStyle w:val="ListParagraph"/>
        <w:numPr>
          <w:ilvl w:val="1"/>
          <w:numId w:val="10"/>
        </w:numPr>
        <w:spacing w:line="240" w:lineRule="auto"/>
        <w:ind w:left="1080"/>
        <w:rPr>
          <w:rFonts w:asciiTheme="minorHAnsi" w:hAnsiTheme="minorHAnsi" w:cstheme="minorHAnsi"/>
          <w:color w:val="000000" w:themeColor="text1"/>
          <w:szCs w:val="22"/>
        </w:rPr>
      </w:pPr>
      <w:r w:rsidRPr="00814716">
        <w:rPr>
          <w:rFonts w:asciiTheme="minorHAnsi" w:hAnsiTheme="minorHAnsi" w:cstheme="minorHAnsi"/>
          <w:color w:val="000000" w:themeColor="text1"/>
          <w:szCs w:val="22"/>
        </w:rPr>
        <w:t>Bid</w:t>
      </w:r>
      <w:r w:rsidR="009D6C23" w:rsidRPr="00814716">
        <w:rPr>
          <w:rFonts w:asciiTheme="minorHAnsi" w:hAnsiTheme="minorHAnsi" w:cstheme="minorHAnsi"/>
          <w:color w:val="000000" w:themeColor="text1"/>
          <w:szCs w:val="22"/>
        </w:rPr>
        <w:t xml:space="preserve"> Submission </w:t>
      </w:r>
      <w:r w:rsidR="00AD3E04" w:rsidRPr="00814716">
        <w:rPr>
          <w:rFonts w:asciiTheme="minorHAnsi" w:hAnsiTheme="minorHAnsi" w:cstheme="minorHAnsi"/>
          <w:color w:val="000000" w:themeColor="text1"/>
          <w:szCs w:val="22"/>
        </w:rPr>
        <w:t xml:space="preserve">Cover </w:t>
      </w:r>
      <w:r w:rsidR="00085236" w:rsidRPr="00814716">
        <w:rPr>
          <w:rFonts w:asciiTheme="minorHAnsi" w:hAnsiTheme="minorHAnsi" w:cstheme="minorHAnsi"/>
          <w:color w:val="000000" w:themeColor="text1"/>
          <w:szCs w:val="22"/>
        </w:rPr>
        <w:t xml:space="preserve">Letter </w:t>
      </w:r>
      <w:r w:rsidR="009D6C23" w:rsidRPr="00814716">
        <w:rPr>
          <w:rFonts w:asciiTheme="minorHAnsi" w:hAnsiTheme="minorHAnsi" w:cstheme="minorHAnsi"/>
          <w:color w:val="000000" w:themeColor="text1"/>
          <w:szCs w:val="22"/>
        </w:rPr>
        <w:t>Form</w:t>
      </w:r>
      <w:r w:rsidR="00085236" w:rsidRPr="00814716">
        <w:rPr>
          <w:rFonts w:asciiTheme="minorHAnsi" w:hAnsiTheme="minorHAnsi" w:cstheme="minorHAnsi"/>
          <w:color w:val="000000" w:themeColor="text1"/>
          <w:szCs w:val="22"/>
        </w:rPr>
        <w:t xml:space="preserve"> (see </w:t>
      </w:r>
      <w:r w:rsidR="00BB49D1" w:rsidRPr="00814716">
        <w:rPr>
          <w:rFonts w:asciiTheme="minorHAnsi" w:hAnsiTheme="minorHAnsi" w:cstheme="minorHAnsi"/>
          <w:color w:val="000000" w:themeColor="text1"/>
          <w:szCs w:val="22"/>
        </w:rPr>
        <w:t>ITB</w:t>
      </w:r>
      <w:r w:rsidR="0089075C" w:rsidRPr="00814716">
        <w:rPr>
          <w:rFonts w:asciiTheme="minorHAnsi" w:hAnsiTheme="minorHAnsi" w:cstheme="minorHAnsi"/>
          <w:color w:val="000000" w:themeColor="text1"/>
          <w:szCs w:val="22"/>
        </w:rPr>
        <w:t xml:space="preserve"> Section 4</w:t>
      </w:r>
      <w:r w:rsidR="00085236" w:rsidRPr="00814716">
        <w:rPr>
          <w:rFonts w:asciiTheme="minorHAnsi" w:hAnsiTheme="minorHAnsi" w:cstheme="minorHAnsi"/>
          <w:color w:val="000000" w:themeColor="text1"/>
          <w:szCs w:val="22"/>
        </w:rPr>
        <w:t>)</w:t>
      </w:r>
    </w:p>
    <w:p w14:paraId="7B3EC72B" w14:textId="77777777" w:rsidR="00CD3915" w:rsidRPr="00AD6B44" w:rsidRDefault="009F5D18" w:rsidP="008E2B9E">
      <w:pPr>
        <w:pStyle w:val="ListParagraph"/>
        <w:numPr>
          <w:ilvl w:val="1"/>
          <w:numId w:val="10"/>
        </w:numPr>
        <w:spacing w:line="240" w:lineRule="auto"/>
        <w:ind w:left="1080"/>
        <w:rPr>
          <w:rFonts w:asciiTheme="minorHAnsi" w:hAnsiTheme="minorHAnsi" w:cstheme="minorHAnsi"/>
          <w:color w:val="000000" w:themeColor="text1"/>
          <w:szCs w:val="22"/>
        </w:rPr>
      </w:pPr>
      <w:r w:rsidRPr="00814716">
        <w:rPr>
          <w:rFonts w:asciiTheme="minorHAnsi" w:hAnsiTheme="minorHAnsi" w:cstheme="minorHAnsi"/>
          <w:color w:val="000000" w:themeColor="text1"/>
          <w:szCs w:val="22"/>
        </w:rPr>
        <w:t>Documents Establish</w:t>
      </w:r>
      <w:r w:rsidR="00085236" w:rsidRPr="00814716">
        <w:rPr>
          <w:rFonts w:asciiTheme="minorHAnsi" w:hAnsiTheme="minorHAnsi" w:cstheme="minorHAnsi"/>
          <w:color w:val="000000" w:themeColor="text1"/>
          <w:szCs w:val="22"/>
        </w:rPr>
        <w:t>ing</w:t>
      </w:r>
      <w:r w:rsidRPr="00814716">
        <w:rPr>
          <w:rFonts w:asciiTheme="minorHAnsi" w:hAnsiTheme="minorHAnsi" w:cstheme="minorHAnsi"/>
          <w:color w:val="000000" w:themeColor="text1"/>
          <w:szCs w:val="22"/>
        </w:rPr>
        <w:t xml:space="preserve"> the Eligibility and Qualifications of the </w:t>
      </w:r>
      <w:r w:rsidR="00FC6CFB" w:rsidRPr="00AD6B44">
        <w:rPr>
          <w:rFonts w:asciiTheme="minorHAnsi" w:hAnsiTheme="minorHAnsi" w:cstheme="minorHAnsi"/>
          <w:color w:val="000000" w:themeColor="text1"/>
          <w:szCs w:val="22"/>
        </w:rPr>
        <w:t>Bidder</w:t>
      </w:r>
      <w:r w:rsidR="00085236" w:rsidRPr="00AD6B44">
        <w:rPr>
          <w:rFonts w:asciiTheme="minorHAnsi" w:hAnsiTheme="minorHAnsi" w:cstheme="minorHAnsi"/>
          <w:color w:val="000000" w:themeColor="text1"/>
          <w:szCs w:val="22"/>
        </w:rPr>
        <w:t xml:space="preserve"> (see</w:t>
      </w:r>
      <w:r w:rsidR="00AD6B44" w:rsidRPr="00AD6B44">
        <w:rPr>
          <w:rFonts w:asciiTheme="minorHAnsi" w:hAnsiTheme="minorHAnsi" w:cstheme="minorHAnsi"/>
          <w:color w:val="000000" w:themeColor="text1"/>
          <w:szCs w:val="22"/>
        </w:rPr>
        <w:t xml:space="preserve"> </w:t>
      </w:r>
      <w:r w:rsidR="00BB49D1" w:rsidRPr="00AD6B44">
        <w:rPr>
          <w:rFonts w:asciiTheme="minorHAnsi" w:hAnsiTheme="minorHAnsi" w:cstheme="minorHAnsi"/>
          <w:color w:val="000000" w:themeColor="text1"/>
          <w:szCs w:val="22"/>
        </w:rPr>
        <w:t>ITB</w:t>
      </w:r>
      <w:r w:rsidR="0089075C" w:rsidRPr="00AD6B44">
        <w:rPr>
          <w:rFonts w:asciiTheme="minorHAnsi" w:hAnsiTheme="minorHAnsi" w:cstheme="minorHAnsi"/>
          <w:color w:val="000000" w:themeColor="text1"/>
          <w:szCs w:val="22"/>
        </w:rPr>
        <w:t xml:space="preserve"> Section 5</w:t>
      </w:r>
      <w:r w:rsidR="00085236" w:rsidRPr="00AD6B44">
        <w:rPr>
          <w:rFonts w:asciiTheme="minorHAnsi" w:hAnsiTheme="minorHAnsi" w:cstheme="minorHAnsi"/>
          <w:color w:val="000000" w:themeColor="text1"/>
          <w:szCs w:val="22"/>
        </w:rPr>
        <w:t>);</w:t>
      </w:r>
    </w:p>
    <w:p w14:paraId="326BB542" w14:textId="794652D5" w:rsidR="00CD3915" w:rsidRPr="00AD6B44" w:rsidRDefault="00485094" w:rsidP="008E2B9E">
      <w:pPr>
        <w:pStyle w:val="ListParagraph"/>
        <w:numPr>
          <w:ilvl w:val="1"/>
          <w:numId w:val="10"/>
        </w:numPr>
        <w:spacing w:line="240" w:lineRule="auto"/>
        <w:ind w:left="1080"/>
        <w:rPr>
          <w:rFonts w:asciiTheme="minorHAnsi" w:hAnsiTheme="minorHAnsi" w:cstheme="minorHAnsi"/>
          <w:color w:val="000000" w:themeColor="text1"/>
          <w:szCs w:val="22"/>
        </w:rPr>
      </w:pPr>
      <w:r w:rsidRPr="00AD6B44">
        <w:rPr>
          <w:rFonts w:asciiTheme="minorHAnsi" w:hAnsiTheme="minorHAnsi" w:cstheme="minorHAnsi"/>
          <w:color w:val="000000" w:themeColor="text1"/>
          <w:szCs w:val="22"/>
        </w:rPr>
        <w:t xml:space="preserve">Technical </w:t>
      </w:r>
      <w:r w:rsidR="00BD1BF4" w:rsidRPr="00AD6B44">
        <w:rPr>
          <w:rFonts w:asciiTheme="minorHAnsi" w:hAnsiTheme="minorHAnsi" w:cstheme="minorHAnsi"/>
          <w:color w:val="000000" w:themeColor="text1"/>
          <w:szCs w:val="22"/>
        </w:rPr>
        <w:t>Bid</w:t>
      </w:r>
      <w:r w:rsidR="001D42E3">
        <w:rPr>
          <w:rFonts w:asciiTheme="minorHAnsi" w:hAnsiTheme="minorHAnsi" w:cstheme="minorHAnsi"/>
          <w:color w:val="000000" w:themeColor="text1"/>
          <w:szCs w:val="22"/>
        </w:rPr>
        <w:t xml:space="preserve"> </w:t>
      </w:r>
      <w:r w:rsidR="00085236" w:rsidRPr="00AD6B44">
        <w:rPr>
          <w:rFonts w:asciiTheme="minorHAnsi" w:hAnsiTheme="minorHAnsi" w:cstheme="minorHAnsi"/>
          <w:color w:val="000000" w:themeColor="text1"/>
          <w:szCs w:val="22"/>
        </w:rPr>
        <w:t xml:space="preserve">(see </w:t>
      </w:r>
      <w:r w:rsidR="00F46229" w:rsidRPr="00AD6B44">
        <w:rPr>
          <w:rFonts w:asciiTheme="minorHAnsi" w:hAnsiTheme="minorHAnsi" w:cstheme="minorHAnsi"/>
          <w:color w:val="000000" w:themeColor="text1"/>
          <w:szCs w:val="22"/>
        </w:rPr>
        <w:t xml:space="preserve">prescribed form in </w:t>
      </w:r>
      <w:r w:rsidR="00BB49D1" w:rsidRPr="00AD6B44">
        <w:rPr>
          <w:rFonts w:asciiTheme="minorHAnsi" w:hAnsiTheme="minorHAnsi" w:cstheme="minorHAnsi"/>
          <w:color w:val="000000" w:themeColor="text1"/>
          <w:szCs w:val="22"/>
        </w:rPr>
        <w:t>ITB</w:t>
      </w:r>
      <w:r w:rsidR="0089075C" w:rsidRPr="00AD6B44">
        <w:rPr>
          <w:rFonts w:asciiTheme="minorHAnsi" w:hAnsiTheme="minorHAnsi" w:cstheme="minorHAnsi"/>
          <w:color w:val="000000" w:themeColor="text1"/>
          <w:szCs w:val="22"/>
        </w:rPr>
        <w:t xml:space="preserve"> Section 6</w:t>
      </w:r>
      <w:r w:rsidR="00085236" w:rsidRPr="00AD6B44">
        <w:rPr>
          <w:rFonts w:asciiTheme="minorHAnsi" w:hAnsiTheme="minorHAnsi" w:cstheme="minorHAnsi"/>
          <w:color w:val="000000" w:themeColor="text1"/>
          <w:szCs w:val="22"/>
        </w:rPr>
        <w:t>)</w:t>
      </w:r>
    </w:p>
    <w:p w14:paraId="69156989" w14:textId="79E24A39" w:rsidR="00CD3915" w:rsidRPr="00814716" w:rsidRDefault="00F920FE" w:rsidP="008E2B9E">
      <w:pPr>
        <w:pStyle w:val="ListParagraph"/>
        <w:numPr>
          <w:ilvl w:val="1"/>
          <w:numId w:val="10"/>
        </w:numPr>
        <w:spacing w:line="240" w:lineRule="auto"/>
        <w:ind w:left="1080"/>
        <w:rPr>
          <w:rFonts w:asciiTheme="minorHAnsi" w:hAnsiTheme="minorHAnsi" w:cstheme="minorHAnsi"/>
          <w:color w:val="000000" w:themeColor="text1"/>
          <w:szCs w:val="22"/>
        </w:rPr>
      </w:pPr>
      <w:r w:rsidRPr="00814716">
        <w:rPr>
          <w:rFonts w:asciiTheme="minorHAnsi" w:hAnsiTheme="minorHAnsi" w:cstheme="minorHAnsi"/>
          <w:color w:val="000000" w:themeColor="text1"/>
          <w:szCs w:val="22"/>
        </w:rPr>
        <w:t>Price Schedule</w:t>
      </w:r>
      <w:r w:rsidR="001D42E3">
        <w:rPr>
          <w:rFonts w:asciiTheme="minorHAnsi" w:hAnsiTheme="minorHAnsi" w:cstheme="minorHAnsi"/>
          <w:color w:val="000000" w:themeColor="text1"/>
          <w:szCs w:val="22"/>
        </w:rPr>
        <w:t xml:space="preserve"> </w:t>
      </w:r>
      <w:r w:rsidR="00F46229" w:rsidRPr="00814716">
        <w:rPr>
          <w:rFonts w:asciiTheme="minorHAnsi" w:hAnsiTheme="minorHAnsi" w:cstheme="minorHAnsi"/>
          <w:color w:val="000000" w:themeColor="text1"/>
          <w:szCs w:val="22"/>
        </w:rPr>
        <w:t xml:space="preserve">(see prescribed form in </w:t>
      </w:r>
      <w:r w:rsidR="00BB49D1" w:rsidRPr="00814716">
        <w:rPr>
          <w:rFonts w:asciiTheme="minorHAnsi" w:hAnsiTheme="minorHAnsi" w:cstheme="minorHAnsi"/>
          <w:color w:val="000000" w:themeColor="text1"/>
          <w:szCs w:val="22"/>
        </w:rPr>
        <w:t>ITB</w:t>
      </w:r>
      <w:r w:rsidR="0089075C" w:rsidRPr="00814716">
        <w:rPr>
          <w:rFonts w:asciiTheme="minorHAnsi" w:hAnsiTheme="minorHAnsi" w:cstheme="minorHAnsi"/>
          <w:color w:val="000000" w:themeColor="text1"/>
          <w:szCs w:val="22"/>
        </w:rPr>
        <w:t xml:space="preserve"> Section 7</w:t>
      </w:r>
      <w:r w:rsidR="00F46229" w:rsidRPr="00814716">
        <w:rPr>
          <w:rFonts w:asciiTheme="minorHAnsi" w:hAnsiTheme="minorHAnsi" w:cstheme="minorHAnsi"/>
          <w:color w:val="000000" w:themeColor="text1"/>
          <w:szCs w:val="22"/>
        </w:rPr>
        <w:t>)</w:t>
      </w:r>
    </w:p>
    <w:p w14:paraId="757E8E53" w14:textId="73AA02CF" w:rsidR="00CD3915" w:rsidRPr="00814716" w:rsidRDefault="00BD1BF4" w:rsidP="008E2B9E">
      <w:pPr>
        <w:pStyle w:val="ListParagraph"/>
        <w:numPr>
          <w:ilvl w:val="1"/>
          <w:numId w:val="10"/>
        </w:numPr>
        <w:spacing w:line="240" w:lineRule="auto"/>
        <w:ind w:left="1080"/>
        <w:rPr>
          <w:rFonts w:asciiTheme="minorHAnsi" w:hAnsiTheme="minorHAnsi" w:cstheme="minorHAnsi"/>
          <w:color w:val="000000" w:themeColor="text1"/>
          <w:szCs w:val="22"/>
        </w:rPr>
      </w:pPr>
      <w:r w:rsidRPr="00814716">
        <w:rPr>
          <w:rFonts w:asciiTheme="minorHAnsi" w:hAnsiTheme="minorHAnsi" w:cstheme="minorHAnsi"/>
          <w:color w:val="000000" w:themeColor="text1"/>
          <w:szCs w:val="22"/>
        </w:rPr>
        <w:t>Bid</w:t>
      </w:r>
      <w:r w:rsidR="005D515A" w:rsidRPr="00814716">
        <w:rPr>
          <w:rFonts w:asciiTheme="minorHAnsi" w:hAnsiTheme="minorHAnsi" w:cstheme="minorHAnsi"/>
          <w:color w:val="000000" w:themeColor="text1"/>
          <w:szCs w:val="22"/>
        </w:rPr>
        <w:t xml:space="preserve"> Security</w:t>
      </w:r>
      <w:r w:rsidR="00F46229" w:rsidRPr="00814716">
        <w:rPr>
          <w:rFonts w:asciiTheme="minorHAnsi" w:hAnsiTheme="minorHAnsi" w:cstheme="minorHAnsi"/>
          <w:color w:val="000000" w:themeColor="text1"/>
          <w:szCs w:val="22"/>
        </w:rPr>
        <w:t>, if</w:t>
      </w:r>
      <w:r w:rsidR="004546FC" w:rsidRPr="00814716">
        <w:rPr>
          <w:rFonts w:asciiTheme="minorHAnsi" w:hAnsiTheme="minorHAnsi" w:cstheme="minorHAnsi"/>
          <w:color w:val="000000" w:themeColor="text1"/>
          <w:szCs w:val="22"/>
        </w:rPr>
        <w:t xml:space="preserve"> applicable</w:t>
      </w:r>
      <w:r w:rsidR="001D42E3">
        <w:rPr>
          <w:rFonts w:asciiTheme="minorHAnsi" w:hAnsiTheme="minorHAnsi" w:cstheme="minorHAnsi"/>
          <w:color w:val="000000" w:themeColor="text1"/>
          <w:szCs w:val="22"/>
        </w:rPr>
        <w:t xml:space="preserve"> </w:t>
      </w:r>
      <w:r w:rsidR="00F46229" w:rsidRPr="00814716">
        <w:rPr>
          <w:rFonts w:asciiTheme="minorHAnsi" w:hAnsiTheme="minorHAnsi" w:cstheme="minorHAnsi"/>
          <w:color w:val="000000" w:themeColor="text1"/>
          <w:szCs w:val="22"/>
        </w:rPr>
        <w:t>(</w:t>
      </w:r>
      <w:r w:rsidR="00383F40" w:rsidRPr="00814716">
        <w:rPr>
          <w:rFonts w:asciiTheme="minorHAnsi" w:hAnsiTheme="minorHAnsi" w:cstheme="minorHAnsi"/>
          <w:color w:val="000000" w:themeColor="text1"/>
          <w:szCs w:val="22"/>
        </w:rPr>
        <w:t xml:space="preserve">if required and as stated in the </w:t>
      </w:r>
      <w:proofErr w:type="spellStart"/>
      <w:r w:rsidR="007003CF" w:rsidRPr="00814716">
        <w:rPr>
          <w:rFonts w:asciiTheme="minorHAnsi" w:hAnsiTheme="minorHAnsi" w:cstheme="minorHAnsi"/>
          <w:color w:val="000000" w:themeColor="text1"/>
          <w:szCs w:val="22"/>
        </w:rPr>
        <w:t>DS</w:t>
      </w:r>
      <w:r w:rsidR="00964112" w:rsidRPr="00814716">
        <w:rPr>
          <w:rFonts w:asciiTheme="minorHAnsi" w:hAnsiTheme="minorHAnsi" w:cstheme="minorHAnsi"/>
          <w:color w:val="000000" w:themeColor="text1"/>
          <w:szCs w:val="22"/>
        </w:rPr>
        <w:t>nos</w:t>
      </w:r>
      <w:proofErr w:type="spellEnd"/>
      <w:r w:rsidR="00964112" w:rsidRPr="00814716">
        <w:rPr>
          <w:rFonts w:asciiTheme="minorHAnsi" w:hAnsiTheme="minorHAnsi" w:cstheme="minorHAnsi"/>
          <w:color w:val="000000" w:themeColor="text1"/>
          <w:szCs w:val="22"/>
        </w:rPr>
        <w:t>.</w:t>
      </w:r>
      <w:r w:rsidR="00656F8B" w:rsidRPr="00814716">
        <w:rPr>
          <w:rFonts w:asciiTheme="minorHAnsi" w:hAnsiTheme="minorHAnsi" w:cstheme="minorHAnsi"/>
          <w:color w:val="000000" w:themeColor="text1"/>
          <w:szCs w:val="22"/>
        </w:rPr>
        <w:t xml:space="preserve"> 9-11</w:t>
      </w:r>
      <w:r w:rsidR="00383F40" w:rsidRPr="00814716">
        <w:rPr>
          <w:rFonts w:asciiTheme="minorHAnsi" w:hAnsiTheme="minorHAnsi" w:cstheme="minorHAnsi"/>
          <w:color w:val="000000" w:themeColor="text1"/>
          <w:szCs w:val="22"/>
        </w:rPr>
        <w:t xml:space="preserve">, </w:t>
      </w:r>
      <w:r w:rsidR="00F46229" w:rsidRPr="00814716">
        <w:rPr>
          <w:rFonts w:asciiTheme="minorHAnsi" w:hAnsiTheme="minorHAnsi" w:cstheme="minorHAnsi"/>
          <w:color w:val="000000" w:themeColor="text1"/>
          <w:szCs w:val="22"/>
        </w:rPr>
        <w:t xml:space="preserve">see prescribed Form in </w:t>
      </w:r>
      <w:r w:rsidR="00BB49D1" w:rsidRPr="00814716">
        <w:rPr>
          <w:rFonts w:asciiTheme="minorHAnsi" w:hAnsiTheme="minorHAnsi" w:cstheme="minorHAnsi"/>
          <w:color w:val="000000" w:themeColor="text1"/>
          <w:szCs w:val="22"/>
        </w:rPr>
        <w:t>ITB</w:t>
      </w:r>
      <w:r w:rsidR="0089075C" w:rsidRPr="00814716">
        <w:rPr>
          <w:rFonts w:asciiTheme="minorHAnsi" w:hAnsiTheme="minorHAnsi" w:cstheme="minorHAnsi"/>
          <w:color w:val="000000" w:themeColor="text1"/>
          <w:szCs w:val="22"/>
        </w:rPr>
        <w:t xml:space="preserve"> Section </w:t>
      </w:r>
      <w:r w:rsidR="00194DB5" w:rsidRPr="00814716">
        <w:rPr>
          <w:rFonts w:asciiTheme="minorHAnsi" w:hAnsiTheme="minorHAnsi" w:cstheme="minorHAnsi"/>
          <w:color w:val="000000" w:themeColor="text1"/>
          <w:szCs w:val="22"/>
        </w:rPr>
        <w:t>8</w:t>
      </w:r>
      <w:r w:rsidR="00F46229" w:rsidRPr="00814716">
        <w:rPr>
          <w:rFonts w:asciiTheme="minorHAnsi" w:hAnsiTheme="minorHAnsi" w:cstheme="minorHAnsi"/>
          <w:color w:val="000000" w:themeColor="text1"/>
          <w:szCs w:val="22"/>
        </w:rPr>
        <w:t>)</w:t>
      </w:r>
    </w:p>
    <w:p w14:paraId="1326F307" w14:textId="07A69AB9" w:rsidR="00CD3915" w:rsidRPr="00814716" w:rsidRDefault="00CF2E33" w:rsidP="008E2B9E">
      <w:pPr>
        <w:pStyle w:val="ListParagraph"/>
        <w:numPr>
          <w:ilvl w:val="1"/>
          <w:numId w:val="10"/>
        </w:numPr>
        <w:spacing w:line="240" w:lineRule="auto"/>
        <w:ind w:left="1080"/>
        <w:rPr>
          <w:rFonts w:asciiTheme="minorHAnsi" w:hAnsiTheme="minorHAnsi" w:cstheme="minorHAnsi"/>
          <w:color w:val="000000" w:themeColor="text1"/>
          <w:szCs w:val="22"/>
        </w:rPr>
      </w:pPr>
      <w:r w:rsidRPr="00814716">
        <w:rPr>
          <w:rFonts w:asciiTheme="minorHAnsi" w:hAnsiTheme="minorHAnsi" w:cstheme="minorHAnsi"/>
          <w:color w:val="000000" w:themeColor="text1"/>
          <w:szCs w:val="22"/>
        </w:rPr>
        <w:t>Any attac</w:t>
      </w:r>
      <w:r w:rsidR="001D0750" w:rsidRPr="00814716">
        <w:rPr>
          <w:rFonts w:asciiTheme="minorHAnsi" w:hAnsiTheme="minorHAnsi" w:cstheme="minorHAnsi"/>
          <w:color w:val="000000" w:themeColor="text1"/>
          <w:szCs w:val="22"/>
        </w:rPr>
        <w:t>hments and/or appendices to the</w:t>
      </w:r>
      <w:r w:rsidR="001D42E3">
        <w:rPr>
          <w:rFonts w:asciiTheme="minorHAnsi" w:hAnsiTheme="minorHAnsi" w:cstheme="minorHAnsi"/>
          <w:color w:val="000000" w:themeColor="text1"/>
          <w:szCs w:val="22"/>
        </w:rPr>
        <w:t xml:space="preserve"> </w:t>
      </w:r>
      <w:r w:rsidR="00BD1BF4" w:rsidRPr="00814716">
        <w:rPr>
          <w:rFonts w:asciiTheme="minorHAnsi" w:hAnsiTheme="minorHAnsi" w:cstheme="minorHAnsi"/>
          <w:color w:val="000000" w:themeColor="text1"/>
          <w:szCs w:val="22"/>
        </w:rPr>
        <w:t>Bid</w:t>
      </w:r>
      <w:r w:rsidRPr="00814716">
        <w:rPr>
          <w:rFonts w:asciiTheme="minorHAnsi" w:hAnsiTheme="minorHAnsi" w:cstheme="minorHAnsi"/>
          <w:color w:val="000000" w:themeColor="text1"/>
          <w:szCs w:val="22"/>
        </w:rPr>
        <w:t xml:space="preserve"> (including </w:t>
      </w:r>
      <w:r w:rsidR="00656F8B" w:rsidRPr="00814716">
        <w:rPr>
          <w:rFonts w:asciiTheme="minorHAnsi" w:hAnsiTheme="minorHAnsi" w:cstheme="minorHAnsi"/>
          <w:color w:val="000000" w:themeColor="text1"/>
          <w:szCs w:val="22"/>
        </w:rPr>
        <w:t xml:space="preserve">all </w:t>
      </w:r>
      <w:r w:rsidRPr="00814716">
        <w:rPr>
          <w:rFonts w:asciiTheme="minorHAnsi" w:hAnsiTheme="minorHAnsi" w:cstheme="minorHAnsi"/>
          <w:color w:val="000000" w:themeColor="text1"/>
          <w:szCs w:val="22"/>
        </w:rPr>
        <w:t xml:space="preserve">those specified under the </w:t>
      </w:r>
      <w:r w:rsidRPr="00814716">
        <w:rPr>
          <w:rFonts w:asciiTheme="minorHAnsi" w:hAnsiTheme="minorHAnsi" w:cstheme="minorHAnsi"/>
          <w:b/>
          <w:color w:val="000000" w:themeColor="text1"/>
          <w:szCs w:val="22"/>
        </w:rPr>
        <w:t>Data Sheet</w:t>
      </w:r>
      <w:r w:rsidRPr="00814716">
        <w:rPr>
          <w:rFonts w:asciiTheme="minorHAnsi" w:hAnsiTheme="minorHAnsi" w:cstheme="minorHAnsi"/>
          <w:color w:val="000000" w:themeColor="text1"/>
          <w:szCs w:val="22"/>
        </w:rPr>
        <w:t>)</w:t>
      </w:r>
    </w:p>
    <w:p w14:paraId="5846042C" w14:textId="77777777" w:rsidR="00187665" w:rsidRPr="00814716" w:rsidRDefault="00187665" w:rsidP="005B5BC2">
      <w:pPr>
        <w:pStyle w:val="ListParagraph"/>
        <w:tabs>
          <w:tab w:val="left" w:pos="0"/>
        </w:tabs>
        <w:spacing w:line="240" w:lineRule="auto"/>
        <w:ind w:left="0"/>
        <w:rPr>
          <w:rFonts w:asciiTheme="minorHAnsi" w:hAnsiTheme="minorHAnsi" w:cstheme="minorHAnsi"/>
          <w:b/>
          <w:bCs/>
          <w:color w:val="000000" w:themeColor="text1"/>
          <w:szCs w:val="22"/>
          <w:lang w:val="en-GB"/>
        </w:rPr>
      </w:pPr>
    </w:p>
    <w:p w14:paraId="111AE168" w14:textId="77777777" w:rsidR="00667928" w:rsidRPr="00814716" w:rsidRDefault="0056702C" w:rsidP="008E2B9E">
      <w:pPr>
        <w:pStyle w:val="ListParagraph"/>
        <w:numPr>
          <w:ilvl w:val="0"/>
          <w:numId w:val="11"/>
        </w:numPr>
        <w:rPr>
          <w:rFonts w:asciiTheme="minorHAnsi" w:hAnsiTheme="minorHAnsi" w:cstheme="minorHAnsi"/>
          <w:b/>
          <w:color w:val="000000" w:themeColor="text1"/>
          <w:szCs w:val="22"/>
          <w:lang w:val="en-GB"/>
        </w:rPr>
      </w:pPr>
      <w:r w:rsidRPr="00814716">
        <w:rPr>
          <w:rFonts w:asciiTheme="minorHAnsi" w:hAnsiTheme="minorHAnsi" w:cstheme="minorHAnsi"/>
          <w:b/>
          <w:color w:val="000000" w:themeColor="text1"/>
          <w:szCs w:val="22"/>
          <w:lang w:val="en-GB"/>
        </w:rPr>
        <w:t xml:space="preserve">Clarification of </w:t>
      </w:r>
      <w:r w:rsidR="00BD1BF4" w:rsidRPr="00814716">
        <w:rPr>
          <w:rFonts w:asciiTheme="minorHAnsi" w:hAnsiTheme="minorHAnsi" w:cstheme="minorHAnsi"/>
          <w:b/>
          <w:color w:val="000000" w:themeColor="text1"/>
          <w:szCs w:val="22"/>
          <w:lang w:val="en-GB"/>
        </w:rPr>
        <w:t>Bid</w:t>
      </w:r>
    </w:p>
    <w:p w14:paraId="4F4608F4" w14:textId="36FCEACD" w:rsidR="00BD1381" w:rsidRPr="00814716" w:rsidRDefault="00507381" w:rsidP="00507381">
      <w:pPr>
        <w:pStyle w:val="ListParagraph"/>
        <w:spacing w:line="240" w:lineRule="auto"/>
        <w:ind w:left="1440" w:hanging="720"/>
        <w:jc w:val="both"/>
        <w:rPr>
          <w:rFonts w:asciiTheme="minorHAnsi" w:hAnsiTheme="minorHAnsi" w:cstheme="minorHAnsi"/>
          <w:color w:val="000000" w:themeColor="text1"/>
          <w:szCs w:val="22"/>
        </w:rPr>
      </w:pPr>
      <w:r w:rsidRPr="00814716">
        <w:rPr>
          <w:rFonts w:asciiTheme="minorHAnsi" w:hAnsiTheme="minorHAnsi" w:cstheme="minorHAnsi"/>
          <w:color w:val="000000" w:themeColor="text1"/>
          <w:szCs w:val="22"/>
        </w:rPr>
        <w:t>10.1</w:t>
      </w:r>
      <w:r w:rsidRPr="00814716">
        <w:rPr>
          <w:rFonts w:asciiTheme="minorHAnsi" w:hAnsiTheme="minorHAnsi" w:cstheme="minorHAnsi"/>
          <w:color w:val="000000" w:themeColor="text1"/>
          <w:szCs w:val="22"/>
        </w:rPr>
        <w:tab/>
      </w:r>
      <w:r w:rsidR="00BB49D1" w:rsidRPr="00814716">
        <w:rPr>
          <w:rFonts w:asciiTheme="minorHAnsi" w:hAnsiTheme="minorHAnsi" w:cstheme="minorHAnsi"/>
          <w:color w:val="000000" w:themeColor="text1"/>
          <w:szCs w:val="22"/>
        </w:rPr>
        <w:t>Bidders</w:t>
      </w:r>
      <w:r w:rsidR="00BD1381" w:rsidRPr="00814716">
        <w:rPr>
          <w:rFonts w:asciiTheme="minorHAnsi" w:hAnsiTheme="minorHAnsi" w:cstheme="minorHAnsi"/>
          <w:color w:val="000000" w:themeColor="text1"/>
          <w:szCs w:val="22"/>
        </w:rPr>
        <w:t xml:space="preserve"> may </w:t>
      </w:r>
      <w:r w:rsidR="00814716" w:rsidRPr="00814716">
        <w:rPr>
          <w:rFonts w:asciiTheme="minorHAnsi" w:hAnsiTheme="minorHAnsi" w:cstheme="minorHAnsi"/>
          <w:color w:val="000000" w:themeColor="text1"/>
          <w:szCs w:val="22"/>
        </w:rPr>
        <w:t>request clarification</w:t>
      </w:r>
      <w:r w:rsidR="00BD1381" w:rsidRPr="00814716">
        <w:rPr>
          <w:rFonts w:asciiTheme="minorHAnsi" w:hAnsiTheme="minorHAnsi" w:cstheme="minorHAnsi"/>
          <w:color w:val="000000" w:themeColor="text1"/>
          <w:szCs w:val="22"/>
        </w:rPr>
        <w:t xml:space="preserve"> of any of the </w:t>
      </w:r>
      <w:r w:rsidR="00BB49D1" w:rsidRPr="00814716">
        <w:rPr>
          <w:rFonts w:asciiTheme="minorHAnsi" w:hAnsiTheme="minorHAnsi" w:cstheme="minorHAnsi"/>
          <w:color w:val="000000" w:themeColor="text1"/>
          <w:szCs w:val="22"/>
        </w:rPr>
        <w:t>ITB</w:t>
      </w:r>
      <w:r w:rsidR="00BD1381" w:rsidRPr="00814716">
        <w:rPr>
          <w:rFonts w:asciiTheme="minorHAnsi" w:hAnsiTheme="minorHAnsi" w:cstheme="minorHAnsi"/>
          <w:color w:val="000000" w:themeColor="text1"/>
          <w:szCs w:val="22"/>
        </w:rPr>
        <w:t xml:space="preserve"> documents </w:t>
      </w:r>
      <w:r w:rsidR="00797B99" w:rsidRPr="00814716">
        <w:rPr>
          <w:rFonts w:asciiTheme="minorHAnsi" w:hAnsiTheme="minorHAnsi" w:cstheme="minorHAnsi"/>
          <w:color w:val="000000" w:themeColor="text1"/>
          <w:szCs w:val="22"/>
        </w:rPr>
        <w:t>no later than</w:t>
      </w:r>
      <w:r w:rsidR="00BD1381" w:rsidRPr="00814716">
        <w:rPr>
          <w:rFonts w:asciiTheme="minorHAnsi" w:hAnsiTheme="minorHAnsi" w:cstheme="minorHAnsi"/>
          <w:color w:val="000000" w:themeColor="text1"/>
          <w:szCs w:val="22"/>
        </w:rPr>
        <w:t xml:space="preserve"> the number of days indicated in the </w:t>
      </w:r>
      <w:r w:rsidR="00BD1381" w:rsidRPr="00814716">
        <w:rPr>
          <w:rFonts w:asciiTheme="minorHAnsi" w:hAnsiTheme="minorHAnsi" w:cstheme="minorHAnsi"/>
          <w:b/>
          <w:color w:val="000000" w:themeColor="text1"/>
          <w:szCs w:val="22"/>
        </w:rPr>
        <w:t>Data Sheet</w:t>
      </w:r>
      <w:r w:rsidR="00AD6B44">
        <w:rPr>
          <w:rFonts w:asciiTheme="minorHAnsi" w:hAnsiTheme="minorHAnsi" w:cstheme="minorHAnsi"/>
          <w:b/>
          <w:color w:val="000000" w:themeColor="text1"/>
          <w:szCs w:val="22"/>
        </w:rPr>
        <w:t xml:space="preserve"> </w:t>
      </w:r>
      <w:r w:rsidR="00656F8B" w:rsidRPr="00AD6B44">
        <w:rPr>
          <w:rFonts w:asciiTheme="minorHAnsi" w:hAnsiTheme="minorHAnsi" w:cstheme="minorHAnsi"/>
          <w:color w:val="000000" w:themeColor="text1"/>
          <w:szCs w:val="22"/>
        </w:rPr>
        <w:t>(</w:t>
      </w:r>
      <w:proofErr w:type="spellStart"/>
      <w:r w:rsidR="007003CF" w:rsidRPr="00AD6B44">
        <w:rPr>
          <w:rFonts w:asciiTheme="minorHAnsi" w:hAnsiTheme="minorHAnsi" w:cstheme="minorHAnsi"/>
          <w:color w:val="000000" w:themeColor="text1"/>
          <w:szCs w:val="22"/>
        </w:rPr>
        <w:t>DS</w:t>
      </w:r>
      <w:r w:rsidR="00964112" w:rsidRPr="00AD6B44">
        <w:rPr>
          <w:rFonts w:asciiTheme="minorHAnsi" w:hAnsiTheme="minorHAnsi" w:cstheme="minorHAnsi"/>
          <w:color w:val="000000" w:themeColor="text1"/>
          <w:szCs w:val="22"/>
        </w:rPr>
        <w:t>no</w:t>
      </w:r>
      <w:proofErr w:type="spellEnd"/>
      <w:r w:rsidR="00964112" w:rsidRPr="00AD6B44">
        <w:rPr>
          <w:rFonts w:asciiTheme="minorHAnsi" w:hAnsiTheme="minorHAnsi" w:cstheme="minorHAnsi"/>
          <w:color w:val="000000" w:themeColor="text1"/>
          <w:szCs w:val="22"/>
        </w:rPr>
        <w:t>.</w:t>
      </w:r>
      <w:r w:rsidR="00656F8B" w:rsidRPr="00AD6B44">
        <w:rPr>
          <w:rFonts w:asciiTheme="minorHAnsi" w:hAnsiTheme="minorHAnsi" w:cstheme="minorHAnsi"/>
          <w:color w:val="000000" w:themeColor="text1"/>
          <w:szCs w:val="22"/>
        </w:rPr>
        <w:t xml:space="preserve"> 1</w:t>
      </w:r>
      <w:r w:rsidR="00443E95" w:rsidRPr="00AD6B44">
        <w:rPr>
          <w:rFonts w:asciiTheme="minorHAnsi" w:hAnsiTheme="minorHAnsi" w:cstheme="minorHAnsi"/>
          <w:color w:val="000000" w:themeColor="text1"/>
          <w:szCs w:val="22"/>
        </w:rPr>
        <w:t>6</w:t>
      </w:r>
      <w:r w:rsidR="00656F8B" w:rsidRPr="00AD6B44">
        <w:rPr>
          <w:rFonts w:asciiTheme="minorHAnsi" w:hAnsiTheme="minorHAnsi" w:cstheme="minorHAnsi"/>
          <w:color w:val="000000" w:themeColor="text1"/>
          <w:szCs w:val="22"/>
        </w:rPr>
        <w:t xml:space="preserve">) </w:t>
      </w:r>
      <w:r w:rsidR="00AD3E04" w:rsidRPr="00AD6B44">
        <w:rPr>
          <w:rFonts w:asciiTheme="minorHAnsi" w:hAnsiTheme="minorHAnsi" w:cstheme="minorHAnsi"/>
          <w:color w:val="000000" w:themeColor="text1"/>
          <w:szCs w:val="22"/>
        </w:rPr>
        <w:t xml:space="preserve">prior to </w:t>
      </w:r>
      <w:r w:rsidR="00BD1381" w:rsidRPr="00AD6B44">
        <w:rPr>
          <w:rFonts w:asciiTheme="minorHAnsi" w:hAnsiTheme="minorHAnsi" w:cstheme="minorHAnsi"/>
          <w:color w:val="000000" w:themeColor="text1"/>
          <w:szCs w:val="22"/>
        </w:rPr>
        <w:t xml:space="preserve">the </w:t>
      </w:r>
      <w:r w:rsidR="00BD1BF4" w:rsidRPr="00AD6B44">
        <w:rPr>
          <w:rFonts w:asciiTheme="minorHAnsi" w:hAnsiTheme="minorHAnsi" w:cstheme="minorHAnsi"/>
          <w:color w:val="000000" w:themeColor="text1"/>
          <w:szCs w:val="22"/>
        </w:rPr>
        <w:t>Bid</w:t>
      </w:r>
      <w:r w:rsidR="00BD1381" w:rsidRPr="00AD6B44">
        <w:rPr>
          <w:rFonts w:asciiTheme="minorHAnsi" w:hAnsiTheme="minorHAnsi" w:cstheme="minorHAnsi"/>
          <w:color w:val="000000" w:themeColor="text1"/>
          <w:szCs w:val="22"/>
        </w:rPr>
        <w:t xml:space="preserve"> submission date. Any request for clarification must be sent </w:t>
      </w:r>
      <w:r w:rsidR="00AD3E04" w:rsidRPr="00AD6B44">
        <w:rPr>
          <w:rFonts w:asciiTheme="minorHAnsi" w:hAnsiTheme="minorHAnsi" w:cstheme="minorHAnsi"/>
          <w:color w:val="000000" w:themeColor="text1"/>
          <w:szCs w:val="22"/>
        </w:rPr>
        <w:t>through electronic means</w:t>
      </w:r>
      <w:r w:rsidR="00BD1381" w:rsidRPr="00AD6B44">
        <w:rPr>
          <w:rFonts w:asciiTheme="minorHAnsi" w:hAnsiTheme="minorHAnsi" w:cstheme="minorHAnsi"/>
          <w:color w:val="000000" w:themeColor="text1"/>
          <w:szCs w:val="22"/>
        </w:rPr>
        <w:t xml:space="preserve"> to the </w:t>
      </w:r>
      <w:r w:rsidR="00666203" w:rsidRPr="00AD6B44">
        <w:rPr>
          <w:rFonts w:asciiTheme="minorHAnsi" w:hAnsiTheme="minorHAnsi" w:cstheme="minorHAnsi"/>
          <w:color w:val="000000" w:themeColor="text1"/>
          <w:szCs w:val="22"/>
        </w:rPr>
        <w:t>MOIS</w:t>
      </w:r>
      <w:r w:rsidR="00BD1381" w:rsidRPr="00AD6B44">
        <w:rPr>
          <w:rFonts w:asciiTheme="minorHAnsi" w:hAnsiTheme="minorHAnsi" w:cstheme="minorHAnsi"/>
          <w:color w:val="000000" w:themeColor="text1"/>
          <w:szCs w:val="22"/>
        </w:rPr>
        <w:t xml:space="preserve"> address indicated in the </w:t>
      </w:r>
      <w:r w:rsidR="00BD1381" w:rsidRPr="00AD6B44">
        <w:rPr>
          <w:rFonts w:asciiTheme="minorHAnsi" w:hAnsiTheme="minorHAnsi" w:cstheme="minorHAnsi"/>
          <w:b/>
          <w:color w:val="000000" w:themeColor="text1"/>
          <w:szCs w:val="22"/>
        </w:rPr>
        <w:t>Data Sheet</w:t>
      </w:r>
      <w:r w:rsidR="00AD6B44" w:rsidRPr="00AD6B44">
        <w:rPr>
          <w:rFonts w:asciiTheme="minorHAnsi" w:hAnsiTheme="minorHAnsi" w:cstheme="minorHAnsi"/>
          <w:b/>
          <w:color w:val="000000" w:themeColor="text1"/>
          <w:szCs w:val="22"/>
        </w:rPr>
        <w:t xml:space="preserve"> </w:t>
      </w:r>
      <w:r w:rsidR="00656F8B" w:rsidRPr="00AD6B44">
        <w:rPr>
          <w:rFonts w:asciiTheme="minorHAnsi" w:hAnsiTheme="minorHAnsi" w:cstheme="minorHAnsi"/>
          <w:color w:val="000000" w:themeColor="text1"/>
          <w:szCs w:val="22"/>
        </w:rPr>
        <w:t>(</w:t>
      </w:r>
      <w:proofErr w:type="spellStart"/>
      <w:r w:rsidR="007003CF" w:rsidRPr="00AD6B44">
        <w:rPr>
          <w:rFonts w:asciiTheme="minorHAnsi" w:hAnsiTheme="minorHAnsi" w:cstheme="minorHAnsi"/>
          <w:color w:val="000000" w:themeColor="text1"/>
          <w:szCs w:val="22"/>
        </w:rPr>
        <w:t>DS</w:t>
      </w:r>
      <w:r w:rsidR="00964112" w:rsidRPr="00AD6B44">
        <w:rPr>
          <w:rFonts w:asciiTheme="minorHAnsi" w:hAnsiTheme="minorHAnsi" w:cstheme="minorHAnsi"/>
          <w:color w:val="000000" w:themeColor="text1"/>
          <w:szCs w:val="22"/>
        </w:rPr>
        <w:t>no</w:t>
      </w:r>
      <w:proofErr w:type="spellEnd"/>
      <w:r w:rsidR="00964112" w:rsidRPr="00AD6B44">
        <w:rPr>
          <w:rFonts w:asciiTheme="minorHAnsi" w:hAnsiTheme="minorHAnsi" w:cstheme="minorHAnsi"/>
          <w:color w:val="000000" w:themeColor="text1"/>
          <w:szCs w:val="22"/>
        </w:rPr>
        <w:t>.</w:t>
      </w:r>
      <w:r w:rsidR="00656F8B" w:rsidRPr="00AD6B44">
        <w:rPr>
          <w:rFonts w:asciiTheme="minorHAnsi" w:hAnsiTheme="minorHAnsi" w:cstheme="minorHAnsi"/>
          <w:color w:val="000000" w:themeColor="text1"/>
          <w:szCs w:val="22"/>
        </w:rPr>
        <w:t xml:space="preserve"> 1</w:t>
      </w:r>
      <w:r w:rsidR="00443E95" w:rsidRPr="00AD6B44">
        <w:rPr>
          <w:rFonts w:asciiTheme="minorHAnsi" w:hAnsiTheme="minorHAnsi" w:cstheme="minorHAnsi"/>
          <w:color w:val="000000" w:themeColor="text1"/>
          <w:szCs w:val="22"/>
        </w:rPr>
        <w:t>7</w:t>
      </w:r>
      <w:r w:rsidR="00656F8B" w:rsidRPr="00AD6B44">
        <w:rPr>
          <w:rFonts w:asciiTheme="minorHAnsi" w:hAnsiTheme="minorHAnsi" w:cstheme="minorHAnsi"/>
          <w:color w:val="000000" w:themeColor="text1"/>
          <w:szCs w:val="22"/>
        </w:rPr>
        <w:t>)</w:t>
      </w:r>
      <w:r w:rsidR="00BD1381" w:rsidRPr="00AD6B44">
        <w:rPr>
          <w:rFonts w:asciiTheme="minorHAnsi" w:hAnsiTheme="minorHAnsi" w:cstheme="minorHAnsi"/>
          <w:color w:val="000000" w:themeColor="text1"/>
          <w:szCs w:val="22"/>
        </w:rPr>
        <w:t xml:space="preserve">. </w:t>
      </w:r>
      <w:r w:rsidR="00666203" w:rsidRPr="00AD6B44">
        <w:rPr>
          <w:rFonts w:asciiTheme="minorHAnsi" w:hAnsiTheme="minorHAnsi" w:cstheme="minorHAnsi"/>
          <w:color w:val="000000" w:themeColor="text1"/>
          <w:szCs w:val="22"/>
        </w:rPr>
        <w:t>MOIS</w:t>
      </w:r>
      <w:r w:rsidR="00BD1381" w:rsidRPr="00AD6B44">
        <w:rPr>
          <w:rFonts w:asciiTheme="minorHAnsi" w:hAnsiTheme="minorHAnsi" w:cstheme="minorHAnsi"/>
          <w:color w:val="000000" w:themeColor="text1"/>
          <w:szCs w:val="22"/>
        </w:rPr>
        <w:t xml:space="preserve"> will respond in writing</w:t>
      </w:r>
      <w:r w:rsidR="0024506C" w:rsidRPr="00AD6B44">
        <w:rPr>
          <w:rFonts w:asciiTheme="minorHAnsi" w:hAnsiTheme="minorHAnsi" w:cstheme="minorHAnsi"/>
          <w:color w:val="000000" w:themeColor="text1"/>
          <w:szCs w:val="22"/>
        </w:rPr>
        <w:t>,</w:t>
      </w:r>
      <w:r w:rsidR="00AD6B44" w:rsidRPr="00AD6B44">
        <w:rPr>
          <w:rFonts w:asciiTheme="minorHAnsi" w:hAnsiTheme="minorHAnsi" w:cstheme="minorHAnsi"/>
          <w:color w:val="000000" w:themeColor="text1"/>
          <w:szCs w:val="22"/>
        </w:rPr>
        <w:t xml:space="preserve"> </w:t>
      </w:r>
      <w:r w:rsidR="0024506C" w:rsidRPr="00AD6B44">
        <w:rPr>
          <w:rFonts w:asciiTheme="minorHAnsi" w:hAnsiTheme="minorHAnsi" w:cstheme="minorHAnsi"/>
          <w:color w:val="000000" w:themeColor="text1"/>
          <w:szCs w:val="22"/>
        </w:rPr>
        <w:t xml:space="preserve">transmitted </w:t>
      </w:r>
      <w:r w:rsidR="00BD1381" w:rsidRPr="00AD6B44">
        <w:rPr>
          <w:rFonts w:asciiTheme="minorHAnsi" w:hAnsiTheme="minorHAnsi" w:cstheme="minorHAnsi"/>
          <w:color w:val="000000" w:themeColor="text1"/>
          <w:szCs w:val="22"/>
        </w:rPr>
        <w:t xml:space="preserve">by electronic means and will </w:t>
      </w:r>
      <w:r w:rsidR="006D2E88" w:rsidRPr="00AD6B44">
        <w:rPr>
          <w:rFonts w:asciiTheme="minorHAnsi" w:hAnsiTheme="minorHAnsi" w:cstheme="minorHAnsi"/>
          <w:color w:val="000000" w:themeColor="text1"/>
          <w:szCs w:val="22"/>
        </w:rPr>
        <w:t>transmit</w:t>
      </w:r>
      <w:r w:rsidR="00BD1381" w:rsidRPr="00AD6B44">
        <w:rPr>
          <w:rFonts w:asciiTheme="minorHAnsi" w:hAnsiTheme="minorHAnsi" w:cstheme="minorHAnsi"/>
          <w:color w:val="000000" w:themeColor="text1"/>
          <w:szCs w:val="22"/>
        </w:rPr>
        <w:t xml:space="preserve"> copies of the response (including an explanation of the </w:t>
      </w:r>
      <w:r w:rsidR="00BD1381" w:rsidRPr="00AD6B44">
        <w:rPr>
          <w:rFonts w:asciiTheme="minorHAnsi" w:hAnsiTheme="minorHAnsi" w:cstheme="minorHAnsi"/>
          <w:color w:val="000000" w:themeColor="text1"/>
          <w:szCs w:val="22"/>
        </w:rPr>
        <w:lastRenderedPageBreak/>
        <w:t xml:space="preserve">query but without identifying the source of inquiry) to all </w:t>
      </w:r>
      <w:r w:rsidR="00BB49D1" w:rsidRPr="00AD6B44">
        <w:rPr>
          <w:rFonts w:asciiTheme="minorHAnsi" w:hAnsiTheme="minorHAnsi" w:cstheme="minorHAnsi"/>
          <w:color w:val="000000" w:themeColor="text1"/>
          <w:szCs w:val="22"/>
        </w:rPr>
        <w:t>Bidders</w:t>
      </w:r>
      <w:r w:rsidR="00BD1381" w:rsidRPr="00AD6B44">
        <w:rPr>
          <w:rFonts w:asciiTheme="minorHAnsi" w:hAnsiTheme="minorHAnsi" w:cstheme="minorHAnsi"/>
          <w:color w:val="000000" w:themeColor="text1"/>
          <w:szCs w:val="22"/>
        </w:rPr>
        <w:t xml:space="preserve"> who have provided confirm</w:t>
      </w:r>
      <w:r w:rsidR="00BD1381" w:rsidRPr="00814716">
        <w:rPr>
          <w:rFonts w:asciiTheme="minorHAnsi" w:hAnsiTheme="minorHAnsi" w:cstheme="minorHAnsi"/>
          <w:color w:val="000000" w:themeColor="text1"/>
          <w:szCs w:val="22"/>
        </w:rPr>
        <w:t xml:space="preserve">ation of their intention to submit a </w:t>
      </w:r>
      <w:r w:rsidR="00BD1BF4" w:rsidRPr="00814716">
        <w:rPr>
          <w:rFonts w:asciiTheme="minorHAnsi" w:hAnsiTheme="minorHAnsi" w:cstheme="minorHAnsi"/>
          <w:color w:val="000000" w:themeColor="text1"/>
          <w:szCs w:val="22"/>
        </w:rPr>
        <w:t>Bid</w:t>
      </w:r>
      <w:r w:rsidR="00BD1381" w:rsidRPr="00814716">
        <w:rPr>
          <w:rFonts w:asciiTheme="minorHAnsi" w:hAnsiTheme="minorHAnsi" w:cstheme="minorHAnsi"/>
          <w:color w:val="000000" w:themeColor="text1"/>
          <w:szCs w:val="22"/>
        </w:rPr>
        <w:t>.</w:t>
      </w:r>
    </w:p>
    <w:p w14:paraId="4CD25EFE" w14:textId="77777777" w:rsidR="00204AC5" w:rsidRPr="00814716" w:rsidRDefault="00204AC5" w:rsidP="00507381">
      <w:pPr>
        <w:pStyle w:val="ListParagraph"/>
        <w:spacing w:line="240" w:lineRule="auto"/>
        <w:ind w:left="1440" w:hanging="720"/>
        <w:jc w:val="both"/>
        <w:rPr>
          <w:rFonts w:asciiTheme="minorHAnsi" w:hAnsiTheme="minorHAnsi" w:cstheme="minorHAnsi"/>
          <w:color w:val="000000" w:themeColor="text1"/>
          <w:szCs w:val="22"/>
        </w:rPr>
      </w:pPr>
    </w:p>
    <w:p w14:paraId="3D9314C2" w14:textId="77777777" w:rsidR="00204AC5" w:rsidRPr="00814716" w:rsidRDefault="00507381" w:rsidP="00507381">
      <w:pPr>
        <w:pStyle w:val="ListParagraph"/>
        <w:spacing w:line="240" w:lineRule="auto"/>
        <w:ind w:left="1440" w:hanging="720"/>
        <w:jc w:val="both"/>
        <w:rPr>
          <w:rFonts w:asciiTheme="minorHAnsi" w:hAnsiTheme="minorHAnsi" w:cstheme="minorHAnsi"/>
          <w:b/>
          <w:color w:val="000000" w:themeColor="text1"/>
          <w:szCs w:val="22"/>
        </w:rPr>
      </w:pPr>
      <w:r w:rsidRPr="00814716">
        <w:rPr>
          <w:rFonts w:asciiTheme="minorHAnsi" w:hAnsiTheme="minorHAnsi" w:cstheme="minorHAnsi"/>
          <w:color w:val="000000" w:themeColor="text1"/>
          <w:szCs w:val="22"/>
        </w:rPr>
        <w:t>10.2</w:t>
      </w:r>
      <w:r w:rsidRPr="00814716">
        <w:rPr>
          <w:rFonts w:asciiTheme="minorHAnsi" w:hAnsiTheme="minorHAnsi" w:cstheme="minorHAnsi"/>
          <w:color w:val="000000" w:themeColor="text1"/>
          <w:szCs w:val="22"/>
        </w:rPr>
        <w:tab/>
      </w:r>
      <w:r w:rsidR="00666203">
        <w:rPr>
          <w:rFonts w:asciiTheme="minorHAnsi" w:hAnsiTheme="minorHAnsi" w:cstheme="minorHAnsi"/>
          <w:color w:val="000000" w:themeColor="text1"/>
          <w:szCs w:val="22"/>
        </w:rPr>
        <w:t>MOIS</w:t>
      </w:r>
      <w:r w:rsidR="00204AC5" w:rsidRPr="00814716">
        <w:rPr>
          <w:rFonts w:asciiTheme="minorHAnsi" w:hAnsiTheme="minorHAnsi" w:cstheme="minorHAnsi"/>
          <w:color w:val="000000" w:themeColor="text1"/>
          <w:szCs w:val="22"/>
        </w:rPr>
        <w:t xml:space="preserve"> shall endeavor to provide such responses to clarifications in an expeditious manner, but any delay in such response shall not cause an obligation on the part of </w:t>
      </w:r>
      <w:r w:rsidR="00666203">
        <w:rPr>
          <w:rFonts w:asciiTheme="minorHAnsi" w:hAnsiTheme="minorHAnsi" w:cstheme="minorHAnsi"/>
          <w:color w:val="000000" w:themeColor="text1"/>
          <w:szCs w:val="22"/>
        </w:rPr>
        <w:t>MOIS</w:t>
      </w:r>
      <w:r w:rsidR="00204AC5" w:rsidRPr="00814716">
        <w:rPr>
          <w:rFonts w:asciiTheme="minorHAnsi" w:hAnsiTheme="minorHAnsi" w:cstheme="minorHAnsi"/>
          <w:color w:val="000000" w:themeColor="text1"/>
          <w:szCs w:val="22"/>
        </w:rPr>
        <w:t xml:space="preserve"> to extend the submission date of the </w:t>
      </w:r>
      <w:r w:rsidR="00337791" w:rsidRPr="00814716">
        <w:rPr>
          <w:rFonts w:asciiTheme="minorHAnsi" w:hAnsiTheme="minorHAnsi" w:cstheme="minorHAnsi"/>
          <w:color w:val="000000" w:themeColor="text1"/>
          <w:szCs w:val="22"/>
        </w:rPr>
        <w:t>Bid</w:t>
      </w:r>
      <w:r w:rsidR="00204AC5" w:rsidRPr="00814716">
        <w:rPr>
          <w:rFonts w:asciiTheme="minorHAnsi" w:hAnsiTheme="minorHAnsi" w:cstheme="minorHAnsi"/>
          <w:color w:val="000000" w:themeColor="text1"/>
          <w:szCs w:val="22"/>
        </w:rPr>
        <w:t xml:space="preserve">, unless </w:t>
      </w:r>
      <w:r w:rsidR="00666203">
        <w:rPr>
          <w:rFonts w:asciiTheme="minorHAnsi" w:hAnsiTheme="minorHAnsi" w:cstheme="minorHAnsi"/>
          <w:color w:val="000000" w:themeColor="text1"/>
          <w:szCs w:val="22"/>
        </w:rPr>
        <w:t>MOIS</w:t>
      </w:r>
      <w:r w:rsidR="00204AC5" w:rsidRPr="00814716">
        <w:rPr>
          <w:rFonts w:asciiTheme="minorHAnsi" w:hAnsiTheme="minorHAnsi" w:cstheme="minorHAnsi"/>
          <w:color w:val="000000" w:themeColor="text1"/>
          <w:szCs w:val="22"/>
        </w:rPr>
        <w:t xml:space="preserve"> deems that such an extension is justified and necessary.  </w:t>
      </w:r>
    </w:p>
    <w:p w14:paraId="4E903230" w14:textId="77777777" w:rsidR="00667928" w:rsidRPr="00814716" w:rsidRDefault="00667928">
      <w:pPr>
        <w:pStyle w:val="ListParagraph"/>
        <w:tabs>
          <w:tab w:val="left" w:pos="0"/>
        </w:tabs>
        <w:spacing w:line="240" w:lineRule="auto"/>
        <w:ind w:left="0"/>
        <w:rPr>
          <w:rFonts w:asciiTheme="minorHAnsi" w:hAnsiTheme="minorHAnsi" w:cstheme="minorHAnsi"/>
          <w:b/>
          <w:color w:val="000000" w:themeColor="text1"/>
          <w:szCs w:val="22"/>
        </w:rPr>
      </w:pPr>
    </w:p>
    <w:p w14:paraId="0CE241DE" w14:textId="77777777" w:rsidR="00667928" w:rsidRPr="00814716" w:rsidRDefault="00667928" w:rsidP="008E2B9E">
      <w:pPr>
        <w:pStyle w:val="ListParagraph"/>
        <w:numPr>
          <w:ilvl w:val="0"/>
          <w:numId w:val="11"/>
        </w:numPr>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 xml:space="preserve">Amendment of </w:t>
      </w:r>
      <w:r w:rsidR="00337791" w:rsidRPr="00814716">
        <w:rPr>
          <w:rFonts w:asciiTheme="minorHAnsi" w:hAnsiTheme="minorHAnsi" w:cstheme="minorHAnsi"/>
          <w:b/>
          <w:bCs/>
          <w:color w:val="000000" w:themeColor="text1"/>
          <w:szCs w:val="22"/>
          <w:lang w:val="en-GB"/>
        </w:rPr>
        <w:t>Bid</w:t>
      </w:r>
    </w:p>
    <w:p w14:paraId="5F05A0BD" w14:textId="77777777" w:rsidR="00F84EF8" w:rsidRPr="00814716" w:rsidRDefault="00F84EF8" w:rsidP="005B5BC2">
      <w:pPr>
        <w:ind w:left="720"/>
        <w:jc w:val="both"/>
        <w:rPr>
          <w:rFonts w:asciiTheme="minorHAnsi" w:hAnsiTheme="minorHAnsi" w:cstheme="minorHAnsi"/>
          <w:color w:val="000000" w:themeColor="text1"/>
          <w:sz w:val="22"/>
          <w:szCs w:val="22"/>
        </w:rPr>
      </w:pPr>
    </w:p>
    <w:p w14:paraId="75F44A40" w14:textId="1D8A4F8D" w:rsidR="00F34E5C" w:rsidRPr="00814716" w:rsidRDefault="00507381" w:rsidP="00507381">
      <w:pPr>
        <w:ind w:left="1440" w:hanging="720"/>
        <w:jc w:val="both"/>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11.1</w:t>
      </w:r>
      <w:r w:rsidRPr="00814716">
        <w:rPr>
          <w:rFonts w:asciiTheme="minorHAnsi" w:hAnsiTheme="minorHAnsi" w:cstheme="minorHAnsi"/>
          <w:color w:val="000000" w:themeColor="text1"/>
          <w:sz w:val="22"/>
          <w:szCs w:val="22"/>
        </w:rPr>
        <w:tab/>
      </w:r>
      <w:r w:rsidR="00BD1381" w:rsidRPr="00814716">
        <w:rPr>
          <w:rFonts w:asciiTheme="minorHAnsi" w:hAnsiTheme="minorHAnsi" w:cstheme="minorHAnsi"/>
          <w:color w:val="000000" w:themeColor="text1"/>
          <w:sz w:val="22"/>
          <w:szCs w:val="22"/>
        </w:rPr>
        <w:t xml:space="preserve">At any time prior to the deadline for submission of </w:t>
      </w:r>
      <w:r w:rsidR="00337791" w:rsidRPr="00814716">
        <w:rPr>
          <w:rFonts w:asciiTheme="minorHAnsi" w:hAnsiTheme="minorHAnsi" w:cstheme="minorHAnsi"/>
          <w:color w:val="000000" w:themeColor="text1"/>
          <w:sz w:val="22"/>
          <w:szCs w:val="22"/>
        </w:rPr>
        <w:t>Bid</w:t>
      </w:r>
      <w:r w:rsidR="00BD1381" w:rsidRPr="00814716">
        <w:rPr>
          <w:rFonts w:asciiTheme="minorHAnsi" w:hAnsiTheme="minorHAnsi" w:cstheme="minorHAnsi"/>
          <w:color w:val="000000" w:themeColor="text1"/>
          <w:sz w:val="22"/>
          <w:szCs w:val="22"/>
        </w:rPr>
        <w:t xml:space="preserve">, </w:t>
      </w:r>
      <w:r w:rsidR="00666203">
        <w:rPr>
          <w:rFonts w:asciiTheme="minorHAnsi" w:hAnsiTheme="minorHAnsi" w:cstheme="minorHAnsi"/>
          <w:color w:val="000000" w:themeColor="text1"/>
          <w:sz w:val="22"/>
          <w:szCs w:val="22"/>
        </w:rPr>
        <w:t>MOIS</w:t>
      </w:r>
      <w:r w:rsidR="00BD1381" w:rsidRPr="00814716">
        <w:rPr>
          <w:rFonts w:asciiTheme="minorHAnsi" w:hAnsiTheme="minorHAnsi" w:cstheme="minorHAnsi"/>
          <w:color w:val="000000" w:themeColor="text1"/>
          <w:sz w:val="22"/>
          <w:szCs w:val="22"/>
        </w:rPr>
        <w:t xml:space="preserve"> may for any reason, such as in response to a clarification requested by a </w:t>
      </w:r>
      <w:r w:rsidR="00FC6CFB" w:rsidRPr="00814716">
        <w:rPr>
          <w:rFonts w:asciiTheme="minorHAnsi" w:hAnsiTheme="minorHAnsi" w:cstheme="minorHAnsi"/>
          <w:color w:val="000000" w:themeColor="text1"/>
          <w:sz w:val="22"/>
          <w:szCs w:val="22"/>
        </w:rPr>
        <w:t>Bidder</w:t>
      </w:r>
      <w:r w:rsidR="00BD1381" w:rsidRPr="00814716">
        <w:rPr>
          <w:rFonts w:asciiTheme="minorHAnsi" w:hAnsiTheme="minorHAnsi" w:cstheme="minorHAnsi"/>
          <w:color w:val="000000" w:themeColor="text1"/>
          <w:sz w:val="22"/>
          <w:szCs w:val="22"/>
        </w:rPr>
        <w:t xml:space="preserve">, modify the </w:t>
      </w:r>
      <w:r w:rsidR="00BB49D1" w:rsidRPr="00814716">
        <w:rPr>
          <w:rFonts w:asciiTheme="minorHAnsi" w:hAnsiTheme="minorHAnsi" w:cstheme="minorHAnsi"/>
          <w:color w:val="000000" w:themeColor="text1"/>
          <w:sz w:val="22"/>
          <w:szCs w:val="22"/>
        </w:rPr>
        <w:t>ITB</w:t>
      </w:r>
      <w:r w:rsidR="00AD6B44">
        <w:rPr>
          <w:rFonts w:asciiTheme="minorHAnsi" w:hAnsiTheme="minorHAnsi" w:cstheme="minorHAnsi"/>
          <w:color w:val="000000" w:themeColor="text1"/>
          <w:sz w:val="22"/>
          <w:szCs w:val="22"/>
        </w:rPr>
        <w:t xml:space="preserve"> </w:t>
      </w:r>
      <w:r w:rsidR="00F6446C" w:rsidRPr="00814716">
        <w:rPr>
          <w:rFonts w:asciiTheme="minorHAnsi" w:hAnsiTheme="minorHAnsi" w:cstheme="minorHAnsi"/>
          <w:color w:val="000000" w:themeColor="text1"/>
          <w:sz w:val="22"/>
          <w:szCs w:val="22"/>
        </w:rPr>
        <w:t xml:space="preserve">in the form of a </w:t>
      </w:r>
      <w:r w:rsidR="00FD679E" w:rsidRPr="00814716">
        <w:rPr>
          <w:rFonts w:asciiTheme="minorHAnsi" w:hAnsiTheme="minorHAnsi" w:cstheme="minorHAnsi"/>
          <w:color w:val="000000" w:themeColor="text1"/>
          <w:sz w:val="22"/>
          <w:szCs w:val="22"/>
        </w:rPr>
        <w:t xml:space="preserve">Supplemental Information to the </w:t>
      </w:r>
      <w:r w:rsidR="00BB49D1" w:rsidRPr="00814716">
        <w:rPr>
          <w:rFonts w:asciiTheme="minorHAnsi" w:hAnsiTheme="minorHAnsi" w:cstheme="minorHAnsi"/>
          <w:color w:val="000000" w:themeColor="text1"/>
          <w:sz w:val="22"/>
          <w:szCs w:val="22"/>
        </w:rPr>
        <w:t>ITB</w:t>
      </w:r>
      <w:r w:rsidR="00BD1381" w:rsidRPr="00814716">
        <w:rPr>
          <w:rFonts w:asciiTheme="minorHAnsi" w:hAnsiTheme="minorHAnsi" w:cstheme="minorHAnsi"/>
          <w:color w:val="000000" w:themeColor="text1"/>
          <w:sz w:val="22"/>
          <w:szCs w:val="22"/>
        </w:rPr>
        <w:t xml:space="preserve">.  All </w:t>
      </w:r>
      <w:r w:rsidR="005F0FEF" w:rsidRPr="00814716">
        <w:rPr>
          <w:rFonts w:asciiTheme="minorHAnsi" w:hAnsiTheme="minorHAnsi" w:cstheme="minorHAnsi"/>
          <w:color w:val="000000" w:themeColor="text1"/>
          <w:sz w:val="22"/>
          <w:szCs w:val="22"/>
        </w:rPr>
        <w:t xml:space="preserve">prospective </w:t>
      </w:r>
      <w:r w:rsidR="00BB49D1" w:rsidRPr="00814716">
        <w:rPr>
          <w:rFonts w:asciiTheme="minorHAnsi" w:hAnsiTheme="minorHAnsi" w:cstheme="minorHAnsi"/>
          <w:color w:val="000000" w:themeColor="text1"/>
          <w:sz w:val="22"/>
          <w:szCs w:val="22"/>
        </w:rPr>
        <w:t>Bidders</w:t>
      </w:r>
      <w:r w:rsidR="00BD1381" w:rsidRPr="00814716">
        <w:rPr>
          <w:rFonts w:asciiTheme="minorHAnsi" w:hAnsiTheme="minorHAnsi" w:cstheme="minorHAnsi"/>
          <w:color w:val="000000" w:themeColor="text1"/>
          <w:sz w:val="22"/>
          <w:szCs w:val="22"/>
        </w:rPr>
        <w:t xml:space="preserve"> will be notified in writing of all </w:t>
      </w:r>
      <w:r w:rsidR="002E668E" w:rsidRPr="00814716">
        <w:rPr>
          <w:rFonts w:asciiTheme="minorHAnsi" w:hAnsiTheme="minorHAnsi" w:cstheme="minorHAnsi"/>
          <w:color w:val="000000" w:themeColor="text1"/>
          <w:sz w:val="22"/>
          <w:szCs w:val="22"/>
        </w:rPr>
        <w:t>changes/</w:t>
      </w:r>
      <w:r w:rsidR="00BD1381" w:rsidRPr="00814716">
        <w:rPr>
          <w:rFonts w:asciiTheme="minorHAnsi" w:hAnsiTheme="minorHAnsi" w:cstheme="minorHAnsi"/>
          <w:color w:val="000000" w:themeColor="text1"/>
          <w:sz w:val="22"/>
          <w:szCs w:val="22"/>
        </w:rPr>
        <w:t xml:space="preserve">amendments </w:t>
      </w:r>
      <w:r w:rsidR="002E668E" w:rsidRPr="00814716">
        <w:rPr>
          <w:rFonts w:asciiTheme="minorHAnsi" w:hAnsiTheme="minorHAnsi" w:cstheme="minorHAnsi"/>
          <w:color w:val="000000" w:themeColor="text1"/>
          <w:sz w:val="22"/>
          <w:szCs w:val="22"/>
        </w:rPr>
        <w:t xml:space="preserve">and additional instructions through Supplemental Information </w:t>
      </w:r>
      <w:r w:rsidR="00BD1381" w:rsidRPr="00814716">
        <w:rPr>
          <w:rFonts w:asciiTheme="minorHAnsi" w:hAnsiTheme="minorHAnsi" w:cstheme="minorHAnsi"/>
          <w:color w:val="000000" w:themeColor="text1"/>
          <w:sz w:val="22"/>
          <w:szCs w:val="22"/>
        </w:rPr>
        <w:t xml:space="preserve">to the </w:t>
      </w:r>
      <w:r w:rsidR="00BB49D1" w:rsidRPr="00814716">
        <w:rPr>
          <w:rFonts w:asciiTheme="minorHAnsi" w:hAnsiTheme="minorHAnsi" w:cstheme="minorHAnsi"/>
          <w:color w:val="000000" w:themeColor="text1"/>
          <w:sz w:val="22"/>
          <w:szCs w:val="22"/>
        </w:rPr>
        <w:t>ITB</w:t>
      </w:r>
      <w:r w:rsidR="00AD6B44">
        <w:rPr>
          <w:rFonts w:asciiTheme="minorHAnsi" w:hAnsiTheme="minorHAnsi" w:cstheme="minorHAnsi"/>
          <w:color w:val="000000" w:themeColor="text1"/>
          <w:sz w:val="22"/>
          <w:szCs w:val="22"/>
        </w:rPr>
        <w:t xml:space="preserve"> </w:t>
      </w:r>
      <w:r w:rsidR="002E668E" w:rsidRPr="00814716">
        <w:rPr>
          <w:rFonts w:asciiTheme="minorHAnsi" w:hAnsiTheme="minorHAnsi" w:cstheme="minorHAnsi"/>
          <w:color w:val="000000" w:themeColor="text1"/>
          <w:sz w:val="22"/>
          <w:szCs w:val="22"/>
        </w:rPr>
        <w:t xml:space="preserve">and </w:t>
      </w:r>
      <w:r w:rsidR="005F0FEF" w:rsidRPr="00814716">
        <w:rPr>
          <w:rFonts w:asciiTheme="minorHAnsi" w:hAnsiTheme="minorHAnsi" w:cstheme="minorHAnsi"/>
          <w:color w:val="000000" w:themeColor="text1"/>
          <w:sz w:val="22"/>
          <w:szCs w:val="22"/>
        </w:rPr>
        <w:t xml:space="preserve">through the method specified in the </w:t>
      </w:r>
      <w:r w:rsidR="005F0FEF" w:rsidRPr="00814716">
        <w:rPr>
          <w:rFonts w:asciiTheme="minorHAnsi" w:hAnsiTheme="minorHAnsi" w:cstheme="minorHAnsi"/>
          <w:b/>
          <w:color w:val="000000" w:themeColor="text1"/>
          <w:sz w:val="22"/>
          <w:szCs w:val="22"/>
        </w:rPr>
        <w:t>Data Sheet</w:t>
      </w:r>
      <w:r w:rsidR="001D42E3">
        <w:rPr>
          <w:rFonts w:asciiTheme="minorHAnsi" w:hAnsiTheme="minorHAnsi" w:cstheme="minorHAnsi"/>
          <w:b/>
          <w:color w:val="000000" w:themeColor="text1"/>
          <w:sz w:val="22"/>
          <w:szCs w:val="22"/>
        </w:rPr>
        <w:t xml:space="preserve"> </w:t>
      </w:r>
      <w:r w:rsidR="00656F8B" w:rsidRPr="00814716">
        <w:rPr>
          <w:rFonts w:asciiTheme="minorHAnsi" w:hAnsiTheme="minorHAnsi" w:cstheme="minorHAnsi"/>
          <w:color w:val="000000" w:themeColor="text1"/>
          <w:sz w:val="22"/>
          <w:szCs w:val="22"/>
        </w:rPr>
        <w:t>(</w:t>
      </w:r>
      <w:r w:rsidR="007003CF" w:rsidRPr="00814716">
        <w:rPr>
          <w:rFonts w:asciiTheme="minorHAnsi" w:hAnsiTheme="minorHAnsi" w:cstheme="minorHAnsi"/>
          <w:color w:val="000000" w:themeColor="text1"/>
          <w:sz w:val="22"/>
          <w:szCs w:val="22"/>
        </w:rPr>
        <w:t>DS</w:t>
      </w:r>
      <w:r w:rsidR="00656F8B" w:rsidRPr="00814716">
        <w:rPr>
          <w:rFonts w:asciiTheme="minorHAnsi" w:hAnsiTheme="minorHAnsi" w:cstheme="minorHAnsi"/>
          <w:color w:val="000000" w:themeColor="text1"/>
          <w:sz w:val="22"/>
          <w:szCs w:val="22"/>
        </w:rPr>
        <w:t xml:space="preserve"> No. 1</w:t>
      </w:r>
      <w:r w:rsidR="00443E95" w:rsidRPr="00814716">
        <w:rPr>
          <w:rFonts w:asciiTheme="minorHAnsi" w:hAnsiTheme="minorHAnsi" w:cstheme="minorHAnsi"/>
          <w:color w:val="000000" w:themeColor="text1"/>
          <w:sz w:val="22"/>
          <w:szCs w:val="22"/>
        </w:rPr>
        <w:t>8</w:t>
      </w:r>
      <w:r w:rsidR="00656F8B" w:rsidRPr="00814716">
        <w:rPr>
          <w:rFonts w:asciiTheme="minorHAnsi" w:hAnsiTheme="minorHAnsi" w:cstheme="minorHAnsi"/>
          <w:color w:val="000000" w:themeColor="text1"/>
          <w:sz w:val="22"/>
          <w:szCs w:val="22"/>
        </w:rPr>
        <w:t>)</w:t>
      </w:r>
      <w:r w:rsidR="00BD1381" w:rsidRPr="00814716">
        <w:rPr>
          <w:rFonts w:asciiTheme="minorHAnsi" w:hAnsiTheme="minorHAnsi" w:cstheme="minorHAnsi"/>
          <w:color w:val="000000" w:themeColor="text1"/>
          <w:sz w:val="22"/>
          <w:szCs w:val="22"/>
        </w:rPr>
        <w:t xml:space="preserve">.  </w:t>
      </w:r>
    </w:p>
    <w:p w14:paraId="37D1600D" w14:textId="77777777" w:rsidR="00F34E5C" w:rsidRPr="00814716" w:rsidRDefault="00F34E5C" w:rsidP="005B5BC2">
      <w:pPr>
        <w:ind w:left="720"/>
        <w:jc w:val="both"/>
        <w:rPr>
          <w:rFonts w:asciiTheme="minorHAnsi" w:hAnsiTheme="minorHAnsi" w:cstheme="minorHAnsi"/>
          <w:color w:val="000000" w:themeColor="text1"/>
          <w:sz w:val="22"/>
          <w:szCs w:val="22"/>
        </w:rPr>
      </w:pPr>
    </w:p>
    <w:p w14:paraId="765EB4A7" w14:textId="77777777" w:rsidR="00543D8B" w:rsidRPr="00E25917" w:rsidRDefault="00507381" w:rsidP="00E25917">
      <w:pPr>
        <w:ind w:left="1440" w:hanging="720"/>
        <w:jc w:val="both"/>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11.2</w:t>
      </w:r>
      <w:r w:rsidRPr="00814716">
        <w:rPr>
          <w:rFonts w:asciiTheme="minorHAnsi" w:hAnsiTheme="minorHAnsi" w:cstheme="minorHAnsi"/>
          <w:color w:val="000000" w:themeColor="text1"/>
          <w:sz w:val="22"/>
          <w:szCs w:val="22"/>
        </w:rPr>
        <w:tab/>
      </w:r>
      <w:r w:rsidR="00BD1381" w:rsidRPr="00814716">
        <w:rPr>
          <w:rFonts w:asciiTheme="minorHAnsi" w:hAnsiTheme="minorHAnsi" w:cstheme="minorHAnsi"/>
          <w:color w:val="000000" w:themeColor="text1"/>
          <w:sz w:val="22"/>
          <w:szCs w:val="22"/>
        </w:rPr>
        <w:t xml:space="preserve">In order to afford prospective </w:t>
      </w:r>
      <w:r w:rsidR="00BB49D1" w:rsidRPr="00814716">
        <w:rPr>
          <w:rFonts w:asciiTheme="minorHAnsi" w:hAnsiTheme="minorHAnsi" w:cstheme="minorHAnsi"/>
          <w:color w:val="000000" w:themeColor="text1"/>
          <w:sz w:val="22"/>
          <w:szCs w:val="22"/>
        </w:rPr>
        <w:t>Bidders</w:t>
      </w:r>
      <w:r w:rsidR="00BD1381" w:rsidRPr="00814716">
        <w:rPr>
          <w:rFonts w:asciiTheme="minorHAnsi" w:hAnsiTheme="minorHAnsi" w:cstheme="minorHAnsi"/>
          <w:color w:val="000000" w:themeColor="text1"/>
          <w:sz w:val="22"/>
          <w:szCs w:val="22"/>
        </w:rPr>
        <w:t xml:space="preserve"> reasonable time to consider the amendments in preparing their </w:t>
      </w:r>
      <w:r w:rsidR="00337791" w:rsidRPr="00814716">
        <w:rPr>
          <w:rFonts w:asciiTheme="minorHAnsi" w:hAnsiTheme="minorHAnsi" w:cstheme="minorHAnsi"/>
          <w:color w:val="000000" w:themeColor="text1"/>
          <w:sz w:val="22"/>
          <w:szCs w:val="22"/>
        </w:rPr>
        <w:t>Bid</w:t>
      </w:r>
      <w:r w:rsidR="00BD1381" w:rsidRPr="00814716">
        <w:rPr>
          <w:rFonts w:asciiTheme="minorHAnsi" w:hAnsiTheme="minorHAnsi" w:cstheme="minorHAnsi"/>
          <w:color w:val="000000" w:themeColor="text1"/>
          <w:sz w:val="22"/>
          <w:szCs w:val="22"/>
        </w:rPr>
        <w:t xml:space="preserve">, </w:t>
      </w:r>
      <w:r w:rsidR="00666203">
        <w:rPr>
          <w:rFonts w:asciiTheme="minorHAnsi" w:hAnsiTheme="minorHAnsi" w:cstheme="minorHAnsi"/>
          <w:color w:val="000000" w:themeColor="text1"/>
          <w:sz w:val="22"/>
          <w:szCs w:val="22"/>
        </w:rPr>
        <w:t>MOIS</w:t>
      </w:r>
      <w:r w:rsidR="00BD1381" w:rsidRPr="00814716">
        <w:rPr>
          <w:rFonts w:asciiTheme="minorHAnsi" w:hAnsiTheme="minorHAnsi" w:cstheme="minorHAnsi"/>
          <w:color w:val="000000" w:themeColor="text1"/>
          <w:sz w:val="22"/>
          <w:szCs w:val="22"/>
        </w:rPr>
        <w:t xml:space="preserve"> may, at its discretion, extend the deadline for submission of </w:t>
      </w:r>
      <w:r w:rsidR="00337791" w:rsidRPr="00814716">
        <w:rPr>
          <w:rFonts w:asciiTheme="minorHAnsi" w:hAnsiTheme="minorHAnsi" w:cstheme="minorHAnsi"/>
          <w:color w:val="000000" w:themeColor="text1"/>
          <w:sz w:val="22"/>
          <w:szCs w:val="22"/>
        </w:rPr>
        <w:t>Bid</w:t>
      </w:r>
      <w:r w:rsidR="00F6446C" w:rsidRPr="00814716">
        <w:rPr>
          <w:rFonts w:asciiTheme="minorHAnsi" w:hAnsiTheme="minorHAnsi" w:cstheme="minorHAnsi"/>
          <w:color w:val="000000" w:themeColor="text1"/>
          <w:sz w:val="22"/>
          <w:szCs w:val="22"/>
        </w:rPr>
        <w:t xml:space="preserve">, if the nature of the amendment to the </w:t>
      </w:r>
      <w:r w:rsidR="00AD6B44" w:rsidRPr="00814716">
        <w:rPr>
          <w:rFonts w:asciiTheme="minorHAnsi" w:hAnsiTheme="minorHAnsi" w:cstheme="minorHAnsi"/>
          <w:color w:val="000000" w:themeColor="text1"/>
          <w:sz w:val="22"/>
          <w:szCs w:val="22"/>
        </w:rPr>
        <w:t>IT</w:t>
      </w:r>
      <w:r w:rsidR="00AD6B44">
        <w:rPr>
          <w:rFonts w:asciiTheme="minorHAnsi" w:hAnsiTheme="minorHAnsi" w:cstheme="minorHAnsi"/>
          <w:color w:val="000000" w:themeColor="text1"/>
          <w:sz w:val="22"/>
          <w:szCs w:val="22"/>
        </w:rPr>
        <w:t>B</w:t>
      </w:r>
      <w:r w:rsidR="00AD6B44" w:rsidRPr="00814716">
        <w:rPr>
          <w:rFonts w:asciiTheme="minorHAnsi" w:hAnsiTheme="minorHAnsi" w:cstheme="minorHAnsi"/>
          <w:color w:val="000000" w:themeColor="text1"/>
          <w:sz w:val="22"/>
          <w:szCs w:val="22"/>
        </w:rPr>
        <w:t xml:space="preserve"> justifies</w:t>
      </w:r>
      <w:r w:rsidR="004B76D0" w:rsidRPr="00814716">
        <w:rPr>
          <w:rFonts w:asciiTheme="minorHAnsi" w:hAnsiTheme="minorHAnsi" w:cstheme="minorHAnsi"/>
          <w:color w:val="000000" w:themeColor="text1"/>
          <w:sz w:val="22"/>
          <w:szCs w:val="22"/>
        </w:rPr>
        <w:t xml:space="preserve"> such </w:t>
      </w:r>
      <w:r w:rsidR="002169A9" w:rsidRPr="00814716">
        <w:rPr>
          <w:rFonts w:asciiTheme="minorHAnsi" w:hAnsiTheme="minorHAnsi" w:cstheme="minorHAnsi"/>
          <w:color w:val="000000" w:themeColor="text1"/>
          <w:sz w:val="22"/>
          <w:szCs w:val="22"/>
        </w:rPr>
        <w:t xml:space="preserve">an </w:t>
      </w:r>
      <w:r w:rsidR="004B76D0" w:rsidRPr="00814716">
        <w:rPr>
          <w:rFonts w:asciiTheme="minorHAnsi" w:hAnsiTheme="minorHAnsi" w:cstheme="minorHAnsi"/>
          <w:color w:val="000000" w:themeColor="text1"/>
          <w:sz w:val="22"/>
          <w:szCs w:val="22"/>
        </w:rPr>
        <w:t>extension</w:t>
      </w:r>
      <w:r w:rsidR="00BD1381" w:rsidRPr="00814716">
        <w:rPr>
          <w:rFonts w:asciiTheme="minorHAnsi" w:hAnsiTheme="minorHAnsi" w:cstheme="minorHAnsi"/>
          <w:color w:val="000000" w:themeColor="text1"/>
          <w:sz w:val="22"/>
          <w:szCs w:val="22"/>
        </w:rPr>
        <w:t>.</w:t>
      </w:r>
    </w:p>
    <w:p w14:paraId="2A455405" w14:textId="77777777" w:rsidR="003348A7" w:rsidRPr="00814716" w:rsidRDefault="003348A7" w:rsidP="005B5BC2">
      <w:pPr>
        <w:jc w:val="both"/>
        <w:rPr>
          <w:rFonts w:asciiTheme="minorHAnsi" w:hAnsiTheme="minorHAnsi" w:cstheme="minorHAnsi"/>
          <w:color w:val="000000" w:themeColor="text1"/>
        </w:rPr>
      </w:pPr>
    </w:p>
    <w:p w14:paraId="40B50647" w14:textId="77777777" w:rsidR="00D43197" w:rsidRPr="00814716" w:rsidRDefault="005B799A" w:rsidP="005B5BC2">
      <w:pPr>
        <w:ind w:left="360" w:hanging="360"/>
        <w:rPr>
          <w:rFonts w:asciiTheme="minorHAnsi" w:hAnsiTheme="minorHAnsi" w:cstheme="minorHAnsi"/>
          <w:b/>
          <w:bCs/>
          <w:color w:val="000000" w:themeColor="text1"/>
          <w:sz w:val="22"/>
          <w:szCs w:val="22"/>
          <w:lang w:val="en-GB"/>
        </w:rPr>
      </w:pPr>
      <w:r w:rsidRPr="00814716">
        <w:rPr>
          <w:rFonts w:asciiTheme="minorHAnsi" w:hAnsiTheme="minorHAnsi" w:cstheme="minorHAnsi"/>
          <w:b/>
          <w:bCs/>
          <w:color w:val="000000" w:themeColor="text1"/>
          <w:sz w:val="28"/>
          <w:szCs w:val="28"/>
          <w:lang w:val="en-GB"/>
        </w:rPr>
        <w:t xml:space="preserve">C. </w:t>
      </w:r>
      <w:r w:rsidR="007835B9" w:rsidRPr="00814716">
        <w:rPr>
          <w:rFonts w:asciiTheme="minorHAnsi" w:hAnsiTheme="minorHAnsi" w:cstheme="minorHAnsi"/>
          <w:b/>
          <w:bCs/>
          <w:color w:val="000000" w:themeColor="text1"/>
          <w:sz w:val="28"/>
          <w:szCs w:val="28"/>
          <w:lang w:val="en-GB"/>
        </w:rPr>
        <w:t xml:space="preserve">PREPARATION OF </w:t>
      </w:r>
      <w:r w:rsidR="00337791" w:rsidRPr="00814716">
        <w:rPr>
          <w:rFonts w:asciiTheme="minorHAnsi" w:hAnsiTheme="minorHAnsi" w:cstheme="minorHAnsi"/>
          <w:b/>
          <w:bCs/>
          <w:color w:val="000000" w:themeColor="text1"/>
          <w:sz w:val="28"/>
          <w:szCs w:val="28"/>
          <w:lang w:val="en-GB"/>
        </w:rPr>
        <w:t>BID</w:t>
      </w:r>
    </w:p>
    <w:p w14:paraId="7BBEB00D" w14:textId="77777777" w:rsidR="00261F7E" w:rsidRPr="00814716" w:rsidRDefault="00261F7E" w:rsidP="005B5BC2">
      <w:pPr>
        <w:pStyle w:val="ListParagraph"/>
        <w:spacing w:line="240" w:lineRule="auto"/>
        <w:rPr>
          <w:rFonts w:asciiTheme="minorHAnsi" w:hAnsiTheme="minorHAnsi" w:cstheme="minorHAnsi"/>
          <w:b/>
          <w:bCs/>
          <w:color w:val="000000" w:themeColor="text1"/>
          <w:szCs w:val="22"/>
          <w:lang w:val="en-GB"/>
        </w:rPr>
      </w:pPr>
    </w:p>
    <w:p w14:paraId="5D74CFE4" w14:textId="77777777" w:rsidR="00622672" w:rsidRPr="00814716" w:rsidRDefault="00622672" w:rsidP="008E2B9E">
      <w:pPr>
        <w:pStyle w:val="ListParagraph"/>
        <w:numPr>
          <w:ilvl w:val="0"/>
          <w:numId w:val="11"/>
        </w:numPr>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 xml:space="preserve">Cost </w:t>
      </w:r>
    </w:p>
    <w:p w14:paraId="655850B1" w14:textId="2844C06F" w:rsidR="007F777E" w:rsidRPr="00814716" w:rsidRDefault="006C6650" w:rsidP="005B5BC2">
      <w:pPr>
        <w:widowControl/>
        <w:overflowPunct/>
        <w:adjustRightInd/>
        <w:ind w:left="720"/>
        <w:jc w:val="both"/>
        <w:rPr>
          <w:rFonts w:asciiTheme="minorHAnsi" w:hAnsiTheme="minorHAnsi" w:cstheme="minorHAnsi"/>
          <w:snapToGrid w:val="0"/>
          <w:color w:val="000000" w:themeColor="text1"/>
          <w:sz w:val="22"/>
          <w:szCs w:val="22"/>
        </w:rPr>
      </w:pPr>
      <w:r w:rsidRPr="00814716">
        <w:rPr>
          <w:rFonts w:asciiTheme="minorHAnsi" w:hAnsiTheme="minorHAnsi" w:cstheme="minorHAnsi"/>
          <w:bCs/>
          <w:color w:val="000000" w:themeColor="text1"/>
          <w:sz w:val="22"/>
          <w:szCs w:val="22"/>
          <w:lang w:val="en-GB"/>
        </w:rPr>
        <w:t xml:space="preserve">The </w:t>
      </w:r>
      <w:r w:rsidR="00FC6CFB" w:rsidRPr="00814716">
        <w:rPr>
          <w:rFonts w:asciiTheme="minorHAnsi" w:hAnsiTheme="minorHAnsi" w:cstheme="minorHAnsi"/>
          <w:bCs/>
          <w:color w:val="000000" w:themeColor="text1"/>
          <w:sz w:val="22"/>
          <w:szCs w:val="22"/>
          <w:lang w:val="en-GB"/>
        </w:rPr>
        <w:t>Bidder</w:t>
      </w:r>
      <w:r w:rsidR="00622672" w:rsidRPr="00814716">
        <w:rPr>
          <w:rFonts w:asciiTheme="minorHAnsi" w:hAnsiTheme="minorHAnsi" w:cstheme="minorHAnsi"/>
          <w:bCs/>
          <w:color w:val="000000" w:themeColor="text1"/>
          <w:sz w:val="22"/>
          <w:szCs w:val="22"/>
          <w:lang w:val="en-GB"/>
        </w:rPr>
        <w:t xml:space="preserve"> shall bear </w:t>
      </w:r>
      <w:r w:rsidR="00C2197B" w:rsidRPr="00814716">
        <w:rPr>
          <w:rFonts w:asciiTheme="minorHAnsi" w:hAnsiTheme="minorHAnsi" w:cstheme="minorHAnsi"/>
          <w:bCs/>
          <w:color w:val="000000" w:themeColor="text1"/>
          <w:sz w:val="22"/>
          <w:szCs w:val="22"/>
          <w:lang w:val="en-GB"/>
        </w:rPr>
        <w:t>any,</w:t>
      </w:r>
      <w:r w:rsidR="00622672" w:rsidRPr="00814716">
        <w:rPr>
          <w:rFonts w:asciiTheme="minorHAnsi" w:hAnsiTheme="minorHAnsi" w:cstheme="minorHAnsi"/>
          <w:bCs/>
          <w:color w:val="000000" w:themeColor="text1"/>
          <w:sz w:val="22"/>
          <w:szCs w:val="22"/>
          <w:lang w:val="en-GB"/>
        </w:rPr>
        <w:t xml:space="preserve"> and all costs related to the preparation and/or submission of the </w:t>
      </w:r>
      <w:r w:rsidR="00BD1BF4" w:rsidRPr="00814716">
        <w:rPr>
          <w:rFonts w:asciiTheme="minorHAnsi" w:hAnsiTheme="minorHAnsi" w:cstheme="minorHAnsi"/>
          <w:bCs/>
          <w:color w:val="000000" w:themeColor="text1"/>
          <w:sz w:val="22"/>
          <w:szCs w:val="22"/>
          <w:lang w:val="en-GB"/>
        </w:rPr>
        <w:t>Bid</w:t>
      </w:r>
      <w:r w:rsidR="00622672" w:rsidRPr="00814716">
        <w:rPr>
          <w:rFonts w:asciiTheme="minorHAnsi" w:hAnsiTheme="minorHAnsi" w:cstheme="minorHAnsi"/>
          <w:bCs/>
          <w:color w:val="000000" w:themeColor="text1"/>
          <w:sz w:val="22"/>
          <w:szCs w:val="22"/>
          <w:lang w:val="en-GB"/>
        </w:rPr>
        <w:t xml:space="preserve">, regardless of whether its </w:t>
      </w:r>
      <w:r w:rsidR="00BD1BF4" w:rsidRPr="00814716">
        <w:rPr>
          <w:rFonts w:asciiTheme="minorHAnsi" w:hAnsiTheme="minorHAnsi" w:cstheme="minorHAnsi"/>
          <w:bCs/>
          <w:color w:val="000000" w:themeColor="text1"/>
          <w:sz w:val="22"/>
          <w:szCs w:val="22"/>
          <w:lang w:val="en-GB"/>
        </w:rPr>
        <w:t>Bid</w:t>
      </w:r>
      <w:r w:rsidR="00622672" w:rsidRPr="00814716">
        <w:rPr>
          <w:rFonts w:asciiTheme="minorHAnsi" w:hAnsiTheme="minorHAnsi" w:cstheme="minorHAnsi"/>
          <w:bCs/>
          <w:color w:val="000000" w:themeColor="text1"/>
          <w:sz w:val="22"/>
          <w:szCs w:val="22"/>
          <w:lang w:val="en-GB"/>
        </w:rPr>
        <w:t xml:space="preserve"> was selected or not.  </w:t>
      </w:r>
      <w:r w:rsidR="00666203">
        <w:rPr>
          <w:rFonts w:asciiTheme="minorHAnsi" w:hAnsiTheme="minorHAnsi" w:cstheme="minorHAnsi"/>
          <w:snapToGrid w:val="0"/>
          <w:color w:val="000000" w:themeColor="text1"/>
          <w:sz w:val="22"/>
          <w:szCs w:val="22"/>
        </w:rPr>
        <w:t>MOIS</w:t>
      </w:r>
      <w:r w:rsidR="007F777E" w:rsidRPr="00814716">
        <w:rPr>
          <w:rFonts w:asciiTheme="minorHAnsi" w:hAnsiTheme="minorHAnsi" w:cstheme="minorHAnsi"/>
          <w:snapToGrid w:val="0"/>
          <w:color w:val="000000" w:themeColor="text1"/>
          <w:sz w:val="22"/>
          <w:szCs w:val="22"/>
        </w:rPr>
        <w:t xml:space="preserve"> shall in no case be responsible or liable for those costs, regardless of the conduct or outcome of the </w:t>
      </w:r>
      <w:r w:rsidR="002169A9" w:rsidRPr="00814716">
        <w:rPr>
          <w:rFonts w:asciiTheme="minorHAnsi" w:hAnsiTheme="minorHAnsi" w:cstheme="minorHAnsi"/>
          <w:snapToGrid w:val="0"/>
          <w:color w:val="000000" w:themeColor="text1"/>
          <w:sz w:val="22"/>
          <w:szCs w:val="22"/>
        </w:rPr>
        <w:t xml:space="preserve">procurement </w:t>
      </w:r>
      <w:r w:rsidR="007F777E" w:rsidRPr="00814716">
        <w:rPr>
          <w:rFonts w:asciiTheme="minorHAnsi" w:hAnsiTheme="minorHAnsi" w:cstheme="minorHAnsi"/>
          <w:snapToGrid w:val="0"/>
          <w:color w:val="000000" w:themeColor="text1"/>
          <w:sz w:val="22"/>
          <w:szCs w:val="22"/>
        </w:rPr>
        <w:t>process.</w:t>
      </w:r>
    </w:p>
    <w:p w14:paraId="081C819A" w14:textId="77777777" w:rsidR="0043159A" w:rsidRPr="00814716" w:rsidRDefault="0043159A">
      <w:pPr>
        <w:pStyle w:val="ListParagraph"/>
        <w:tabs>
          <w:tab w:val="left" w:pos="0"/>
        </w:tabs>
        <w:spacing w:line="240" w:lineRule="auto"/>
        <w:ind w:left="0"/>
        <w:rPr>
          <w:rFonts w:asciiTheme="minorHAnsi" w:hAnsiTheme="minorHAnsi" w:cstheme="minorHAnsi"/>
          <w:bCs/>
          <w:color w:val="000000" w:themeColor="text1"/>
          <w:szCs w:val="22"/>
          <w:lang w:val="en-GB"/>
        </w:rPr>
      </w:pPr>
    </w:p>
    <w:p w14:paraId="48A4A89E" w14:textId="77777777" w:rsidR="00261F7E" w:rsidRPr="00814716" w:rsidRDefault="0006713F" w:rsidP="008E2B9E">
      <w:pPr>
        <w:pStyle w:val="ListParagraph"/>
        <w:numPr>
          <w:ilvl w:val="0"/>
          <w:numId w:val="11"/>
        </w:numPr>
        <w:tabs>
          <w:tab w:val="left" w:pos="0"/>
          <w:tab w:val="left" w:pos="3960"/>
        </w:tabs>
        <w:spacing w:line="240" w:lineRule="auto"/>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 xml:space="preserve">Language </w:t>
      </w:r>
    </w:p>
    <w:p w14:paraId="6FE58DA9" w14:textId="77777777" w:rsidR="00105CA9" w:rsidRPr="00814716" w:rsidRDefault="00105CA9" w:rsidP="005B5BC2">
      <w:pPr>
        <w:ind w:left="720"/>
        <w:jc w:val="both"/>
        <w:rPr>
          <w:rFonts w:asciiTheme="minorHAnsi" w:hAnsiTheme="minorHAnsi" w:cstheme="minorHAnsi"/>
          <w:color w:val="000000" w:themeColor="text1"/>
          <w:sz w:val="22"/>
          <w:szCs w:val="22"/>
        </w:rPr>
      </w:pPr>
    </w:p>
    <w:p w14:paraId="54788B8C" w14:textId="5E1A8B5E" w:rsidR="006A646D" w:rsidRPr="00814716" w:rsidRDefault="001451A2" w:rsidP="006A646D">
      <w:pPr>
        <w:ind w:left="720"/>
        <w:jc w:val="both"/>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 xml:space="preserve">The </w:t>
      </w:r>
      <w:r w:rsidR="00BD1BF4" w:rsidRPr="00814716">
        <w:rPr>
          <w:rFonts w:asciiTheme="minorHAnsi" w:hAnsiTheme="minorHAnsi" w:cstheme="minorHAnsi"/>
          <w:color w:val="000000" w:themeColor="text1"/>
          <w:sz w:val="22"/>
          <w:szCs w:val="22"/>
        </w:rPr>
        <w:t>Bid</w:t>
      </w:r>
      <w:r w:rsidRPr="00814716">
        <w:rPr>
          <w:rFonts w:asciiTheme="minorHAnsi" w:hAnsiTheme="minorHAnsi" w:cstheme="minorHAnsi"/>
          <w:color w:val="000000" w:themeColor="text1"/>
          <w:sz w:val="22"/>
          <w:szCs w:val="22"/>
        </w:rPr>
        <w:t>, as well as</w:t>
      </w:r>
      <w:r w:rsidR="006D2E88" w:rsidRPr="00814716">
        <w:rPr>
          <w:rFonts w:asciiTheme="minorHAnsi" w:hAnsiTheme="minorHAnsi" w:cstheme="minorHAnsi"/>
          <w:color w:val="000000" w:themeColor="text1"/>
          <w:sz w:val="22"/>
          <w:szCs w:val="22"/>
        </w:rPr>
        <w:t xml:space="preserve"> any and</w:t>
      </w:r>
      <w:r w:rsidRPr="00814716">
        <w:rPr>
          <w:rFonts w:asciiTheme="minorHAnsi" w:hAnsiTheme="minorHAnsi" w:cstheme="minorHAnsi"/>
          <w:color w:val="000000" w:themeColor="text1"/>
          <w:sz w:val="22"/>
          <w:szCs w:val="22"/>
        </w:rPr>
        <w:t xml:space="preserve"> all related correspondence exchanged by the </w:t>
      </w:r>
      <w:r w:rsidR="00FC6CFB" w:rsidRPr="00814716">
        <w:rPr>
          <w:rFonts w:asciiTheme="minorHAnsi" w:hAnsiTheme="minorHAnsi" w:cstheme="minorHAnsi"/>
          <w:color w:val="000000" w:themeColor="text1"/>
          <w:sz w:val="22"/>
          <w:szCs w:val="22"/>
        </w:rPr>
        <w:t>Bidder</w:t>
      </w:r>
      <w:r w:rsidRPr="00814716">
        <w:rPr>
          <w:rFonts w:asciiTheme="minorHAnsi" w:hAnsiTheme="minorHAnsi" w:cstheme="minorHAnsi"/>
          <w:color w:val="000000" w:themeColor="text1"/>
          <w:sz w:val="22"/>
          <w:szCs w:val="22"/>
        </w:rPr>
        <w:t xml:space="preserve"> and </w:t>
      </w:r>
      <w:r w:rsidR="00666203">
        <w:rPr>
          <w:rFonts w:asciiTheme="minorHAnsi" w:hAnsiTheme="minorHAnsi" w:cstheme="minorHAnsi"/>
          <w:color w:val="000000" w:themeColor="text1"/>
          <w:sz w:val="22"/>
          <w:szCs w:val="22"/>
        </w:rPr>
        <w:t>MOIS</w:t>
      </w:r>
      <w:r w:rsidRPr="00814716">
        <w:rPr>
          <w:rFonts w:asciiTheme="minorHAnsi" w:hAnsiTheme="minorHAnsi" w:cstheme="minorHAnsi"/>
          <w:color w:val="000000" w:themeColor="text1"/>
          <w:sz w:val="22"/>
          <w:szCs w:val="22"/>
        </w:rPr>
        <w:t>, shall be written in the la</w:t>
      </w:r>
      <w:r w:rsidR="0006713F" w:rsidRPr="00814716">
        <w:rPr>
          <w:rFonts w:asciiTheme="minorHAnsi" w:hAnsiTheme="minorHAnsi" w:cstheme="minorHAnsi"/>
          <w:color w:val="000000" w:themeColor="text1"/>
          <w:sz w:val="22"/>
          <w:szCs w:val="22"/>
        </w:rPr>
        <w:t xml:space="preserve">nguage (s) </w:t>
      </w:r>
      <w:r w:rsidR="006C6650" w:rsidRPr="00814716">
        <w:rPr>
          <w:rFonts w:asciiTheme="minorHAnsi" w:hAnsiTheme="minorHAnsi" w:cstheme="minorHAnsi"/>
          <w:color w:val="000000" w:themeColor="text1"/>
          <w:sz w:val="22"/>
          <w:szCs w:val="22"/>
        </w:rPr>
        <w:t>specified in the</w:t>
      </w:r>
      <w:r w:rsidR="006C6650" w:rsidRPr="00814716">
        <w:rPr>
          <w:rFonts w:asciiTheme="minorHAnsi" w:hAnsiTheme="minorHAnsi" w:cstheme="minorHAnsi"/>
          <w:b/>
          <w:color w:val="000000" w:themeColor="text1"/>
          <w:sz w:val="22"/>
          <w:szCs w:val="22"/>
        </w:rPr>
        <w:t xml:space="preserve"> Data Sheet</w:t>
      </w:r>
      <w:r w:rsidR="001D42E3">
        <w:rPr>
          <w:rFonts w:asciiTheme="minorHAnsi" w:hAnsiTheme="minorHAnsi" w:cstheme="minorHAnsi"/>
          <w:b/>
          <w:color w:val="000000" w:themeColor="text1"/>
          <w:sz w:val="22"/>
          <w:szCs w:val="22"/>
        </w:rPr>
        <w:t xml:space="preserve"> </w:t>
      </w:r>
      <w:r w:rsidR="00656F8B" w:rsidRPr="00814716">
        <w:rPr>
          <w:rFonts w:asciiTheme="minorHAnsi" w:hAnsiTheme="minorHAnsi" w:cstheme="minorHAnsi"/>
          <w:color w:val="000000" w:themeColor="text1"/>
          <w:sz w:val="22"/>
          <w:szCs w:val="22"/>
        </w:rPr>
        <w:t>(</w:t>
      </w:r>
      <w:r w:rsidR="007003CF" w:rsidRPr="00814716">
        <w:rPr>
          <w:rFonts w:asciiTheme="minorHAnsi" w:hAnsiTheme="minorHAnsi" w:cstheme="minorHAnsi"/>
          <w:color w:val="000000" w:themeColor="text1"/>
          <w:sz w:val="22"/>
          <w:szCs w:val="22"/>
        </w:rPr>
        <w:t>DS</w:t>
      </w:r>
      <w:r w:rsidR="00656F8B" w:rsidRPr="00814716">
        <w:rPr>
          <w:rFonts w:asciiTheme="minorHAnsi" w:hAnsiTheme="minorHAnsi" w:cstheme="minorHAnsi"/>
          <w:color w:val="000000" w:themeColor="text1"/>
          <w:sz w:val="22"/>
          <w:szCs w:val="22"/>
        </w:rPr>
        <w:t xml:space="preserve"> No</w:t>
      </w:r>
      <w:r w:rsidR="00A030F8" w:rsidRPr="00814716">
        <w:rPr>
          <w:rFonts w:asciiTheme="minorHAnsi" w:hAnsiTheme="minorHAnsi" w:cstheme="minorHAnsi"/>
          <w:color w:val="000000" w:themeColor="text1"/>
          <w:sz w:val="22"/>
          <w:szCs w:val="22"/>
        </w:rPr>
        <w:t>.</w:t>
      </w:r>
      <w:r w:rsidR="00656F8B" w:rsidRPr="00814716">
        <w:rPr>
          <w:rFonts w:asciiTheme="minorHAnsi" w:hAnsiTheme="minorHAnsi" w:cstheme="minorHAnsi"/>
          <w:color w:val="000000" w:themeColor="text1"/>
          <w:sz w:val="22"/>
          <w:szCs w:val="22"/>
        </w:rPr>
        <w:t xml:space="preserve"> 4)</w:t>
      </w:r>
      <w:r w:rsidRPr="00814716">
        <w:rPr>
          <w:rFonts w:asciiTheme="minorHAnsi" w:hAnsiTheme="minorHAnsi" w:cstheme="minorHAnsi"/>
          <w:color w:val="000000" w:themeColor="text1"/>
          <w:sz w:val="22"/>
          <w:szCs w:val="22"/>
        </w:rPr>
        <w:t xml:space="preserve">.  </w:t>
      </w:r>
    </w:p>
    <w:p w14:paraId="2F8E5D24" w14:textId="77777777" w:rsidR="002D7E71" w:rsidRPr="00814716" w:rsidRDefault="002D7E71" w:rsidP="005B5BC2">
      <w:pPr>
        <w:ind w:left="720"/>
        <w:jc w:val="both"/>
        <w:rPr>
          <w:rFonts w:asciiTheme="minorHAnsi" w:hAnsiTheme="minorHAnsi" w:cstheme="minorHAnsi"/>
          <w:color w:val="000000" w:themeColor="text1"/>
          <w:sz w:val="22"/>
          <w:szCs w:val="22"/>
        </w:rPr>
      </w:pPr>
    </w:p>
    <w:p w14:paraId="0397FB68" w14:textId="77777777" w:rsidR="00D43197" w:rsidRPr="00814716" w:rsidRDefault="00BD1BF4" w:rsidP="008E2B9E">
      <w:pPr>
        <w:pStyle w:val="ListParagraph"/>
        <w:numPr>
          <w:ilvl w:val="0"/>
          <w:numId w:val="11"/>
        </w:numPr>
        <w:tabs>
          <w:tab w:val="left" w:pos="0"/>
        </w:tabs>
        <w:spacing w:line="240" w:lineRule="auto"/>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Bid</w:t>
      </w:r>
      <w:r w:rsidR="006C6650" w:rsidRPr="00814716">
        <w:rPr>
          <w:rFonts w:asciiTheme="minorHAnsi" w:hAnsiTheme="minorHAnsi" w:cstheme="minorHAnsi"/>
          <w:b/>
          <w:bCs/>
          <w:color w:val="000000" w:themeColor="text1"/>
          <w:szCs w:val="22"/>
          <w:lang w:val="en-GB"/>
        </w:rPr>
        <w:t xml:space="preserve"> Submission Form</w:t>
      </w:r>
    </w:p>
    <w:p w14:paraId="789489A3" w14:textId="77777777" w:rsidR="00105CA9" w:rsidRPr="00814716" w:rsidRDefault="00105CA9" w:rsidP="005B5BC2">
      <w:pPr>
        <w:pStyle w:val="ListParagraph"/>
        <w:tabs>
          <w:tab w:val="left" w:pos="0"/>
        </w:tabs>
        <w:spacing w:line="240" w:lineRule="auto"/>
        <w:rPr>
          <w:rFonts w:asciiTheme="minorHAnsi" w:hAnsiTheme="minorHAnsi" w:cstheme="minorHAnsi"/>
          <w:bCs/>
          <w:color w:val="000000" w:themeColor="text1"/>
          <w:szCs w:val="22"/>
          <w:lang w:val="en-GB"/>
        </w:rPr>
      </w:pPr>
    </w:p>
    <w:p w14:paraId="75712FA4" w14:textId="77777777" w:rsidR="00D43197" w:rsidRPr="00814716" w:rsidRDefault="009D6C23" w:rsidP="005B5BC2">
      <w:pPr>
        <w:pStyle w:val="ListParagraph"/>
        <w:tabs>
          <w:tab w:val="left" w:pos="0"/>
        </w:tabs>
        <w:spacing w:line="240" w:lineRule="auto"/>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 xml:space="preserve">The </w:t>
      </w:r>
      <w:r w:rsidR="00FC6CFB" w:rsidRPr="00814716">
        <w:rPr>
          <w:rFonts w:asciiTheme="minorHAnsi" w:hAnsiTheme="minorHAnsi" w:cstheme="minorHAnsi"/>
          <w:bCs/>
          <w:color w:val="000000" w:themeColor="text1"/>
          <w:szCs w:val="22"/>
          <w:lang w:val="en-GB"/>
        </w:rPr>
        <w:t>Bidder</w:t>
      </w:r>
      <w:r w:rsidRPr="00814716">
        <w:rPr>
          <w:rFonts w:asciiTheme="minorHAnsi" w:hAnsiTheme="minorHAnsi" w:cstheme="minorHAnsi"/>
          <w:bCs/>
          <w:color w:val="000000" w:themeColor="text1"/>
          <w:szCs w:val="22"/>
          <w:lang w:val="en-GB"/>
        </w:rPr>
        <w:t xml:space="preserve"> shall submit the </w:t>
      </w:r>
      <w:r w:rsidR="00BD1BF4" w:rsidRPr="00814716">
        <w:rPr>
          <w:rFonts w:asciiTheme="minorHAnsi" w:hAnsiTheme="minorHAnsi" w:cstheme="minorHAnsi"/>
          <w:bCs/>
          <w:color w:val="000000" w:themeColor="text1"/>
          <w:szCs w:val="22"/>
          <w:lang w:val="en-GB"/>
        </w:rPr>
        <w:t>Bid</w:t>
      </w:r>
      <w:r w:rsidRPr="00814716">
        <w:rPr>
          <w:rFonts w:asciiTheme="minorHAnsi" w:hAnsiTheme="minorHAnsi" w:cstheme="minorHAnsi"/>
          <w:bCs/>
          <w:color w:val="000000" w:themeColor="text1"/>
          <w:szCs w:val="22"/>
          <w:lang w:val="en-GB"/>
        </w:rPr>
        <w:t xml:space="preserve"> Submission Form using the form </w:t>
      </w:r>
      <w:r w:rsidR="006D2E88" w:rsidRPr="00814716">
        <w:rPr>
          <w:rFonts w:asciiTheme="minorHAnsi" w:hAnsiTheme="minorHAnsi" w:cstheme="minorHAnsi"/>
          <w:bCs/>
          <w:color w:val="000000" w:themeColor="text1"/>
          <w:szCs w:val="22"/>
          <w:lang w:val="en-GB"/>
        </w:rPr>
        <w:t xml:space="preserve">provided </w:t>
      </w:r>
      <w:r w:rsidRPr="00814716">
        <w:rPr>
          <w:rFonts w:asciiTheme="minorHAnsi" w:hAnsiTheme="minorHAnsi" w:cstheme="minorHAnsi"/>
          <w:bCs/>
          <w:color w:val="000000" w:themeColor="text1"/>
          <w:szCs w:val="22"/>
          <w:lang w:val="en-GB"/>
        </w:rPr>
        <w:t xml:space="preserve">in Section 4 of </w:t>
      </w:r>
      <w:r w:rsidR="006D2E88" w:rsidRPr="00814716">
        <w:rPr>
          <w:rFonts w:asciiTheme="minorHAnsi" w:hAnsiTheme="minorHAnsi" w:cstheme="minorHAnsi"/>
          <w:bCs/>
          <w:color w:val="000000" w:themeColor="text1"/>
          <w:szCs w:val="22"/>
          <w:lang w:val="en-GB"/>
        </w:rPr>
        <w:t xml:space="preserve">this </w:t>
      </w:r>
      <w:r w:rsidR="00BB49D1" w:rsidRPr="00814716">
        <w:rPr>
          <w:rFonts w:asciiTheme="minorHAnsi" w:hAnsiTheme="minorHAnsi" w:cstheme="minorHAnsi"/>
          <w:bCs/>
          <w:color w:val="000000" w:themeColor="text1"/>
          <w:szCs w:val="22"/>
          <w:lang w:val="en-GB"/>
        </w:rPr>
        <w:t>ITB</w:t>
      </w:r>
      <w:r w:rsidRPr="00814716">
        <w:rPr>
          <w:rFonts w:asciiTheme="minorHAnsi" w:hAnsiTheme="minorHAnsi" w:cstheme="minorHAnsi"/>
          <w:bCs/>
          <w:color w:val="000000" w:themeColor="text1"/>
          <w:szCs w:val="22"/>
          <w:lang w:val="en-GB"/>
        </w:rPr>
        <w:t>.</w:t>
      </w:r>
    </w:p>
    <w:p w14:paraId="123DA97B" w14:textId="77777777" w:rsidR="00003EA5" w:rsidRPr="00814716" w:rsidRDefault="00003EA5" w:rsidP="00B10E32">
      <w:pPr>
        <w:rPr>
          <w:rFonts w:asciiTheme="minorHAnsi" w:hAnsiTheme="minorHAnsi" w:cstheme="minorHAnsi"/>
          <w:b/>
          <w:bCs/>
          <w:color w:val="000000" w:themeColor="text1"/>
          <w:sz w:val="22"/>
          <w:szCs w:val="22"/>
          <w:lang w:val="en-GB"/>
        </w:rPr>
      </w:pPr>
    </w:p>
    <w:p w14:paraId="629B93BF" w14:textId="77777777" w:rsidR="003F39B1" w:rsidRPr="00814716" w:rsidRDefault="00F920FE" w:rsidP="008E2B9E">
      <w:pPr>
        <w:pStyle w:val="ListParagraph"/>
        <w:numPr>
          <w:ilvl w:val="0"/>
          <w:numId w:val="11"/>
        </w:numPr>
        <w:rPr>
          <w:rFonts w:asciiTheme="minorHAnsi" w:hAnsiTheme="minorHAnsi" w:cstheme="minorHAnsi"/>
          <w:b/>
          <w:bCs/>
          <w:color w:val="000000" w:themeColor="text1"/>
          <w:szCs w:val="22"/>
          <w:u w:val="single"/>
          <w:lang w:val="en-GB"/>
        </w:rPr>
      </w:pPr>
      <w:r w:rsidRPr="00814716">
        <w:rPr>
          <w:rFonts w:asciiTheme="minorHAnsi" w:hAnsiTheme="minorHAnsi" w:cstheme="minorHAnsi"/>
          <w:b/>
          <w:bCs/>
          <w:color w:val="000000" w:themeColor="text1"/>
          <w:szCs w:val="22"/>
          <w:lang w:val="en-GB"/>
        </w:rPr>
        <w:t>Price Schedule</w:t>
      </w:r>
    </w:p>
    <w:p w14:paraId="057FEBD8" w14:textId="77777777" w:rsidR="00D42A97" w:rsidRPr="00814716" w:rsidRDefault="00D42A97" w:rsidP="005B5BC2">
      <w:pPr>
        <w:ind w:left="720"/>
        <w:jc w:val="both"/>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T</w:t>
      </w:r>
      <w:r w:rsidR="00D3501B" w:rsidRPr="00814716">
        <w:rPr>
          <w:rFonts w:asciiTheme="minorHAnsi" w:hAnsiTheme="minorHAnsi" w:cstheme="minorHAnsi"/>
          <w:color w:val="000000" w:themeColor="text1"/>
          <w:sz w:val="22"/>
          <w:szCs w:val="22"/>
        </w:rPr>
        <w:t xml:space="preserve">he </w:t>
      </w:r>
      <w:r w:rsidR="00F920FE" w:rsidRPr="00814716">
        <w:rPr>
          <w:rFonts w:asciiTheme="minorHAnsi" w:hAnsiTheme="minorHAnsi" w:cstheme="minorHAnsi"/>
          <w:color w:val="000000" w:themeColor="text1"/>
          <w:sz w:val="22"/>
          <w:szCs w:val="22"/>
        </w:rPr>
        <w:t>Price Schedule</w:t>
      </w:r>
      <w:r w:rsidR="00D3501B" w:rsidRPr="00814716">
        <w:rPr>
          <w:rFonts w:asciiTheme="minorHAnsi" w:hAnsiTheme="minorHAnsi" w:cstheme="minorHAnsi"/>
          <w:color w:val="000000" w:themeColor="text1"/>
          <w:sz w:val="22"/>
          <w:szCs w:val="22"/>
        </w:rPr>
        <w:t xml:space="preserve"> shall be prepared using the attached standard form (Section </w:t>
      </w:r>
      <w:r w:rsidR="00086705" w:rsidRPr="00814716">
        <w:rPr>
          <w:rFonts w:asciiTheme="minorHAnsi" w:hAnsiTheme="minorHAnsi" w:cstheme="minorHAnsi"/>
          <w:color w:val="000000" w:themeColor="text1"/>
          <w:sz w:val="22"/>
          <w:szCs w:val="22"/>
        </w:rPr>
        <w:t>7</w:t>
      </w:r>
      <w:r w:rsidR="00D3501B" w:rsidRPr="00814716">
        <w:rPr>
          <w:rFonts w:asciiTheme="minorHAnsi" w:hAnsiTheme="minorHAnsi" w:cstheme="minorHAnsi"/>
          <w:color w:val="000000" w:themeColor="text1"/>
          <w:sz w:val="22"/>
          <w:szCs w:val="22"/>
        </w:rPr>
        <w:t>).</w:t>
      </w:r>
      <w:r w:rsidR="00CE70B9" w:rsidRPr="00814716">
        <w:rPr>
          <w:rFonts w:asciiTheme="minorHAnsi" w:hAnsiTheme="minorHAnsi" w:cstheme="minorHAnsi"/>
          <w:color w:val="000000" w:themeColor="text1"/>
          <w:sz w:val="22"/>
          <w:szCs w:val="22"/>
        </w:rPr>
        <w:t xml:space="preserve">   It shall list all </w:t>
      </w:r>
      <w:r w:rsidR="00DF1AF4" w:rsidRPr="00814716">
        <w:rPr>
          <w:rFonts w:asciiTheme="minorHAnsi" w:hAnsiTheme="minorHAnsi" w:cstheme="minorHAnsi"/>
          <w:color w:val="000000" w:themeColor="text1"/>
          <w:sz w:val="22"/>
          <w:szCs w:val="22"/>
        </w:rPr>
        <w:t xml:space="preserve">major </w:t>
      </w:r>
      <w:r w:rsidR="00CE70B9" w:rsidRPr="00814716">
        <w:rPr>
          <w:rFonts w:asciiTheme="minorHAnsi" w:hAnsiTheme="minorHAnsi" w:cstheme="minorHAnsi"/>
          <w:color w:val="000000" w:themeColor="text1"/>
          <w:sz w:val="22"/>
          <w:szCs w:val="22"/>
        </w:rPr>
        <w:t>cost</w:t>
      </w:r>
      <w:r w:rsidR="00DF1AF4" w:rsidRPr="00814716">
        <w:rPr>
          <w:rFonts w:asciiTheme="minorHAnsi" w:hAnsiTheme="minorHAnsi" w:cstheme="minorHAnsi"/>
          <w:color w:val="000000" w:themeColor="text1"/>
          <w:sz w:val="22"/>
          <w:szCs w:val="22"/>
        </w:rPr>
        <w:t xml:space="preserve"> component</w:t>
      </w:r>
      <w:r w:rsidR="00CE70B9" w:rsidRPr="00814716">
        <w:rPr>
          <w:rFonts w:asciiTheme="minorHAnsi" w:hAnsiTheme="minorHAnsi" w:cstheme="minorHAnsi"/>
          <w:color w:val="000000" w:themeColor="text1"/>
          <w:sz w:val="22"/>
          <w:szCs w:val="22"/>
        </w:rPr>
        <w:t xml:space="preserve">s associated with the </w:t>
      </w:r>
      <w:r w:rsidR="00A204A2" w:rsidRPr="00814716">
        <w:rPr>
          <w:rFonts w:asciiTheme="minorHAnsi" w:hAnsiTheme="minorHAnsi" w:cstheme="minorHAnsi"/>
          <w:color w:val="000000" w:themeColor="text1"/>
          <w:sz w:val="22"/>
          <w:szCs w:val="22"/>
        </w:rPr>
        <w:t xml:space="preserve">goods and related </w:t>
      </w:r>
      <w:r w:rsidR="00CE70B9" w:rsidRPr="00814716">
        <w:rPr>
          <w:rFonts w:asciiTheme="minorHAnsi" w:hAnsiTheme="minorHAnsi" w:cstheme="minorHAnsi"/>
          <w:color w:val="000000" w:themeColor="text1"/>
          <w:sz w:val="22"/>
          <w:szCs w:val="22"/>
        </w:rPr>
        <w:t>services</w:t>
      </w:r>
      <w:r w:rsidR="00DF1AF4" w:rsidRPr="00814716">
        <w:rPr>
          <w:rFonts w:asciiTheme="minorHAnsi" w:hAnsiTheme="minorHAnsi" w:cstheme="minorHAnsi"/>
          <w:color w:val="000000" w:themeColor="text1"/>
          <w:sz w:val="22"/>
          <w:szCs w:val="22"/>
        </w:rPr>
        <w:t>, and the detailed breakdown of such costs</w:t>
      </w:r>
      <w:r w:rsidR="00CE70B9" w:rsidRPr="00814716">
        <w:rPr>
          <w:rFonts w:asciiTheme="minorHAnsi" w:hAnsiTheme="minorHAnsi" w:cstheme="minorHAnsi"/>
          <w:color w:val="000000" w:themeColor="text1"/>
          <w:sz w:val="22"/>
          <w:szCs w:val="22"/>
        </w:rPr>
        <w:t xml:space="preserve">.  </w:t>
      </w:r>
    </w:p>
    <w:p w14:paraId="17876EB3" w14:textId="77777777" w:rsidR="00201B51" w:rsidRPr="00814716" w:rsidRDefault="00201B51" w:rsidP="00185926">
      <w:pPr>
        <w:rPr>
          <w:rFonts w:asciiTheme="minorHAnsi" w:hAnsiTheme="minorHAnsi" w:cstheme="minorHAnsi"/>
          <w:b/>
          <w:bCs/>
          <w:color w:val="000000" w:themeColor="text1"/>
          <w:szCs w:val="22"/>
          <w:lang w:val="en-GB"/>
        </w:rPr>
      </w:pPr>
    </w:p>
    <w:p w14:paraId="41AE8977" w14:textId="77777777" w:rsidR="003E464A" w:rsidRPr="00814716" w:rsidRDefault="003E464A" w:rsidP="008E2B9E">
      <w:pPr>
        <w:pStyle w:val="ListParagraph"/>
        <w:numPr>
          <w:ilvl w:val="0"/>
          <w:numId w:val="11"/>
        </w:numPr>
        <w:spacing w:line="240" w:lineRule="auto"/>
        <w:ind w:hanging="390"/>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 xml:space="preserve">Currencies </w:t>
      </w:r>
    </w:p>
    <w:p w14:paraId="5FDC7C29" w14:textId="77777777" w:rsidR="00105CA9" w:rsidRPr="00814716" w:rsidRDefault="00105CA9" w:rsidP="005B5BC2">
      <w:pPr>
        <w:ind w:left="720"/>
        <w:jc w:val="both"/>
        <w:rPr>
          <w:rFonts w:asciiTheme="minorHAnsi" w:hAnsiTheme="minorHAnsi" w:cstheme="minorHAnsi"/>
          <w:iCs/>
          <w:color w:val="000000" w:themeColor="text1"/>
          <w:sz w:val="22"/>
          <w:szCs w:val="22"/>
        </w:rPr>
      </w:pPr>
    </w:p>
    <w:p w14:paraId="28941A3F" w14:textId="3B61895D" w:rsidR="00742A88" w:rsidRPr="002B5228" w:rsidRDefault="003E464A" w:rsidP="002B5228">
      <w:pPr>
        <w:ind w:left="720"/>
        <w:jc w:val="both"/>
        <w:rPr>
          <w:rFonts w:asciiTheme="minorHAnsi" w:hAnsiTheme="minorHAnsi" w:cstheme="minorHAnsi"/>
          <w:iCs/>
          <w:color w:val="000000" w:themeColor="text1"/>
          <w:sz w:val="22"/>
          <w:szCs w:val="22"/>
        </w:rPr>
      </w:pPr>
      <w:r w:rsidRPr="00814716">
        <w:rPr>
          <w:rFonts w:asciiTheme="minorHAnsi" w:hAnsiTheme="minorHAnsi" w:cstheme="minorHAnsi"/>
          <w:iCs/>
          <w:color w:val="000000" w:themeColor="text1"/>
          <w:sz w:val="22"/>
          <w:szCs w:val="22"/>
        </w:rPr>
        <w:t xml:space="preserve">All prices shall be quoted </w:t>
      </w:r>
      <w:r w:rsidR="00742A88" w:rsidRPr="00814716">
        <w:rPr>
          <w:rFonts w:asciiTheme="minorHAnsi" w:hAnsiTheme="minorHAnsi" w:cstheme="minorHAnsi"/>
          <w:iCs/>
          <w:color w:val="000000" w:themeColor="text1"/>
          <w:sz w:val="22"/>
          <w:szCs w:val="22"/>
        </w:rPr>
        <w:t xml:space="preserve">in </w:t>
      </w:r>
      <w:r w:rsidR="00086705" w:rsidRPr="00814716">
        <w:rPr>
          <w:rFonts w:asciiTheme="minorHAnsi" w:hAnsiTheme="minorHAnsi" w:cstheme="minorHAnsi"/>
          <w:iCs/>
          <w:color w:val="000000" w:themeColor="text1"/>
          <w:sz w:val="22"/>
          <w:szCs w:val="22"/>
        </w:rPr>
        <w:t xml:space="preserve">the currency </w:t>
      </w:r>
      <w:r w:rsidR="0043159A" w:rsidRPr="00814716">
        <w:rPr>
          <w:rFonts w:asciiTheme="minorHAnsi" w:hAnsiTheme="minorHAnsi" w:cstheme="minorHAnsi"/>
          <w:iCs/>
          <w:color w:val="000000" w:themeColor="text1"/>
          <w:sz w:val="22"/>
          <w:szCs w:val="22"/>
        </w:rPr>
        <w:t>indicated in the</w:t>
      </w:r>
      <w:r w:rsidR="0043159A" w:rsidRPr="00814716">
        <w:rPr>
          <w:rFonts w:asciiTheme="minorHAnsi" w:hAnsiTheme="minorHAnsi" w:cstheme="minorHAnsi"/>
          <w:b/>
          <w:iCs/>
          <w:color w:val="000000" w:themeColor="text1"/>
          <w:sz w:val="22"/>
          <w:szCs w:val="22"/>
        </w:rPr>
        <w:t xml:space="preserve"> Data Sheet</w:t>
      </w:r>
      <w:r w:rsidR="001D42E3">
        <w:rPr>
          <w:rFonts w:asciiTheme="minorHAnsi" w:hAnsiTheme="minorHAnsi" w:cstheme="minorHAnsi"/>
          <w:b/>
          <w:iCs/>
          <w:color w:val="000000" w:themeColor="text1"/>
          <w:sz w:val="22"/>
          <w:szCs w:val="22"/>
        </w:rPr>
        <w:t xml:space="preserve"> </w:t>
      </w:r>
      <w:r w:rsidR="00514298" w:rsidRPr="00814716">
        <w:rPr>
          <w:rFonts w:asciiTheme="minorHAnsi" w:hAnsiTheme="minorHAnsi" w:cstheme="minorHAnsi"/>
          <w:iCs/>
          <w:color w:val="000000" w:themeColor="text1"/>
          <w:sz w:val="22"/>
          <w:szCs w:val="22"/>
        </w:rPr>
        <w:t>(</w:t>
      </w:r>
      <w:proofErr w:type="spellStart"/>
      <w:r w:rsidR="007003CF" w:rsidRPr="00814716">
        <w:rPr>
          <w:rFonts w:asciiTheme="minorHAnsi" w:hAnsiTheme="minorHAnsi" w:cstheme="minorHAnsi"/>
          <w:iCs/>
          <w:color w:val="000000" w:themeColor="text1"/>
          <w:sz w:val="22"/>
          <w:szCs w:val="22"/>
        </w:rPr>
        <w:t>DS</w:t>
      </w:r>
      <w:r w:rsidR="00964112" w:rsidRPr="00814716">
        <w:rPr>
          <w:rFonts w:asciiTheme="minorHAnsi" w:hAnsiTheme="minorHAnsi" w:cstheme="minorHAnsi"/>
          <w:iCs/>
          <w:color w:val="000000" w:themeColor="text1"/>
          <w:sz w:val="22"/>
          <w:szCs w:val="22"/>
        </w:rPr>
        <w:t>no</w:t>
      </w:r>
      <w:proofErr w:type="spellEnd"/>
      <w:r w:rsidR="00964112" w:rsidRPr="00814716">
        <w:rPr>
          <w:rFonts w:asciiTheme="minorHAnsi" w:hAnsiTheme="minorHAnsi" w:cstheme="minorHAnsi"/>
          <w:iCs/>
          <w:color w:val="000000" w:themeColor="text1"/>
          <w:sz w:val="22"/>
          <w:szCs w:val="22"/>
        </w:rPr>
        <w:t>.</w:t>
      </w:r>
      <w:r w:rsidR="00514298" w:rsidRPr="00814716">
        <w:rPr>
          <w:rFonts w:asciiTheme="minorHAnsi" w:hAnsiTheme="minorHAnsi" w:cstheme="minorHAnsi"/>
          <w:iCs/>
          <w:color w:val="000000" w:themeColor="text1"/>
          <w:sz w:val="22"/>
          <w:szCs w:val="22"/>
        </w:rPr>
        <w:t xml:space="preserve"> 1</w:t>
      </w:r>
      <w:r w:rsidR="00443E95" w:rsidRPr="00814716">
        <w:rPr>
          <w:rFonts w:asciiTheme="minorHAnsi" w:hAnsiTheme="minorHAnsi" w:cstheme="minorHAnsi"/>
          <w:iCs/>
          <w:color w:val="000000" w:themeColor="text1"/>
          <w:sz w:val="22"/>
          <w:szCs w:val="22"/>
        </w:rPr>
        <w:t>5</w:t>
      </w:r>
      <w:r w:rsidR="00514298" w:rsidRPr="00814716">
        <w:rPr>
          <w:rFonts w:asciiTheme="minorHAnsi" w:hAnsiTheme="minorHAnsi" w:cstheme="minorHAnsi"/>
          <w:iCs/>
          <w:color w:val="000000" w:themeColor="text1"/>
          <w:sz w:val="22"/>
          <w:szCs w:val="22"/>
        </w:rPr>
        <w:t>)</w:t>
      </w:r>
      <w:r w:rsidR="0043159A" w:rsidRPr="00814716">
        <w:rPr>
          <w:rFonts w:asciiTheme="minorHAnsi" w:hAnsiTheme="minorHAnsi" w:cstheme="minorHAnsi"/>
          <w:iCs/>
          <w:color w:val="000000" w:themeColor="text1"/>
          <w:sz w:val="22"/>
          <w:szCs w:val="22"/>
        </w:rPr>
        <w:t>.</w:t>
      </w:r>
    </w:p>
    <w:p w14:paraId="54BFA533" w14:textId="77777777" w:rsidR="00727377" w:rsidRPr="00814716" w:rsidRDefault="00727377">
      <w:pPr>
        <w:pStyle w:val="BankNormal"/>
        <w:spacing w:after="0"/>
        <w:jc w:val="both"/>
        <w:rPr>
          <w:rFonts w:asciiTheme="minorHAnsi" w:hAnsiTheme="minorHAnsi" w:cstheme="minorHAnsi"/>
          <w:b/>
          <w:color w:val="000000" w:themeColor="text1"/>
          <w:sz w:val="22"/>
          <w:szCs w:val="22"/>
        </w:rPr>
      </w:pPr>
    </w:p>
    <w:p w14:paraId="573165D9" w14:textId="77777777" w:rsidR="0043159A" w:rsidRPr="00814716" w:rsidRDefault="003A75D7" w:rsidP="008E2B9E">
      <w:pPr>
        <w:pStyle w:val="ListParagraph"/>
        <w:numPr>
          <w:ilvl w:val="0"/>
          <w:numId w:val="11"/>
        </w:numPr>
        <w:tabs>
          <w:tab w:val="left" w:pos="0"/>
        </w:tabs>
        <w:spacing w:line="240" w:lineRule="auto"/>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lastRenderedPageBreak/>
        <w:t>Validity</w:t>
      </w:r>
      <w:r w:rsidR="00C17AEB" w:rsidRPr="00814716">
        <w:rPr>
          <w:rFonts w:asciiTheme="minorHAnsi" w:hAnsiTheme="minorHAnsi" w:cstheme="minorHAnsi"/>
          <w:b/>
          <w:bCs/>
          <w:color w:val="000000" w:themeColor="text1"/>
          <w:szCs w:val="22"/>
          <w:lang w:val="en-GB"/>
        </w:rPr>
        <w:t xml:space="preserve"> Period</w:t>
      </w:r>
    </w:p>
    <w:p w14:paraId="1D1D2B3F" w14:textId="77777777" w:rsidR="00FD3227" w:rsidRPr="00814716" w:rsidRDefault="00FD3227" w:rsidP="005B5BC2">
      <w:pPr>
        <w:tabs>
          <w:tab w:val="left" w:pos="0"/>
        </w:tabs>
        <w:jc w:val="both"/>
        <w:rPr>
          <w:rFonts w:asciiTheme="minorHAnsi" w:hAnsiTheme="minorHAnsi" w:cstheme="minorHAnsi"/>
          <w:color w:val="000000" w:themeColor="text1"/>
          <w:szCs w:val="22"/>
        </w:rPr>
      </w:pPr>
    </w:p>
    <w:p w14:paraId="0310DB91" w14:textId="63126307" w:rsidR="003A75D7" w:rsidRPr="00814716" w:rsidRDefault="007306D4" w:rsidP="00C00868">
      <w:pPr>
        <w:tabs>
          <w:tab w:val="left" w:pos="1260"/>
        </w:tabs>
        <w:ind w:left="1260" w:hanging="54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17</w:t>
      </w:r>
      <w:r w:rsidR="00C17AEB" w:rsidRPr="00814716">
        <w:rPr>
          <w:rFonts w:asciiTheme="minorHAnsi" w:hAnsiTheme="minorHAnsi" w:cstheme="minorHAnsi"/>
          <w:color w:val="000000" w:themeColor="text1"/>
          <w:sz w:val="22"/>
          <w:szCs w:val="22"/>
        </w:rPr>
        <w:t xml:space="preserve">.1 </w:t>
      </w:r>
      <w:r w:rsidR="0045206B" w:rsidRPr="00814716">
        <w:rPr>
          <w:rFonts w:asciiTheme="minorHAnsi" w:hAnsiTheme="minorHAnsi" w:cstheme="minorHAnsi"/>
          <w:color w:val="000000" w:themeColor="text1"/>
          <w:sz w:val="22"/>
          <w:szCs w:val="22"/>
        </w:rPr>
        <w:tab/>
      </w:r>
      <w:r w:rsidR="00337791" w:rsidRPr="00814716">
        <w:rPr>
          <w:rFonts w:asciiTheme="minorHAnsi" w:hAnsiTheme="minorHAnsi" w:cstheme="minorHAnsi"/>
          <w:color w:val="000000" w:themeColor="text1"/>
          <w:sz w:val="22"/>
          <w:szCs w:val="22"/>
        </w:rPr>
        <w:t>Bid</w:t>
      </w:r>
      <w:r w:rsidR="003A75D7" w:rsidRPr="00814716">
        <w:rPr>
          <w:rFonts w:asciiTheme="minorHAnsi" w:hAnsiTheme="minorHAnsi" w:cstheme="minorHAnsi"/>
          <w:color w:val="000000" w:themeColor="text1"/>
          <w:sz w:val="22"/>
          <w:szCs w:val="22"/>
        </w:rPr>
        <w:t xml:space="preserve"> shall remain valid for the period specified in the </w:t>
      </w:r>
      <w:r w:rsidR="003A75D7" w:rsidRPr="00814716">
        <w:rPr>
          <w:rFonts w:asciiTheme="minorHAnsi" w:hAnsiTheme="minorHAnsi" w:cstheme="minorHAnsi"/>
          <w:b/>
          <w:color w:val="000000" w:themeColor="text1"/>
          <w:sz w:val="22"/>
          <w:szCs w:val="22"/>
        </w:rPr>
        <w:t>Data Sheet</w:t>
      </w:r>
      <w:r w:rsidR="001D42E3">
        <w:rPr>
          <w:rFonts w:asciiTheme="minorHAnsi" w:hAnsiTheme="minorHAnsi" w:cstheme="minorHAnsi"/>
          <w:b/>
          <w:color w:val="000000" w:themeColor="text1"/>
          <w:sz w:val="22"/>
          <w:szCs w:val="22"/>
        </w:rPr>
        <w:t xml:space="preserve"> </w:t>
      </w:r>
      <w:r w:rsidR="00514298" w:rsidRPr="00814716">
        <w:rPr>
          <w:rFonts w:asciiTheme="minorHAnsi" w:hAnsiTheme="minorHAnsi" w:cstheme="minorHAnsi"/>
          <w:color w:val="000000" w:themeColor="text1"/>
          <w:sz w:val="22"/>
          <w:szCs w:val="22"/>
        </w:rPr>
        <w:t>(</w:t>
      </w:r>
      <w:proofErr w:type="spellStart"/>
      <w:r w:rsidR="007003CF" w:rsidRPr="00814716">
        <w:rPr>
          <w:rFonts w:asciiTheme="minorHAnsi" w:hAnsiTheme="minorHAnsi" w:cstheme="minorHAnsi"/>
          <w:color w:val="000000" w:themeColor="text1"/>
          <w:sz w:val="22"/>
          <w:szCs w:val="22"/>
        </w:rPr>
        <w:t>DS</w:t>
      </w:r>
      <w:r w:rsidR="00964112" w:rsidRPr="00814716">
        <w:rPr>
          <w:rFonts w:asciiTheme="minorHAnsi" w:hAnsiTheme="minorHAnsi" w:cstheme="minorHAnsi"/>
          <w:color w:val="000000" w:themeColor="text1"/>
          <w:sz w:val="22"/>
          <w:szCs w:val="22"/>
        </w:rPr>
        <w:t>no</w:t>
      </w:r>
      <w:proofErr w:type="spellEnd"/>
      <w:r w:rsidR="00964112" w:rsidRPr="00814716">
        <w:rPr>
          <w:rFonts w:asciiTheme="minorHAnsi" w:hAnsiTheme="minorHAnsi" w:cstheme="minorHAnsi"/>
          <w:color w:val="000000" w:themeColor="text1"/>
          <w:sz w:val="22"/>
          <w:szCs w:val="22"/>
        </w:rPr>
        <w:t>.</w:t>
      </w:r>
      <w:r w:rsidR="00514298" w:rsidRPr="00814716">
        <w:rPr>
          <w:rFonts w:asciiTheme="minorHAnsi" w:hAnsiTheme="minorHAnsi" w:cstheme="minorHAnsi"/>
          <w:color w:val="000000" w:themeColor="text1"/>
          <w:sz w:val="22"/>
          <w:szCs w:val="22"/>
        </w:rPr>
        <w:t xml:space="preserve"> 8)</w:t>
      </w:r>
      <w:r w:rsidR="00A945D7" w:rsidRPr="00814716">
        <w:rPr>
          <w:rFonts w:asciiTheme="minorHAnsi" w:hAnsiTheme="minorHAnsi" w:cstheme="minorHAnsi"/>
          <w:color w:val="000000" w:themeColor="text1"/>
          <w:sz w:val="22"/>
          <w:szCs w:val="22"/>
        </w:rPr>
        <w:t>, commencing on</w:t>
      </w:r>
      <w:r w:rsidR="003A75D7" w:rsidRPr="00814716">
        <w:rPr>
          <w:rFonts w:asciiTheme="minorHAnsi" w:hAnsiTheme="minorHAnsi" w:cstheme="minorHAnsi"/>
          <w:color w:val="000000" w:themeColor="text1"/>
          <w:sz w:val="22"/>
          <w:szCs w:val="22"/>
        </w:rPr>
        <w:t xml:space="preserve"> the submission deadline date </w:t>
      </w:r>
      <w:r w:rsidR="00AD6B44" w:rsidRPr="00814716">
        <w:rPr>
          <w:rFonts w:asciiTheme="minorHAnsi" w:hAnsiTheme="minorHAnsi" w:cstheme="minorHAnsi"/>
          <w:color w:val="000000" w:themeColor="text1"/>
          <w:sz w:val="22"/>
          <w:szCs w:val="22"/>
        </w:rPr>
        <w:t>also indicated</w:t>
      </w:r>
      <w:r w:rsidR="0043159A" w:rsidRPr="00814716">
        <w:rPr>
          <w:rFonts w:asciiTheme="minorHAnsi" w:hAnsiTheme="minorHAnsi" w:cstheme="minorHAnsi"/>
          <w:color w:val="000000" w:themeColor="text1"/>
          <w:sz w:val="22"/>
          <w:szCs w:val="22"/>
        </w:rPr>
        <w:t xml:space="preserve"> in the</w:t>
      </w:r>
      <w:r w:rsidR="0043159A" w:rsidRPr="00814716">
        <w:rPr>
          <w:rFonts w:asciiTheme="minorHAnsi" w:hAnsiTheme="minorHAnsi" w:cstheme="minorHAnsi"/>
          <w:b/>
          <w:color w:val="000000" w:themeColor="text1"/>
          <w:sz w:val="22"/>
          <w:szCs w:val="22"/>
        </w:rPr>
        <w:t xml:space="preserve"> Data Sheet</w:t>
      </w:r>
      <w:r w:rsidR="001D42E3">
        <w:rPr>
          <w:rFonts w:asciiTheme="minorHAnsi" w:hAnsiTheme="minorHAnsi" w:cstheme="minorHAnsi"/>
          <w:b/>
          <w:color w:val="000000" w:themeColor="text1"/>
          <w:sz w:val="22"/>
          <w:szCs w:val="22"/>
        </w:rPr>
        <w:t xml:space="preserve"> </w:t>
      </w:r>
      <w:r w:rsidR="00514298" w:rsidRPr="00814716">
        <w:rPr>
          <w:rFonts w:asciiTheme="minorHAnsi" w:hAnsiTheme="minorHAnsi" w:cstheme="minorHAnsi"/>
          <w:color w:val="000000" w:themeColor="text1"/>
          <w:sz w:val="22"/>
          <w:szCs w:val="22"/>
        </w:rPr>
        <w:t>(</w:t>
      </w:r>
      <w:proofErr w:type="spellStart"/>
      <w:r w:rsidR="007003CF" w:rsidRPr="00814716">
        <w:rPr>
          <w:rFonts w:asciiTheme="minorHAnsi" w:hAnsiTheme="minorHAnsi" w:cstheme="minorHAnsi"/>
          <w:color w:val="000000" w:themeColor="text1"/>
          <w:sz w:val="22"/>
          <w:szCs w:val="22"/>
        </w:rPr>
        <w:t>DS</w:t>
      </w:r>
      <w:r w:rsidR="00964112" w:rsidRPr="00814716">
        <w:rPr>
          <w:rFonts w:asciiTheme="minorHAnsi" w:hAnsiTheme="minorHAnsi" w:cstheme="minorHAnsi"/>
          <w:color w:val="000000" w:themeColor="text1"/>
          <w:sz w:val="22"/>
          <w:szCs w:val="22"/>
        </w:rPr>
        <w:t>no</w:t>
      </w:r>
      <w:proofErr w:type="spellEnd"/>
      <w:r w:rsidR="00964112" w:rsidRPr="00814716">
        <w:rPr>
          <w:rFonts w:asciiTheme="minorHAnsi" w:hAnsiTheme="minorHAnsi" w:cstheme="minorHAnsi"/>
          <w:color w:val="000000" w:themeColor="text1"/>
          <w:sz w:val="22"/>
          <w:szCs w:val="22"/>
        </w:rPr>
        <w:t>.</w:t>
      </w:r>
      <w:r w:rsidR="00514298" w:rsidRPr="00814716">
        <w:rPr>
          <w:rFonts w:asciiTheme="minorHAnsi" w:hAnsiTheme="minorHAnsi" w:cstheme="minorHAnsi"/>
          <w:color w:val="000000" w:themeColor="text1"/>
          <w:sz w:val="22"/>
          <w:szCs w:val="22"/>
        </w:rPr>
        <w:t xml:space="preserve"> 2</w:t>
      </w:r>
      <w:r w:rsidR="00443E95" w:rsidRPr="00814716">
        <w:rPr>
          <w:rFonts w:asciiTheme="minorHAnsi" w:hAnsiTheme="minorHAnsi" w:cstheme="minorHAnsi"/>
          <w:color w:val="000000" w:themeColor="text1"/>
          <w:sz w:val="22"/>
          <w:szCs w:val="22"/>
        </w:rPr>
        <w:t>1</w:t>
      </w:r>
      <w:r w:rsidR="00514298" w:rsidRPr="00814716">
        <w:rPr>
          <w:rFonts w:asciiTheme="minorHAnsi" w:hAnsiTheme="minorHAnsi" w:cstheme="minorHAnsi"/>
          <w:color w:val="000000" w:themeColor="text1"/>
          <w:sz w:val="22"/>
          <w:szCs w:val="22"/>
        </w:rPr>
        <w:t>)</w:t>
      </w:r>
      <w:r w:rsidR="003A75D7" w:rsidRPr="00814716">
        <w:rPr>
          <w:rFonts w:asciiTheme="minorHAnsi" w:hAnsiTheme="minorHAnsi" w:cstheme="minorHAnsi"/>
          <w:color w:val="000000" w:themeColor="text1"/>
          <w:sz w:val="22"/>
          <w:szCs w:val="22"/>
        </w:rPr>
        <w:t xml:space="preserve">.  A </w:t>
      </w:r>
      <w:r w:rsidR="00BD1BF4" w:rsidRPr="00814716">
        <w:rPr>
          <w:rFonts w:asciiTheme="minorHAnsi" w:hAnsiTheme="minorHAnsi" w:cstheme="minorHAnsi"/>
          <w:color w:val="000000" w:themeColor="text1"/>
          <w:sz w:val="22"/>
          <w:szCs w:val="22"/>
        </w:rPr>
        <w:t>Bid</w:t>
      </w:r>
      <w:r w:rsidR="003A75D7" w:rsidRPr="00814716">
        <w:rPr>
          <w:rFonts w:asciiTheme="minorHAnsi" w:hAnsiTheme="minorHAnsi" w:cstheme="minorHAnsi"/>
          <w:color w:val="000000" w:themeColor="text1"/>
          <w:sz w:val="22"/>
          <w:szCs w:val="22"/>
        </w:rPr>
        <w:t xml:space="preserve"> valid for a shorter period shall be </w:t>
      </w:r>
      <w:r w:rsidR="00A945D7" w:rsidRPr="00814716">
        <w:rPr>
          <w:rFonts w:asciiTheme="minorHAnsi" w:hAnsiTheme="minorHAnsi" w:cstheme="minorHAnsi"/>
          <w:color w:val="000000" w:themeColor="text1"/>
          <w:sz w:val="22"/>
          <w:szCs w:val="22"/>
        </w:rPr>
        <w:t xml:space="preserve">immediately </w:t>
      </w:r>
      <w:r w:rsidR="003A75D7" w:rsidRPr="00814716">
        <w:rPr>
          <w:rFonts w:asciiTheme="minorHAnsi" w:hAnsiTheme="minorHAnsi" w:cstheme="minorHAnsi"/>
          <w:color w:val="000000" w:themeColor="text1"/>
          <w:sz w:val="22"/>
          <w:szCs w:val="22"/>
        </w:rPr>
        <w:t xml:space="preserve">rejected by </w:t>
      </w:r>
      <w:r w:rsidR="00666203">
        <w:rPr>
          <w:rFonts w:asciiTheme="minorHAnsi" w:hAnsiTheme="minorHAnsi" w:cstheme="minorHAnsi"/>
          <w:color w:val="000000" w:themeColor="text1"/>
          <w:sz w:val="22"/>
          <w:szCs w:val="22"/>
        </w:rPr>
        <w:t>MOIS</w:t>
      </w:r>
      <w:r w:rsidR="001D42E3">
        <w:rPr>
          <w:rFonts w:asciiTheme="minorHAnsi" w:hAnsiTheme="minorHAnsi" w:cstheme="minorHAnsi"/>
          <w:color w:val="000000" w:themeColor="text1"/>
          <w:sz w:val="22"/>
          <w:szCs w:val="22"/>
        </w:rPr>
        <w:t xml:space="preserve"> </w:t>
      </w:r>
      <w:r w:rsidR="00A945D7" w:rsidRPr="00814716">
        <w:rPr>
          <w:rFonts w:asciiTheme="minorHAnsi" w:hAnsiTheme="minorHAnsi" w:cstheme="minorHAnsi"/>
          <w:color w:val="000000" w:themeColor="text1"/>
          <w:sz w:val="22"/>
          <w:szCs w:val="22"/>
        </w:rPr>
        <w:t xml:space="preserve">and rendered </w:t>
      </w:r>
      <w:r w:rsidR="003A75D7" w:rsidRPr="00814716">
        <w:rPr>
          <w:rFonts w:asciiTheme="minorHAnsi" w:hAnsiTheme="minorHAnsi" w:cstheme="minorHAnsi"/>
          <w:color w:val="000000" w:themeColor="text1"/>
          <w:sz w:val="22"/>
          <w:szCs w:val="22"/>
        </w:rPr>
        <w:t xml:space="preserve">non-responsive.  </w:t>
      </w:r>
    </w:p>
    <w:p w14:paraId="38C40EAF" w14:textId="77777777" w:rsidR="0043159A" w:rsidRPr="00814716" w:rsidRDefault="0043159A" w:rsidP="00C00868">
      <w:pPr>
        <w:pStyle w:val="ListParagraph"/>
        <w:tabs>
          <w:tab w:val="left" w:pos="0"/>
          <w:tab w:val="left" w:pos="1260"/>
        </w:tabs>
        <w:spacing w:line="240" w:lineRule="auto"/>
        <w:ind w:left="1260" w:hanging="540"/>
        <w:jc w:val="both"/>
        <w:rPr>
          <w:rFonts w:asciiTheme="minorHAnsi" w:hAnsiTheme="minorHAnsi" w:cstheme="minorHAnsi"/>
          <w:b/>
          <w:bCs/>
          <w:color w:val="000000" w:themeColor="text1"/>
          <w:szCs w:val="22"/>
          <w:lang w:val="en-GB"/>
        </w:rPr>
      </w:pPr>
    </w:p>
    <w:p w14:paraId="54743494" w14:textId="6A7ECF24" w:rsidR="003A75D7" w:rsidRPr="00814716" w:rsidRDefault="007306D4" w:rsidP="00C00868">
      <w:pPr>
        <w:tabs>
          <w:tab w:val="left" w:pos="1260"/>
        </w:tabs>
        <w:ind w:left="1260" w:hanging="540"/>
        <w:jc w:val="both"/>
        <w:rPr>
          <w:rFonts w:asciiTheme="minorHAnsi" w:hAnsiTheme="minorHAnsi" w:cstheme="minorHAnsi"/>
          <w:b/>
          <w:bCs/>
          <w:color w:val="000000" w:themeColor="text1"/>
          <w:szCs w:val="22"/>
          <w:lang w:val="en-GB"/>
        </w:rPr>
      </w:pPr>
      <w:r>
        <w:rPr>
          <w:rFonts w:asciiTheme="minorHAnsi" w:hAnsiTheme="minorHAnsi" w:cstheme="minorHAnsi"/>
          <w:color w:val="000000" w:themeColor="text1"/>
          <w:sz w:val="22"/>
          <w:szCs w:val="22"/>
        </w:rPr>
        <w:t>17</w:t>
      </w:r>
      <w:r w:rsidR="00C17AEB" w:rsidRPr="00814716">
        <w:rPr>
          <w:rFonts w:asciiTheme="minorHAnsi" w:hAnsiTheme="minorHAnsi" w:cstheme="minorHAnsi"/>
          <w:color w:val="000000" w:themeColor="text1"/>
          <w:sz w:val="22"/>
          <w:szCs w:val="22"/>
        </w:rPr>
        <w:t xml:space="preserve">.2 </w:t>
      </w:r>
      <w:r w:rsidR="00C00868" w:rsidRPr="00814716">
        <w:rPr>
          <w:rFonts w:asciiTheme="minorHAnsi" w:hAnsiTheme="minorHAnsi" w:cstheme="minorHAnsi"/>
          <w:color w:val="000000" w:themeColor="text1"/>
          <w:sz w:val="22"/>
          <w:szCs w:val="22"/>
        </w:rPr>
        <w:tab/>
      </w:r>
      <w:r w:rsidR="003A75D7" w:rsidRPr="00814716">
        <w:rPr>
          <w:rFonts w:asciiTheme="minorHAnsi" w:hAnsiTheme="minorHAnsi" w:cstheme="minorHAnsi"/>
          <w:color w:val="000000" w:themeColor="text1"/>
          <w:sz w:val="22"/>
          <w:szCs w:val="22"/>
        </w:rPr>
        <w:t xml:space="preserve">In exceptional circumstances, prior to the expiration of the </w:t>
      </w:r>
      <w:r w:rsidR="00BD1BF4" w:rsidRPr="00814716">
        <w:rPr>
          <w:rFonts w:asciiTheme="minorHAnsi" w:hAnsiTheme="minorHAnsi" w:cstheme="minorHAnsi"/>
          <w:color w:val="000000" w:themeColor="text1"/>
          <w:sz w:val="22"/>
          <w:szCs w:val="22"/>
        </w:rPr>
        <w:t>Bid</w:t>
      </w:r>
      <w:r w:rsidR="003A75D7" w:rsidRPr="00814716">
        <w:rPr>
          <w:rFonts w:asciiTheme="minorHAnsi" w:hAnsiTheme="minorHAnsi" w:cstheme="minorHAnsi"/>
          <w:color w:val="000000" w:themeColor="text1"/>
          <w:sz w:val="22"/>
          <w:szCs w:val="22"/>
        </w:rPr>
        <w:t xml:space="preserve"> validity period, </w:t>
      </w:r>
      <w:r w:rsidR="00666203">
        <w:rPr>
          <w:rFonts w:asciiTheme="minorHAnsi" w:hAnsiTheme="minorHAnsi" w:cstheme="minorHAnsi"/>
          <w:color w:val="000000" w:themeColor="text1"/>
          <w:sz w:val="22"/>
          <w:szCs w:val="22"/>
        </w:rPr>
        <w:t>MOIS</w:t>
      </w:r>
      <w:r w:rsidR="003A75D7" w:rsidRPr="00814716">
        <w:rPr>
          <w:rFonts w:asciiTheme="minorHAnsi" w:hAnsiTheme="minorHAnsi" w:cstheme="minorHAnsi"/>
          <w:color w:val="000000" w:themeColor="text1"/>
          <w:sz w:val="22"/>
          <w:szCs w:val="22"/>
        </w:rPr>
        <w:t xml:space="preserve"> may request </w:t>
      </w:r>
      <w:r w:rsidR="00BB49D1" w:rsidRPr="00814716">
        <w:rPr>
          <w:rFonts w:asciiTheme="minorHAnsi" w:hAnsiTheme="minorHAnsi" w:cstheme="minorHAnsi"/>
          <w:color w:val="000000" w:themeColor="text1"/>
          <w:sz w:val="22"/>
          <w:szCs w:val="22"/>
        </w:rPr>
        <w:t>Bidders</w:t>
      </w:r>
      <w:r w:rsidR="003A75D7" w:rsidRPr="00814716">
        <w:rPr>
          <w:rFonts w:asciiTheme="minorHAnsi" w:hAnsiTheme="minorHAnsi" w:cstheme="minorHAnsi"/>
          <w:color w:val="000000" w:themeColor="text1"/>
          <w:sz w:val="22"/>
          <w:szCs w:val="22"/>
        </w:rPr>
        <w:t xml:space="preserve"> to extend the </w:t>
      </w:r>
      <w:r w:rsidR="00283363" w:rsidRPr="00814716">
        <w:rPr>
          <w:rFonts w:asciiTheme="minorHAnsi" w:hAnsiTheme="minorHAnsi" w:cstheme="minorHAnsi"/>
          <w:color w:val="000000" w:themeColor="text1"/>
          <w:sz w:val="22"/>
          <w:szCs w:val="22"/>
        </w:rPr>
        <w:t xml:space="preserve">period of validity of their </w:t>
      </w:r>
      <w:r w:rsidR="00337791" w:rsidRPr="00814716">
        <w:rPr>
          <w:rFonts w:asciiTheme="minorHAnsi" w:hAnsiTheme="minorHAnsi" w:cstheme="minorHAnsi"/>
          <w:color w:val="000000" w:themeColor="text1"/>
          <w:sz w:val="22"/>
          <w:szCs w:val="22"/>
        </w:rPr>
        <w:t>Bid</w:t>
      </w:r>
      <w:r w:rsidR="003A75D7" w:rsidRPr="00814716">
        <w:rPr>
          <w:rFonts w:asciiTheme="minorHAnsi" w:hAnsiTheme="minorHAnsi" w:cstheme="minorHAnsi"/>
          <w:color w:val="000000" w:themeColor="text1"/>
          <w:sz w:val="22"/>
          <w:szCs w:val="22"/>
        </w:rPr>
        <w:t>.</w:t>
      </w:r>
      <w:r w:rsidR="001D42E3">
        <w:rPr>
          <w:rFonts w:asciiTheme="minorHAnsi" w:hAnsiTheme="minorHAnsi" w:cstheme="minorHAnsi"/>
          <w:color w:val="000000" w:themeColor="text1"/>
          <w:sz w:val="22"/>
          <w:szCs w:val="22"/>
        </w:rPr>
        <w:t xml:space="preserve"> </w:t>
      </w:r>
      <w:r w:rsidR="003A75D7" w:rsidRPr="00814716">
        <w:rPr>
          <w:rFonts w:asciiTheme="minorHAnsi" w:hAnsiTheme="minorHAnsi" w:cstheme="minorHAnsi"/>
          <w:color w:val="000000" w:themeColor="text1"/>
          <w:sz w:val="22"/>
          <w:szCs w:val="22"/>
        </w:rPr>
        <w:t xml:space="preserve">The request and the responses shall be made in </w:t>
      </w:r>
      <w:r w:rsidR="001D42E3" w:rsidRPr="00814716">
        <w:rPr>
          <w:rFonts w:asciiTheme="minorHAnsi" w:hAnsiTheme="minorHAnsi" w:cstheme="minorHAnsi"/>
          <w:color w:val="000000" w:themeColor="text1"/>
          <w:sz w:val="22"/>
          <w:szCs w:val="22"/>
        </w:rPr>
        <w:t>writing and</w:t>
      </w:r>
      <w:r w:rsidR="00A945D7" w:rsidRPr="00814716">
        <w:rPr>
          <w:rFonts w:asciiTheme="minorHAnsi" w:hAnsiTheme="minorHAnsi" w:cstheme="minorHAnsi"/>
          <w:color w:val="000000" w:themeColor="text1"/>
          <w:sz w:val="22"/>
          <w:szCs w:val="22"/>
        </w:rPr>
        <w:t xml:space="preserve"> shall be considered integral </w:t>
      </w:r>
      <w:r w:rsidR="002156FE" w:rsidRPr="00814716">
        <w:rPr>
          <w:rFonts w:asciiTheme="minorHAnsi" w:hAnsiTheme="minorHAnsi" w:cstheme="minorHAnsi"/>
          <w:color w:val="000000" w:themeColor="text1"/>
          <w:sz w:val="22"/>
          <w:szCs w:val="22"/>
        </w:rPr>
        <w:t xml:space="preserve">to </w:t>
      </w:r>
      <w:r w:rsidR="00A945D7" w:rsidRPr="00814716">
        <w:rPr>
          <w:rFonts w:asciiTheme="minorHAnsi" w:hAnsiTheme="minorHAnsi" w:cstheme="minorHAnsi"/>
          <w:color w:val="000000" w:themeColor="text1"/>
          <w:sz w:val="22"/>
          <w:szCs w:val="22"/>
        </w:rPr>
        <w:t xml:space="preserve">the </w:t>
      </w:r>
      <w:r w:rsidR="00BD1BF4" w:rsidRPr="00814716">
        <w:rPr>
          <w:rFonts w:asciiTheme="minorHAnsi" w:hAnsiTheme="minorHAnsi" w:cstheme="minorHAnsi"/>
          <w:color w:val="000000" w:themeColor="text1"/>
          <w:sz w:val="22"/>
          <w:szCs w:val="22"/>
        </w:rPr>
        <w:t>Bid</w:t>
      </w:r>
      <w:r w:rsidR="00283363" w:rsidRPr="00814716">
        <w:rPr>
          <w:rFonts w:asciiTheme="minorHAnsi" w:hAnsiTheme="minorHAnsi" w:cstheme="minorHAnsi"/>
          <w:color w:val="000000" w:themeColor="text1"/>
          <w:sz w:val="22"/>
          <w:szCs w:val="22"/>
        </w:rPr>
        <w:t>.</w:t>
      </w:r>
    </w:p>
    <w:p w14:paraId="0911FCEB" w14:textId="77777777" w:rsidR="003769FD" w:rsidRPr="00814716" w:rsidRDefault="003769FD">
      <w:pPr>
        <w:jc w:val="both"/>
        <w:rPr>
          <w:rFonts w:asciiTheme="minorHAnsi" w:hAnsiTheme="minorHAnsi" w:cstheme="minorHAnsi"/>
          <w:color w:val="000000" w:themeColor="text1"/>
          <w:sz w:val="22"/>
          <w:szCs w:val="22"/>
        </w:rPr>
      </w:pPr>
    </w:p>
    <w:p w14:paraId="01C35B7C" w14:textId="77777777" w:rsidR="00DB3A0F" w:rsidRPr="00814716" w:rsidRDefault="00DB3A0F" w:rsidP="00B10E32">
      <w:pPr>
        <w:pStyle w:val="BankNormal"/>
        <w:spacing w:after="0"/>
        <w:jc w:val="both"/>
        <w:rPr>
          <w:rFonts w:asciiTheme="minorHAnsi" w:hAnsiTheme="minorHAnsi" w:cstheme="minorHAnsi"/>
          <w:color w:val="000000" w:themeColor="text1"/>
          <w:szCs w:val="24"/>
        </w:rPr>
      </w:pPr>
    </w:p>
    <w:p w14:paraId="3E99526E" w14:textId="77777777" w:rsidR="00D43197" w:rsidRPr="00814716" w:rsidRDefault="005B799A" w:rsidP="00B10E32">
      <w:pPr>
        <w:rPr>
          <w:rFonts w:asciiTheme="minorHAnsi" w:hAnsiTheme="minorHAnsi" w:cstheme="minorHAnsi"/>
          <w:b/>
          <w:bCs/>
          <w:color w:val="000000" w:themeColor="text1"/>
          <w:sz w:val="28"/>
          <w:szCs w:val="28"/>
          <w:lang w:val="en-GB"/>
        </w:rPr>
      </w:pPr>
      <w:r w:rsidRPr="00814716">
        <w:rPr>
          <w:rFonts w:asciiTheme="minorHAnsi" w:hAnsiTheme="minorHAnsi" w:cstheme="minorHAnsi"/>
          <w:b/>
          <w:bCs/>
          <w:color w:val="000000" w:themeColor="text1"/>
          <w:sz w:val="28"/>
          <w:szCs w:val="28"/>
          <w:lang w:val="en-GB"/>
        </w:rPr>
        <w:t xml:space="preserve">D. </w:t>
      </w:r>
      <w:r w:rsidR="00745C22" w:rsidRPr="00814716">
        <w:rPr>
          <w:rFonts w:asciiTheme="minorHAnsi" w:hAnsiTheme="minorHAnsi" w:cstheme="minorHAnsi"/>
          <w:b/>
          <w:bCs/>
          <w:color w:val="000000" w:themeColor="text1"/>
          <w:sz w:val="28"/>
          <w:szCs w:val="28"/>
          <w:lang w:val="en-GB"/>
        </w:rPr>
        <w:t xml:space="preserve">SUBMISSION AND OPENING OF </w:t>
      </w:r>
      <w:r w:rsidR="00337791" w:rsidRPr="00814716">
        <w:rPr>
          <w:rFonts w:asciiTheme="minorHAnsi" w:hAnsiTheme="minorHAnsi" w:cstheme="minorHAnsi"/>
          <w:b/>
          <w:bCs/>
          <w:color w:val="000000" w:themeColor="text1"/>
          <w:sz w:val="28"/>
          <w:szCs w:val="28"/>
          <w:lang w:val="en-GB"/>
        </w:rPr>
        <w:t>BID</w:t>
      </w:r>
    </w:p>
    <w:p w14:paraId="1AFC0A27" w14:textId="77777777" w:rsidR="00457875" w:rsidRPr="00814716" w:rsidRDefault="00457875" w:rsidP="00B10E32">
      <w:pPr>
        <w:pStyle w:val="ListParagraph"/>
        <w:tabs>
          <w:tab w:val="left" w:pos="0"/>
        </w:tabs>
        <w:spacing w:line="240" w:lineRule="auto"/>
        <w:ind w:left="0"/>
        <w:rPr>
          <w:rFonts w:asciiTheme="minorHAnsi" w:hAnsiTheme="minorHAnsi" w:cstheme="minorHAnsi"/>
          <w:b/>
          <w:bCs/>
          <w:color w:val="000000" w:themeColor="text1"/>
          <w:szCs w:val="22"/>
          <w:lang w:val="en-GB"/>
        </w:rPr>
      </w:pPr>
    </w:p>
    <w:p w14:paraId="521E2986" w14:textId="77777777" w:rsidR="00C3144F" w:rsidRPr="00814716" w:rsidRDefault="0006713F" w:rsidP="008E2B9E">
      <w:pPr>
        <w:pStyle w:val="ListParagraph"/>
        <w:numPr>
          <w:ilvl w:val="0"/>
          <w:numId w:val="11"/>
        </w:numPr>
        <w:tabs>
          <w:tab w:val="left" w:pos="0"/>
        </w:tabs>
        <w:spacing w:line="240" w:lineRule="auto"/>
        <w:jc w:val="both"/>
        <w:rPr>
          <w:rFonts w:asciiTheme="minorHAnsi" w:hAnsiTheme="minorHAnsi" w:cstheme="minorHAnsi"/>
          <w:b/>
          <w:color w:val="000000" w:themeColor="text1"/>
          <w:szCs w:val="22"/>
          <w:u w:val="single"/>
        </w:rPr>
      </w:pPr>
      <w:r w:rsidRPr="00814716">
        <w:rPr>
          <w:rFonts w:asciiTheme="minorHAnsi" w:hAnsiTheme="minorHAnsi" w:cstheme="minorHAnsi"/>
          <w:b/>
          <w:bCs/>
          <w:color w:val="000000" w:themeColor="text1"/>
          <w:szCs w:val="22"/>
          <w:lang w:val="en-GB"/>
        </w:rPr>
        <w:t xml:space="preserve">Submission </w:t>
      </w:r>
    </w:p>
    <w:p w14:paraId="6A2BCBB9" w14:textId="77777777" w:rsidR="00C00868" w:rsidRPr="00814716" w:rsidRDefault="00C00868" w:rsidP="00B10E32">
      <w:pPr>
        <w:ind w:left="1440" w:hanging="720"/>
        <w:jc w:val="both"/>
        <w:rPr>
          <w:rFonts w:asciiTheme="minorHAnsi" w:hAnsiTheme="minorHAnsi" w:cstheme="minorHAnsi"/>
          <w:color w:val="000000" w:themeColor="text1"/>
          <w:sz w:val="22"/>
          <w:szCs w:val="22"/>
        </w:rPr>
      </w:pPr>
    </w:p>
    <w:p w14:paraId="2D337471" w14:textId="281EBC92" w:rsidR="0045206B" w:rsidRPr="00B7596B" w:rsidRDefault="00B7596B" w:rsidP="00B7596B">
      <w:pPr>
        <w:pStyle w:val="ListParagraph"/>
        <w:numPr>
          <w:ilvl w:val="1"/>
          <w:numId w:val="34"/>
        </w:numPr>
        <w:spacing w:line="240" w:lineRule="auto"/>
        <w:jc w:val="both"/>
        <w:rPr>
          <w:rFonts w:asciiTheme="minorHAnsi" w:hAnsiTheme="minorHAnsi" w:cstheme="minorHAnsi"/>
          <w:color w:val="000000" w:themeColor="text1"/>
          <w:szCs w:val="22"/>
        </w:rPr>
      </w:pPr>
      <w:r>
        <w:rPr>
          <w:rFonts w:asciiTheme="minorHAnsi" w:hAnsiTheme="minorHAnsi" w:cstheme="minorHAnsi"/>
          <w:color w:val="000000" w:themeColor="text1"/>
          <w:szCs w:val="22"/>
        </w:rPr>
        <w:t xml:space="preserve"> </w:t>
      </w:r>
      <w:r w:rsidR="00B655FF" w:rsidRPr="00B7596B">
        <w:rPr>
          <w:rFonts w:asciiTheme="minorHAnsi" w:hAnsiTheme="minorHAnsi" w:cstheme="minorHAnsi"/>
          <w:color w:val="000000" w:themeColor="text1"/>
          <w:szCs w:val="22"/>
        </w:rPr>
        <w:t xml:space="preserve">The </w:t>
      </w:r>
      <w:r w:rsidR="00344B68" w:rsidRPr="00B7596B">
        <w:rPr>
          <w:rFonts w:asciiTheme="minorHAnsi" w:hAnsiTheme="minorHAnsi" w:cstheme="minorHAnsi"/>
          <w:color w:val="000000" w:themeColor="text1"/>
          <w:szCs w:val="22"/>
        </w:rPr>
        <w:t>Bid document</w:t>
      </w:r>
      <w:r w:rsidR="002B5228" w:rsidRPr="00B7596B">
        <w:rPr>
          <w:rFonts w:asciiTheme="minorHAnsi" w:hAnsiTheme="minorHAnsi" w:cstheme="minorHAnsi"/>
          <w:color w:val="000000" w:themeColor="text1"/>
          <w:szCs w:val="22"/>
        </w:rPr>
        <w:t xml:space="preserve"> </w:t>
      </w:r>
      <w:r w:rsidR="00B655FF" w:rsidRPr="00B7596B">
        <w:rPr>
          <w:rFonts w:asciiTheme="minorHAnsi" w:hAnsiTheme="minorHAnsi" w:cstheme="minorHAnsi"/>
          <w:color w:val="000000" w:themeColor="text1"/>
          <w:szCs w:val="22"/>
        </w:rPr>
        <w:t xml:space="preserve">and the </w:t>
      </w:r>
      <w:r w:rsidR="00F920FE" w:rsidRPr="00B7596B">
        <w:rPr>
          <w:rFonts w:asciiTheme="minorHAnsi" w:hAnsiTheme="minorHAnsi" w:cstheme="minorHAnsi"/>
          <w:color w:val="000000" w:themeColor="text1"/>
          <w:szCs w:val="22"/>
        </w:rPr>
        <w:t>Price Schedule</w:t>
      </w:r>
      <w:r w:rsidR="00344B68" w:rsidRPr="00B7596B">
        <w:rPr>
          <w:rFonts w:asciiTheme="minorHAnsi" w:hAnsiTheme="minorHAnsi" w:cstheme="minorHAnsi"/>
          <w:color w:val="000000" w:themeColor="text1"/>
          <w:szCs w:val="22"/>
        </w:rPr>
        <w:t xml:space="preserve"> </w:t>
      </w:r>
      <w:r w:rsidR="00C21A81" w:rsidRPr="00B7596B">
        <w:rPr>
          <w:rFonts w:asciiTheme="minorHAnsi" w:hAnsiTheme="minorHAnsi" w:cstheme="minorHAnsi"/>
          <w:b/>
          <w:color w:val="000000" w:themeColor="text1"/>
          <w:szCs w:val="22"/>
          <w:u w:val="single"/>
        </w:rPr>
        <w:t>must</w:t>
      </w:r>
      <w:r w:rsidR="0045206B" w:rsidRPr="00B7596B">
        <w:rPr>
          <w:rFonts w:asciiTheme="minorHAnsi" w:hAnsiTheme="minorHAnsi" w:cstheme="minorHAnsi"/>
          <w:color w:val="000000" w:themeColor="text1"/>
          <w:szCs w:val="22"/>
          <w:u w:val="single"/>
        </w:rPr>
        <w:t xml:space="preserve"> be submitted </w:t>
      </w:r>
      <w:r w:rsidR="00456ADA" w:rsidRPr="00B7596B">
        <w:rPr>
          <w:rFonts w:asciiTheme="minorHAnsi" w:hAnsiTheme="minorHAnsi" w:cstheme="minorHAnsi"/>
          <w:color w:val="000000" w:themeColor="text1"/>
          <w:szCs w:val="22"/>
        </w:rPr>
        <w:t>by electronic method of transmission</w:t>
      </w:r>
      <w:r w:rsidR="00A261BB" w:rsidRPr="00B7596B">
        <w:rPr>
          <w:rFonts w:asciiTheme="minorHAnsi" w:hAnsiTheme="minorHAnsi" w:cstheme="minorHAnsi"/>
          <w:color w:val="000000" w:themeColor="text1"/>
          <w:szCs w:val="22"/>
        </w:rPr>
        <w:t xml:space="preserve"> and should:</w:t>
      </w:r>
    </w:p>
    <w:p w14:paraId="2A06CCAC" w14:textId="77777777" w:rsidR="0045206B" w:rsidRPr="00814716" w:rsidRDefault="0045206B" w:rsidP="00B10E32">
      <w:pPr>
        <w:pStyle w:val="ListParagraph"/>
        <w:spacing w:line="240" w:lineRule="auto"/>
        <w:ind w:left="1080"/>
        <w:jc w:val="both"/>
        <w:rPr>
          <w:rFonts w:asciiTheme="minorHAnsi" w:hAnsiTheme="minorHAnsi" w:cstheme="minorHAnsi"/>
          <w:color w:val="000000" w:themeColor="text1"/>
          <w:szCs w:val="22"/>
        </w:rPr>
      </w:pPr>
    </w:p>
    <w:p w14:paraId="61E6B01C" w14:textId="77777777" w:rsidR="0045206B" w:rsidRPr="00814716" w:rsidRDefault="0045206B" w:rsidP="008E2B9E">
      <w:pPr>
        <w:pStyle w:val="ListParagraph"/>
        <w:numPr>
          <w:ilvl w:val="0"/>
          <w:numId w:val="8"/>
        </w:numPr>
        <w:spacing w:line="240" w:lineRule="auto"/>
        <w:jc w:val="both"/>
        <w:rPr>
          <w:rFonts w:asciiTheme="minorHAnsi" w:hAnsiTheme="minorHAnsi" w:cstheme="minorHAnsi"/>
          <w:color w:val="000000" w:themeColor="text1"/>
          <w:szCs w:val="22"/>
        </w:rPr>
      </w:pPr>
      <w:r w:rsidRPr="00814716">
        <w:rPr>
          <w:rFonts w:asciiTheme="minorHAnsi" w:hAnsiTheme="minorHAnsi" w:cstheme="minorHAnsi"/>
          <w:color w:val="000000" w:themeColor="text1"/>
          <w:szCs w:val="22"/>
        </w:rPr>
        <w:t xml:space="preserve">Bear the </w:t>
      </w:r>
      <w:r w:rsidR="007D2395" w:rsidRPr="00814716">
        <w:rPr>
          <w:rFonts w:asciiTheme="minorHAnsi" w:hAnsiTheme="minorHAnsi" w:cstheme="minorHAnsi"/>
          <w:color w:val="000000" w:themeColor="text1"/>
          <w:szCs w:val="22"/>
        </w:rPr>
        <w:t xml:space="preserve">name of the </w:t>
      </w:r>
      <w:r w:rsidR="00FC6CFB" w:rsidRPr="00814716">
        <w:rPr>
          <w:rFonts w:asciiTheme="minorHAnsi" w:hAnsiTheme="minorHAnsi" w:cstheme="minorHAnsi"/>
          <w:color w:val="000000" w:themeColor="text1"/>
          <w:szCs w:val="22"/>
        </w:rPr>
        <w:t>Bidder</w:t>
      </w:r>
      <w:r w:rsidRPr="00814716">
        <w:rPr>
          <w:rFonts w:asciiTheme="minorHAnsi" w:hAnsiTheme="minorHAnsi" w:cstheme="minorHAnsi"/>
          <w:color w:val="000000" w:themeColor="text1"/>
          <w:szCs w:val="22"/>
        </w:rPr>
        <w:t xml:space="preserve">; </w:t>
      </w:r>
    </w:p>
    <w:p w14:paraId="69FF02E7" w14:textId="77777777" w:rsidR="0045206B" w:rsidRPr="00814716" w:rsidRDefault="0045206B" w:rsidP="008E2B9E">
      <w:pPr>
        <w:pStyle w:val="ListParagraph"/>
        <w:numPr>
          <w:ilvl w:val="0"/>
          <w:numId w:val="8"/>
        </w:numPr>
        <w:spacing w:line="240" w:lineRule="auto"/>
        <w:jc w:val="both"/>
        <w:rPr>
          <w:rFonts w:asciiTheme="minorHAnsi" w:hAnsiTheme="minorHAnsi" w:cstheme="minorHAnsi"/>
          <w:color w:val="000000" w:themeColor="text1"/>
          <w:szCs w:val="22"/>
        </w:rPr>
      </w:pPr>
      <w:r w:rsidRPr="00814716">
        <w:rPr>
          <w:rFonts w:asciiTheme="minorHAnsi" w:hAnsiTheme="minorHAnsi" w:cstheme="minorHAnsi"/>
          <w:color w:val="000000" w:themeColor="text1"/>
          <w:szCs w:val="22"/>
        </w:rPr>
        <w:t>B</w:t>
      </w:r>
      <w:r w:rsidR="00C17AEB" w:rsidRPr="00814716">
        <w:rPr>
          <w:rFonts w:asciiTheme="minorHAnsi" w:hAnsiTheme="minorHAnsi" w:cstheme="minorHAnsi"/>
          <w:color w:val="000000" w:themeColor="text1"/>
          <w:szCs w:val="22"/>
        </w:rPr>
        <w:t xml:space="preserve">e addressed to </w:t>
      </w:r>
      <w:r w:rsidR="00666203">
        <w:rPr>
          <w:rFonts w:asciiTheme="minorHAnsi" w:hAnsiTheme="minorHAnsi" w:cstheme="minorHAnsi"/>
          <w:color w:val="000000" w:themeColor="text1"/>
          <w:szCs w:val="22"/>
        </w:rPr>
        <w:t>MOIS</w:t>
      </w:r>
      <w:r w:rsidR="00C17AEB" w:rsidRPr="00814716">
        <w:rPr>
          <w:rFonts w:asciiTheme="minorHAnsi" w:hAnsiTheme="minorHAnsi" w:cstheme="minorHAnsi"/>
          <w:color w:val="000000" w:themeColor="text1"/>
          <w:szCs w:val="22"/>
        </w:rPr>
        <w:t xml:space="preserve"> as specified in the </w:t>
      </w:r>
      <w:r w:rsidR="00C17AEB" w:rsidRPr="00814716">
        <w:rPr>
          <w:rFonts w:asciiTheme="minorHAnsi" w:hAnsiTheme="minorHAnsi" w:cstheme="minorHAnsi"/>
          <w:b/>
          <w:color w:val="000000" w:themeColor="text1"/>
          <w:szCs w:val="22"/>
        </w:rPr>
        <w:t>Data Sheet</w:t>
      </w:r>
      <w:r w:rsidR="00C17AEB" w:rsidRPr="00814716">
        <w:rPr>
          <w:rFonts w:asciiTheme="minorHAnsi" w:hAnsiTheme="minorHAnsi" w:cstheme="minorHAnsi"/>
          <w:color w:val="000000" w:themeColor="text1"/>
          <w:szCs w:val="22"/>
        </w:rPr>
        <w:t xml:space="preserve"> (</w:t>
      </w:r>
      <w:r w:rsidR="007003CF" w:rsidRPr="00814716">
        <w:rPr>
          <w:rFonts w:asciiTheme="minorHAnsi" w:hAnsiTheme="minorHAnsi" w:cstheme="minorHAnsi"/>
          <w:color w:val="000000" w:themeColor="text1"/>
          <w:szCs w:val="22"/>
        </w:rPr>
        <w:t>DS</w:t>
      </w:r>
      <w:r w:rsidR="00964112" w:rsidRPr="00814716">
        <w:rPr>
          <w:rFonts w:asciiTheme="minorHAnsi" w:hAnsiTheme="minorHAnsi" w:cstheme="minorHAnsi"/>
          <w:color w:val="000000" w:themeColor="text1"/>
          <w:szCs w:val="22"/>
        </w:rPr>
        <w:t>no.</w:t>
      </w:r>
      <w:r w:rsidR="00C17AEB" w:rsidRPr="00814716">
        <w:rPr>
          <w:rFonts w:asciiTheme="minorHAnsi" w:hAnsiTheme="minorHAnsi" w:cstheme="minorHAnsi"/>
          <w:color w:val="000000" w:themeColor="text1"/>
          <w:szCs w:val="22"/>
        </w:rPr>
        <w:t>2</w:t>
      </w:r>
      <w:r w:rsidR="00443E95" w:rsidRPr="00814716">
        <w:rPr>
          <w:rFonts w:asciiTheme="minorHAnsi" w:hAnsiTheme="minorHAnsi" w:cstheme="minorHAnsi"/>
          <w:color w:val="000000" w:themeColor="text1"/>
          <w:szCs w:val="22"/>
        </w:rPr>
        <w:t>0</w:t>
      </w:r>
      <w:r w:rsidR="00C17AEB" w:rsidRPr="00814716">
        <w:rPr>
          <w:rFonts w:asciiTheme="minorHAnsi" w:hAnsiTheme="minorHAnsi" w:cstheme="minorHAnsi"/>
          <w:color w:val="000000" w:themeColor="text1"/>
          <w:szCs w:val="22"/>
        </w:rPr>
        <w:t>)</w:t>
      </w:r>
      <w:r w:rsidRPr="00814716">
        <w:rPr>
          <w:rFonts w:asciiTheme="minorHAnsi" w:hAnsiTheme="minorHAnsi" w:cstheme="minorHAnsi"/>
          <w:color w:val="000000" w:themeColor="text1"/>
          <w:szCs w:val="22"/>
        </w:rPr>
        <w:t>;</w:t>
      </w:r>
      <w:r w:rsidR="00C17AEB" w:rsidRPr="00814716">
        <w:rPr>
          <w:rFonts w:asciiTheme="minorHAnsi" w:hAnsiTheme="minorHAnsi" w:cstheme="minorHAnsi"/>
          <w:color w:val="000000" w:themeColor="text1"/>
          <w:szCs w:val="22"/>
        </w:rPr>
        <w:t xml:space="preserve"> and </w:t>
      </w:r>
    </w:p>
    <w:p w14:paraId="771F44DC" w14:textId="14C0F608" w:rsidR="0045206B" w:rsidRPr="00814716" w:rsidRDefault="0045206B" w:rsidP="008E2B9E">
      <w:pPr>
        <w:pStyle w:val="ListParagraph"/>
        <w:numPr>
          <w:ilvl w:val="0"/>
          <w:numId w:val="8"/>
        </w:numPr>
        <w:spacing w:line="240" w:lineRule="auto"/>
        <w:jc w:val="both"/>
        <w:rPr>
          <w:rFonts w:asciiTheme="minorHAnsi" w:hAnsiTheme="minorHAnsi" w:cstheme="minorHAnsi"/>
          <w:color w:val="000000" w:themeColor="text1"/>
          <w:szCs w:val="22"/>
        </w:rPr>
      </w:pPr>
      <w:r w:rsidRPr="00814716">
        <w:rPr>
          <w:rFonts w:asciiTheme="minorHAnsi" w:hAnsiTheme="minorHAnsi" w:cstheme="minorHAnsi"/>
          <w:color w:val="000000" w:themeColor="text1"/>
          <w:szCs w:val="22"/>
        </w:rPr>
        <w:t xml:space="preserve">Bear a </w:t>
      </w:r>
      <w:r w:rsidR="00C17AEB" w:rsidRPr="00814716">
        <w:rPr>
          <w:rFonts w:asciiTheme="minorHAnsi" w:hAnsiTheme="minorHAnsi" w:cstheme="minorHAnsi"/>
          <w:color w:val="000000" w:themeColor="text1"/>
          <w:szCs w:val="22"/>
        </w:rPr>
        <w:t xml:space="preserve">warning </w:t>
      </w:r>
      <w:r w:rsidRPr="00814716">
        <w:rPr>
          <w:rFonts w:asciiTheme="minorHAnsi" w:hAnsiTheme="minorHAnsi" w:cstheme="minorHAnsi"/>
          <w:color w:val="000000" w:themeColor="text1"/>
          <w:szCs w:val="22"/>
        </w:rPr>
        <w:t>not to open</w:t>
      </w:r>
      <w:r w:rsidR="00C17AEB" w:rsidRPr="00814716">
        <w:rPr>
          <w:rFonts w:asciiTheme="minorHAnsi" w:hAnsiTheme="minorHAnsi" w:cstheme="minorHAnsi"/>
          <w:color w:val="000000" w:themeColor="text1"/>
          <w:szCs w:val="22"/>
        </w:rPr>
        <w:t xml:space="preserve"> before the time and date for </w:t>
      </w:r>
      <w:r w:rsidR="00BD1BF4" w:rsidRPr="00814716">
        <w:rPr>
          <w:rFonts w:asciiTheme="minorHAnsi" w:hAnsiTheme="minorHAnsi" w:cstheme="minorHAnsi"/>
          <w:color w:val="000000" w:themeColor="text1"/>
          <w:szCs w:val="22"/>
        </w:rPr>
        <w:t>Bid</w:t>
      </w:r>
      <w:r w:rsidR="00C17AEB" w:rsidRPr="00814716">
        <w:rPr>
          <w:rFonts w:asciiTheme="minorHAnsi" w:hAnsiTheme="minorHAnsi" w:cstheme="minorHAnsi"/>
          <w:color w:val="000000" w:themeColor="text1"/>
          <w:szCs w:val="22"/>
        </w:rPr>
        <w:t xml:space="preserve"> opening </w:t>
      </w:r>
      <w:r w:rsidR="0043159A" w:rsidRPr="00814716">
        <w:rPr>
          <w:rFonts w:asciiTheme="minorHAnsi" w:hAnsiTheme="minorHAnsi" w:cstheme="minorHAnsi"/>
          <w:color w:val="000000" w:themeColor="text1"/>
          <w:szCs w:val="22"/>
        </w:rPr>
        <w:t>as specified in the</w:t>
      </w:r>
      <w:r w:rsidR="0043159A" w:rsidRPr="00814716">
        <w:rPr>
          <w:rFonts w:asciiTheme="minorHAnsi" w:hAnsiTheme="minorHAnsi" w:cstheme="minorHAnsi"/>
          <w:b/>
          <w:color w:val="000000" w:themeColor="text1"/>
          <w:szCs w:val="22"/>
        </w:rPr>
        <w:t xml:space="preserve"> Data Sheet</w:t>
      </w:r>
      <w:r w:rsidR="001D42E3">
        <w:rPr>
          <w:rFonts w:asciiTheme="minorHAnsi" w:hAnsiTheme="minorHAnsi" w:cstheme="minorHAnsi"/>
          <w:b/>
          <w:color w:val="000000" w:themeColor="text1"/>
          <w:szCs w:val="22"/>
        </w:rPr>
        <w:t xml:space="preserve"> </w:t>
      </w:r>
      <w:r w:rsidR="00514298" w:rsidRPr="00814716">
        <w:rPr>
          <w:rFonts w:asciiTheme="minorHAnsi" w:hAnsiTheme="minorHAnsi" w:cstheme="minorHAnsi"/>
          <w:color w:val="000000" w:themeColor="text1"/>
          <w:szCs w:val="22"/>
        </w:rPr>
        <w:t>(</w:t>
      </w:r>
      <w:proofErr w:type="spellStart"/>
      <w:r w:rsidR="007003CF" w:rsidRPr="00814716">
        <w:rPr>
          <w:rFonts w:asciiTheme="minorHAnsi" w:hAnsiTheme="minorHAnsi" w:cstheme="minorHAnsi"/>
          <w:color w:val="000000" w:themeColor="text1"/>
          <w:szCs w:val="22"/>
        </w:rPr>
        <w:t>DS</w:t>
      </w:r>
      <w:r w:rsidR="00964112" w:rsidRPr="00814716">
        <w:rPr>
          <w:rFonts w:asciiTheme="minorHAnsi" w:hAnsiTheme="minorHAnsi" w:cstheme="minorHAnsi"/>
          <w:color w:val="000000" w:themeColor="text1"/>
          <w:szCs w:val="22"/>
        </w:rPr>
        <w:t>no</w:t>
      </w:r>
      <w:proofErr w:type="spellEnd"/>
      <w:r w:rsidR="00964112" w:rsidRPr="00814716">
        <w:rPr>
          <w:rFonts w:asciiTheme="minorHAnsi" w:hAnsiTheme="minorHAnsi" w:cstheme="minorHAnsi"/>
          <w:color w:val="000000" w:themeColor="text1"/>
          <w:szCs w:val="22"/>
        </w:rPr>
        <w:t>.</w:t>
      </w:r>
      <w:r w:rsidR="00514298" w:rsidRPr="00814716">
        <w:rPr>
          <w:rFonts w:asciiTheme="minorHAnsi" w:hAnsiTheme="minorHAnsi" w:cstheme="minorHAnsi"/>
          <w:color w:val="000000" w:themeColor="text1"/>
          <w:szCs w:val="22"/>
        </w:rPr>
        <w:t xml:space="preserve"> 2</w:t>
      </w:r>
      <w:r w:rsidR="00443E95" w:rsidRPr="00814716">
        <w:rPr>
          <w:rFonts w:asciiTheme="minorHAnsi" w:hAnsiTheme="minorHAnsi" w:cstheme="minorHAnsi"/>
          <w:color w:val="000000" w:themeColor="text1"/>
          <w:szCs w:val="22"/>
        </w:rPr>
        <w:t>4</w:t>
      </w:r>
      <w:r w:rsidR="00514298" w:rsidRPr="00814716">
        <w:rPr>
          <w:rFonts w:asciiTheme="minorHAnsi" w:hAnsiTheme="minorHAnsi" w:cstheme="minorHAnsi"/>
          <w:color w:val="000000" w:themeColor="text1"/>
          <w:szCs w:val="22"/>
        </w:rPr>
        <w:t>)</w:t>
      </w:r>
      <w:r w:rsidR="0043159A" w:rsidRPr="00814716">
        <w:rPr>
          <w:rFonts w:asciiTheme="minorHAnsi" w:hAnsiTheme="minorHAnsi" w:cstheme="minorHAnsi"/>
          <w:b/>
          <w:color w:val="000000" w:themeColor="text1"/>
          <w:szCs w:val="22"/>
        </w:rPr>
        <w:t xml:space="preserve">. </w:t>
      </w:r>
    </w:p>
    <w:p w14:paraId="30916023" w14:textId="3B0FC4F2" w:rsidR="00A261BB" w:rsidRPr="00B7596B" w:rsidRDefault="00BB49D1" w:rsidP="00B7596B">
      <w:pPr>
        <w:pStyle w:val="ListParagraph"/>
        <w:numPr>
          <w:ilvl w:val="1"/>
          <w:numId w:val="34"/>
        </w:numPr>
        <w:spacing w:line="240" w:lineRule="auto"/>
        <w:jc w:val="both"/>
        <w:rPr>
          <w:rFonts w:asciiTheme="minorHAnsi" w:hAnsiTheme="minorHAnsi" w:cstheme="minorHAnsi"/>
          <w:color w:val="000000" w:themeColor="text1"/>
          <w:szCs w:val="22"/>
        </w:rPr>
      </w:pPr>
      <w:r w:rsidRPr="00B7596B">
        <w:rPr>
          <w:rFonts w:asciiTheme="minorHAnsi" w:hAnsiTheme="minorHAnsi" w:cstheme="minorHAnsi"/>
          <w:color w:val="000000" w:themeColor="text1"/>
          <w:szCs w:val="22"/>
        </w:rPr>
        <w:t>Bidders</w:t>
      </w:r>
      <w:r w:rsidR="001D42E3" w:rsidRPr="00B7596B">
        <w:rPr>
          <w:rFonts w:asciiTheme="minorHAnsi" w:hAnsiTheme="minorHAnsi" w:cstheme="minorHAnsi"/>
          <w:color w:val="000000" w:themeColor="text1"/>
          <w:szCs w:val="22"/>
        </w:rPr>
        <w:t xml:space="preserve"> </w:t>
      </w:r>
      <w:r w:rsidR="00C23F97" w:rsidRPr="00B7596B">
        <w:rPr>
          <w:rFonts w:asciiTheme="minorHAnsi" w:hAnsiTheme="minorHAnsi" w:cstheme="minorHAnsi"/>
          <w:color w:val="000000" w:themeColor="text1"/>
          <w:szCs w:val="22"/>
        </w:rPr>
        <w:t>must</w:t>
      </w:r>
      <w:r w:rsidR="00745C22" w:rsidRPr="00B7596B">
        <w:rPr>
          <w:rFonts w:asciiTheme="minorHAnsi" w:hAnsiTheme="minorHAnsi" w:cstheme="minorHAnsi"/>
          <w:color w:val="000000" w:themeColor="text1"/>
          <w:szCs w:val="22"/>
        </w:rPr>
        <w:t xml:space="preserve"> submit their </w:t>
      </w:r>
      <w:r w:rsidR="00337791" w:rsidRPr="00B7596B">
        <w:rPr>
          <w:rFonts w:asciiTheme="minorHAnsi" w:hAnsiTheme="minorHAnsi" w:cstheme="minorHAnsi"/>
          <w:color w:val="000000" w:themeColor="text1"/>
          <w:szCs w:val="22"/>
        </w:rPr>
        <w:t>Bid</w:t>
      </w:r>
      <w:r w:rsidR="001D42E3" w:rsidRPr="00B7596B">
        <w:rPr>
          <w:rFonts w:asciiTheme="minorHAnsi" w:hAnsiTheme="minorHAnsi" w:cstheme="minorHAnsi"/>
          <w:color w:val="000000" w:themeColor="text1"/>
          <w:szCs w:val="22"/>
        </w:rPr>
        <w:t xml:space="preserve"> </w:t>
      </w:r>
      <w:r w:rsidR="00C23F97" w:rsidRPr="00B7596B">
        <w:rPr>
          <w:rFonts w:asciiTheme="minorHAnsi" w:hAnsiTheme="minorHAnsi" w:cstheme="minorHAnsi"/>
          <w:color w:val="000000" w:themeColor="text1"/>
          <w:szCs w:val="22"/>
        </w:rPr>
        <w:t>in the manner</w:t>
      </w:r>
      <w:r w:rsidR="001D42E3" w:rsidRPr="00B7596B">
        <w:rPr>
          <w:rFonts w:asciiTheme="minorHAnsi" w:hAnsiTheme="minorHAnsi" w:cstheme="minorHAnsi"/>
          <w:color w:val="000000" w:themeColor="text1"/>
          <w:szCs w:val="22"/>
        </w:rPr>
        <w:t xml:space="preserve"> </w:t>
      </w:r>
      <w:r w:rsidR="006C6650" w:rsidRPr="00B7596B">
        <w:rPr>
          <w:rFonts w:asciiTheme="minorHAnsi" w:hAnsiTheme="minorHAnsi" w:cstheme="minorHAnsi"/>
          <w:color w:val="000000" w:themeColor="text1"/>
          <w:szCs w:val="22"/>
        </w:rPr>
        <w:t>specified in the</w:t>
      </w:r>
      <w:r w:rsidR="006C6650" w:rsidRPr="00B7596B">
        <w:rPr>
          <w:rFonts w:asciiTheme="minorHAnsi" w:hAnsiTheme="minorHAnsi" w:cstheme="minorHAnsi"/>
          <w:b/>
          <w:color w:val="000000" w:themeColor="text1"/>
          <w:szCs w:val="22"/>
        </w:rPr>
        <w:t xml:space="preserve"> Data Sheet</w:t>
      </w:r>
      <w:r w:rsidR="001D42E3" w:rsidRPr="00B7596B">
        <w:rPr>
          <w:rFonts w:asciiTheme="minorHAnsi" w:hAnsiTheme="minorHAnsi" w:cstheme="minorHAnsi"/>
          <w:b/>
          <w:color w:val="000000" w:themeColor="text1"/>
          <w:szCs w:val="22"/>
        </w:rPr>
        <w:t xml:space="preserve"> </w:t>
      </w:r>
      <w:r w:rsidR="00514298" w:rsidRPr="00B7596B">
        <w:rPr>
          <w:rFonts w:asciiTheme="minorHAnsi" w:hAnsiTheme="minorHAnsi" w:cstheme="minorHAnsi"/>
          <w:color w:val="000000" w:themeColor="text1"/>
          <w:szCs w:val="22"/>
        </w:rPr>
        <w:t>(</w:t>
      </w:r>
      <w:proofErr w:type="spellStart"/>
      <w:r w:rsidR="007003CF" w:rsidRPr="00B7596B">
        <w:rPr>
          <w:rFonts w:asciiTheme="minorHAnsi" w:hAnsiTheme="minorHAnsi" w:cstheme="minorHAnsi"/>
          <w:color w:val="000000" w:themeColor="text1"/>
          <w:szCs w:val="22"/>
        </w:rPr>
        <w:t>DS</w:t>
      </w:r>
      <w:r w:rsidR="00964112" w:rsidRPr="00B7596B">
        <w:rPr>
          <w:rFonts w:asciiTheme="minorHAnsi" w:hAnsiTheme="minorHAnsi" w:cstheme="minorHAnsi"/>
          <w:color w:val="000000" w:themeColor="text1"/>
          <w:szCs w:val="22"/>
        </w:rPr>
        <w:t>no</w:t>
      </w:r>
      <w:r w:rsidR="00514298" w:rsidRPr="00B7596B">
        <w:rPr>
          <w:rFonts w:asciiTheme="minorHAnsi" w:hAnsiTheme="minorHAnsi" w:cstheme="minorHAnsi"/>
          <w:color w:val="000000" w:themeColor="text1"/>
          <w:szCs w:val="22"/>
        </w:rPr>
        <w:t>s</w:t>
      </w:r>
      <w:proofErr w:type="spellEnd"/>
      <w:r w:rsidR="00964112" w:rsidRPr="00B7596B">
        <w:rPr>
          <w:rFonts w:asciiTheme="minorHAnsi" w:hAnsiTheme="minorHAnsi" w:cstheme="minorHAnsi"/>
          <w:color w:val="000000" w:themeColor="text1"/>
          <w:szCs w:val="22"/>
        </w:rPr>
        <w:t>.</w:t>
      </w:r>
      <w:r w:rsidR="00514298" w:rsidRPr="00B7596B">
        <w:rPr>
          <w:rFonts w:asciiTheme="minorHAnsi" w:hAnsiTheme="minorHAnsi" w:cstheme="minorHAnsi"/>
          <w:color w:val="000000" w:themeColor="text1"/>
          <w:szCs w:val="22"/>
        </w:rPr>
        <w:t xml:space="preserve"> 2</w:t>
      </w:r>
      <w:r w:rsidR="00443E95" w:rsidRPr="00B7596B">
        <w:rPr>
          <w:rFonts w:asciiTheme="minorHAnsi" w:hAnsiTheme="minorHAnsi" w:cstheme="minorHAnsi"/>
          <w:color w:val="000000" w:themeColor="text1"/>
          <w:szCs w:val="22"/>
        </w:rPr>
        <w:t>2</w:t>
      </w:r>
      <w:r w:rsidR="00514298" w:rsidRPr="00B7596B">
        <w:rPr>
          <w:rFonts w:asciiTheme="minorHAnsi" w:hAnsiTheme="minorHAnsi" w:cstheme="minorHAnsi"/>
          <w:color w:val="000000" w:themeColor="text1"/>
          <w:szCs w:val="22"/>
        </w:rPr>
        <w:t xml:space="preserve"> and 2</w:t>
      </w:r>
      <w:r w:rsidR="00443E95" w:rsidRPr="00B7596B">
        <w:rPr>
          <w:rFonts w:asciiTheme="minorHAnsi" w:hAnsiTheme="minorHAnsi" w:cstheme="minorHAnsi"/>
          <w:color w:val="000000" w:themeColor="text1"/>
          <w:szCs w:val="22"/>
        </w:rPr>
        <w:t>3</w:t>
      </w:r>
      <w:r w:rsidR="00514298" w:rsidRPr="00B7596B">
        <w:rPr>
          <w:rFonts w:asciiTheme="minorHAnsi" w:hAnsiTheme="minorHAnsi" w:cstheme="minorHAnsi"/>
          <w:color w:val="000000" w:themeColor="text1"/>
          <w:szCs w:val="22"/>
        </w:rPr>
        <w:t>)</w:t>
      </w:r>
      <w:r w:rsidR="00786F83" w:rsidRPr="00B7596B">
        <w:rPr>
          <w:rFonts w:asciiTheme="minorHAnsi" w:hAnsiTheme="minorHAnsi" w:cstheme="minorHAnsi"/>
          <w:color w:val="000000" w:themeColor="text1"/>
          <w:szCs w:val="22"/>
        </w:rPr>
        <w:t>.</w:t>
      </w:r>
      <w:r w:rsidR="001D42E3" w:rsidRPr="00B7596B">
        <w:rPr>
          <w:rFonts w:asciiTheme="minorHAnsi" w:hAnsiTheme="minorHAnsi" w:cstheme="minorHAnsi"/>
          <w:color w:val="000000" w:themeColor="text1"/>
          <w:szCs w:val="22"/>
        </w:rPr>
        <w:t xml:space="preserve"> </w:t>
      </w:r>
      <w:r w:rsidR="00A66521" w:rsidRPr="00B7596B">
        <w:rPr>
          <w:rFonts w:asciiTheme="minorHAnsi" w:hAnsiTheme="minorHAnsi" w:cstheme="minorHAnsi"/>
          <w:color w:val="000000" w:themeColor="text1"/>
          <w:szCs w:val="22"/>
        </w:rPr>
        <w:t xml:space="preserve">When the </w:t>
      </w:r>
      <w:r w:rsidR="00337791" w:rsidRPr="00B7596B">
        <w:rPr>
          <w:rFonts w:asciiTheme="minorHAnsi" w:hAnsiTheme="minorHAnsi" w:cstheme="minorHAnsi"/>
          <w:color w:val="000000" w:themeColor="text1"/>
          <w:szCs w:val="22"/>
        </w:rPr>
        <w:t>Bid</w:t>
      </w:r>
      <w:r w:rsidR="00B47623" w:rsidRPr="00B7596B">
        <w:rPr>
          <w:rFonts w:asciiTheme="minorHAnsi" w:hAnsiTheme="minorHAnsi" w:cstheme="minorHAnsi"/>
          <w:color w:val="000000" w:themeColor="text1"/>
          <w:szCs w:val="22"/>
        </w:rPr>
        <w:t>is</w:t>
      </w:r>
      <w:r w:rsidR="00A66521" w:rsidRPr="00B7596B">
        <w:rPr>
          <w:rFonts w:asciiTheme="minorHAnsi" w:hAnsiTheme="minorHAnsi" w:cstheme="minorHAnsi"/>
          <w:color w:val="000000" w:themeColor="text1"/>
          <w:szCs w:val="22"/>
        </w:rPr>
        <w:t xml:space="preserve"> expected to be in transit for </w:t>
      </w:r>
      <w:r w:rsidR="00C17AEB" w:rsidRPr="00B7596B">
        <w:rPr>
          <w:rFonts w:asciiTheme="minorHAnsi" w:hAnsiTheme="minorHAnsi" w:cstheme="minorHAnsi"/>
          <w:color w:val="000000" w:themeColor="text1"/>
          <w:szCs w:val="22"/>
        </w:rPr>
        <w:t xml:space="preserve">more than </w:t>
      </w:r>
      <w:r w:rsidR="00A66521" w:rsidRPr="00B7596B">
        <w:rPr>
          <w:rFonts w:asciiTheme="minorHAnsi" w:hAnsiTheme="minorHAnsi" w:cstheme="minorHAnsi"/>
          <w:color w:val="000000" w:themeColor="text1"/>
          <w:szCs w:val="22"/>
        </w:rPr>
        <w:t xml:space="preserve">24 hours, the </w:t>
      </w:r>
      <w:r w:rsidR="00FC6CFB" w:rsidRPr="00B7596B">
        <w:rPr>
          <w:rFonts w:asciiTheme="minorHAnsi" w:hAnsiTheme="minorHAnsi" w:cstheme="minorHAnsi"/>
          <w:color w:val="000000" w:themeColor="text1"/>
          <w:szCs w:val="22"/>
        </w:rPr>
        <w:t>Bidder</w:t>
      </w:r>
      <w:r w:rsidR="00A66521" w:rsidRPr="00B7596B">
        <w:rPr>
          <w:rFonts w:asciiTheme="minorHAnsi" w:hAnsiTheme="minorHAnsi" w:cstheme="minorHAnsi"/>
          <w:color w:val="000000" w:themeColor="text1"/>
          <w:szCs w:val="22"/>
        </w:rPr>
        <w:t xml:space="preserve"> must ensure that sufficient lead time has been provided in order to comply with </w:t>
      </w:r>
      <w:r w:rsidR="00666203" w:rsidRPr="00B7596B">
        <w:rPr>
          <w:rFonts w:asciiTheme="minorHAnsi" w:hAnsiTheme="minorHAnsi" w:cstheme="minorHAnsi"/>
          <w:color w:val="000000" w:themeColor="text1"/>
          <w:szCs w:val="22"/>
        </w:rPr>
        <w:t>MOIS</w:t>
      </w:r>
      <w:r w:rsidR="00A66521" w:rsidRPr="00B7596B">
        <w:rPr>
          <w:rFonts w:asciiTheme="minorHAnsi" w:hAnsiTheme="minorHAnsi" w:cstheme="minorHAnsi"/>
          <w:color w:val="000000" w:themeColor="text1"/>
          <w:szCs w:val="22"/>
        </w:rPr>
        <w:t>’s deadline for submission</w:t>
      </w:r>
      <w:r w:rsidR="00786F83" w:rsidRPr="00B7596B">
        <w:rPr>
          <w:rFonts w:asciiTheme="minorHAnsi" w:hAnsiTheme="minorHAnsi" w:cstheme="minorHAnsi"/>
          <w:color w:val="000000" w:themeColor="text1"/>
          <w:szCs w:val="22"/>
        </w:rPr>
        <w:t xml:space="preserve">. </w:t>
      </w:r>
      <w:r w:rsidR="00666203" w:rsidRPr="00B7596B">
        <w:rPr>
          <w:rFonts w:asciiTheme="minorHAnsi" w:hAnsiTheme="minorHAnsi" w:cstheme="minorHAnsi"/>
          <w:color w:val="000000" w:themeColor="text1"/>
          <w:szCs w:val="22"/>
        </w:rPr>
        <w:t>MOIS</w:t>
      </w:r>
      <w:r w:rsidR="00904E58" w:rsidRPr="00B7596B">
        <w:rPr>
          <w:rFonts w:asciiTheme="minorHAnsi" w:hAnsiTheme="minorHAnsi" w:cstheme="minorHAnsi"/>
          <w:color w:val="000000" w:themeColor="text1"/>
          <w:szCs w:val="22"/>
        </w:rPr>
        <w:t xml:space="preserve"> shall indicate for its record that the official date and time </w:t>
      </w:r>
      <w:r w:rsidR="00531913" w:rsidRPr="00B7596B">
        <w:rPr>
          <w:rFonts w:asciiTheme="minorHAnsi" w:hAnsiTheme="minorHAnsi" w:cstheme="minorHAnsi"/>
          <w:color w:val="000000" w:themeColor="text1"/>
          <w:szCs w:val="22"/>
        </w:rPr>
        <w:t>of</w:t>
      </w:r>
      <w:r w:rsidR="00904E58" w:rsidRPr="00B7596B">
        <w:rPr>
          <w:rFonts w:asciiTheme="minorHAnsi" w:hAnsiTheme="minorHAnsi" w:cstheme="minorHAnsi"/>
          <w:color w:val="000000" w:themeColor="text1"/>
          <w:szCs w:val="22"/>
        </w:rPr>
        <w:t xml:space="preserve"> receiv</w:t>
      </w:r>
      <w:r w:rsidR="00531913" w:rsidRPr="00B7596B">
        <w:rPr>
          <w:rFonts w:asciiTheme="minorHAnsi" w:hAnsiTheme="minorHAnsi" w:cstheme="minorHAnsi"/>
          <w:color w:val="000000" w:themeColor="text1"/>
          <w:szCs w:val="22"/>
        </w:rPr>
        <w:t>ing</w:t>
      </w:r>
      <w:r w:rsidR="00904E58" w:rsidRPr="00B7596B">
        <w:rPr>
          <w:rFonts w:asciiTheme="minorHAnsi" w:hAnsiTheme="minorHAnsi" w:cstheme="minorHAnsi"/>
          <w:color w:val="000000" w:themeColor="text1"/>
          <w:szCs w:val="22"/>
        </w:rPr>
        <w:t xml:space="preserve"> the </w:t>
      </w:r>
      <w:r w:rsidR="00BD1BF4" w:rsidRPr="00B7596B">
        <w:rPr>
          <w:rFonts w:asciiTheme="minorHAnsi" w:hAnsiTheme="minorHAnsi" w:cstheme="minorHAnsi"/>
          <w:color w:val="000000" w:themeColor="text1"/>
          <w:szCs w:val="22"/>
        </w:rPr>
        <w:t>Bid</w:t>
      </w:r>
      <w:r w:rsidR="00904E58" w:rsidRPr="00B7596B">
        <w:rPr>
          <w:rFonts w:asciiTheme="minorHAnsi" w:hAnsiTheme="minorHAnsi" w:cstheme="minorHAnsi"/>
          <w:color w:val="000000" w:themeColor="text1"/>
          <w:szCs w:val="22"/>
        </w:rPr>
        <w:t xml:space="preserve"> is the </w:t>
      </w:r>
      <w:r w:rsidR="00904E58" w:rsidRPr="00B7596B">
        <w:rPr>
          <w:rFonts w:asciiTheme="minorHAnsi" w:hAnsiTheme="minorHAnsi" w:cstheme="minorHAnsi"/>
          <w:color w:val="000000" w:themeColor="text1"/>
          <w:szCs w:val="22"/>
          <w:u w:val="single"/>
        </w:rPr>
        <w:t>actual</w:t>
      </w:r>
      <w:r w:rsidR="00904E58" w:rsidRPr="00B7596B">
        <w:rPr>
          <w:rFonts w:asciiTheme="minorHAnsi" w:hAnsiTheme="minorHAnsi" w:cstheme="minorHAnsi"/>
          <w:color w:val="000000" w:themeColor="text1"/>
          <w:szCs w:val="22"/>
        </w:rPr>
        <w:t xml:space="preserve"> date and time when the </w:t>
      </w:r>
      <w:r w:rsidR="00531913" w:rsidRPr="00B7596B">
        <w:rPr>
          <w:rFonts w:asciiTheme="minorHAnsi" w:hAnsiTheme="minorHAnsi" w:cstheme="minorHAnsi"/>
          <w:color w:val="000000" w:themeColor="text1"/>
          <w:szCs w:val="22"/>
        </w:rPr>
        <w:t xml:space="preserve">said </w:t>
      </w:r>
      <w:r w:rsidR="00BD1BF4" w:rsidRPr="00B7596B">
        <w:rPr>
          <w:rFonts w:asciiTheme="minorHAnsi" w:hAnsiTheme="minorHAnsi" w:cstheme="minorHAnsi"/>
          <w:color w:val="000000" w:themeColor="text1"/>
          <w:szCs w:val="22"/>
        </w:rPr>
        <w:t>Bid</w:t>
      </w:r>
      <w:r w:rsidR="001D42E3" w:rsidRPr="00B7596B">
        <w:rPr>
          <w:rFonts w:asciiTheme="minorHAnsi" w:hAnsiTheme="minorHAnsi" w:cstheme="minorHAnsi"/>
          <w:color w:val="000000" w:themeColor="text1"/>
          <w:szCs w:val="22"/>
        </w:rPr>
        <w:t xml:space="preserve"> </w:t>
      </w:r>
      <w:r w:rsidR="00531913" w:rsidRPr="00B7596B">
        <w:rPr>
          <w:rFonts w:asciiTheme="minorHAnsi" w:hAnsiTheme="minorHAnsi" w:cstheme="minorHAnsi"/>
          <w:color w:val="000000" w:themeColor="text1"/>
          <w:szCs w:val="22"/>
        </w:rPr>
        <w:t xml:space="preserve">has </w:t>
      </w:r>
      <w:r w:rsidR="00904E58" w:rsidRPr="00B7596B">
        <w:rPr>
          <w:rFonts w:asciiTheme="minorHAnsi" w:hAnsiTheme="minorHAnsi" w:cstheme="minorHAnsi"/>
          <w:color w:val="000000" w:themeColor="text1"/>
          <w:szCs w:val="22"/>
        </w:rPr>
        <w:t xml:space="preserve">physically arrived </w:t>
      </w:r>
      <w:r w:rsidR="00EC1C92" w:rsidRPr="00B7596B">
        <w:rPr>
          <w:rFonts w:asciiTheme="minorHAnsi" w:hAnsiTheme="minorHAnsi" w:cstheme="minorHAnsi"/>
          <w:color w:val="000000" w:themeColor="text1"/>
          <w:szCs w:val="22"/>
        </w:rPr>
        <w:t xml:space="preserve">at the </w:t>
      </w:r>
      <w:r w:rsidR="00666203" w:rsidRPr="00B7596B">
        <w:rPr>
          <w:rFonts w:asciiTheme="minorHAnsi" w:hAnsiTheme="minorHAnsi" w:cstheme="minorHAnsi"/>
          <w:color w:val="000000" w:themeColor="text1"/>
          <w:szCs w:val="22"/>
        </w:rPr>
        <w:t>MOIS</w:t>
      </w:r>
      <w:r w:rsidR="00EC1C92" w:rsidRPr="00B7596B">
        <w:rPr>
          <w:rFonts w:asciiTheme="minorHAnsi" w:hAnsiTheme="minorHAnsi" w:cstheme="minorHAnsi"/>
          <w:color w:val="000000" w:themeColor="text1"/>
          <w:szCs w:val="22"/>
        </w:rPr>
        <w:t xml:space="preserve"> premises</w:t>
      </w:r>
      <w:r w:rsidR="00904E58" w:rsidRPr="00B7596B">
        <w:rPr>
          <w:rFonts w:asciiTheme="minorHAnsi" w:hAnsiTheme="minorHAnsi" w:cstheme="minorHAnsi"/>
          <w:color w:val="000000" w:themeColor="text1"/>
          <w:szCs w:val="22"/>
        </w:rPr>
        <w:t xml:space="preserve"> indicated in the </w:t>
      </w:r>
      <w:r w:rsidR="00904E58" w:rsidRPr="00B7596B">
        <w:rPr>
          <w:rFonts w:asciiTheme="minorHAnsi" w:hAnsiTheme="minorHAnsi" w:cstheme="minorHAnsi"/>
          <w:b/>
          <w:color w:val="000000" w:themeColor="text1"/>
          <w:szCs w:val="22"/>
        </w:rPr>
        <w:t>Data Sheet</w:t>
      </w:r>
      <w:r w:rsidR="001D42E3" w:rsidRPr="00B7596B">
        <w:rPr>
          <w:rFonts w:asciiTheme="minorHAnsi" w:hAnsiTheme="minorHAnsi" w:cstheme="minorHAnsi"/>
          <w:b/>
          <w:color w:val="000000" w:themeColor="text1"/>
          <w:szCs w:val="22"/>
        </w:rPr>
        <w:t xml:space="preserve"> </w:t>
      </w:r>
      <w:r w:rsidR="00514298" w:rsidRPr="00B7596B">
        <w:rPr>
          <w:rFonts w:asciiTheme="minorHAnsi" w:hAnsiTheme="minorHAnsi" w:cstheme="minorHAnsi"/>
          <w:color w:val="000000" w:themeColor="text1"/>
          <w:szCs w:val="22"/>
        </w:rPr>
        <w:t>(</w:t>
      </w:r>
      <w:proofErr w:type="spellStart"/>
      <w:r w:rsidR="007003CF" w:rsidRPr="00B7596B">
        <w:rPr>
          <w:rFonts w:asciiTheme="minorHAnsi" w:hAnsiTheme="minorHAnsi" w:cstheme="minorHAnsi"/>
          <w:color w:val="000000" w:themeColor="text1"/>
          <w:szCs w:val="22"/>
        </w:rPr>
        <w:t>DS</w:t>
      </w:r>
      <w:r w:rsidR="00964112" w:rsidRPr="00B7596B">
        <w:rPr>
          <w:rFonts w:asciiTheme="minorHAnsi" w:hAnsiTheme="minorHAnsi" w:cstheme="minorHAnsi"/>
          <w:color w:val="000000" w:themeColor="text1"/>
          <w:szCs w:val="22"/>
        </w:rPr>
        <w:t>no</w:t>
      </w:r>
      <w:proofErr w:type="spellEnd"/>
      <w:r w:rsidR="00964112" w:rsidRPr="00B7596B">
        <w:rPr>
          <w:rFonts w:asciiTheme="minorHAnsi" w:hAnsiTheme="minorHAnsi" w:cstheme="minorHAnsi"/>
          <w:color w:val="000000" w:themeColor="text1"/>
          <w:szCs w:val="22"/>
        </w:rPr>
        <w:t>.</w:t>
      </w:r>
      <w:r w:rsidR="00514298" w:rsidRPr="00B7596B">
        <w:rPr>
          <w:rFonts w:asciiTheme="minorHAnsi" w:hAnsiTheme="minorHAnsi" w:cstheme="minorHAnsi"/>
          <w:color w:val="000000" w:themeColor="text1"/>
          <w:szCs w:val="22"/>
        </w:rPr>
        <w:t xml:space="preserve"> 2</w:t>
      </w:r>
      <w:r w:rsidR="00443E95" w:rsidRPr="00B7596B">
        <w:rPr>
          <w:rFonts w:asciiTheme="minorHAnsi" w:hAnsiTheme="minorHAnsi" w:cstheme="minorHAnsi"/>
          <w:color w:val="000000" w:themeColor="text1"/>
          <w:szCs w:val="22"/>
        </w:rPr>
        <w:t>0</w:t>
      </w:r>
      <w:r w:rsidR="00514298" w:rsidRPr="00B7596B">
        <w:rPr>
          <w:rFonts w:asciiTheme="minorHAnsi" w:hAnsiTheme="minorHAnsi" w:cstheme="minorHAnsi"/>
          <w:color w:val="000000" w:themeColor="text1"/>
          <w:szCs w:val="22"/>
        </w:rPr>
        <w:t>)</w:t>
      </w:r>
      <w:r w:rsidR="00904E58" w:rsidRPr="00B7596B">
        <w:rPr>
          <w:rFonts w:asciiTheme="minorHAnsi" w:hAnsiTheme="minorHAnsi" w:cstheme="minorHAnsi"/>
          <w:color w:val="000000" w:themeColor="text1"/>
          <w:szCs w:val="22"/>
        </w:rPr>
        <w:t xml:space="preserve">.  </w:t>
      </w:r>
    </w:p>
    <w:p w14:paraId="3800B63D" w14:textId="52B62409" w:rsidR="00343188" w:rsidRPr="00A261BB" w:rsidRDefault="00343188" w:rsidP="00B7596B">
      <w:pPr>
        <w:pStyle w:val="ListParagraph"/>
        <w:numPr>
          <w:ilvl w:val="1"/>
          <w:numId w:val="34"/>
        </w:numPr>
        <w:spacing w:line="240" w:lineRule="auto"/>
        <w:jc w:val="both"/>
        <w:rPr>
          <w:rFonts w:asciiTheme="minorHAnsi" w:hAnsiTheme="minorHAnsi" w:cstheme="minorHAnsi"/>
          <w:color w:val="000000" w:themeColor="text1"/>
          <w:szCs w:val="22"/>
        </w:rPr>
      </w:pPr>
      <w:r w:rsidRPr="00A261BB">
        <w:rPr>
          <w:rFonts w:asciiTheme="minorHAnsi" w:hAnsiTheme="minorHAnsi" w:cstheme="minorHAnsi"/>
          <w:color w:val="000000" w:themeColor="text1"/>
          <w:szCs w:val="22"/>
        </w:rPr>
        <w:t>Bidders must be aware that the mere act of submission of a Bid</w:t>
      </w:r>
      <w:r w:rsidR="00C21A81" w:rsidRPr="00A261BB">
        <w:rPr>
          <w:rFonts w:asciiTheme="minorHAnsi" w:hAnsiTheme="minorHAnsi" w:cstheme="minorHAnsi"/>
          <w:color w:val="000000" w:themeColor="text1"/>
          <w:szCs w:val="22"/>
        </w:rPr>
        <w:t>, in and of itself,</w:t>
      </w:r>
      <w:r w:rsidRPr="00A261BB">
        <w:rPr>
          <w:rFonts w:asciiTheme="minorHAnsi" w:hAnsiTheme="minorHAnsi" w:cstheme="minorHAnsi"/>
          <w:color w:val="000000" w:themeColor="text1"/>
          <w:szCs w:val="22"/>
        </w:rPr>
        <w:t xml:space="preserve"> implies that the Bidder accepts the General Contract Terms and Conditions of </w:t>
      </w:r>
      <w:r w:rsidR="00666203" w:rsidRPr="00A261BB">
        <w:rPr>
          <w:rFonts w:asciiTheme="minorHAnsi" w:hAnsiTheme="minorHAnsi" w:cstheme="minorHAnsi"/>
          <w:color w:val="000000" w:themeColor="text1"/>
          <w:szCs w:val="22"/>
        </w:rPr>
        <w:t>MOIS</w:t>
      </w:r>
      <w:r w:rsidRPr="00A261BB">
        <w:rPr>
          <w:rFonts w:asciiTheme="minorHAnsi" w:hAnsiTheme="minorHAnsi" w:cstheme="minorHAnsi"/>
          <w:color w:val="000000" w:themeColor="text1"/>
          <w:szCs w:val="22"/>
        </w:rPr>
        <w:t xml:space="preserve"> as attached hereto as Section 11.</w:t>
      </w:r>
    </w:p>
    <w:p w14:paraId="0E5C01ED" w14:textId="77777777" w:rsidR="00343188" w:rsidRPr="00814716" w:rsidRDefault="00343188">
      <w:pPr>
        <w:tabs>
          <w:tab w:val="left" w:pos="0"/>
        </w:tabs>
        <w:ind w:left="634"/>
        <w:jc w:val="both"/>
        <w:rPr>
          <w:rFonts w:asciiTheme="minorHAnsi" w:hAnsiTheme="minorHAnsi" w:cstheme="minorHAnsi"/>
          <w:color w:val="000000" w:themeColor="text1"/>
          <w:sz w:val="22"/>
          <w:szCs w:val="22"/>
        </w:rPr>
      </w:pPr>
    </w:p>
    <w:p w14:paraId="7AC2AAAD" w14:textId="483158AC" w:rsidR="00503610" w:rsidRPr="00E227D1" w:rsidRDefault="0006713F" w:rsidP="00B7596B">
      <w:pPr>
        <w:pStyle w:val="ListParagraph"/>
        <w:numPr>
          <w:ilvl w:val="0"/>
          <w:numId w:val="34"/>
        </w:numPr>
        <w:tabs>
          <w:tab w:val="left" w:pos="360"/>
        </w:tabs>
        <w:rPr>
          <w:rFonts w:asciiTheme="minorHAnsi" w:hAnsiTheme="minorHAnsi" w:cstheme="minorHAnsi"/>
          <w:b/>
          <w:bCs/>
          <w:color w:val="000000" w:themeColor="text1"/>
          <w:szCs w:val="22"/>
          <w:lang w:val="en-GB"/>
        </w:rPr>
      </w:pPr>
      <w:r w:rsidRPr="00E227D1">
        <w:rPr>
          <w:rFonts w:asciiTheme="minorHAnsi" w:hAnsiTheme="minorHAnsi" w:cstheme="minorHAnsi"/>
          <w:b/>
          <w:bCs/>
          <w:color w:val="000000" w:themeColor="text1"/>
          <w:szCs w:val="22"/>
          <w:lang w:val="en-GB"/>
        </w:rPr>
        <w:t xml:space="preserve">Deadline for Submission of </w:t>
      </w:r>
      <w:r w:rsidR="00337791" w:rsidRPr="00E227D1">
        <w:rPr>
          <w:rFonts w:asciiTheme="minorHAnsi" w:hAnsiTheme="minorHAnsi" w:cstheme="minorHAnsi"/>
          <w:b/>
          <w:bCs/>
          <w:color w:val="000000" w:themeColor="text1"/>
          <w:szCs w:val="22"/>
          <w:lang w:val="en-GB"/>
        </w:rPr>
        <w:t>Bid</w:t>
      </w:r>
      <w:r w:rsidRPr="00E227D1">
        <w:rPr>
          <w:rFonts w:asciiTheme="minorHAnsi" w:hAnsiTheme="minorHAnsi" w:cstheme="minorHAnsi"/>
          <w:b/>
          <w:bCs/>
          <w:color w:val="000000" w:themeColor="text1"/>
          <w:szCs w:val="22"/>
          <w:lang w:val="en-GB"/>
        </w:rPr>
        <w:t xml:space="preserve"> and Late </w:t>
      </w:r>
      <w:r w:rsidR="00337791" w:rsidRPr="00E227D1">
        <w:rPr>
          <w:rFonts w:asciiTheme="minorHAnsi" w:hAnsiTheme="minorHAnsi" w:cstheme="minorHAnsi"/>
          <w:b/>
          <w:bCs/>
          <w:color w:val="000000" w:themeColor="text1"/>
          <w:szCs w:val="22"/>
          <w:lang w:val="en-GB"/>
        </w:rPr>
        <w:t>Bid</w:t>
      </w:r>
      <w:r w:rsidR="00C21A81" w:rsidRPr="00E227D1">
        <w:rPr>
          <w:rFonts w:asciiTheme="minorHAnsi" w:hAnsiTheme="minorHAnsi" w:cstheme="minorHAnsi"/>
          <w:b/>
          <w:bCs/>
          <w:color w:val="000000" w:themeColor="text1"/>
          <w:szCs w:val="22"/>
          <w:lang w:val="en-GB"/>
        </w:rPr>
        <w:t>s</w:t>
      </w:r>
    </w:p>
    <w:p w14:paraId="191A96ED" w14:textId="77777777" w:rsidR="00105CA9" w:rsidRPr="00814716" w:rsidRDefault="00105CA9" w:rsidP="00FB70A8">
      <w:pPr>
        <w:pStyle w:val="ListParagraph"/>
        <w:tabs>
          <w:tab w:val="left" w:pos="0"/>
        </w:tabs>
        <w:spacing w:line="240" w:lineRule="auto"/>
        <w:ind w:left="1440" w:hanging="720"/>
        <w:rPr>
          <w:rFonts w:asciiTheme="minorHAnsi" w:hAnsiTheme="minorHAnsi" w:cstheme="minorHAnsi"/>
          <w:bCs/>
          <w:color w:val="000000" w:themeColor="text1"/>
          <w:szCs w:val="22"/>
          <w:lang w:val="en-GB"/>
        </w:rPr>
      </w:pPr>
    </w:p>
    <w:p w14:paraId="2C1CC11D" w14:textId="1AEB3B9D" w:rsidR="00BD070F" w:rsidRPr="00814716" w:rsidRDefault="00B7596B" w:rsidP="00B10E32">
      <w:pPr>
        <w:ind w:left="720"/>
        <w:jc w:val="both"/>
        <w:rPr>
          <w:rFonts w:asciiTheme="minorHAnsi" w:hAnsiTheme="minorHAnsi" w:cstheme="minorHAnsi"/>
          <w:bCs/>
          <w:color w:val="000000" w:themeColor="text1"/>
          <w:sz w:val="22"/>
          <w:szCs w:val="22"/>
          <w:lang w:val="en-GB"/>
        </w:rPr>
      </w:pPr>
      <w:r>
        <w:rPr>
          <w:rFonts w:asciiTheme="minorHAnsi" w:hAnsiTheme="minorHAnsi" w:cstheme="minorHAnsi"/>
          <w:bCs/>
          <w:color w:val="000000" w:themeColor="text1"/>
          <w:sz w:val="22"/>
          <w:szCs w:val="22"/>
          <w:lang w:val="en-GB"/>
        </w:rPr>
        <w:t xml:space="preserve">19.1 </w:t>
      </w:r>
      <w:r w:rsidR="00337791" w:rsidRPr="00814716">
        <w:rPr>
          <w:rFonts w:asciiTheme="minorHAnsi" w:hAnsiTheme="minorHAnsi" w:cstheme="minorHAnsi"/>
          <w:bCs/>
          <w:color w:val="000000" w:themeColor="text1"/>
          <w:sz w:val="22"/>
          <w:szCs w:val="22"/>
          <w:lang w:val="en-GB"/>
        </w:rPr>
        <w:t>Bid</w:t>
      </w:r>
      <w:r w:rsidR="001D42E3">
        <w:rPr>
          <w:rFonts w:asciiTheme="minorHAnsi" w:hAnsiTheme="minorHAnsi" w:cstheme="minorHAnsi"/>
          <w:bCs/>
          <w:color w:val="000000" w:themeColor="text1"/>
          <w:sz w:val="22"/>
          <w:szCs w:val="22"/>
          <w:lang w:val="en-GB"/>
        </w:rPr>
        <w:t xml:space="preserve"> </w:t>
      </w:r>
      <w:r w:rsidR="00AB4D58" w:rsidRPr="00814716">
        <w:rPr>
          <w:rFonts w:asciiTheme="minorHAnsi" w:hAnsiTheme="minorHAnsi" w:cstheme="minorHAnsi"/>
          <w:bCs/>
          <w:color w:val="000000" w:themeColor="text1"/>
          <w:sz w:val="22"/>
          <w:szCs w:val="22"/>
          <w:lang w:val="en-GB"/>
        </w:rPr>
        <w:t xml:space="preserve">must be received by </w:t>
      </w:r>
      <w:r w:rsidR="00666203">
        <w:rPr>
          <w:rFonts w:asciiTheme="minorHAnsi" w:hAnsiTheme="minorHAnsi" w:cstheme="minorHAnsi"/>
          <w:bCs/>
          <w:color w:val="000000" w:themeColor="text1"/>
          <w:sz w:val="22"/>
          <w:szCs w:val="22"/>
          <w:lang w:val="en-GB"/>
        </w:rPr>
        <w:t>MOIS</w:t>
      </w:r>
      <w:r w:rsidR="00AB4D58" w:rsidRPr="00814716">
        <w:rPr>
          <w:rFonts w:asciiTheme="minorHAnsi" w:hAnsiTheme="minorHAnsi" w:cstheme="minorHAnsi"/>
          <w:bCs/>
          <w:color w:val="000000" w:themeColor="text1"/>
          <w:sz w:val="22"/>
          <w:szCs w:val="22"/>
          <w:lang w:val="en-GB"/>
        </w:rPr>
        <w:t xml:space="preserve"> at the address and no later than the date and time </w:t>
      </w:r>
      <w:r w:rsidR="006C6650" w:rsidRPr="00814716">
        <w:rPr>
          <w:rFonts w:asciiTheme="minorHAnsi" w:hAnsiTheme="minorHAnsi" w:cstheme="minorHAnsi"/>
          <w:bCs/>
          <w:color w:val="000000" w:themeColor="text1"/>
          <w:sz w:val="22"/>
          <w:szCs w:val="22"/>
          <w:lang w:val="en-GB"/>
        </w:rPr>
        <w:t>specified in the</w:t>
      </w:r>
      <w:r w:rsidR="001D42E3">
        <w:rPr>
          <w:rFonts w:asciiTheme="minorHAnsi" w:hAnsiTheme="minorHAnsi" w:cstheme="minorHAnsi"/>
          <w:bCs/>
          <w:color w:val="000000" w:themeColor="text1"/>
          <w:sz w:val="22"/>
          <w:szCs w:val="22"/>
          <w:lang w:val="en-GB"/>
        </w:rPr>
        <w:t xml:space="preserve"> </w:t>
      </w:r>
      <w:r w:rsidR="00EF2699" w:rsidRPr="00814716">
        <w:rPr>
          <w:rFonts w:asciiTheme="minorHAnsi" w:hAnsiTheme="minorHAnsi" w:cstheme="minorHAnsi"/>
          <w:b/>
          <w:bCs/>
          <w:color w:val="000000" w:themeColor="text1"/>
          <w:sz w:val="22"/>
          <w:szCs w:val="22"/>
          <w:lang w:val="en-GB"/>
        </w:rPr>
        <w:t>Data Sheet</w:t>
      </w:r>
      <w:r w:rsidR="001D42E3">
        <w:rPr>
          <w:rFonts w:asciiTheme="minorHAnsi" w:hAnsiTheme="minorHAnsi" w:cstheme="minorHAnsi"/>
          <w:b/>
          <w:bCs/>
          <w:color w:val="000000" w:themeColor="text1"/>
          <w:sz w:val="22"/>
          <w:szCs w:val="22"/>
          <w:lang w:val="en-GB"/>
        </w:rPr>
        <w:t xml:space="preserve"> </w:t>
      </w:r>
      <w:r w:rsidR="00443E95" w:rsidRPr="00814716">
        <w:rPr>
          <w:rFonts w:asciiTheme="minorHAnsi" w:hAnsiTheme="minorHAnsi" w:cstheme="minorHAnsi"/>
          <w:bCs/>
          <w:color w:val="000000" w:themeColor="text1"/>
          <w:sz w:val="22"/>
          <w:szCs w:val="22"/>
          <w:lang w:val="en-GB"/>
        </w:rPr>
        <w:t>(</w:t>
      </w:r>
      <w:r w:rsidR="007003CF" w:rsidRPr="00814716">
        <w:rPr>
          <w:rFonts w:asciiTheme="minorHAnsi" w:hAnsiTheme="minorHAnsi" w:cstheme="minorHAnsi"/>
          <w:bCs/>
          <w:color w:val="000000" w:themeColor="text1"/>
          <w:sz w:val="22"/>
          <w:szCs w:val="22"/>
          <w:lang w:val="en-GB"/>
        </w:rPr>
        <w:t>DS</w:t>
      </w:r>
      <w:r w:rsidR="00964112" w:rsidRPr="00814716">
        <w:rPr>
          <w:rFonts w:asciiTheme="minorHAnsi" w:hAnsiTheme="minorHAnsi" w:cstheme="minorHAnsi"/>
          <w:bCs/>
          <w:color w:val="000000" w:themeColor="text1"/>
          <w:sz w:val="22"/>
          <w:szCs w:val="22"/>
          <w:lang w:val="en-GB"/>
        </w:rPr>
        <w:t>no.</w:t>
      </w:r>
      <w:r w:rsidR="00C21A81" w:rsidRPr="00814716">
        <w:rPr>
          <w:rFonts w:asciiTheme="minorHAnsi" w:hAnsiTheme="minorHAnsi" w:cstheme="minorHAnsi"/>
          <w:bCs/>
          <w:color w:val="000000" w:themeColor="text1"/>
          <w:sz w:val="22"/>
          <w:szCs w:val="22"/>
          <w:lang w:val="en-GB"/>
        </w:rPr>
        <w:t xml:space="preserve">20 and </w:t>
      </w:r>
      <w:r w:rsidR="00443E95" w:rsidRPr="00814716">
        <w:rPr>
          <w:rFonts w:asciiTheme="minorHAnsi" w:hAnsiTheme="minorHAnsi" w:cstheme="minorHAnsi"/>
          <w:bCs/>
          <w:color w:val="000000" w:themeColor="text1"/>
          <w:sz w:val="22"/>
          <w:szCs w:val="22"/>
          <w:lang w:val="en-GB"/>
        </w:rPr>
        <w:t>21</w:t>
      </w:r>
      <w:r w:rsidR="008E77FF" w:rsidRPr="00814716">
        <w:rPr>
          <w:rFonts w:asciiTheme="minorHAnsi" w:hAnsiTheme="minorHAnsi" w:cstheme="minorHAnsi"/>
          <w:bCs/>
          <w:color w:val="000000" w:themeColor="text1"/>
          <w:sz w:val="22"/>
          <w:szCs w:val="22"/>
          <w:lang w:val="en-GB"/>
        </w:rPr>
        <w:t>)</w:t>
      </w:r>
      <w:r w:rsidR="00AB4D58" w:rsidRPr="00814716">
        <w:rPr>
          <w:rFonts w:asciiTheme="minorHAnsi" w:hAnsiTheme="minorHAnsi" w:cstheme="minorHAnsi"/>
          <w:bCs/>
          <w:color w:val="000000" w:themeColor="text1"/>
          <w:sz w:val="22"/>
          <w:szCs w:val="22"/>
          <w:lang w:val="en-GB"/>
        </w:rPr>
        <w:t>.</w:t>
      </w:r>
    </w:p>
    <w:p w14:paraId="66294628" w14:textId="77777777" w:rsidR="00F974C4" w:rsidRPr="00814716" w:rsidRDefault="00F974C4" w:rsidP="00F974C4">
      <w:pPr>
        <w:pStyle w:val="ListParagraph"/>
        <w:tabs>
          <w:tab w:val="left" w:pos="0"/>
        </w:tabs>
        <w:spacing w:line="240" w:lineRule="auto"/>
        <w:ind w:left="1080"/>
        <w:jc w:val="both"/>
        <w:rPr>
          <w:rFonts w:asciiTheme="minorHAnsi" w:hAnsiTheme="minorHAnsi" w:cstheme="minorHAnsi"/>
          <w:bCs/>
          <w:color w:val="000000" w:themeColor="text1"/>
          <w:szCs w:val="22"/>
          <w:lang w:val="en-GB"/>
        </w:rPr>
      </w:pPr>
    </w:p>
    <w:p w14:paraId="58755774" w14:textId="5F6DC69A" w:rsidR="000C2CCD" w:rsidRPr="00814716" w:rsidDel="007B276E" w:rsidRDefault="00B7596B" w:rsidP="00507381">
      <w:pPr>
        <w:pStyle w:val="ListParagraph"/>
        <w:tabs>
          <w:tab w:val="left" w:pos="0"/>
        </w:tabs>
        <w:spacing w:line="240" w:lineRule="auto"/>
        <w:jc w:val="both"/>
        <w:rPr>
          <w:rFonts w:asciiTheme="minorHAnsi" w:hAnsiTheme="minorHAnsi" w:cstheme="minorHAnsi"/>
          <w:bCs/>
          <w:color w:val="000000" w:themeColor="text1"/>
          <w:szCs w:val="22"/>
          <w:lang w:val="en-GB"/>
        </w:rPr>
      </w:pPr>
      <w:r>
        <w:rPr>
          <w:rFonts w:asciiTheme="minorHAnsi" w:hAnsiTheme="minorHAnsi" w:cstheme="minorHAnsi"/>
          <w:bCs/>
          <w:color w:val="000000" w:themeColor="text1"/>
          <w:szCs w:val="22"/>
          <w:lang w:val="en-GB"/>
        </w:rPr>
        <w:t xml:space="preserve">19.2 </w:t>
      </w:r>
      <w:r w:rsidR="00666203">
        <w:rPr>
          <w:rFonts w:asciiTheme="minorHAnsi" w:hAnsiTheme="minorHAnsi" w:cstheme="minorHAnsi"/>
          <w:bCs/>
          <w:color w:val="000000" w:themeColor="text1"/>
          <w:szCs w:val="22"/>
          <w:lang w:val="en-GB"/>
        </w:rPr>
        <w:t>MOIS</w:t>
      </w:r>
      <w:r w:rsidR="0006713F" w:rsidRPr="00814716">
        <w:rPr>
          <w:rFonts w:asciiTheme="minorHAnsi" w:hAnsiTheme="minorHAnsi" w:cstheme="minorHAnsi"/>
          <w:bCs/>
          <w:color w:val="000000" w:themeColor="text1"/>
          <w:szCs w:val="22"/>
          <w:lang w:val="en-GB"/>
        </w:rPr>
        <w:t xml:space="preserve"> shall not consider any </w:t>
      </w:r>
      <w:r w:rsidR="00BD1BF4" w:rsidRPr="00814716">
        <w:rPr>
          <w:rFonts w:asciiTheme="minorHAnsi" w:hAnsiTheme="minorHAnsi" w:cstheme="minorHAnsi"/>
          <w:bCs/>
          <w:color w:val="000000" w:themeColor="text1"/>
          <w:szCs w:val="22"/>
          <w:lang w:val="en-GB"/>
        </w:rPr>
        <w:t>Bid</w:t>
      </w:r>
      <w:r w:rsidR="00AB4D58" w:rsidRPr="00814716">
        <w:rPr>
          <w:rFonts w:asciiTheme="minorHAnsi" w:hAnsiTheme="minorHAnsi" w:cstheme="minorHAnsi"/>
          <w:bCs/>
          <w:color w:val="000000" w:themeColor="text1"/>
          <w:szCs w:val="22"/>
          <w:lang w:val="en-GB"/>
        </w:rPr>
        <w:t xml:space="preserve"> that arrives after the d</w:t>
      </w:r>
      <w:r w:rsidR="0043159A" w:rsidRPr="00814716">
        <w:rPr>
          <w:rFonts w:asciiTheme="minorHAnsi" w:hAnsiTheme="minorHAnsi" w:cstheme="minorHAnsi"/>
          <w:bCs/>
          <w:color w:val="000000" w:themeColor="text1"/>
          <w:szCs w:val="22"/>
          <w:lang w:val="en-GB"/>
        </w:rPr>
        <w:t xml:space="preserve">eadline for submission of </w:t>
      </w:r>
      <w:r w:rsidR="00337791" w:rsidRPr="00814716">
        <w:rPr>
          <w:rFonts w:asciiTheme="minorHAnsi" w:hAnsiTheme="minorHAnsi" w:cstheme="minorHAnsi"/>
          <w:bCs/>
          <w:color w:val="000000" w:themeColor="text1"/>
          <w:szCs w:val="22"/>
          <w:lang w:val="en-GB"/>
        </w:rPr>
        <w:t>Bid</w:t>
      </w:r>
      <w:r w:rsidR="0043159A" w:rsidRPr="00814716">
        <w:rPr>
          <w:rFonts w:asciiTheme="minorHAnsi" w:hAnsiTheme="minorHAnsi" w:cstheme="minorHAnsi"/>
          <w:bCs/>
          <w:color w:val="000000" w:themeColor="text1"/>
          <w:szCs w:val="22"/>
          <w:lang w:val="en-GB"/>
        </w:rPr>
        <w:t xml:space="preserve">.  Any </w:t>
      </w:r>
      <w:r w:rsidR="00BD1BF4" w:rsidRPr="00814716">
        <w:rPr>
          <w:rFonts w:asciiTheme="minorHAnsi" w:hAnsiTheme="minorHAnsi" w:cstheme="minorHAnsi"/>
          <w:bCs/>
          <w:color w:val="000000" w:themeColor="text1"/>
          <w:szCs w:val="22"/>
          <w:lang w:val="en-GB"/>
        </w:rPr>
        <w:t>Bid</w:t>
      </w:r>
      <w:r w:rsidR="0043159A" w:rsidRPr="00814716">
        <w:rPr>
          <w:rFonts w:asciiTheme="minorHAnsi" w:hAnsiTheme="minorHAnsi" w:cstheme="minorHAnsi"/>
          <w:bCs/>
          <w:color w:val="000000" w:themeColor="text1"/>
          <w:szCs w:val="22"/>
          <w:lang w:val="en-GB"/>
        </w:rPr>
        <w:t xml:space="preserve"> received by </w:t>
      </w:r>
      <w:r w:rsidR="00666203">
        <w:rPr>
          <w:rFonts w:asciiTheme="minorHAnsi" w:hAnsiTheme="minorHAnsi" w:cstheme="minorHAnsi"/>
          <w:bCs/>
          <w:color w:val="000000" w:themeColor="text1"/>
          <w:szCs w:val="22"/>
          <w:lang w:val="en-GB"/>
        </w:rPr>
        <w:t>MOIS</w:t>
      </w:r>
      <w:r w:rsidR="0043159A" w:rsidRPr="00814716">
        <w:rPr>
          <w:rFonts w:asciiTheme="minorHAnsi" w:hAnsiTheme="minorHAnsi" w:cstheme="minorHAnsi"/>
          <w:bCs/>
          <w:color w:val="000000" w:themeColor="text1"/>
          <w:szCs w:val="22"/>
          <w:lang w:val="en-GB"/>
        </w:rPr>
        <w:t xml:space="preserve"> after the deadline for submission of </w:t>
      </w:r>
      <w:r w:rsidR="00337791" w:rsidRPr="00814716">
        <w:rPr>
          <w:rFonts w:asciiTheme="minorHAnsi" w:hAnsiTheme="minorHAnsi" w:cstheme="minorHAnsi"/>
          <w:bCs/>
          <w:color w:val="000000" w:themeColor="text1"/>
          <w:szCs w:val="22"/>
          <w:lang w:val="en-GB"/>
        </w:rPr>
        <w:t>Bid</w:t>
      </w:r>
      <w:r w:rsidR="0043159A" w:rsidRPr="00814716">
        <w:rPr>
          <w:rFonts w:asciiTheme="minorHAnsi" w:hAnsiTheme="minorHAnsi" w:cstheme="minorHAnsi"/>
          <w:bCs/>
          <w:color w:val="000000" w:themeColor="text1"/>
          <w:szCs w:val="22"/>
          <w:lang w:val="en-GB"/>
        </w:rPr>
        <w:t xml:space="preserve"> shall be declared late, rejected, and returned unopened to the </w:t>
      </w:r>
      <w:r w:rsidR="00FC6CFB" w:rsidRPr="00814716">
        <w:rPr>
          <w:rFonts w:asciiTheme="minorHAnsi" w:hAnsiTheme="minorHAnsi" w:cstheme="minorHAnsi"/>
          <w:bCs/>
          <w:color w:val="000000" w:themeColor="text1"/>
          <w:szCs w:val="22"/>
          <w:lang w:val="en-GB"/>
        </w:rPr>
        <w:t>Bidder</w:t>
      </w:r>
      <w:r w:rsidR="0043159A" w:rsidRPr="00814716">
        <w:rPr>
          <w:rFonts w:asciiTheme="minorHAnsi" w:hAnsiTheme="minorHAnsi" w:cstheme="minorHAnsi"/>
          <w:bCs/>
          <w:color w:val="000000" w:themeColor="text1"/>
          <w:szCs w:val="22"/>
          <w:lang w:val="en-GB"/>
        </w:rPr>
        <w:t xml:space="preserve">.  </w:t>
      </w:r>
    </w:p>
    <w:p w14:paraId="28A8DEB3" w14:textId="77777777" w:rsidR="0043159A" w:rsidRPr="00814716" w:rsidRDefault="0043159A" w:rsidP="00FB70A8">
      <w:pPr>
        <w:pStyle w:val="ListParagraph"/>
        <w:spacing w:line="240" w:lineRule="auto"/>
        <w:ind w:left="1440" w:hanging="720"/>
        <w:rPr>
          <w:rFonts w:asciiTheme="minorHAnsi" w:hAnsiTheme="minorHAnsi" w:cstheme="minorHAnsi"/>
          <w:color w:val="000000" w:themeColor="text1"/>
          <w:szCs w:val="22"/>
        </w:rPr>
      </w:pPr>
    </w:p>
    <w:p w14:paraId="71743F88" w14:textId="19BC09B8" w:rsidR="00503610" w:rsidRPr="00E227D1" w:rsidRDefault="00DB3A0F" w:rsidP="00B7596B">
      <w:pPr>
        <w:pStyle w:val="ListParagraph"/>
        <w:numPr>
          <w:ilvl w:val="0"/>
          <w:numId w:val="34"/>
        </w:numPr>
        <w:rPr>
          <w:rFonts w:asciiTheme="minorHAnsi" w:hAnsiTheme="minorHAnsi" w:cstheme="minorHAnsi"/>
          <w:b/>
          <w:bCs/>
          <w:color w:val="000000" w:themeColor="text1"/>
          <w:szCs w:val="22"/>
          <w:lang w:val="en-GB"/>
        </w:rPr>
      </w:pPr>
      <w:r w:rsidRPr="00E227D1">
        <w:rPr>
          <w:rFonts w:asciiTheme="minorHAnsi" w:hAnsiTheme="minorHAnsi" w:cstheme="minorHAnsi"/>
          <w:b/>
          <w:bCs/>
          <w:color w:val="000000" w:themeColor="text1"/>
          <w:szCs w:val="22"/>
          <w:lang w:val="en-GB"/>
        </w:rPr>
        <w:t>Withdrawal, Subs</w:t>
      </w:r>
      <w:r w:rsidR="0006713F" w:rsidRPr="00E227D1">
        <w:rPr>
          <w:rFonts w:asciiTheme="minorHAnsi" w:hAnsiTheme="minorHAnsi" w:cstheme="minorHAnsi"/>
          <w:b/>
          <w:bCs/>
          <w:color w:val="000000" w:themeColor="text1"/>
          <w:szCs w:val="22"/>
          <w:lang w:val="en-GB"/>
        </w:rPr>
        <w:t xml:space="preserve">titution, and Modification of </w:t>
      </w:r>
      <w:r w:rsidR="00337791" w:rsidRPr="00E227D1">
        <w:rPr>
          <w:rFonts w:asciiTheme="minorHAnsi" w:hAnsiTheme="minorHAnsi" w:cstheme="minorHAnsi"/>
          <w:b/>
          <w:bCs/>
          <w:color w:val="000000" w:themeColor="text1"/>
          <w:szCs w:val="22"/>
          <w:lang w:val="en-GB"/>
        </w:rPr>
        <w:t>Bid</w:t>
      </w:r>
    </w:p>
    <w:p w14:paraId="13B641B0" w14:textId="77777777" w:rsidR="00105CA9" w:rsidRPr="00814716" w:rsidRDefault="00105CA9" w:rsidP="00FB70A8">
      <w:pPr>
        <w:pStyle w:val="ListParagraph"/>
        <w:tabs>
          <w:tab w:val="left" w:pos="0"/>
        </w:tabs>
        <w:spacing w:line="240" w:lineRule="auto"/>
        <w:ind w:left="1440" w:hanging="720"/>
        <w:jc w:val="both"/>
        <w:rPr>
          <w:rFonts w:asciiTheme="minorHAnsi" w:hAnsiTheme="minorHAnsi" w:cstheme="minorHAnsi"/>
          <w:bCs/>
          <w:color w:val="000000" w:themeColor="text1"/>
          <w:szCs w:val="22"/>
          <w:lang w:val="en-GB"/>
        </w:rPr>
      </w:pPr>
    </w:p>
    <w:p w14:paraId="5202CB63" w14:textId="28290622" w:rsidR="00FB70A8" w:rsidRPr="00814716" w:rsidRDefault="00E227D1" w:rsidP="00507381">
      <w:pPr>
        <w:pStyle w:val="ListParagraph"/>
        <w:tabs>
          <w:tab w:val="left" w:pos="0"/>
        </w:tabs>
        <w:spacing w:line="240" w:lineRule="auto"/>
        <w:ind w:left="1440" w:hanging="660"/>
        <w:jc w:val="both"/>
        <w:rPr>
          <w:rFonts w:asciiTheme="minorHAnsi" w:hAnsiTheme="minorHAnsi" w:cstheme="minorHAnsi"/>
          <w:bCs/>
          <w:color w:val="000000" w:themeColor="text1"/>
          <w:szCs w:val="22"/>
          <w:lang w:val="en-GB"/>
        </w:rPr>
      </w:pPr>
      <w:r>
        <w:rPr>
          <w:rFonts w:asciiTheme="minorHAnsi" w:hAnsiTheme="minorHAnsi" w:cstheme="minorHAnsi"/>
          <w:bCs/>
          <w:color w:val="000000" w:themeColor="text1"/>
          <w:szCs w:val="22"/>
          <w:lang w:val="en-GB"/>
        </w:rPr>
        <w:t>2</w:t>
      </w:r>
      <w:r w:rsidR="00A261BB">
        <w:rPr>
          <w:rFonts w:asciiTheme="minorHAnsi" w:hAnsiTheme="minorHAnsi" w:cstheme="minorHAnsi"/>
          <w:bCs/>
          <w:color w:val="000000" w:themeColor="text1"/>
          <w:szCs w:val="22"/>
          <w:lang w:val="en-GB"/>
        </w:rPr>
        <w:t>0</w:t>
      </w:r>
      <w:r>
        <w:rPr>
          <w:rFonts w:asciiTheme="minorHAnsi" w:hAnsiTheme="minorHAnsi" w:cstheme="minorHAnsi"/>
          <w:bCs/>
          <w:color w:val="000000" w:themeColor="text1"/>
          <w:szCs w:val="22"/>
          <w:lang w:val="en-GB"/>
        </w:rPr>
        <w:t>.1</w:t>
      </w:r>
      <w:r w:rsidR="00507381" w:rsidRPr="00814716">
        <w:rPr>
          <w:rFonts w:asciiTheme="minorHAnsi" w:hAnsiTheme="minorHAnsi" w:cstheme="minorHAnsi"/>
          <w:bCs/>
          <w:color w:val="000000" w:themeColor="text1"/>
          <w:szCs w:val="22"/>
          <w:lang w:val="en-GB"/>
        </w:rPr>
        <w:tab/>
      </w:r>
      <w:r w:rsidR="00BB49D1" w:rsidRPr="00814716">
        <w:rPr>
          <w:rFonts w:asciiTheme="minorHAnsi" w:hAnsiTheme="minorHAnsi" w:cstheme="minorHAnsi"/>
          <w:bCs/>
          <w:color w:val="000000" w:themeColor="text1"/>
          <w:szCs w:val="22"/>
          <w:lang w:val="en-GB"/>
        </w:rPr>
        <w:t>Bidders</w:t>
      </w:r>
      <w:r w:rsidR="003769FD" w:rsidRPr="00814716">
        <w:rPr>
          <w:rFonts w:asciiTheme="minorHAnsi" w:hAnsiTheme="minorHAnsi" w:cstheme="minorHAnsi"/>
          <w:bCs/>
          <w:color w:val="000000" w:themeColor="text1"/>
          <w:szCs w:val="22"/>
          <w:lang w:val="en-GB"/>
        </w:rPr>
        <w:t xml:space="preserve"> are expected to have sole responsibility for taking steps to carefully examine</w:t>
      </w:r>
      <w:r w:rsidR="001D42E3">
        <w:rPr>
          <w:rFonts w:asciiTheme="minorHAnsi" w:hAnsiTheme="minorHAnsi" w:cstheme="minorHAnsi"/>
          <w:bCs/>
          <w:color w:val="000000" w:themeColor="text1"/>
          <w:szCs w:val="22"/>
          <w:lang w:val="en-GB"/>
        </w:rPr>
        <w:t xml:space="preserve"> </w:t>
      </w:r>
      <w:r w:rsidR="00814716" w:rsidRPr="00814716">
        <w:rPr>
          <w:rFonts w:asciiTheme="minorHAnsi" w:hAnsiTheme="minorHAnsi" w:cstheme="minorHAnsi"/>
          <w:bCs/>
          <w:color w:val="000000" w:themeColor="text1"/>
          <w:szCs w:val="22"/>
          <w:lang w:val="en-GB"/>
        </w:rPr>
        <w:t>in detail</w:t>
      </w:r>
      <w:r w:rsidR="003769FD" w:rsidRPr="00814716">
        <w:rPr>
          <w:rFonts w:asciiTheme="minorHAnsi" w:hAnsiTheme="minorHAnsi" w:cstheme="minorHAnsi"/>
          <w:bCs/>
          <w:color w:val="000000" w:themeColor="text1"/>
          <w:szCs w:val="22"/>
          <w:lang w:val="en-GB"/>
        </w:rPr>
        <w:t xml:space="preserve"> the full consistency of its </w:t>
      </w:r>
      <w:r w:rsidR="00337791" w:rsidRPr="00814716">
        <w:rPr>
          <w:rFonts w:asciiTheme="minorHAnsi" w:hAnsiTheme="minorHAnsi" w:cstheme="minorHAnsi"/>
          <w:bCs/>
          <w:color w:val="000000" w:themeColor="text1"/>
          <w:szCs w:val="22"/>
          <w:lang w:val="en-GB"/>
        </w:rPr>
        <w:t>Bid</w:t>
      </w:r>
      <w:r w:rsidR="003769FD" w:rsidRPr="00814716">
        <w:rPr>
          <w:rFonts w:asciiTheme="minorHAnsi" w:hAnsiTheme="minorHAnsi" w:cstheme="minorHAnsi"/>
          <w:bCs/>
          <w:color w:val="000000" w:themeColor="text1"/>
          <w:szCs w:val="22"/>
          <w:lang w:val="en-GB"/>
        </w:rPr>
        <w:t xml:space="preserve"> to the requirements of the </w:t>
      </w:r>
      <w:r w:rsidR="00BB49D1" w:rsidRPr="00814716">
        <w:rPr>
          <w:rFonts w:asciiTheme="minorHAnsi" w:hAnsiTheme="minorHAnsi" w:cstheme="minorHAnsi"/>
          <w:bCs/>
          <w:color w:val="000000" w:themeColor="text1"/>
          <w:szCs w:val="22"/>
          <w:lang w:val="en-GB"/>
        </w:rPr>
        <w:t>ITB</w:t>
      </w:r>
      <w:r w:rsidR="005F7A81" w:rsidRPr="00814716">
        <w:rPr>
          <w:rFonts w:asciiTheme="minorHAnsi" w:hAnsiTheme="minorHAnsi" w:cstheme="minorHAnsi"/>
          <w:bCs/>
          <w:color w:val="000000" w:themeColor="text1"/>
          <w:szCs w:val="22"/>
          <w:lang w:val="en-GB"/>
        </w:rPr>
        <w:t xml:space="preserve">, keeping in mind that material deficiencies </w:t>
      </w:r>
      <w:r w:rsidR="00E31DAA" w:rsidRPr="00814716">
        <w:rPr>
          <w:rFonts w:asciiTheme="minorHAnsi" w:hAnsiTheme="minorHAnsi" w:cstheme="minorHAnsi"/>
          <w:bCs/>
          <w:color w:val="000000" w:themeColor="text1"/>
          <w:szCs w:val="22"/>
          <w:lang w:val="en-GB"/>
        </w:rPr>
        <w:t xml:space="preserve">in </w:t>
      </w:r>
      <w:r w:rsidR="005F7A81" w:rsidRPr="00814716">
        <w:rPr>
          <w:rFonts w:asciiTheme="minorHAnsi" w:hAnsiTheme="minorHAnsi" w:cstheme="minorHAnsi"/>
          <w:bCs/>
          <w:color w:val="000000" w:themeColor="text1"/>
          <w:szCs w:val="22"/>
          <w:lang w:val="en-GB"/>
        </w:rPr>
        <w:t xml:space="preserve">providing information requested by </w:t>
      </w:r>
      <w:r w:rsidR="00666203">
        <w:rPr>
          <w:rFonts w:asciiTheme="minorHAnsi" w:hAnsiTheme="minorHAnsi" w:cstheme="minorHAnsi"/>
          <w:bCs/>
          <w:color w:val="000000" w:themeColor="text1"/>
          <w:szCs w:val="22"/>
          <w:lang w:val="en-GB"/>
        </w:rPr>
        <w:t>MOIS</w:t>
      </w:r>
      <w:r w:rsidR="005F7A81" w:rsidRPr="00814716">
        <w:rPr>
          <w:rFonts w:asciiTheme="minorHAnsi" w:hAnsiTheme="minorHAnsi" w:cstheme="minorHAnsi"/>
          <w:bCs/>
          <w:color w:val="000000" w:themeColor="text1"/>
          <w:szCs w:val="22"/>
          <w:lang w:val="en-GB"/>
        </w:rPr>
        <w:t xml:space="preserve">, or </w:t>
      </w:r>
      <w:r w:rsidR="00E31DAA" w:rsidRPr="00814716">
        <w:rPr>
          <w:rFonts w:asciiTheme="minorHAnsi" w:hAnsiTheme="minorHAnsi" w:cstheme="minorHAnsi"/>
          <w:bCs/>
          <w:color w:val="000000" w:themeColor="text1"/>
          <w:szCs w:val="22"/>
          <w:lang w:val="en-GB"/>
        </w:rPr>
        <w:t xml:space="preserve">lack </w:t>
      </w:r>
      <w:r w:rsidR="005F7A81" w:rsidRPr="00814716">
        <w:rPr>
          <w:rFonts w:asciiTheme="minorHAnsi" w:hAnsiTheme="minorHAnsi" w:cstheme="minorHAnsi"/>
          <w:bCs/>
          <w:color w:val="000000" w:themeColor="text1"/>
          <w:szCs w:val="22"/>
          <w:lang w:val="en-GB"/>
        </w:rPr>
        <w:t xml:space="preserve">clarity in the </w:t>
      </w:r>
      <w:r w:rsidR="005F7A81" w:rsidRPr="00814716">
        <w:rPr>
          <w:rFonts w:asciiTheme="minorHAnsi" w:hAnsiTheme="minorHAnsi" w:cstheme="minorHAnsi"/>
          <w:bCs/>
          <w:color w:val="000000" w:themeColor="text1"/>
          <w:szCs w:val="22"/>
          <w:lang w:val="en-GB"/>
        </w:rPr>
        <w:lastRenderedPageBreak/>
        <w:t>description of</w:t>
      </w:r>
      <w:r w:rsidR="005A2824" w:rsidRPr="00814716">
        <w:rPr>
          <w:rFonts w:asciiTheme="minorHAnsi" w:hAnsiTheme="minorHAnsi" w:cstheme="minorHAnsi"/>
          <w:bCs/>
          <w:color w:val="000000" w:themeColor="text1"/>
          <w:szCs w:val="22"/>
          <w:lang w:val="en-GB"/>
        </w:rPr>
        <w:t xml:space="preserve"> goods and related</w:t>
      </w:r>
      <w:r w:rsidR="005F7A81" w:rsidRPr="00814716">
        <w:rPr>
          <w:rFonts w:asciiTheme="minorHAnsi" w:hAnsiTheme="minorHAnsi" w:cstheme="minorHAnsi"/>
          <w:bCs/>
          <w:color w:val="000000" w:themeColor="text1"/>
          <w:szCs w:val="22"/>
          <w:lang w:val="en-GB"/>
        </w:rPr>
        <w:t xml:space="preserve"> services to be provided, may result in the rejection of the </w:t>
      </w:r>
      <w:r w:rsidR="00BD1BF4" w:rsidRPr="00814716">
        <w:rPr>
          <w:rFonts w:asciiTheme="minorHAnsi" w:hAnsiTheme="minorHAnsi" w:cstheme="minorHAnsi"/>
          <w:bCs/>
          <w:color w:val="000000" w:themeColor="text1"/>
          <w:szCs w:val="22"/>
          <w:lang w:val="en-GB"/>
        </w:rPr>
        <w:t>Bid</w:t>
      </w:r>
      <w:r w:rsidR="003769FD" w:rsidRPr="00814716">
        <w:rPr>
          <w:rFonts w:asciiTheme="minorHAnsi" w:hAnsiTheme="minorHAnsi" w:cstheme="minorHAnsi"/>
          <w:bCs/>
          <w:color w:val="000000" w:themeColor="text1"/>
          <w:szCs w:val="22"/>
          <w:lang w:val="en-GB"/>
        </w:rPr>
        <w:t xml:space="preserve">.  </w:t>
      </w:r>
      <w:r w:rsidR="005547C1" w:rsidRPr="00814716">
        <w:rPr>
          <w:rFonts w:asciiTheme="minorHAnsi" w:hAnsiTheme="minorHAnsi" w:cstheme="minorHAnsi"/>
          <w:bCs/>
          <w:color w:val="000000" w:themeColor="text1"/>
          <w:szCs w:val="22"/>
          <w:lang w:val="en-GB"/>
        </w:rPr>
        <w:t>The Bidder shall</w:t>
      </w:r>
      <w:r w:rsidR="003769FD" w:rsidRPr="00814716">
        <w:rPr>
          <w:rFonts w:asciiTheme="minorHAnsi" w:hAnsiTheme="minorHAnsi" w:cstheme="minorHAnsi"/>
          <w:bCs/>
          <w:color w:val="000000" w:themeColor="text1"/>
          <w:szCs w:val="22"/>
          <w:lang w:val="en-GB"/>
        </w:rPr>
        <w:t xml:space="preserve"> assume any responsibility regarding erroneous interpretations or conclusions made by the </w:t>
      </w:r>
      <w:r w:rsidR="00FC6CFB" w:rsidRPr="00814716">
        <w:rPr>
          <w:rFonts w:asciiTheme="minorHAnsi" w:hAnsiTheme="minorHAnsi" w:cstheme="minorHAnsi"/>
          <w:bCs/>
          <w:color w:val="000000" w:themeColor="text1"/>
          <w:szCs w:val="22"/>
          <w:lang w:val="en-GB"/>
        </w:rPr>
        <w:t>Bidder</w:t>
      </w:r>
      <w:r w:rsidR="003769FD" w:rsidRPr="00814716">
        <w:rPr>
          <w:rFonts w:asciiTheme="minorHAnsi" w:hAnsiTheme="minorHAnsi" w:cstheme="minorHAnsi"/>
          <w:bCs/>
          <w:color w:val="000000" w:themeColor="text1"/>
          <w:szCs w:val="22"/>
          <w:lang w:val="en-GB"/>
        </w:rPr>
        <w:t xml:space="preserve"> in the course of understanding the </w:t>
      </w:r>
      <w:r w:rsidR="00BB49D1" w:rsidRPr="00814716">
        <w:rPr>
          <w:rFonts w:asciiTheme="minorHAnsi" w:hAnsiTheme="minorHAnsi" w:cstheme="minorHAnsi"/>
          <w:bCs/>
          <w:color w:val="000000" w:themeColor="text1"/>
          <w:szCs w:val="22"/>
          <w:lang w:val="en-GB"/>
        </w:rPr>
        <w:t>ITB</w:t>
      </w:r>
      <w:r w:rsidR="003769FD" w:rsidRPr="00814716">
        <w:rPr>
          <w:rFonts w:asciiTheme="minorHAnsi" w:hAnsiTheme="minorHAnsi" w:cstheme="minorHAnsi"/>
          <w:bCs/>
          <w:color w:val="000000" w:themeColor="text1"/>
          <w:szCs w:val="22"/>
          <w:lang w:val="en-GB"/>
        </w:rPr>
        <w:t xml:space="preserve"> out of the </w:t>
      </w:r>
      <w:r w:rsidR="00CE5DEE" w:rsidRPr="00814716">
        <w:rPr>
          <w:rFonts w:asciiTheme="minorHAnsi" w:hAnsiTheme="minorHAnsi" w:cstheme="minorHAnsi"/>
          <w:bCs/>
          <w:color w:val="000000" w:themeColor="text1"/>
          <w:szCs w:val="22"/>
          <w:lang w:val="en-GB"/>
        </w:rPr>
        <w:t>set of information</w:t>
      </w:r>
      <w:r w:rsidR="003769FD" w:rsidRPr="00814716">
        <w:rPr>
          <w:rFonts w:asciiTheme="minorHAnsi" w:hAnsiTheme="minorHAnsi" w:cstheme="minorHAnsi"/>
          <w:bCs/>
          <w:color w:val="000000" w:themeColor="text1"/>
          <w:szCs w:val="22"/>
          <w:lang w:val="en-GB"/>
        </w:rPr>
        <w:t xml:space="preserve"> furnished by </w:t>
      </w:r>
      <w:r w:rsidR="00666203">
        <w:rPr>
          <w:rFonts w:asciiTheme="minorHAnsi" w:hAnsiTheme="minorHAnsi" w:cstheme="minorHAnsi"/>
          <w:bCs/>
          <w:color w:val="000000" w:themeColor="text1"/>
          <w:szCs w:val="22"/>
          <w:lang w:val="en-GB"/>
        </w:rPr>
        <w:t>MOIS</w:t>
      </w:r>
      <w:r w:rsidR="003769FD" w:rsidRPr="00814716">
        <w:rPr>
          <w:rFonts w:asciiTheme="minorHAnsi" w:hAnsiTheme="minorHAnsi" w:cstheme="minorHAnsi"/>
          <w:bCs/>
          <w:color w:val="000000" w:themeColor="text1"/>
          <w:szCs w:val="22"/>
          <w:lang w:val="en-GB"/>
        </w:rPr>
        <w:t xml:space="preserve">.  </w:t>
      </w:r>
    </w:p>
    <w:p w14:paraId="5041759F" w14:textId="77777777" w:rsidR="0000617C" w:rsidRPr="00814716" w:rsidRDefault="0000617C" w:rsidP="00507381">
      <w:pPr>
        <w:pStyle w:val="ListParagraph"/>
        <w:tabs>
          <w:tab w:val="left" w:pos="0"/>
        </w:tabs>
        <w:spacing w:line="240" w:lineRule="auto"/>
        <w:ind w:left="1440" w:hanging="660"/>
        <w:jc w:val="both"/>
        <w:rPr>
          <w:rFonts w:asciiTheme="minorHAnsi" w:hAnsiTheme="minorHAnsi" w:cstheme="minorHAnsi"/>
          <w:bCs/>
          <w:color w:val="000000" w:themeColor="text1"/>
          <w:szCs w:val="22"/>
          <w:lang w:val="en-GB"/>
        </w:rPr>
      </w:pPr>
    </w:p>
    <w:p w14:paraId="2DEFD814" w14:textId="08688402" w:rsidR="000C2CCD" w:rsidRPr="00A261BB" w:rsidRDefault="00507381" w:rsidP="00A261BB">
      <w:pPr>
        <w:pStyle w:val="ListParagraph"/>
        <w:tabs>
          <w:tab w:val="left" w:pos="0"/>
        </w:tabs>
        <w:spacing w:line="240" w:lineRule="auto"/>
        <w:ind w:left="1440" w:hanging="660"/>
        <w:jc w:val="both"/>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2</w:t>
      </w:r>
      <w:r w:rsidR="00A261BB">
        <w:rPr>
          <w:rFonts w:asciiTheme="minorHAnsi" w:hAnsiTheme="minorHAnsi" w:cstheme="minorHAnsi"/>
          <w:bCs/>
          <w:color w:val="000000" w:themeColor="text1"/>
          <w:szCs w:val="22"/>
          <w:lang w:val="en-GB"/>
        </w:rPr>
        <w:t>0</w:t>
      </w:r>
      <w:r w:rsidRPr="00814716">
        <w:rPr>
          <w:rFonts w:asciiTheme="minorHAnsi" w:hAnsiTheme="minorHAnsi" w:cstheme="minorHAnsi"/>
          <w:bCs/>
          <w:color w:val="000000" w:themeColor="text1"/>
          <w:szCs w:val="22"/>
          <w:lang w:val="en-GB"/>
        </w:rPr>
        <w:t>.2</w:t>
      </w:r>
      <w:r w:rsidRPr="00814716">
        <w:rPr>
          <w:rFonts w:asciiTheme="minorHAnsi" w:hAnsiTheme="minorHAnsi" w:cstheme="minorHAnsi"/>
          <w:bCs/>
          <w:color w:val="000000" w:themeColor="text1"/>
          <w:szCs w:val="22"/>
          <w:lang w:val="en-GB"/>
        </w:rPr>
        <w:tab/>
      </w:r>
      <w:r w:rsidR="0006713F" w:rsidRPr="00814716">
        <w:rPr>
          <w:rFonts w:asciiTheme="minorHAnsi" w:hAnsiTheme="minorHAnsi" w:cstheme="minorHAnsi"/>
          <w:bCs/>
          <w:color w:val="000000" w:themeColor="text1"/>
          <w:szCs w:val="22"/>
          <w:lang w:val="en-GB"/>
        </w:rPr>
        <w:t xml:space="preserve">A </w:t>
      </w:r>
      <w:r w:rsidR="00FC6CFB" w:rsidRPr="00814716">
        <w:rPr>
          <w:rFonts w:asciiTheme="minorHAnsi" w:hAnsiTheme="minorHAnsi" w:cstheme="minorHAnsi"/>
          <w:bCs/>
          <w:color w:val="000000" w:themeColor="text1"/>
          <w:szCs w:val="22"/>
          <w:lang w:val="en-GB"/>
        </w:rPr>
        <w:t>Bidder</w:t>
      </w:r>
      <w:r w:rsidR="00C878F0" w:rsidRPr="00814716">
        <w:rPr>
          <w:rFonts w:asciiTheme="minorHAnsi" w:hAnsiTheme="minorHAnsi" w:cstheme="minorHAnsi"/>
          <w:bCs/>
          <w:color w:val="000000" w:themeColor="text1"/>
          <w:szCs w:val="22"/>
          <w:lang w:val="en-GB"/>
        </w:rPr>
        <w:t xml:space="preserve"> may withdraw, substitute or modify it</w:t>
      </w:r>
      <w:r w:rsidR="0006713F" w:rsidRPr="00814716">
        <w:rPr>
          <w:rFonts w:asciiTheme="minorHAnsi" w:hAnsiTheme="minorHAnsi" w:cstheme="minorHAnsi"/>
          <w:bCs/>
          <w:color w:val="000000" w:themeColor="text1"/>
          <w:szCs w:val="22"/>
          <w:lang w:val="en-GB"/>
        </w:rPr>
        <w:t xml:space="preserve">s </w:t>
      </w:r>
      <w:r w:rsidR="00BD1BF4" w:rsidRPr="00814716">
        <w:rPr>
          <w:rFonts w:asciiTheme="minorHAnsi" w:hAnsiTheme="minorHAnsi" w:cstheme="minorHAnsi"/>
          <w:bCs/>
          <w:color w:val="000000" w:themeColor="text1"/>
          <w:szCs w:val="22"/>
          <w:lang w:val="en-GB"/>
        </w:rPr>
        <w:t>Bid</w:t>
      </w:r>
      <w:r w:rsidR="00C878F0" w:rsidRPr="00814716">
        <w:rPr>
          <w:rFonts w:asciiTheme="minorHAnsi" w:hAnsiTheme="minorHAnsi" w:cstheme="minorHAnsi"/>
          <w:bCs/>
          <w:color w:val="000000" w:themeColor="text1"/>
          <w:szCs w:val="22"/>
          <w:lang w:val="en-GB"/>
        </w:rPr>
        <w:t xml:space="preserve"> after it</w:t>
      </w:r>
      <w:r w:rsidR="007B276E" w:rsidRPr="00814716">
        <w:rPr>
          <w:rFonts w:asciiTheme="minorHAnsi" w:hAnsiTheme="minorHAnsi" w:cstheme="minorHAnsi"/>
          <w:bCs/>
          <w:color w:val="000000" w:themeColor="text1"/>
          <w:szCs w:val="22"/>
          <w:lang w:val="en-GB"/>
        </w:rPr>
        <w:t xml:space="preserve"> ha</w:t>
      </w:r>
      <w:r w:rsidR="00C878F0" w:rsidRPr="00814716">
        <w:rPr>
          <w:rFonts w:asciiTheme="minorHAnsi" w:hAnsiTheme="minorHAnsi" w:cstheme="minorHAnsi"/>
          <w:bCs/>
          <w:color w:val="000000" w:themeColor="text1"/>
          <w:szCs w:val="22"/>
          <w:lang w:val="en-GB"/>
        </w:rPr>
        <w:t xml:space="preserve">s been submitted by sending a written notice </w:t>
      </w:r>
      <w:r w:rsidR="00A23A0E" w:rsidRPr="00814716">
        <w:rPr>
          <w:rFonts w:asciiTheme="minorHAnsi" w:hAnsiTheme="minorHAnsi" w:cstheme="minorHAnsi"/>
          <w:bCs/>
          <w:color w:val="000000" w:themeColor="text1"/>
          <w:szCs w:val="22"/>
          <w:lang w:val="en-GB"/>
        </w:rPr>
        <w:t>in</w:t>
      </w:r>
      <w:r w:rsidR="009C288F" w:rsidRPr="00814716">
        <w:rPr>
          <w:rFonts w:asciiTheme="minorHAnsi" w:hAnsiTheme="minorHAnsi" w:cstheme="minorHAnsi"/>
          <w:bCs/>
          <w:color w:val="000000" w:themeColor="text1"/>
          <w:szCs w:val="22"/>
          <w:lang w:val="en-GB"/>
        </w:rPr>
        <w:t xml:space="preserve"> accordance with </w:t>
      </w:r>
      <w:r w:rsidR="00BB49D1" w:rsidRPr="00814716">
        <w:rPr>
          <w:rFonts w:asciiTheme="minorHAnsi" w:hAnsiTheme="minorHAnsi" w:cstheme="minorHAnsi"/>
          <w:bCs/>
          <w:color w:val="000000" w:themeColor="text1"/>
          <w:szCs w:val="22"/>
          <w:lang w:val="en-GB"/>
        </w:rPr>
        <w:t>ITB</w:t>
      </w:r>
      <w:r w:rsidR="001D42E3">
        <w:rPr>
          <w:rFonts w:asciiTheme="minorHAnsi" w:hAnsiTheme="minorHAnsi" w:cstheme="minorHAnsi"/>
          <w:bCs/>
          <w:color w:val="000000" w:themeColor="text1"/>
          <w:szCs w:val="22"/>
          <w:lang w:val="en-GB"/>
        </w:rPr>
        <w:t xml:space="preserve"> </w:t>
      </w:r>
      <w:r w:rsidR="00C250DA" w:rsidRPr="00814716">
        <w:rPr>
          <w:rFonts w:asciiTheme="minorHAnsi" w:hAnsiTheme="minorHAnsi" w:cstheme="minorHAnsi"/>
          <w:bCs/>
          <w:color w:val="000000" w:themeColor="text1"/>
          <w:szCs w:val="22"/>
          <w:lang w:val="en-GB"/>
        </w:rPr>
        <w:t>Clause 23</w:t>
      </w:r>
      <w:r w:rsidR="00A413EA" w:rsidRPr="00814716">
        <w:rPr>
          <w:rFonts w:asciiTheme="minorHAnsi" w:hAnsiTheme="minorHAnsi" w:cstheme="minorHAnsi"/>
          <w:bCs/>
          <w:color w:val="000000" w:themeColor="text1"/>
          <w:szCs w:val="22"/>
          <w:lang w:val="en-GB"/>
        </w:rPr>
        <w:t xml:space="preserve">, </w:t>
      </w:r>
      <w:r w:rsidR="00A23A0E" w:rsidRPr="00814716">
        <w:rPr>
          <w:rFonts w:asciiTheme="minorHAnsi" w:hAnsiTheme="minorHAnsi" w:cstheme="minorHAnsi"/>
          <w:bCs/>
          <w:color w:val="000000" w:themeColor="text1"/>
          <w:szCs w:val="22"/>
          <w:lang w:val="en-GB"/>
        </w:rPr>
        <w:t>duly signed by an authorized representative, and shall include a copy of the authorization (</w:t>
      </w:r>
      <w:r w:rsidR="007B26A2" w:rsidRPr="00814716">
        <w:rPr>
          <w:rFonts w:asciiTheme="minorHAnsi" w:hAnsiTheme="minorHAnsi" w:cstheme="minorHAnsi"/>
          <w:bCs/>
          <w:color w:val="000000" w:themeColor="text1"/>
          <w:szCs w:val="22"/>
          <w:lang w:val="en-GB"/>
        </w:rPr>
        <w:t>or a P</w:t>
      </w:r>
      <w:r w:rsidR="00A23A0E" w:rsidRPr="00814716">
        <w:rPr>
          <w:rFonts w:asciiTheme="minorHAnsi" w:hAnsiTheme="minorHAnsi" w:cstheme="minorHAnsi"/>
          <w:bCs/>
          <w:color w:val="000000" w:themeColor="text1"/>
          <w:szCs w:val="22"/>
          <w:lang w:val="en-GB"/>
        </w:rPr>
        <w:t xml:space="preserve">ower of </w:t>
      </w:r>
      <w:r w:rsidR="007B26A2" w:rsidRPr="00814716">
        <w:rPr>
          <w:rFonts w:asciiTheme="minorHAnsi" w:hAnsiTheme="minorHAnsi" w:cstheme="minorHAnsi"/>
          <w:bCs/>
          <w:color w:val="000000" w:themeColor="text1"/>
          <w:szCs w:val="22"/>
          <w:lang w:val="en-GB"/>
        </w:rPr>
        <w:t>A</w:t>
      </w:r>
      <w:r w:rsidR="00A413EA" w:rsidRPr="00814716">
        <w:rPr>
          <w:rFonts w:asciiTheme="minorHAnsi" w:hAnsiTheme="minorHAnsi" w:cstheme="minorHAnsi"/>
          <w:bCs/>
          <w:color w:val="000000" w:themeColor="text1"/>
          <w:szCs w:val="22"/>
          <w:lang w:val="en-GB"/>
        </w:rPr>
        <w:t xml:space="preserve">ttorney). </w:t>
      </w:r>
      <w:r w:rsidR="00A23A0E" w:rsidRPr="00814716">
        <w:rPr>
          <w:rFonts w:asciiTheme="minorHAnsi" w:hAnsiTheme="minorHAnsi" w:cstheme="minorHAnsi"/>
          <w:bCs/>
          <w:color w:val="000000" w:themeColor="text1"/>
          <w:szCs w:val="22"/>
          <w:lang w:val="en-GB"/>
        </w:rPr>
        <w:t>The corresponding substit</w:t>
      </w:r>
      <w:r w:rsidR="00A413EA" w:rsidRPr="00814716">
        <w:rPr>
          <w:rFonts w:asciiTheme="minorHAnsi" w:hAnsiTheme="minorHAnsi" w:cstheme="minorHAnsi"/>
          <w:bCs/>
          <w:color w:val="000000" w:themeColor="text1"/>
          <w:szCs w:val="22"/>
          <w:lang w:val="en-GB"/>
        </w:rPr>
        <w:t xml:space="preserve">ution or modification of the </w:t>
      </w:r>
      <w:r w:rsidR="00BD1BF4" w:rsidRPr="00814716">
        <w:rPr>
          <w:rFonts w:asciiTheme="minorHAnsi" w:hAnsiTheme="minorHAnsi" w:cstheme="minorHAnsi"/>
          <w:bCs/>
          <w:color w:val="000000" w:themeColor="text1"/>
          <w:szCs w:val="22"/>
          <w:lang w:val="en-GB"/>
        </w:rPr>
        <w:t>Bid</w:t>
      </w:r>
      <w:r w:rsidR="00A23A0E" w:rsidRPr="00814716">
        <w:rPr>
          <w:rFonts w:asciiTheme="minorHAnsi" w:hAnsiTheme="minorHAnsi" w:cstheme="minorHAnsi"/>
          <w:bCs/>
          <w:color w:val="000000" w:themeColor="text1"/>
          <w:szCs w:val="22"/>
          <w:lang w:val="en-GB"/>
        </w:rPr>
        <w:t xml:space="preserve"> must accompany the respective written notice.  All notices must be received by </w:t>
      </w:r>
      <w:r w:rsidR="00666203">
        <w:rPr>
          <w:rFonts w:asciiTheme="minorHAnsi" w:hAnsiTheme="minorHAnsi" w:cstheme="minorHAnsi"/>
          <w:bCs/>
          <w:color w:val="000000" w:themeColor="text1"/>
          <w:szCs w:val="22"/>
          <w:lang w:val="en-GB"/>
        </w:rPr>
        <w:t>MOIS</w:t>
      </w:r>
      <w:r w:rsidR="00A23A0E" w:rsidRPr="00814716">
        <w:rPr>
          <w:rFonts w:asciiTheme="minorHAnsi" w:hAnsiTheme="minorHAnsi" w:cstheme="minorHAnsi"/>
          <w:bCs/>
          <w:color w:val="000000" w:themeColor="text1"/>
          <w:szCs w:val="22"/>
          <w:lang w:val="en-GB"/>
        </w:rPr>
        <w:t xml:space="preserve"> prior to the deadline for submission and submitte</w:t>
      </w:r>
      <w:r w:rsidR="00213637" w:rsidRPr="00814716">
        <w:rPr>
          <w:rFonts w:asciiTheme="minorHAnsi" w:hAnsiTheme="minorHAnsi" w:cstheme="minorHAnsi"/>
          <w:bCs/>
          <w:color w:val="000000" w:themeColor="text1"/>
          <w:szCs w:val="22"/>
          <w:lang w:val="en-GB"/>
        </w:rPr>
        <w:t>d in accordance with</w:t>
      </w:r>
      <w:r w:rsidR="00EB6764">
        <w:rPr>
          <w:rFonts w:asciiTheme="minorHAnsi" w:hAnsiTheme="minorHAnsi" w:cstheme="minorHAnsi"/>
          <w:bCs/>
          <w:color w:val="000000" w:themeColor="text1"/>
          <w:szCs w:val="22"/>
          <w:lang w:val="en-GB"/>
        </w:rPr>
        <w:t xml:space="preserve"> IT</w:t>
      </w:r>
      <w:r w:rsidR="00B11463">
        <w:rPr>
          <w:rFonts w:asciiTheme="minorHAnsi" w:hAnsiTheme="minorHAnsi" w:cstheme="minorHAnsi"/>
          <w:bCs/>
          <w:color w:val="000000" w:themeColor="text1"/>
          <w:szCs w:val="22"/>
          <w:lang w:val="en-GB"/>
        </w:rPr>
        <w:t>B</w:t>
      </w:r>
      <w:r w:rsidR="00344B68">
        <w:rPr>
          <w:rFonts w:asciiTheme="minorHAnsi" w:hAnsiTheme="minorHAnsi" w:cstheme="minorHAnsi"/>
          <w:bCs/>
          <w:color w:val="000000" w:themeColor="text1"/>
          <w:szCs w:val="22"/>
          <w:lang w:val="en-GB"/>
        </w:rPr>
        <w:t xml:space="preserve"> </w:t>
      </w:r>
      <w:r w:rsidR="00C250DA" w:rsidRPr="00814716">
        <w:rPr>
          <w:rFonts w:asciiTheme="minorHAnsi" w:hAnsiTheme="minorHAnsi" w:cstheme="minorHAnsi"/>
          <w:bCs/>
          <w:color w:val="000000" w:themeColor="text1"/>
          <w:szCs w:val="22"/>
          <w:lang w:val="en-GB"/>
        </w:rPr>
        <w:t>Clause 23</w:t>
      </w:r>
      <w:r w:rsidR="00A23A0E" w:rsidRPr="00814716">
        <w:rPr>
          <w:rFonts w:asciiTheme="minorHAnsi" w:hAnsiTheme="minorHAnsi" w:cstheme="minorHAnsi"/>
          <w:bCs/>
          <w:color w:val="000000" w:themeColor="text1"/>
          <w:szCs w:val="22"/>
          <w:lang w:val="en-GB"/>
        </w:rPr>
        <w:t xml:space="preserve"> (except that withdrawal notices do not require copies).  The respective</w:t>
      </w:r>
      <w:r w:rsidR="00A261BB">
        <w:rPr>
          <w:rFonts w:asciiTheme="minorHAnsi" w:hAnsiTheme="minorHAnsi" w:cstheme="minorHAnsi"/>
          <w:bCs/>
          <w:color w:val="000000" w:themeColor="text1"/>
          <w:szCs w:val="22"/>
          <w:lang w:val="en-GB"/>
        </w:rPr>
        <w:t xml:space="preserve"> </w:t>
      </w:r>
      <w:r w:rsidR="00BF6CFA">
        <w:rPr>
          <w:rFonts w:asciiTheme="minorHAnsi" w:hAnsiTheme="minorHAnsi" w:cstheme="minorHAnsi"/>
          <w:bCs/>
          <w:color w:val="000000" w:themeColor="text1"/>
          <w:szCs w:val="22"/>
          <w:lang w:val="en-GB"/>
        </w:rPr>
        <w:t>E-</w:t>
      </w:r>
      <w:r w:rsidR="00A261BB">
        <w:rPr>
          <w:rFonts w:asciiTheme="minorHAnsi" w:hAnsiTheme="minorHAnsi" w:cstheme="minorHAnsi"/>
          <w:bCs/>
          <w:color w:val="000000" w:themeColor="text1"/>
          <w:szCs w:val="22"/>
          <w:lang w:val="en-GB"/>
        </w:rPr>
        <w:t xml:space="preserve">mail correspondence shall </w:t>
      </w:r>
      <w:r w:rsidR="00A23A0E" w:rsidRPr="00814716">
        <w:rPr>
          <w:rFonts w:asciiTheme="minorHAnsi" w:hAnsiTheme="minorHAnsi" w:cstheme="minorHAnsi"/>
          <w:bCs/>
          <w:color w:val="000000" w:themeColor="text1"/>
          <w:szCs w:val="22"/>
          <w:lang w:val="en-GB"/>
        </w:rPr>
        <w:t>b</w:t>
      </w:r>
      <w:r w:rsidR="00D61DB0" w:rsidRPr="00814716">
        <w:rPr>
          <w:rFonts w:asciiTheme="minorHAnsi" w:hAnsiTheme="minorHAnsi" w:cstheme="minorHAnsi"/>
          <w:bCs/>
          <w:color w:val="000000" w:themeColor="text1"/>
          <w:szCs w:val="22"/>
          <w:lang w:val="en-GB"/>
        </w:rPr>
        <w:t xml:space="preserve">e clearly marked “WITHDRAWAL,” </w:t>
      </w:r>
      <w:r w:rsidR="00A23A0E" w:rsidRPr="00814716">
        <w:rPr>
          <w:rFonts w:asciiTheme="minorHAnsi" w:hAnsiTheme="minorHAnsi" w:cstheme="minorHAnsi"/>
          <w:bCs/>
          <w:color w:val="000000" w:themeColor="text1"/>
          <w:szCs w:val="22"/>
          <w:lang w:val="en-GB"/>
        </w:rPr>
        <w:t xml:space="preserve">“SUBSTITUTION,” or MODIFICATION”.  </w:t>
      </w:r>
    </w:p>
    <w:p w14:paraId="65413574" w14:textId="77777777" w:rsidR="0043159A" w:rsidRPr="00814716" w:rsidRDefault="0043159A" w:rsidP="00507381">
      <w:pPr>
        <w:pStyle w:val="ListParagraph"/>
        <w:tabs>
          <w:tab w:val="left" w:pos="0"/>
        </w:tabs>
        <w:spacing w:line="240" w:lineRule="auto"/>
        <w:ind w:left="1440" w:hanging="660"/>
        <w:rPr>
          <w:rFonts w:asciiTheme="minorHAnsi" w:hAnsiTheme="minorHAnsi" w:cstheme="minorHAnsi"/>
          <w:bCs/>
          <w:color w:val="000000" w:themeColor="text1"/>
          <w:szCs w:val="22"/>
          <w:lang w:val="en-GB"/>
        </w:rPr>
      </w:pPr>
    </w:p>
    <w:p w14:paraId="11AC9A34" w14:textId="04F41796" w:rsidR="00A23A0E" w:rsidRPr="00814716" w:rsidRDefault="00507381" w:rsidP="00507381">
      <w:pPr>
        <w:pStyle w:val="ListParagraph"/>
        <w:tabs>
          <w:tab w:val="left" w:pos="0"/>
        </w:tabs>
        <w:spacing w:line="240" w:lineRule="auto"/>
        <w:ind w:left="1440" w:hanging="660"/>
        <w:jc w:val="both"/>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2</w:t>
      </w:r>
      <w:r w:rsidR="00A261BB">
        <w:rPr>
          <w:rFonts w:asciiTheme="minorHAnsi" w:hAnsiTheme="minorHAnsi" w:cstheme="minorHAnsi"/>
          <w:bCs/>
          <w:color w:val="000000" w:themeColor="text1"/>
          <w:szCs w:val="22"/>
          <w:lang w:val="en-GB"/>
        </w:rPr>
        <w:t>0</w:t>
      </w:r>
      <w:r w:rsidRPr="00814716">
        <w:rPr>
          <w:rFonts w:asciiTheme="minorHAnsi" w:hAnsiTheme="minorHAnsi" w:cstheme="minorHAnsi"/>
          <w:bCs/>
          <w:color w:val="000000" w:themeColor="text1"/>
          <w:szCs w:val="22"/>
          <w:lang w:val="en-GB"/>
        </w:rPr>
        <w:t>.</w:t>
      </w:r>
      <w:r w:rsidR="00A261BB">
        <w:rPr>
          <w:rFonts w:asciiTheme="minorHAnsi" w:hAnsiTheme="minorHAnsi" w:cstheme="minorHAnsi"/>
          <w:bCs/>
          <w:color w:val="000000" w:themeColor="text1"/>
          <w:szCs w:val="22"/>
          <w:lang w:val="en-GB"/>
        </w:rPr>
        <w:t>3</w:t>
      </w:r>
      <w:r w:rsidRPr="00814716">
        <w:rPr>
          <w:rFonts w:asciiTheme="minorHAnsi" w:hAnsiTheme="minorHAnsi" w:cstheme="minorHAnsi"/>
          <w:bCs/>
          <w:color w:val="000000" w:themeColor="text1"/>
          <w:szCs w:val="22"/>
          <w:lang w:val="en-GB"/>
        </w:rPr>
        <w:tab/>
      </w:r>
      <w:r w:rsidR="00A413EA" w:rsidRPr="00814716">
        <w:rPr>
          <w:rFonts w:asciiTheme="minorHAnsi" w:hAnsiTheme="minorHAnsi" w:cstheme="minorHAnsi"/>
          <w:bCs/>
          <w:color w:val="000000" w:themeColor="text1"/>
          <w:szCs w:val="22"/>
          <w:lang w:val="en-GB"/>
        </w:rPr>
        <w:t xml:space="preserve">No </w:t>
      </w:r>
      <w:r w:rsidR="00BD1BF4" w:rsidRPr="00814716">
        <w:rPr>
          <w:rFonts w:asciiTheme="minorHAnsi" w:hAnsiTheme="minorHAnsi" w:cstheme="minorHAnsi"/>
          <w:bCs/>
          <w:color w:val="000000" w:themeColor="text1"/>
          <w:szCs w:val="22"/>
          <w:lang w:val="en-GB"/>
        </w:rPr>
        <w:t>Bid</w:t>
      </w:r>
      <w:r w:rsidR="00A23A0E" w:rsidRPr="00814716">
        <w:rPr>
          <w:rFonts w:asciiTheme="minorHAnsi" w:hAnsiTheme="minorHAnsi" w:cstheme="minorHAnsi"/>
          <w:bCs/>
          <w:color w:val="000000" w:themeColor="text1"/>
          <w:szCs w:val="22"/>
          <w:lang w:val="en-GB"/>
        </w:rPr>
        <w:t xml:space="preserve"> may be withdrawn, substituted, or modified in the interval between the</w:t>
      </w:r>
      <w:r w:rsidR="00364889" w:rsidRPr="00814716">
        <w:rPr>
          <w:rFonts w:asciiTheme="minorHAnsi" w:hAnsiTheme="minorHAnsi" w:cstheme="minorHAnsi"/>
          <w:bCs/>
          <w:color w:val="000000" w:themeColor="text1"/>
          <w:szCs w:val="22"/>
          <w:lang w:val="en-GB"/>
        </w:rPr>
        <w:t xml:space="preserve"> deadline for submission of </w:t>
      </w:r>
      <w:r w:rsidR="00337791" w:rsidRPr="00814716">
        <w:rPr>
          <w:rFonts w:asciiTheme="minorHAnsi" w:hAnsiTheme="minorHAnsi" w:cstheme="minorHAnsi"/>
          <w:bCs/>
          <w:color w:val="000000" w:themeColor="text1"/>
          <w:szCs w:val="22"/>
          <w:lang w:val="en-GB"/>
        </w:rPr>
        <w:t>Bid</w:t>
      </w:r>
      <w:r w:rsidR="00A23A0E" w:rsidRPr="00814716">
        <w:rPr>
          <w:rFonts w:asciiTheme="minorHAnsi" w:hAnsiTheme="minorHAnsi" w:cstheme="minorHAnsi"/>
          <w:bCs/>
          <w:color w:val="000000" w:themeColor="text1"/>
          <w:szCs w:val="22"/>
          <w:lang w:val="en-GB"/>
        </w:rPr>
        <w:t xml:space="preserve"> and the</w:t>
      </w:r>
      <w:r w:rsidR="00364889" w:rsidRPr="00814716">
        <w:rPr>
          <w:rFonts w:asciiTheme="minorHAnsi" w:hAnsiTheme="minorHAnsi" w:cstheme="minorHAnsi"/>
          <w:bCs/>
          <w:color w:val="000000" w:themeColor="text1"/>
          <w:szCs w:val="22"/>
          <w:lang w:val="en-GB"/>
        </w:rPr>
        <w:t xml:space="preserve"> expiration of the period of </w:t>
      </w:r>
      <w:r w:rsidR="00BD1BF4" w:rsidRPr="00814716">
        <w:rPr>
          <w:rFonts w:asciiTheme="minorHAnsi" w:hAnsiTheme="minorHAnsi" w:cstheme="minorHAnsi"/>
          <w:bCs/>
          <w:color w:val="000000" w:themeColor="text1"/>
          <w:szCs w:val="22"/>
          <w:lang w:val="en-GB"/>
        </w:rPr>
        <w:t>Bid</w:t>
      </w:r>
      <w:r w:rsidR="001D42E3">
        <w:rPr>
          <w:rFonts w:asciiTheme="minorHAnsi" w:hAnsiTheme="minorHAnsi" w:cstheme="minorHAnsi"/>
          <w:bCs/>
          <w:color w:val="000000" w:themeColor="text1"/>
          <w:szCs w:val="22"/>
          <w:lang w:val="en-GB"/>
        </w:rPr>
        <w:t xml:space="preserve"> </w:t>
      </w:r>
      <w:r w:rsidR="00364889" w:rsidRPr="00814716">
        <w:rPr>
          <w:rFonts w:asciiTheme="minorHAnsi" w:hAnsiTheme="minorHAnsi" w:cstheme="minorHAnsi"/>
          <w:bCs/>
          <w:color w:val="000000" w:themeColor="text1"/>
          <w:szCs w:val="22"/>
          <w:lang w:val="en-GB"/>
        </w:rPr>
        <w:t xml:space="preserve">validity specified by the </w:t>
      </w:r>
      <w:r w:rsidR="00FC6CFB" w:rsidRPr="00814716">
        <w:rPr>
          <w:rFonts w:asciiTheme="minorHAnsi" w:hAnsiTheme="minorHAnsi" w:cstheme="minorHAnsi"/>
          <w:bCs/>
          <w:color w:val="000000" w:themeColor="text1"/>
          <w:szCs w:val="22"/>
          <w:lang w:val="en-GB"/>
        </w:rPr>
        <w:t>Bidder</w:t>
      </w:r>
      <w:r w:rsidR="00364889" w:rsidRPr="00814716">
        <w:rPr>
          <w:rFonts w:asciiTheme="minorHAnsi" w:hAnsiTheme="minorHAnsi" w:cstheme="minorHAnsi"/>
          <w:bCs/>
          <w:color w:val="000000" w:themeColor="text1"/>
          <w:szCs w:val="22"/>
          <w:lang w:val="en-GB"/>
        </w:rPr>
        <w:t xml:space="preserve"> on the </w:t>
      </w:r>
      <w:r w:rsidR="00BD1BF4" w:rsidRPr="00814716">
        <w:rPr>
          <w:rFonts w:asciiTheme="minorHAnsi" w:hAnsiTheme="minorHAnsi" w:cstheme="minorHAnsi"/>
          <w:bCs/>
          <w:color w:val="000000" w:themeColor="text1"/>
          <w:szCs w:val="22"/>
          <w:lang w:val="en-GB"/>
        </w:rPr>
        <w:t>Bid</w:t>
      </w:r>
      <w:r w:rsidR="00A23A0E" w:rsidRPr="00814716">
        <w:rPr>
          <w:rFonts w:asciiTheme="minorHAnsi" w:hAnsiTheme="minorHAnsi" w:cstheme="minorHAnsi"/>
          <w:bCs/>
          <w:color w:val="000000" w:themeColor="text1"/>
          <w:szCs w:val="22"/>
          <w:lang w:val="en-GB"/>
        </w:rPr>
        <w:t xml:space="preserve"> Submission Form or any extension thereof.   </w:t>
      </w:r>
    </w:p>
    <w:p w14:paraId="25A4886C" w14:textId="77777777" w:rsidR="003F39B1" w:rsidRPr="00814716" w:rsidRDefault="003F39B1" w:rsidP="005B5BC2">
      <w:pPr>
        <w:pStyle w:val="Section2-Heading1"/>
        <w:spacing w:after="0"/>
        <w:ind w:left="0" w:firstLine="0"/>
        <w:rPr>
          <w:rFonts w:asciiTheme="minorHAnsi" w:hAnsiTheme="minorHAnsi" w:cstheme="minorHAnsi"/>
          <w:color w:val="000000" w:themeColor="text1"/>
          <w:sz w:val="22"/>
          <w:szCs w:val="22"/>
          <w:u w:val="single"/>
        </w:rPr>
      </w:pPr>
    </w:p>
    <w:p w14:paraId="34124E4F" w14:textId="77777777" w:rsidR="00503610" w:rsidRPr="00814716" w:rsidRDefault="00BD1BF4" w:rsidP="00B7596B">
      <w:pPr>
        <w:pStyle w:val="ListParagraph"/>
        <w:numPr>
          <w:ilvl w:val="0"/>
          <w:numId w:val="34"/>
        </w:numPr>
        <w:tabs>
          <w:tab w:val="left" w:pos="0"/>
        </w:tabs>
        <w:spacing w:line="240" w:lineRule="auto"/>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Bid</w:t>
      </w:r>
      <w:r w:rsidR="00DB3A0F" w:rsidRPr="00814716">
        <w:rPr>
          <w:rFonts w:asciiTheme="minorHAnsi" w:hAnsiTheme="minorHAnsi" w:cstheme="minorHAnsi"/>
          <w:b/>
          <w:bCs/>
          <w:color w:val="000000" w:themeColor="text1"/>
          <w:szCs w:val="22"/>
          <w:lang w:val="en-GB"/>
        </w:rPr>
        <w:t xml:space="preserve"> Opening</w:t>
      </w:r>
    </w:p>
    <w:p w14:paraId="3D52F395" w14:textId="77777777" w:rsidR="00105CA9" w:rsidRPr="00814716" w:rsidRDefault="00105CA9" w:rsidP="00FB70A8">
      <w:pPr>
        <w:pStyle w:val="ListParagraph"/>
        <w:tabs>
          <w:tab w:val="left" w:pos="0"/>
        </w:tabs>
        <w:spacing w:line="240" w:lineRule="auto"/>
        <w:ind w:left="1440" w:hanging="720"/>
        <w:jc w:val="both"/>
        <w:rPr>
          <w:rFonts w:asciiTheme="minorHAnsi" w:hAnsiTheme="minorHAnsi" w:cstheme="minorHAnsi"/>
          <w:bCs/>
          <w:color w:val="000000" w:themeColor="text1"/>
          <w:szCs w:val="22"/>
          <w:lang w:val="en-GB"/>
        </w:rPr>
      </w:pPr>
    </w:p>
    <w:p w14:paraId="32576E86" w14:textId="2FCE3897" w:rsidR="00FB70A8" w:rsidRPr="00B7596B" w:rsidRDefault="00B7596B" w:rsidP="00B7596B">
      <w:pPr>
        <w:tabs>
          <w:tab w:val="left" w:pos="0"/>
        </w:tabs>
        <w:ind w:left="720" w:hanging="720"/>
        <w:jc w:val="both"/>
        <w:rPr>
          <w:rFonts w:asciiTheme="minorHAnsi" w:hAnsiTheme="minorHAnsi" w:cstheme="minorHAnsi"/>
          <w:bCs/>
          <w:color w:val="000000" w:themeColor="text1"/>
          <w:szCs w:val="22"/>
          <w:lang w:val="en-GB"/>
        </w:rPr>
      </w:pPr>
      <w:r>
        <w:rPr>
          <w:rFonts w:asciiTheme="minorHAnsi" w:hAnsiTheme="minorHAnsi" w:cstheme="minorHAnsi"/>
          <w:bCs/>
          <w:color w:val="000000" w:themeColor="text1"/>
          <w:szCs w:val="22"/>
          <w:lang w:val="en-GB"/>
        </w:rPr>
        <w:t xml:space="preserve">21.1 </w:t>
      </w:r>
      <w:r>
        <w:rPr>
          <w:rFonts w:asciiTheme="minorHAnsi" w:hAnsiTheme="minorHAnsi" w:cstheme="minorHAnsi"/>
          <w:bCs/>
          <w:color w:val="000000" w:themeColor="text1"/>
          <w:szCs w:val="22"/>
          <w:lang w:val="en-GB"/>
        </w:rPr>
        <w:tab/>
      </w:r>
      <w:r w:rsidR="00666203" w:rsidRPr="00B7596B">
        <w:rPr>
          <w:rFonts w:asciiTheme="minorHAnsi" w:hAnsiTheme="minorHAnsi" w:cstheme="minorHAnsi"/>
          <w:bCs/>
          <w:color w:val="000000" w:themeColor="text1"/>
          <w:szCs w:val="22"/>
          <w:lang w:val="en-GB"/>
        </w:rPr>
        <w:t>MOIS</w:t>
      </w:r>
      <w:r w:rsidR="00BF0163" w:rsidRPr="00B7596B">
        <w:rPr>
          <w:rFonts w:asciiTheme="minorHAnsi" w:hAnsiTheme="minorHAnsi" w:cstheme="minorHAnsi"/>
          <w:bCs/>
          <w:color w:val="000000" w:themeColor="text1"/>
          <w:szCs w:val="22"/>
          <w:lang w:val="en-GB"/>
        </w:rPr>
        <w:t xml:space="preserve"> will open the </w:t>
      </w:r>
      <w:r w:rsidR="00337791" w:rsidRPr="00B7596B">
        <w:rPr>
          <w:rFonts w:asciiTheme="minorHAnsi" w:hAnsiTheme="minorHAnsi" w:cstheme="minorHAnsi"/>
          <w:bCs/>
          <w:color w:val="000000" w:themeColor="text1"/>
          <w:szCs w:val="22"/>
          <w:lang w:val="en-GB"/>
        </w:rPr>
        <w:t>Bid</w:t>
      </w:r>
      <w:r w:rsidR="00B518DC" w:rsidRPr="00B7596B">
        <w:rPr>
          <w:rFonts w:asciiTheme="minorHAnsi" w:hAnsiTheme="minorHAnsi" w:cstheme="minorHAnsi"/>
          <w:bCs/>
          <w:color w:val="000000" w:themeColor="text1"/>
          <w:szCs w:val="22"/>
          <w:lang w:val="en-GB"/>
        </w:rPr>
        <w:t xml:space="preserve"> in the presence of a</w:t>
      </w:r>
      <w:r w:rsidR="00130A96" w:rsidRPr="00B7596B">
        <w:rPr>
          <w:rFonts w:asciiTheme="minorHAnsi" w:hAnsiTheme="minorHAnsi" w:cstheme="minorHAnsi"/>
          <w:bCs/>
          <w:color w:val="000000" w:themeColor="text1"/>
          <w:szCs w:val="22"/>
          <w:lang w:val="en-GB"/>
        </w:rPr>
        <w:t>n ad-hoc</w:t>
      </w:r>
      <w:r w:rsidR="00B518DC" w:rsidRPr="00B7596B">
        <w:rPr>
          <w:rFonts w:asciiTheme="minorHAnsi" w:hAnsiTheme="minorHAnsi" w:cstheme="minorHAnsi"/>
          <w:bCs/>
          <w:color w:val="000000" w:themeColor="text1"/>
          <w:szCs w:val="22"/>
          <w:lang w:val="en-GB"/>
        </w:rPr>
        <w:t xml:space="preserve"> committee formed by </w:t>
      </w:r>
      <w:r w:rsidR="00666203" w:rsidRPr="00B7596B">
        <w:rPr>
          <w:rFonts w:asciiTheme="minorHAnsi" w:hAnsiTheme="minorHAnsi" w:cstheme="minorHAnsi"/>
          <w:bCs/>
          <w:color w:val="000000" w:themeColor="text1"/>
          <w:szCs w:val="22"/>
          <w:lang w:val="en-GB"/>
        </w:rPr>
        <w:t>MOIS</w:t>
      </w:r>
      <w:r w:rsidR="00D92167" w:rsidRPr="00B7596B">
        <w:rPr>
          <w:rFonts w:asciiTheme="minorHAnsi" w:hAnsiTheme="minorHAnsi" w:cstheme="minorHAnsi"/>
          <w:bCs/>
          <w:color w:val="000000" w:themeColor="text1"/>
          <w:szCs w:val="22"/>
          <w:lang w:val="en-GB"/>
        </w:rPr>
        <w:t xml:space="preserve"> of at least two (2) members</w:t>
      </w:r>
      <w:r w:rsidR="00B518DC" w:rsidRPr="00B7596B">
        <w:rPr>
          <w:rFonts w:asciiTheme="minorHAnsi" w:hAnsiTheme="minorHAnsi" w:cstheme="minorHAnsi"/>
          <w:bCs/>
          <w:color w:val="000000" w:themeColor="text1"/>
          <w:szCs w:val="22"/>
          <w:lang w:val="en-GB"/>
        </w:rPr>
        <w:t xml:space="preserve">.  </w:t>
      </w:r>
      <w:r w:rsidR="00756183" w:rsidRPr="00B7596B">
        <w:rPr>
          <w:rFonts w:asciiTheme="minorHAnsi" w:hAnsiTheme="minorHAnsi" w:cstheme="minorHAnsi"/>
          <w:bCs/>
          <w:color w:val="000000" w:themeColor="text1"/>
          <w:szCs w:val="22"/>
          <w:lang w:val="en-GB"/>
        </w:rPr>
        <w:t xml:space="preserve">If electronic </w:t>
      </w:r>
      <w:r w:rsidR="001216E6" w:rsidRPr="00B7596B">
        <w:rPr>
          <w:rFonts w:asciiTheme="minorHAnsi" w:hAnsiTheme="minorHAnsi" w:cstheme="minorHAnsi"/>
          <w:bCs/>
          <w:color w:val="000000" w:themeColor="text1"/>
          <w:szCs w:val="22"/>
          <w:lang w:val="en-GB"/>
        </w:rPr>
        <w:t xml:space="preserve">submission </w:t>
      </w:r>
      <w:r w:rsidR="00756183" w:rsidRPr="00B7596B">
        <w:rPr>
          <w:rFonts w:asciiTheme="minorHAnsi" w:hAnsiTheme="minorHAnsi" w:cstheme="minorHAnsi"/>
          <w:bCs/>
          <w:color w:val="000000" w:themeColor="text1"/>
          <w:szCs w:val="22"/>
          <w:lang w:val="en-GB"/>
        </w:rPr>
        <w:t>is permit</w:t>
      </w:r>
      <w:r w:rsidR="00B518DC" w:rsidRPr="00B7596B">
        <w:rPr>
          <w:rFonts w:asciiTheme="minorHAnsi" w:hAnsiTheme="minorHAnsi" w:cstheme="minorHAnsi"/>
          <w:bCs/>
          <w:color w:val="000000" w:themeColor="text1"/>
          <w:szCs w:val="22"/>
          <w:lang w:val="en-GB"/>
        </w:rPr>
        <w:t xml:space="preserve">ted, any specific electronic </w:t>
      </w:r>
      <w:r w:rsidR="00BD1BF4" w:rsidRPr="00B7596B">
        <w:rPr>
          <w:rFonts w:asciiTheme="minorHAnsi" w:hAnsiTheme="minorHAnsi" w:cstheme="minorHAnsi"/>
          <w:bCs/>
          <w:color w:val="000000" w:themeColor="text1"/>
          <w:szCs w:val="22"/>
          <w:lang w:val="en-GB"/>
        </w:rPr>
        <w:t>Bid</w:t>
      </w:r>
      <w:r w:rsidR="00756183" w:rsidRPr="00B7596B">
        <w:rPr>
          <w:rFonts w:asciiTheme="minorHAnsi" w:hAnsiTheme="minorHAnsi" w:cstheme="minorHAnsi"/>
          <w:bCs/>
          <w:color w:val="000000" w:themeColor="text1"/>
          <w:szCs w:val="22"/>
          <w:lang w:val="en-GB"/>
        </w:rPr>
        <w:t xml:space="preserve"> opening procedures sha</w:t>
      </w:r>
      <w:r w:rsidR="00B518DC" w:rsidRPr="00B7596B">
        <w:rPr>
          <w:rFonts w:asciiTheme="minorHAnsi" w:hAnsiTheme="minorHAnsi" w:cstheme="minorHAnsi"/>
          <w:bCs/>
          <w:color w:val="000000" w:themeColor="text1"/>
          <w:szCs w:val="22"/>
          <w:lang w:val="en-GB"/>
        </w:rPr>
        <w:t xml:space="preserve">ll be </w:t>
      </w:r>
      <w:r w:rsidR="006C6650" w:rsidRPr="00B7596B">
        <w:rPr>
          <w:rFonts w:asciiTheme="minorHAnsi" w:hAnsiTheme="minorHAnsi" w:cstheme="minorHAnsi"/>
          <w:bCs/>
          <w:color w:val="000000" w:themeColor="text1"/>
          <w:szCs w:val="22"/>
          <w:lang w:val="en-GB"/>
        </w:rPr>
        <w:t>as specified in the</w:t>
      </w:r>
      <w:r w:rsidR="006C6650" w:rsidRPr="00B7596B">
        <w:rPr>
          <w:rFonts w:asciiTheme="minorHAnsi" w:hAnsiTheme="minorHAnsi" w:cstheme="minorHAnsi"/>
          <w:b/>
          <w:bCs/>
          <w:color w:val="000000" w:themeColor="text1"/>
          <w:szCs w:val="22"/>
          <w:lang w:val="en-GB"/>
        </w:rPr>
        <w:t xml:space="preserve"> Data Sheet</w:t>
      </w:r>
      <w:r w:rsidR="00F102B1" w:rsidRPr="00B7596B">
        <w:rPr>
          <w:rFonts w:asciiTheme="minorHAnsi" w:hAnsiTheme="minorHAnsi" w:cstheme="minorHAnsi"/>
          <w:b/>
          <w:bCs/>
          <w:color w:val="000000" w:themeColor="text1"/>
          <w:szCs w:val="22"/>
          <w:lang w:val="en-GB"/>
        </w:rPr>
        <w:t xml:space="preserve"> </w:t>
      </w:r>
      <w:r w:rsidR="008E77FF" w:rsidRPr="00B7596B">
        <w:rPr>
          <w:rFonts w:asciiTheme="minorHAnsi" w:hAnsiTheme="minorHAnsi" w:cstheme="minorHAnsi"/>
          <w:bCs/>
          <w:color w:val="000000" w:themeColor="text1"/>
          <w:szCs w:val="22"/>
          <w:lang w:val="en-GB"/>
        </w:rPr>
        <w:t>(</w:t>
      </w:r>
      <w:proofErr w:type="spellStart"/>
      <w:r w:rsidR="007003CF" w:rsidRPr="00B7596B">
        <w:rPr>
          <w:rFonts w:asciiTheme="minorHAnsi" w:hAnsiTheme="minorHAnsi" w:cstheme="minorHAnsi"/>
          <w:bCs/>
          <w:color w:val="000000" w:themeColor="text1"/>
          <w:szCs w:val="22"/>
          <w:lang w:val="en-GB"/>
        </w:rPr>
        <w:t>DS</w:t>
      </w:r>
      <w:r w:rsidR="00964112" w:rsidRPr="00B7596B">
        <w:rPr>
          <w:rFonts w:asciiTheme="minorHAnsi" w:hAnsiTheme="minorHAnsi" w:cstheme="minorHAnsi"/>
          <w:bCs/>
          <w:color w:val="000000" w:themeColor="text1"/>
          <w:szCs w:val="22"/>
          <w:lang w:val="en-GB"/>
        </w:rPr>
        <w:t>no</w:t>
      </w:r>
      <w:proofErr w:type="spellEnd"/>
      <w:r w:rsidR="00964112" w:rsidRPr="00B7596B">
        <w:rPr>
          <w:rFonts w:asciiTheme="minorHAnsi" w:hAnsiTheme="minorHAnsi" w:cstheme="minorHAnsi"/>
          <w:bCs/>
          <w:color w:val="000000" w:themeColor="text1"/>
          <w:szCs w:val="22"/>
          <w:lang w:val="en-GB"/>
        </w:rPr>
        <w:t>.</w:t>
      </w:r>
      <w:r w:rsidR="008E77FF" w:rsidRPr="00B7596B">
        <w:rPr>
          <w:rFonts w:asciiTheme="minorHAnsi" w:hAnsiTheme="minorHAnsi" w:cstheme="minorHAnsi"/>
          <w:bCs/>
          <w:color w:val="000000" w:themeColor="text1"/>
          <w:szCs w:val="22"/>
          <w:lang w:val="en-GB"/>
        </w:rPr>
        <w:t xml:space="preserve"> 2</w:t>
      </w:r>
      <w:r w:rsidR="00443E95" w:rsidRPr="00B7596B">
        <w:rPr>
          <w:rFonts w:asciiTheme="minorHAnsi" w:hAnsiTheme="minorHAnsi" w:cstheme="minorHAnsi"/>
          <w:bCs/>
          <w:color w:val="000000" w:themeColor="text1"/>
          <w:szCs w:val="22"/>
          <w:lang w:val="en-GB"/>
        </w:rPr>
        <w:t>3</w:t>
      </w:r>
      <w:r w:rsidR="008E77FF" w:rsidRPr="00B7596B">
        <w:rPr>
          <w:rFonts w:asciiTheme="minorHAnsi" w:hAnsiTheme="minorHAnsi" w:cstheme="minorHAnsi"/>
          <w:bCs/>
          <w:color w:val="000000" w:themeColor="text1"/>
          <w:szCs w:val="22"/>
          <w:lang w:val="en-GB"/>
        </w:rPr>
        <w:t>)</w:t>
      </w:r>
      <w:r w:rsidR="00B518DC" w:rsidRPr="00B7596B">
        <w:rPr>
          <w:rFonts w:asciiTheme="minorHAnsi" w:hAnsiTheme="minorHAnsi" w:cstheme="minorHAnsi"/>
          <w:bCs/>
          <w:color w:val="000000" w:themeColor="text1"/>
          <w:szCs w:val="22"/>
          <w:lang w:val="en-GB"/>
        </w:rPr>
        <w:t>.</w:t>
      </w:r>
    </w:p>
    <w:p w14:paraId="5F37EAE3" w14:textId="77777777" w:rsidR="00FB70A8" w:rsidRPr="00814716" w:rsidRDefault="00FB70A8" w:rsidP="00F974C4">
      <w:pPr>
        <w:pStyle w:val="ListParagraph"/>
        <w:tabs>
          <w:tab w:val="left" w:pos="0"/>
        </w:tabs>
        <w:spacing w:line="240" w:lineRule="auto"/>
        <w:ind w:left="1080" w:hanging="360"/>
        <w:jc w:val="both"/>
        <w:rPr>
          <w:rFonts w:asciiTheme="minorHAnsi" w:hAnsiTheme="minorHAnsi" w:cstheme="minorHAnsi"/>
          <w:bCs/>
          <w:color w:val="000000" w:themeColor="text1"/>
          <w:szCs w:val="22"/>
          <w:lang w:val="en-GB"/>
        </w:rPr>
      </w:pPr>
    </w:p>
    <w:p w14:paraId="7F3AE8FE" w14:textId="34208153" w:rsidR="00503610" w:rsidRPr="00B7596B" w:rsidRDefault="00B7596B" w:rsidP="00B7596B">
      <w:pPr>
        <w:tabs>
          <w:tab w:val="left" w:pos="0"/>
        </w:tabs>
        <w:ind w:left="720" w:hanging="720"/>
        <w:jc w:val="both"/>
        <w:rPr>
          <w:rFonts w:asciiTheme="minorHAnsi" w:hAnsiTheme="minorHAnsi" w:cstheme="minorHAnsi"/>
          <w:bCs/>
          <w:color w:val="000000" w:themeColor="text1"/>
          <w:szCs w:val="22"/>
          <w:lang w:val="en-GB"/>
        </w:rPr>
      </w:pPr>
      <w:r>
        <w:rPr>
          <w:rFonts w:asciiTheme="minorHAnsi" w:hAnsiTheme="minorHAnsi" w:cstheme="minorHAnsi"/>
          <w:bCs/>
          <w:color w:val="000000" w:themeColor="text1"/>
          <w:szCs w:val="22"/>
          <w:lang w:val="en-GB"/>
        </w:rPr>
        <w:t xml:space="preserve">21.2 </w:t>
      </w:r>
      <w:r>
        <w:rPr>
          <w:rFonts w:asciiTheme="minorHAnsi" w:hAnsiTheme="minorHAnsi" w:cstheme="minorHAnsi"/>
          <w:bCs/>
          <w:color w:val="000000" w:themeColor="text1"/>
          <w:szCs w:val="22"/>
          <w:lang w:val="en-GB"/>
        </w:rPr>
        <w:tab/>
      </w:r>
      <w:r w:rsidR="00AC7FE4" w:rsidRPr="00B7596B">
        <w:rPr>
          <w:rFonts w:asciiTheme="minorHAnsi" w:hAnsiTheme="minorHAnsi" w:cstheme="minorHAnsi"/>
          <w:bCs/>
          <w:color w:val="000000" w:themeColor="text1"/>
          <w:szCs w:val="22"/>
          <w:lang w:val="en-GB"/>
        </w:rPr>
        <w:t xml:space="preserve">The </w:t>
      </w:r>
      <w:r w:rsidR="00BB49D1" w:rsidRPr="00B7596B">
        <w:rPr>
          <w:rFonts w:asciiTheme="minorHAnsi" w:hAnsiTheme="minorHAnsi" w:cstheme="minorHAnsi"/>
          <w:bCs/>
          <w:color w:val="000000" w:themeColor="text1"/>
          <w:szCs w:val="22"/>
          <w:lang w:val="en-GB"/>
        </w:rPr>
        <w:t>Bidders</w:t>
      </w:r>
      <w:r w:rsidR="001216E6" w:rsidRPr="00B7596B">
        <w:rPr>
          <w:rFonts w:asciiTheme="minorHAnsi" w:hAnsiTheme="minorHAnsi" w:cstheme="minorHAnsi"/>
          <w:bCs/>
          <w:color w:val="000000" w:themeColor="text1"/>
          <w:szCs w:val="22"/>
          <w:lang w:val="en-GB"/>
        </w:rPr>
        <w:t xml:space="preserve">’ </w:t>
      </w:r>
      <w:r w:rsidR="00471F78" w:rsidRPr="00B7596B">
        <w:rPr>
          <w:rFonts w:asciiTheme="minorHAnsi" w:hAnsiTheme="minorHAnsi" w:cstheme="minorHAnsi"/>
          <w:bCs/>
          <w:color w:val="000000" w:themeColor="text1"/>
          <w:szCs w:val="22"/>
          <w:lang w:val="en-GB"/>
        </w:rPr>
        <w:t xml:space="preserve">names, modifications, </w:t>
      </w:r>
      <w:r w:rsidR="00AC7FE4" w:rsidRPr="00B7596B">
        <w:rPr>
          <w:rFonts w:asciiTheme="minorHAnsi" w:hAnsiTheme="minorHAnsi" w:cstheme="minorHAnsi"/>
          <w:bCs/>
          <w:color w:val="000000" w:themeColor="text1"/>
          <w:szCs w:val="22"/>
          <w:lang w:val="en-GB"/>
        </w:rPr>
        <w:t>withdrawals</w:t>
      </w:r>
      <w:r w:rsidR="00471F78" w:rsidRPr="00B7596B">
        <w:rPr>
          <w:rFonts w:asciiTheme="minorHAnsi" w:hAnsiTheme="minorHAnsi" w:cstheme="minorHAnsi"/>
          <w:bCs/>
          <w:color w:val="000000" w:themeColor="text1"/>
          <w:szCs w:val="22"/>
          <w:lang w:val="en-GB"/>
        </w:rPr>
        <w:t xml:space="preserve">, </w:t>
      </w:r>
      <w:r w:rsidR="00865B79" w:rsidRPr="00B7596B">
        <w:rPr>
          <w:rFonts w:asciiTheme="minorHAnsi" w:hAnsiTheme="minorHAnsi" w:cstheme="minorHAnsi"/>
          <w:bCs/>
          <w:color w:val="000000" w:themeColor="text1"/>
          <w:szCs w:val="22"/>
          <w:lang w:val="en-GB"/>
        </w:rPr>
        <w:t>the condition of the envelope labels/seals, the number of folders/files</w:t>
      </w:r>
      <w:r w:rsidR="00AC7FE4" w:rsidRPr="00B7596B">
        <w:rPr>
          <w:rFonts w:asciiTheme="minorHAnsi" w:hAnsiTheme="minorHAnsi" w:cstheme="minorHAnsi"/>
          <w:bCs/>
          <w:color w:val="000000" w:themeColor="text1"/>
          <w:szCs w:val="22"/>
          <w:lang w:val="en-GB"/>
        </w:rPr>
        <w:t xml:space="preserve"> and </w:t>
      </w:r>
      <w:r w:rsidR="00865B79" w:rsidRPr="00B7596B">
        <w:rPr>
          <w:rFonts w:asciiTheme="minorHAnsi" w:hAnsiTheme="minorHAnsi" w:cstheme="minorHAnsi"/>
          <w:bCs/>
          <w:color w:val="000000" w:themeColor="text1"/>
          <w:szCs w:val="22"/>
          <w:lang w:val="en-GB"/>
        </w:rPr>
        <w:t xml:space="preserve">all other </w:t>
      </w:r>
      <w:r w:rsidR="00AC7FE4" w:rsidRPr="00B7596B">
        <w:rPr>
          <w:rFonts w:asciiTheme="minorHAnsi" w:hAnsiTheme="minorHAnsi" w:cstheme="minorHAnsi"/>
          <w:bCs/>
          <w:color w:val="000000" w:themeColor="text1"/>
          <w:szCs w:val="22"/>
          <w:lang w:val="en-GB"/>
        </w:rPr>
        <w:t xml:space="preserve">such other details as </w:t>
      </w:r>
      <w:r w:rsidR="00666203" w:rsidRPr="00B7596B">
        <w:rPr>
          <w:rFonts w:asciiTheme="minorHAnsi" w:hAnsiTheme="minorHAnsi" w:cstheme="minorHAnsi"/>
          <w:bCs/>
          <w:color w:val="000000" w:themeColor="text1"/>
          <w:szCs w:val="22"/>
          <w:lang w:val="en-GB"/>
        </w:rPr>
        <w:t>MOIS</w:t>
      </w:r>
      <w:r w:rsidR="00AC7FE4" w:rsidRPr="00B7596B">
        <w:rPr>
          <w:rFonts w:asciiTheme="minorHAnsi" w:hAnsiTheme="minorHAnsi" w:cstheme="minorHAnsi"/>
          <w:bCs/>
          <w:color w:val="000000" w:themeColor="text1"/>
          <w:szCs w:val="22"/>
          <w:lang w:val="en-GB"/>
        </w:rPr>
        <w:t xml:space="preserve"> may consider appropriate, will be announced at the opening.  No </w:t>
      </w:r>
      <w:r w:rsidR="00BD1BF4" w:rsidRPr="00B7596B">
        <w:rPr>
          <w:rFonts w:asciiTheme="minorHAnsi" w:hAnsiTheme="minorHAnsi" w:cstheme="minorHAnsi"/>
          <w:bCs/>
          <w:color w:val="000000" w:themeColor="text1"/>
          <w:szCs w:val="22"/>
          <w:lang w:val="en-GB"/>
        </w:rPr>
        <w:t>Bid</w:t>
      </w:r>
      <w:r w:rsidR="001D42E3" w:rsidRPr="00B7596B">
        <w:rPr>
          <w:rFonts w:asciiTheme="minorHAnsi" w:hAnsiTheme="minorHAnsi" w:cstheme="minorHAnsi"/>
          <w:bCs/>
          <w:color w:val="000000" w:themeColor="text1"/>
          <w:szCs w:val="22"/>
          <w:lang w:val="en-GB"/>
        </w:rPr>
        <w:t xml:space="preserve"> </w:t>
      </w:r>
      <w:r w:rsidR="00AC7FE4" w:rsidRPr="00B7596B">
        <w:rPr>
          <w:rFonts w:asciiTheme="minorHAnsi" w:hAnsiTheme="minorHAnsi" w:cstheme="minorHAnsi"/>
          <w:bCs/>
          <w:color w:val="000000" w:themeColor="text1"/>
          <w:szCs w:val="22"/>
          <w:lang w:val="en-GB"/>
        </w:rPr>
        <w:t xml:space="preserve">shall be rejected at </w:t>
      </w:r>
      <w:r w:rsidR="001216E6" w:rsidRPr="00B7596B">
        <w:rPr>
          <w:rFonts w:asciiTheme="minorHAnsi" w:hAnsiTheme="minorHAnsi" w:cstheme="minorHAnsi"/>
          <w:bCs/>
          <w:color w:val="000000" w:themeColor="text1"/>
          <w:szCs w:val="22"/>
          <w:lang w:val="en-GB"/>
        </w:rPr>
        <w:t xml:space="preserve">the </w:t>
      </w:r>
      <w:r w:rsidR="00AC7FE4" w:rsidRPr="00B7596B">
        <w:rPr>
          <w:rFonts w:asciiTheme="minorHAnsi" w:hAnsiTheme="minorHAnsi" w:cstheme="minorHAnsi"/>
          <w:bCs/>
          <w:color w:val="000000" w:themeColor="text1"/>
          <w:szCs w:val="22"/>
          <w:lang w:val="en-GB"/>
        </w:rPr>
        <w:t>opening</w:t>
      </w:r>
      <w:r w:rsidR="007B276E" w:rsidRPr="00B7596B">
        <w:rPr>
          <w:rFonts w:asciiTheme="minorHAnsi" w:hAnsiTheme="minorHAnsi" w:cstheme="minorHAnsi"/>
          <w:bCs/>
          <w:color w:val="000000" w:themeColor="text1"/>
          <w:szCs w:val="22"/>
          <w:lang w:val="en-GB"/>
        </w:rPr>
        <w:t xml:space="preserve"> stage</w:t>
      </w:r>
      <w:r w:rsidR="00AC7FE4" w:rsidRPr="00B7596B">
        <w:rPr>
          <w:rFonts w:asciiTheme="minorHAnsi" w:hAnsiTheme="minorHAnsi" w:cstheme="minorHAnsi"/>
          <w:bCs/>
          <w:color w:val="000000" w:themeColor="text1"/>
          <w:szCs w:val="22"/>
          <w:lang w:val="en-GB"/>
        </w:rPr>
        <w:t xml:space="preserve">, except for late </w:t>
      </w:r>
      <w:r w:rsidR="001216E6" w:rsidRPr="00B7596B">
        <w:rPr>
          <w:rFonts w:asciiTheme="minorHAnsi" w:hAnsiTheme="minorHAnsi" w:cstheme="minorHAnsi"/>
          <w:bCs/>
          <w:color w:val="000000" w:themeColor="text1"/>
          <w:szCs w:val="22"/>
          <w:lang w:val="en-GB"/>
        </w:rPr>
        <w:t>submission</w:t>
      </w:r>
      <w:r w:rsidR="00AC7FE4" w:rsidRPr="00B7596B">
        <w:rPr>
          <w:rFonts w:asciiTheme="minorHAnsi" w:hAnsiTheme="minorHAnsi" w:cstheme="minorHAnsi"/>
          <w:bCs/>
          <w:color w:val="000000" w:themeColor="text1"/>
          <w:szCs w:val="22"/>
          <w:lang w:val="en-GB"/>
        </w:rPr>
        <w:t xml:space="preserve">, </w:t>
      </w:r>
      <w:r w:rsidR="001216E6" w:rsidRPr="00B7596B">
        <w:rPr>
          <w:rFonts w:asciiTheme="minorHAnsi" w:hAnsiTheme="minorHAnsi" w:cstheme="minorHAnsi"/>
          <w:bCs/>
          <w:color w:val="000000" w:themeColor="text1"/>
          <w:szCs w:val="22"/>
          <w:lang w:val="en-GB"/>
        </w:rPr>
        <w:t xml:space="preserve">for </w:t>
      </w:r>
      <w:r w:rsidR="00AC7FE4" w:rsidRPr="00B7596B">
        <w:rPr>
          <w:rFonts w:asciiTheme="minorHAnsi" w:hAnsiTheme="minorHAnsi" w:cstheme="minorHAnsi"/>
          <w:bCs/>
          <w:color w:val="000000" w:themeColor="text1"/>
          <w:szCs w:val="22"/>
          <w:lang w:val="en-GB"/>
        </w:rPr>
        <w:t xml:space="preserve">which </w:t>
      </w:r>
      <w:r w:rsidR="001216E6" w:rsidRPr="00B7596B">
        <w:rPr>
          <w:rFonts w:asciiTheme="minorHAnsi" w:hAnsiTheme="minorHAnsi" w:cstheme="minorHAnsi"/>
          <w:bCs/>
          <w:color w:val="000000" w:themeColor="text1"/>
          <w:szCs w:val="22"/>
          <w:lang w:val="en-GB"/>
        </w:rPr>
        <w:t xml:space="preserve">the </w:t>
      </w:r>
      <w:r w:rsidR="00BD1BF4" w:rsidRPr="00B7596B">
        <w:rPr>
          <w:rFonts w:asciiTheme="minorHAnsi" w:hAnsiTheme="minorHAnsi" w:cstheme="minorHAnsi"/>
          <w:bCs/>
          <w:color w:val="000000" w:themeColor="text1"/>
          <w:szCs w:val="22"/>
          <w:lang w:val="en-GB"/>
        </w:rPr>
        <w:t>Bid</w:t>
      </w:r>
      <w:r w:rsidR="001D42E3" w:rsidRPr="00B7596B">
        <w:rPr>
          <w:rFonts w:asciiTheme="minorHAnsi" w:hAnsiTheme="minorHAnsi" w:cstheme="minorHAnsi"/>
          <w:bCs/>
          <w:color w:val="000000" w:themeColor="text1"/>
          <w:szCs w:val="22"/>
          <w:lang w:val="en-GB"/>
        </w:rPr>
        <w:t xml:space="preserve"> </w:t>
      </w:r>
      <w:r w:rsidR="00AC7FE4" w:rsidRPr="00B7596B">
        <w:rPr>
          <w:rFonts w:asciiTheme="minorHAnsi" w:hAnsiTheme="minorHAnsi" w:cstheme="minorHAnsi"/>
          <w:bCs/>
          <w:color w:val="000000" w:themeColor="text1"/>
          <w:szCs w:val="22"/>
          <w:lang w:val="en-GB"/>
        </w:rPr>
        <w:t xml:space="preserve">shall be returned unopened to the </w:t>
      </w:r>
      <w:r w:rsidR="00FC6CFB" w:rsidRPr="00B7596B">
        <w:rPr>
          <w:rFonts w:asciiTheme="minorHAnsi" w:hAnsiTheme="minorHAnsi" w:cstheme="minorHAnsi"/>
          <w:bCs/>
          <w:color w:val="000000" w:themeColor="text1"/>
          <w:szCs w:val="22"/>
          <w:lang w:val="en-GB"/>
        </w:rPr>
        <w:t>Bidder</w:t>
      </w:r>
      <w:r w:rsidR="00AC7FE4" w:rsidRPr="00B7596B">
        <w:rPr>
          <w:rFonts w:asciiTheme="minorHAnsi" w:hAnsiTheme="minorHAnsi" w:cstheme="minorHAnsi"/>
          <w:bCs/>
          <w:color w:val="000000" w:themeColor="text1"/>
          <w:szCs w:val="22"/>
          <w:lang w:val="en-GB"/>
        </w:rPr>
        <w:t xml:space="preserve">.  </w:t>
      </w:r>
    </w:p>
    <w:p w14:paraId="12095302" w14:textId="77777777" w:rsidR="007B276E" w:rsidRPr="00814716" w:rsidRDefault="007B276E" w:rsidP="00FB70A8">
      <w:pPr>
        <w:ind w:left="1440" w:hanging="720"/>
        <w:jc w:val="both"/>
        <w:rPr>
          <w:rFonts w:asciiTheme="minorHAnsi" w:hAnsiTheme="minorHAnsi" w:cstheme="minorHAnsi"/>
          <w:color w:val="000000" w:themeColor="text1"/>
          <w:sz w:val="22"/>
          <w:szCs w:val="22"/>
          <w:lang w:val="en-GB"/>
        </w:rPr>
      </w:pPr>
    </w:p>
    <w:p w14:paraId="0AC23B96" w14:textId="77777777" w:rsidR="00BD070F" w:rsidRPr="00814716" w:rsidRDefault="00BD070F" w:rsidP="00B7596B">
      <w:pPr>
        <w:pStyle w:val="ListParagraph"/>
        <w:numPr>
          <w:ilvl w:val="0"/>
          <w:numId w:val="34"/>
        </w:numPr>
        <w:tabs>
          <w:tab w:val="left" w:pos="0"/>
        </w:tabs>
        <w:spacing w:line="240" w:lineRule="auto"/>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Confidentiality</w:t>
      </w:r>
    </w:p>
    <w:p w14:paraId="5874A462" w14:textId="77777777" w:rsidR="00BD070F" w:rsidRPr="00814716" w:rsidRDefault="00BD070F" w:rsidP="00FB70A8">
      <w:pPr>
        <w:pStyle w:val="ListParagraph"/>
        <w:tabs>
          <w:tab w:val="left" w:pos="0"/>
        </w:tabs>
        <w:spacing w:line="240" w:lineRule="auto"/>
        <w:ind w:left="1440" w:hanging="720"/>
        <w:jc w:val="both"/>
        <w:rPr>
          <w:rFonts w:asciiTheme="minorHAnsi" w:hAnsiTheme="minorHAnsi" w:cstheme="minorHAnsi"/>
          <w:bCs/>
          <w:color w:val="000000" w:themeColor="text1"/>
          <w:szCs w:val="22"/>
          <w:lang w:val="en-GB"/>
        </w:rPr>
      </w:pPr>
    </w:p>
    <w:p w14:paraId="0DD33AF7" w14:textId="217FBB64" w:rsidR="00BD070F" w:rsidRPr="00814716" w:rsidRDefault="00B7596B" w:rsidP="00B10E32">
      <w:pPr>
        <w:pStyle w:val="ListParagraph"/>
        <w:tabs>
          <w:tab w:val="left" w:pos="0"/>
        </w:tabs>
        <w:spacing w:line="240" w:lineRule="auto"/>
        <w:ind w:left="780"/>
        <w:jc w:val="both"/>
        <w:rPr>
          <w:rFonts w:asciiTheme="minorHAnsi" w:hAnsiTheme="minorHAnsi" w:cstheme="minorHAnsi"/>
          <w:bCs/>
          <w:color w:val="000000" w:themeColor="text1"/>
          <w:szCs w:val="22"/>
          <w:lang w:val="en-GB"/>
        </w:rPr>
      </w:pPr>
      <w:r>
        <w:rPr>
          <w:rFonts w:asciiTheme="minorHAnsi" w:hAnsiTheme="minorHAnsi" w:cstheme="minorHAnsi"/>
          <w:bCs/>
          <w:color w:val="000000" w:themeColor="text1"/>
          <w:szCs w:val="22"/>
          <w:lang w:val="en-GB"/>
        </w:rPr>
        <w:t xml:space="preserve">22.1 </w:t>
      </w:r>
      <w:r>
        <w:rPr>
          <w:rFonts w:asciiTheme="minorHAnsi" w:hAnsiTheme="minorHAnsi" w:cstheme="minorHAnsi"/>
          <w:bCs/>
          <w:color w:val="000000" w:themeColor="text1"/>
          <w:szCs w:val="22"/>
          <w:lang w:val="en-GB"/>
        </w:rPr>
        <w:tab/>
      </w:r>
      <w:r w:rsidR="00BD070F" w:rsidRPr="00814716">
        <w:rPr>
          <w:rFonts w:asciiTheme="minorHAnsi" w:hAnsiTheme="minorHAnsi" w:cstheme="minorHAnsi"/>
          <w:bCs/>
          <w:color w:val="000000" w:themeColor="text1"/>
          <w:szCs w:val="22"/>
          <w:lang w:val="en-GB"/>
        </w:rPr>
        <w:t xml:space="preserve">Information relating to the examination, evaluation, and comparison of </w:t>
      </w:r>
      <w:r w:rsidR="00337791" w:rsidRPr="00814716">
        <w:rPr>
          <w:rFonts w:asciiTheme="minorHAnsi" w:hAnsiTheme="minorHAnsi" w:cstheme="minorHAnsi"/>
          <w:bCs/>
          <w:color w:val="000000" w:themeColor="text1"/>
          <w:szCs w:val="22"/>
          <w:lang w:val="en-GB"/>
        </w:rPr>
        <w:t>Bid</w:t>
      </w:r>
      <w:r w:rsidR="00BD070F" w:rsidRPr="00814716">
        <w:rPr>
          <w:rFonts w:asciiTheme="minorHAnsi" w:hAnsiTheme="minorHAnsi" w:cstheme="minorHAnsi"/>
          <w:bCs/>
          <w:color w:val="000000" w:themeColor="text1"/>
          <w:szCs w:val="22"/>
          <w:lang w:val="en-GB"/>
        </w:rPr>
        <w:t xml:space="preserve">, and the recommendation of contract award, shall not be disclosed to </w:t>
      </w:r>
      <w:r w:rsidR="00BB49D1" w:rsidRPr="00814716">
        <w:rPr>
          <w:rFonts w:asciiTheme="minorHAnsi" w:hAnsiTheme="minorHAnsi" w:cstheme="minorHAnsi"/>
          <w:bCs/>
          <w:color w:val="000000" w:themeColor="text1"/>
          <w:szCs w:val="22"/>
          <w:lang w:val="en-GB"/>
        </w:rPr>
        <w:t>Bidders</w:t>
      </w:r>
      <w:r w:rsidR="00BD070F" w:rsidRPr="00814716">
        <w:rPr>
          <w:rFonts w:asciiTheme="minorHAnsi" w:hAnsiTheme="minorHAnsi" w:cstheme="minorHAnsi"/>
          <w:bCs/>
          <w:color w:val="000000" w:themeColor="text1"/>
          <w:szCs w:val="22"/>
          <w:lang w:val="en-GB"/>
        </w:rPr>
        <w:t xml:space="preserve"> or any other persons not officially concerned with such process, even after publication of the contract award.</w:t>
      </w:r>
    </w:p>
    <w:p w14:paraId="7B89D6C4" w14:textId="77777777" w:rsidR="00BD070F" w:rsidRPr="00814716" w:rsidRDefault="00BD070F" w:rsidP="00751AA5">
      <w:pPr>
        <w:pStyle w:val="ListParagraph"/>
        <w:tabs>
          <w:tab w:val="left" w:pos="0"/>
        </w:tabs>
        <w:spacing w:line="240" w:lineRule="auto"/>
        <w:ind w:left="1080" w:hanging="720"/>
        <w:jc w:val="both"/>
        <w:rPr>
          <w:rFonts w:asciiTheme="minorHAnsi" w:hAnsiTheme="minorHAnsi" w:cstheme="minorHAnsi"/>
          <w:bCs/>
          <w:color w:val="000000" w:themeColor="text1"/>
          <w:szCs w:val="22"/>
          <w:lang w:val="en-GB"/>
        </w:rPr>
      </w:pPr>
    </w:p>
    <w:p w14:paraId="72011084" w14:textId="5EEF6843" w:rsidR="00BD070F" w:rsidRPr="00814716" w:rsidRDefault="00B7596B" w:rsidP="00B10E32">
      <w:pPr>
        <w:pStyle w:val="ListParagraph"/>
        <w:tabs>
          <w:tab w:val="left" w:pos="0"/>
        </w:tabs>
        <w:spacing w:line="240" w:lineRule="auto"/>
        <w:ind w:left="780"/>
        <w:jc w:val="both"/>
        <w:rPr>
          <w:rFonts w:asciiTheme="minorHAnsi" w:hAnsiTheme="minorHAnsi" w:cstheme="minorHAnsi"/>
          <w:bCs/>
          <w:color w:val="000000" w:themeColor="text1"/>
          <w:szCs w:val="22"/>
          <w:lang w:val="en-GB"/>
        </w:rPr>
      </w:pPr>
      <w:r>
        <w:rPr>
          <w:rFonts w:asciiTheme="minorHAnsi" w:hAnsiTheme="minorHAnsi" w:cstheme="minorHAnsi"/>
          <w:color w:val="000000" w:themeColor="text1"/>
          <w:szCs w:val="22"/>
        </w:rPr>
        <w:t xml:space="preserve">22.2 </w:t>
      </w:r>
      <w:r>
        <w:rPr>
          <w:rFonts w:asciiTheme="minorHAnsi" w:hAnsiTheme="minorHAnsi" w:cstheme="minorHAnsi"/>
          <w:color w:val="000000" w:themeColor="text1"/>
          <w:szCs w:val="22"/>
        </w:rPr>
        <w:tab/>
      </w:r>
      <w:r w:rsidR="00BD070F" w:rsidRPr="00814716">
        <w:rPr>
          <w:rFonts w:asciiTheme="minorHAnsi" w:hAnsiTheme="minorHAnsi" w:cstheme="minorHAnsi"/>
          <w:color w:val="000000" w:themeColor="text1"/>
          <w:szCs w:val="22"/>
        </w:rPr>
        <w:t xml:space="preserve">Any effort by a </w:t>
      </w:r>
      <w:r w:rsidR="00FC6CFB" w:rsidRPr="00814716">
        <w:rPr>
          <w:rFonts w:asciiTheme="minorHAnsi" w:hAnsiTheme="minorHAnsi" w:cstheme="minorHAnsi"/>
          <w:color w:val="000000" w:themeColor="text1"/>
          <w:szCs w:val="22"/>
        </w:rPr>
        <w:t>Bidder</w:t>
      </w:r>
      <w:r w:rsidR="00BD070F" w:rsidRPr="00814716">
        <w:rPr>
          <w:rFonts w:asciiTheme="minorHAnsi" w:hAnsiTheme="minorHAnsi" w:cstheme="minorHAnsi"/>
          <w:color w:val="000000" w:themeColor="text1"/>
          <w:szCs w:val="22"/>
        </w:rPr>
        <w:t xml:space="preserve"> to influence </w:t>
      </w:r>
      <w:r w:rsidR="00666203">
        <w:rPr>
          <w:rFonts w:asciiTheme="minorHAnsi" w:hAnsiTheme="minorHAnsi" w:cstheme="minorHAnsi"/>
          <w:color w:val="000000" w:themeColor="text1"/>
          <w:szCs w:val="22"/>
        </w:rPr>
        <w:t>MOIS</w:t>
      </w:r>
      <w:r w:rsidR="00BD070F" w:rsidRPr="00814716">
        <w:rPr>
          <w:rFonts w:asciiTheme="minorHAnsi" w:hAnsiTheme="minorHAnsi" w:cstheme="minorHAnsi"/>
          <w:color w:val="000000" w:themeColor="text1"/>
          <w:szCs w:val="22"/>
        </w:rPr>
        <w:t xml:space="preserve"> in the examination, evaluation and comparison of the </w:t>
      </w:r>
      <w:r w:rsidR="00337791" w:rsidRPr="00814716">
        <w:rPr>
          <w:rFonts w:asciiTheme="minorHAnsi" w:hAnsiTheme="minorHAnsi" w:cstheme="minorHAnsi"/>
          <w:color w:val="000000" w:themeColor="text1"/>
          <w:szCs w:val="22"/>
        </w:rPr>
        <w:t>Bid</w:t>
      </w:r>
      <w:r w:rsidR="00BD070F" w:rsidRPr="00814716">
        <w:rPr>
          <w:rFonts w:asciiTheme="minorHAnsi" w:hAnsiTheme="minorHAnsi" w:cstheme="minorHAnsi"/>
          <w:color w:val="000000" w:themeColor="text1"/>
          <w:szCs w:val="22"/>
        </w:rPr>
        <w:t xml:space="preserve"> or contract award decisions may, at </w:t>
      </w:r>
      <w:r w:rsidR="00666203">
        <w:rPr>
          <w:rFonts w:asciiTheme="minorHAnsi" w:hAnsiTheme="minorHAnsi" w:cstheme="minorHAnsi"/>
          <w:color w:val="000000" w:themeColor="text1"/>
          <w:szCs w:val="22"/>
        </w:rPr>
        <w:t>MOIS</w:t>
      </w:r>
      <w:r w:rsidR="00BD070F" w:rsidRPr="00814716">
        <w:rPr>
          <w:rFonts w:asciiTheme="minorHAnsi" w:hAnsiTheme="minorHAnsi" w:cstheme="minorHAnsi"/>
          <w:color w:val="000000" w:themeColor="text1"/>
          <w:szCs w:val="22"/>
        </w:rPr>
        <w:t xml:space="preserve">’s decision, result in the rejection of its </w:t>
      </w:r>
      <w:r w:rsidR="00BD1BF4" w:rsidRPr="00814716">
        <w:rPr>
          <w:rFonts w:asciiTheme="minorHAnsi" w:hAnsiTheme="minorHAnsi" w:cstheme="minorHAnsi"/>
          <w:color w:val="000000" w:themeColor="text1"/>
          <w:szCs w:val="22"/>
        </w:rPr>
        <w:t>Bid</w:t>
      </w:r>
      <w:r w:rsidR="00BD070F" w:rsidRPr="00814716">
        <w:rPr>
          <w:rFonts w:asciiTheme="minorHAnsi" w:hAnsiTheme="minorHAnsi" w:cstheme="minorHAnsi"/>
          <w:color w:val="000000" w:themeColor="text1"/>
          <w:szCs w:val="22"/>
        </w:rPr>
        <w:t>.</w:t>
      </w:r>
    </w:p>
    <w:p w14:paraId="2DE386C6" w14:textId="77777777" w:rsidR="00BD070F" w:rsidRPr="00814716" w:rsidRDefault="00BD070F" w:rsidP="00F974C4">
      <w:pPr>
        <w:pStyle w:val="ListParagraph"/>
        <w:spacing w:line="240" w:lineRule="auto"/>
        <w:ind w:left="1080" w:hanging="360"/>
        <w:rPr>
          <w:rFonts w:asciiTheme="minorHAnsi" w:hAnsiTheme="minorHAnsi" w:cstheme="minorHAnsi"/>
          <w:bCs/>
          <w:color w:val="000000" w:themeColor="text1"/>
          <w:szCs w:val="22"/>
          <w:lang w:val="en-GB"/>
        </w:rPr>
      </w:pPr>
    </w:p>
    <w:p w14:paraId="0CB62649" w14:textId="18CF2C9E" w:rsidR="00BD070F" w:rsidRPr="00814716" w:rsidRDefault="00B7596B" w:rsidP="00B10E32">
      <w:pPr>
        <w:pStyle w:val="ListParagraph"/>
        <w:tabs>
          <w:tab w:val="left" w:pos="0"/>
        </w:tabs>
        <w:spacing w:line="240" w:lineRule="auto"/>
        <w:ind w:left="780"/>
        <w:jc w:val="both"/>
        <w:rPr>
          <w:rFonts w:asciiTheme="minorHAnsi" w:hAnsiTheme="minorHAnsi" w:cstheme="minorHAnsi"/>
          <w:bCs/>
          <w:color w:val="000000" w:themeColor="text1"/>
          <w:szCs w:val="22"/>
          <w:lang w:val="en-GB"/>
        </w:rPr>
      </w:pPr>
      <w:r>
        <w:rPr>
          <w:rFonts w:asciiTheme="minorHAnsi" w:hAnsiTheme="minorHAnsi" w:cstheme="minorHAnsi"/>
          <w:bCs/>
          <w:color w:val="000000" w:themeColor="text1"/>
          <w:szCs w:val="22"/>
          <w:lang w:val="en-GB"/>
        </w:rPr>
        <w:t xml:space="preserve">22.3 </w:t>
      </w:r>
      <w:r>
        <w:rPr>
          <w:rFonts w:asciiTheme="minorHAnsi" w:hAnsiTheme="minorHAnsi" w:cstheme="minorHAnsi"/>
          <w:bCs/>
          <w:color w:val="000000" w:themeColor="text1"/>
          <w:szCs w:val="22"/>
          <w:lang w:val="en-GB"/>
        </w:rPr>
        <w:tab/>
      </w:r>
      <w:r w:rsidR="00BD070F" w:rsidRPr="00814716">
        <w:rPr>
          <w:rFonts w:asciiTheme="minorHAnsi" w:hAnsiTheme="minorHAnsi" w:cstheme="minorHAnsi"/>
          <w:bCs/>
          <w:color w:val="000000" w:themeColor="text1"/>
          <w:szCs w:val="22"/>
          <w:lang w:val="en-GB"/>
        </w:rPr>
        <w:t xml:space="preserve">In the event that a </w:t>
      </w:r>
      <w:r w:rsidR="00FC6CFB" w:rsidRPr="00814716">
        <w:rPr>
          <w:rFonts w:asciiTheme="minorHAnsi" w:hAnsiTheme="minorHAnsi" w:cstheme="minorHAnsi"/>
          <w:bCs/>
          <w:color w:val="000000" w:themeColor="text1"/>
          <w:szCs w:val="22"/>
          <w:lang w:val="en-GB"/>
        </w:rPr>
        <w:t>Bidder</w:t>
      </w:r>
      <w:r w:rsidR="00BD070F" w:rsidRPr="00814716">
        <w:rPr>
          <w:rFonts w:asciiTheme="minorHAnsi" w:hAnsiTheme="minorHAnsi" w:cstheme="minorHAnsi"/>
          <w:bCs/>
          <w:color w:val="000000" w:themeColor="text1"/>
          <w:szCs w:val="22"/>
          <w:lang w:val="en-GB"/>
        </w:rPr>
        <w:t xml:space="preserve"> is unsuccessful, the </w:t>
      </w:r>
      <w:r w:rsidR="00FC6CFB" w:rsidRPr="00814716">
        <w:rPr>
          <w:rFonts w:asciiTheme="minorHAnsi" w:hAnsiTheme="minorHAnsi" w:cstheme="minorHAnsi"/>
          <w:bCs/>
          <w:color w:val="000000" w:themeColor="text1"/>
          <w:szCs w:val="22"/>
          <w:lang w:val="en-GB"/>
        </w:rPr>
        <w:t>Bidder</w:t>
      </w:r>
      <w:r w:rsidR="00BD070F" w:rsidRPr="00814716">
        <w:rPr>
          <w:rFonts w:asciiTheme="minorHAnsi" w:hAnsiTheme="minorHAnsi" w:cstheme="minorHAnsi"/>
          <w:bCs/>
          <w:color w:val="000000" w:themeColor="text1"/>
          <w:szCs w:val="22"/>
          <w:lang w:val="en-GB"/>
        </w:rPr>
        <w:t xml:space="preserve"> may seek a meeting with </w:t>
      </w:r>
      <w:r w:rsidR="00666203">
        <w:rPr>
          <w:rFonts w:asciiTheme="minorHAnsi" w:hAnsiTheme="minorHAnsi" w:cstheme="minorHAnsi"/>
          <w:bCs/>
          <w:color w:val="000000" w:themeColor="text1"/>
          <w:szCs w:val="22"/>
          <w:lang w:val="en-GB"/>
        </w:rPr>
        <w:t>MOIS</w:t>
      </w:r>
      <w:r w:rsidR="00BD070F" w:rsidRPr="00814716">
        <w:rPr>
          <w:rFonts w:asciiTheme="minorHAnsi" w:hAnsiTheme="minorHAnsi" w:cstheme="minorHAnsi"/>
          <w:bCs/>
          <w:color w:val="000000" w:themeColor="text1"/>
          <w:szCs w:val="22"/>
          <w:lang w:val="en-GB"/>
        </w:rPr>
        <w:t xml:space="preserve"> for a debriefing. The purpose of the debriefing is discussing the strengths and weaknesses of the </w:t>
      </w:r>
      <w:r w:rsidR="00FC6CFB" w:rsidRPr="00814716">
        <w:rPr>
          <w:rFonts w:asciiTheme="minorHAnsi" w:hAnsiTheme="minorHAnsi" w:cstheme="minorHAnsi"/>
          <w:bCs/>
          <w:color w:val="000000" w:themeColor="text1"/>
          <w:szCs w:val="22"/>
          <w:lang w:val="en-GB"/>
        </w:rPr>
        <w:t>Bidder</w:t>
      </w:r>
      <w:r w:rsidR="00BD070F" w:rsidRPr="00814716">
        <w:rPr>
          <w:rFonts w:asciiTheme="minorHAnsi" w:hAnsiTheme="minorHAnsi" w:cstheme="minorHAnsi"/>
          <w:bCs/>
          <w:color w:val="000000" w:themeColor="text1"/>
          <w:szCs w:val="22"/>
          <w:lang w:val="en-GB"/>
        </w:rPr>
        <w:t xml:space="preserve">’s submission, in order to assist the </w:t>
      </w:r>
      <w:r w:rsidR="00FC6CFB" w:rsidRPr="00814716">
        <w:rPr>
          <w:rFonts w:asciiTheme="minorHAnsi" w:hAnsiTheme="minorHAnsi" w:cstheme="minorHAnsi"/>
          <w:bCs/>
          <w:color w:val="000000" w:themeColor="text1"/>
          <w:szCs w:val="22"/>
          <w:lang w:val="en-GB"/>
        </w:rPr>
        <w:t>Bidder</w:t>
      </w:r>
      <w:r w:rsidR="00BD070F" w:rsidRPr="00814716">
        <w:rPr>
          <w:rFonts w:asciiTheme="minorHAnsi" w:hAnsiTheme="minorHAnsi" w:cstheme="minorHAnsi"/>
          <w:bCs/>
          <w:color w:val="000000" w:themeColor="text1"/>
          <w:szCs w:val="22"/>
          <w:lang w:val="en-GB"/>
        </w:rPr>
        <w:t xml:space="preserve"> in improving the </w:t>
      </w:r>
      <w:r w:rsidR="00337791" w:rsidRPr="00814716">
        <w:rPr>
          <w:rFonts w:asciiTheme="minorHAnsi" w:hAnsiTheme="minorHAnsi" w:cstheme="minorHAnsi"/>
          <w:bCs/>
          <w:color w:val="000000" w:themeColor="text1"/>
          <w:szCs w:val="22"/>
          <w:lang w:val="en-GB"/>
        </w:rPr>
        <w:t>bid</w:t>
      </w:r>
      <w:r w:rsidR="00BD070F" w:rsidRPr="00814716">
        <w:rPr>
          <w:rFonts w:asciiTheme="minorHAnsi" w:hAnsiTheme="minorHAnsi" w:cstheme="minorHAnsi"/>
          <w:bCs/>
          <w:color w:val="000000" w:themeColor="text1"/>
          <w:szCs w:val="22"/>
          <w:lang w:val="en-GB"/>
        </w:rPr>
        <w:t xml:space="preserve"> presented to </w:t>
      </w:r>
      <w:r w:rsidR="00666203">
        <w:rPr>
          <w:rFonts w:asciiTheme="minorHAnsi" w:hAnsiTheme="minorHAnsi" w:cstheme="minorHAnsi"/>
          <w:bCs/>
          <w:color w:val="000000" w:themeColor="text1"/>
          <w:szCs w:val="22"/>
          <w:lang w:val="en-GB"/>
        </w:rPr>
        <w:t>MOIS</w:t>
      </w:r>
      <w:r w:rsidR="00BD070F" w:rsidRPr="00814716">
        <w:rPr>
          <w:rFonts w:asciiTheme="minorHAnsi" w:hAnsiTheme="minorHAnsi" w:cstheme="minorHAnsi"/>
          <w:bCs/>
          <w:color w:val="000000" w:themeColor="text1"/>
          <w:szCs w:val="22"/>
          <w:lang w:val="en-GB"/>
        </w:rPr>
        <w:t xml:space="preserve">. The content of </w:t>
      </w:r>
      <w:r w:rsidR="001D42E3" w:rsidRPr="00814716">
        <w:rPr>
          <w:rFonts w:asciiTheme="minorHAnsi" w:hAnsiTheme="minorHAnsi" w:cstheme="minorHAnsi"/>
          <w:bCs/>
          <w:color w:val="000000" w:themeColor="text1"/>
          <w:szCs w:val="22"/>
          <w:lang w:val="en-GB"/>
        </w:rPr>
        <w:t>another</w:t>
      </w:r>
      <w:r w:rsidR="00BD070F" w:rsidRPr="00814716">
        <w:rPr>
          <w:rFonts w:asciiTheme="minorHAnsi" w:hAnsiTheme="minorHAnsi" w:cstheme="minorHAnsi"/>
          <w:bCs/>
          <w:color w:val="000000" w:themeColor="text1"/>
          <w:szCs w:val="22"/>
          <w:lang w:val="en-GB"/>
        </w:rPr>
        <w:t xml:space="preserve"> </w:t>
      </w:r>
      <w:r w:rsidR="00337791" w:rsidRPr="00814716">
        <w:rPr>
          <w:rFonts w:asciiTheme="minorHAnsi" w:hAnsiTheme="minorHAnsi" w:cstheme="minorHAnsi"/>
          <w:bCs/>
          <w:color w:val="000000" w:themeColor="text1"/>
          <w:szCs w:val="22"/>
          <w:lang w:val="en-GB"/>
        </w:rPr>
        <w:t>bid</w:t>
      </w:r>
      <w:r w:rsidR="00BD070F" w:rsidRPr="00814716">
        <w:rPr>
          <w:rFonts w:asciiTheme="minorHAnsi" w:hAnsiTheme="minorHAnsi" w:cstheme="minorHAnsi"/>
          <w:bCs/>
          <w:color w:val="000000" w:themeColor="text1"/>
          <w:szCs w:val="22"/>
          <w:lang w:val="en-GB"/>
        </w:rPr>
        <w:t xml:space="preserve"> and how they compare </w:t>
      </w:r>
      <w:r w:rsidR="00865B79" w:rsidRPr="00814716">
        <w:rPr>
          <w:rFonts w:asciiTheme="minorHAnsi" w:hAnsiTheme="minorHAnsi" w:cstheme="minorHAnsi"/>
          <w:bCs/>
          <w:color w:val="000000" w:themeColor="text1"/>
          <w:szCs w:val="22"/>
          <w:lang w:val="en-GB"/>
        </w:rPr>
        <w:t xml:space="preserve">to the </w:t>
      </w:r>
      <w:r w:rsidR="00FC6CFB" w:rsidRPr="00814716">
        <w:rPr>
          <w:rFonts w:asciiTheme="minorHAnsi" w:hAnsiTheme="minorHAnsi" w:cstheme="minorHAnsi"/>
          <w:bCs/>
          <w:color w:val="000000" w:themeColor="text1"/>
          <w:szCs w:val="22"/>
          <w:lang w:val="en-GB"/>
        </w:rPr>
        <w:t>Bidder</w:t>
      </w:r>
      <w:r w:rsidR="00865B79" w:rsidRPr="00814716">
        <w:rPr>
          <w:rFonts w:asciiTheme="minorHAnsi" w:hAnsiTheme="minorHAnsi" w:cstheme="minorHAnsi"/>
          <w:bCs/>
          <w:color w:val="000000" w:themeColor="text1"/>
          <w:szCs w:val="22"/>
          <w:lang w:val="en-GB"/>
        </w:rPr>
        <w:t>’s submission shall</w:t>
      </w:r>
      <w:r w:rsidR="00BD070F" w:rsidRPr="00814716">
        <w:rPr>
          <w:rFonts w:asciiTheme="minorHAnsi" w:hAnsiTheme="minorHAnsi" w:cstheme="minorHAnsi"/>
          <w:bCs/>
          <w:color w:val="000000" w:themeColor="text1"/>
          <w:szCs w:val="22"/>
          <w:lang w:val="en-GB"/>
        </w:rPr>
        <w:t xml:space="preserve"> not be discussed. </w:t>
      </w:r>
    </w:p>
    <w:p w14:paraId="42E77584" w14:textId="77777777" w:rsidR="00FB70A8" w:rsidRPr="00814716" w:rsidRDefault="00FB70A8" w:rsidP="00E7332C">
      <w:pPr>
        <w:jc w:val="both"/>
        <w:rPr>
          <w:rFonts w:asciiTheme="minorHAnsi" w:hAnsiTheme="minorHAnsi" w:cstheme="minorHAnsi"/>
          <w:color w:val="000000" w:themeColor="text1"/>
          <w:lang w:val="en-GB"/>
        </w:rPr>
      </w:pPr>
    </w:p>
    <w:p w14:paraId="44942F3B" w14:textId="77777777" w:rsidR="00D43197" w:rsidRPr="00814716" w:rsidRDefault="005B799A" w:rsidP="005B5BC2">
      <w:pPr>
        <w:ind w:left="360" w:hanging="360"/>
        <w:rPr>
          <w:rFonts w:asciiTheme="minorHAnsi" w:hAnsiTheme="minorHAnsi" w:cstheme="minorHAnsi"/>
          <w:b/>
          <w:bCs/>
          <w:color w:val="000000" w:themeColor="text1"/>
          <w:sz w:val="28"/>
          <w:szCs w:val="28"/>
          <w:lang w:val="en-GB"/>
        </w:rPr>
      </w:pPr>
      <w:r w:rsidRPr="00814716">
        <w:rPr>
          <w:rFonts w:asciiTheme="minorHAnsi" w:hAnsiTheme="minorHAnsi" w:cstheme="minorHAnsi"/>
          <w:b/>
          <w:bCs/>
          <w:color w:val="000000" w:themeColor="text1"/>
          <w:sz w:val="28"/>
          <w:szCs w:val="28"/>
          <w:lang w:val="en-GB"/>
        </w:rPr>
        <w:t xml:space="preserve">E. </w:t>
      </w:r>
      <w:r w:rsidR="00D700B9" w:rsidRPr="00814716">
        <w:rPr>
          <w:rFonts w:asciiTheme="minorHAnsi" w:hAnsiTheme="minorHAnsi" w:cstheme="minorHAnsi"/>
          <w:b/>
          <w:bCs/>
          <w:color w:val="000000" w:themeColor="text1"/>
          <w:sz w:val="28"/>
          <w:szCs w:val="28"/>
          <w:lang w:val="en-GB"/>
        </w:rPr>
        <w:t xml:space="preserve">EVALUATION OF </w:t>
      </w:r>
      <w:r w:rsidR="00337791" w:rsidRPr="00814716">
        <w:rPr>
          <w:rFonts w:asciiTheme="minorHAnsi" w:hAnsiTheme="minorHAnsi" w:cstheme="minorHAnsi"/>
          <w:b/>
          <w:bCs/>
          <w:color w:val="000000" w:themeColor="text1"/>
          <w:sz w:val="28"/>
          <w:szCs w:val="28"/>
          <w:lang w:val="en-GB"/>
        </w:rPr>
        <w:t>BID</w:t>
      </w:r>
    </w:p>
    <w:p w14:paraId="03E4C1F4" w14:textId="77777777" w:rsidR="001C0579" w:rsidRPr="00814716" w:rsidRDefault="001C0579" w:rsidP="005B5BC2">
      <w:pPr>
        <w:pStyle w:val="ListParagraph"/>
        <w:spacing w:line="240" w:lineRule="auto"/>
        <w:rPr>
          <w:rFonts w:asciiTheme="minorHAnsi" w:hAnsiTheme="minorHAnsi" w:cstheme="minorHAnsi"/>
          <w:color w:val="000000" w:themeColor="text1"/>
          <w:szCs w:val="22"/>
          <w:u w:val="single"/>
          <w:lang w:val="en-GB"/>
        </w:rPr>
      </w:pPr>
    </w:p>
    <w:p w14:paraId="79F1671B" w14:textId="77777777" w:rsidR="00BC0120" w:rsidRPr="00814716" w:rsidRDefault="00BC0120" w:rsidP="00B7596B">
      <w:pPr>
        <w:pStyle w:val="ListParagraph"/>
        <w:numPr>
          <w:ilvl w:val="0"/>
          <w:numId w:val="34"/>
        </w:numPr>
        <w:spacing w:line="240" w:lineRule="auto"/>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 xml:space="preserve">Preliminary Examination of </w:t>
      </w:r>
      <w:r w:rsidR="00337791" w:rsidRPr="00814716">
        <w:rPr>
          <w:rFonts w:asciiTheme="minorHAnsi" w:hAnsiTheme="minorHAnsi" w:cstheme="minorHAnsi"/>
          <w:b/>
          <w:bCs/>
          <w:color w:val="000000" w:themeColor="text1"/>
          <w:szCs w:val="22"/>
          <w:lang w:val="en-GB"/>
        </w:rPr>
        <w:t>Bid</w:t>
      </w:r>
    </w:p>
    <w:p w14:paraId="3D0D833A" w14:textId="77777777" w:rsidR="00BC0120" w:rsidRPr="00814716" w:rsidRDefault="00BC0120" w:rsidP="008670A7">
      <w:pPr>
        <w:ind w:left="450"/>
        <w:jc w:val="both"/>
        <w:rPr>
          <w:rFonts w:asciiTheme="minorHAnsi" w:hAnsiTheme="minorHAnsi" w:cstheme="minorHAnsi"/>
          <w:color w:val="000000" w:themeColor="text1"/>
          <w:szCs w:val="22"/>
        </w:rPr>
      </w:pPr>
    </w:p>
    <w:p w14:paraId="4A700AD5" w14:textId="77777777" w:rsidR="00BC0120" w:rsidRPr="00814716" w:rsidRDefault="00666203" w:rsidP="008670A7">
      <w:pPr>
        <w:ind w:left="720"/>
        <w:jc w:val="both"/>
        <w:rPr>
          <w:rFonts w:asciiTheme="minorHAnsi" w:hAnsiTheme="minorHAnsi" w:cstheme="minorHAnsi"/>
          <w:color w:val="000000" w:themeColor="text1"/>
          <w:sz w:val="22"/>
          <w:szCs w:val="22"/>
        </w:rPr>
      </w:pPr>
      <w:r w:rsidRPr="00AD6B44">
        <w:rPr>
          <w:rFonts w:asciiTheme="minorHAnsi" w:hAnsiTheme="minorHAnsi" w:cstheme="minorHAnsi"/>
          <w:color w:val="000000" w:themeColor="text1"/>
          <w:sz w:val="22"/>
          <w:szCs w:val="22"/>
        </w:rPr>
        <w:t>MOIS</w:t>
      </w:r>
      <w:r w:rsidR="00BC0120" w:rsidRPr="00AD6B44">
        <w:rPr>
          <w:rFonts w:asciiTheme="minorHAnsi" w:hAnsiTheme="minorHAnsi" w:cstheme="minorHAnsi"/>
          <w:color w:val="000000" w:themeColor="text1"/>
          <w:sz w:val="22"/>
          <w:szCs w:val="22"/>
        </w:rPr>
        <w:t xml:space="preserve"> shall examine the </w:t>
      </w:r>
      <w:r w:rsidR="00337791" w:rsidRPr="00AD6B44">
        <w:rPr>
          <w:rFonts w:asciiTheme="minorHAnsi" w:hAnsiTheme="minorHAnsi" w:cstheme="minorHAnsi"/>
          <w:color w:val="000000" w:themeColor="text1"/>
          <w:sz w:val="22"/>
          <w:szCs w:val="22"/>
        </w:rPr>
        <w:t>Bid</w:t>
      </w:r>
      <w:r w:rsidR="00BC0120" w:rsidRPr="00AD6B44">
        <w:rPr>
          <w:rFonts w:asciiTheme="minorHAnsi" w:hAnsiTheme="minorHAnsi" w:cstheme="minorHAnsi"/>
          <w:color w:val="000000" w:themeColor="text1"/>
          <w:sz w:val="22"/>
          <w:szCs w:val="22"/>
        </w:rPr>
        <w:t xml:space="preserve"> to determine whether they are complete</w:t>
      </w:r>
      <w:r w:rsidR="00F1225A" w:rsidRPr="00AD6B44">
        <w:rPr>
          <w:rFonts w:asciiTheme="minorHAnsi" w:hAnsiTheme="minorHAnsi" w:cstheme="minorHAnsi"/>
          <w:color w:val="000000" w:themeColor="text1"/>
          <w:sz w:val="22"/>
          <w:szCs w:val="22"/>
        </w:rPr>
        <w:t xml:space="preserve"> with respect to minimum documentary requirements</w:t>
      </w:r>
      <w:r w:rsidR="00BC0120" w:rsidRPr="00AD6B44">
        <w:rPr>
          <w:rFonts w:asciiTheme="minorHAnsi" w:hAnsiTheme="minorHAnsi" w:cstheme="minorHAnsi"/>
          <w:color w:val="000000" w:themeColor="text1"/>
          <w:sz w:val="22"/>
          <w:szCs w:val="22"/>
        </w:rPr>
        <w:t>, whether the documents have been properly signed</w:t>
      </w:r>
      <w:r w:rsidR="00F37F3C" w:rsidRPr="00AD6B44">
        <w:rPr>
          <w:rFonts w:asciiTheme="minorHAnsi" w:hAnsiTheme="minorHAnsi" w:cstheme="minorHAnsi"/>
          <w:color w:val="000000" w:themeColor="text1"/>
          <w:sz w:val="22"/>
          <w:szCs w:val="22"/>
        </w:rPr>
        <w:t xml:space="preserve">. </w:t>
      </w:r>
      <w:r w:rsidRPr="00AD6B44">
        <w:rPr>
          <w:rFonts w:asciiTheme="minorHAnsi" w:hAnsiTheme="minorHAnsi" w:cstheme="minorHAnsi"/>
          <w:color w:val="000000" w:themeColor="text1"/>
          <w:sz w:val="22"/>
          <w:szCs w:val="22"/>
        </w:rPr>
        <w:t>MOIS</w:t>
      </w:r>
      <w:r w:rsidR="00AD6B44" w:rsidRPr="00AD6B44">
        <w:rPr>
          <w:rFonts w:asciiTheme="minorHAnsi" w:hAnsiTheme="minorHAnsi" w:cstheme="minorHAnsi"/>
          <w:color w:val="000000" w:themeColor="text1"/>
          <w:sz w:val="22"/>
          <w:szCs w:val="22"/>
        </w:rPr>
        <w:t xml:space="preserve"> </w:t>
      </w:r>
      <w:r w:rsidR="00F1225A" w:rsidRPr="00AD6B44">
        <w:rPr>
          <w:rFonts w:asciiTheme="minorHAnsi" w:hAnsiTheme="minorHAnsi" w:cstheme="minorHAnsi"/>
          <w:color w:val="000000" w:themeColor="text1"/>
          <w:sz w:val="22"/>
          <w:szCs w:val="22"/>
        </w:rPr>
        <w:t>may</w:t>
      </w:r>
      <w:r w:rsidR="00182135" w:rsidRPr="00AD6B44">
        <w:rPr>
          <w:rFonts w:asciiTheme="minorHAnsi" w:hAnsiTheme="minorHAnsi" w:cstheme="minorHAnsi"/>
          <w:color w:val="000000" w:themeColor="text1"/>
          <w:sz w:val="22"/>
          <w:szCs w:val="22"/>
        </w:rPr>
        <w:t xml:space="preserve"> reject any </w:t>
      </w:r>
      <w:r w:rsidR="00BD1BF4" w:rsidRPr="00AD6B44">
        <w:rPr>
          <w:rFonts w:asciiTheme="minorHAnsi" w:hAnsiTheme="minorHAnsi" w:cstheme="minorHAnsi"/>
          <w:color w:val="000000" w:themeColor="text1"/>
          <w:sz w:val="22"/>
          <w:szCs w:val="22"/>
        </w:rPr>
        <w:t>Bid</w:t>
      </w:r>
      <w:r w:rsidR="00AD6B44" w:rsidRPr="00AD6B44">
        <w:rPr>
          <w:rFonts w:asciiTheme="minorHAnsi" w:hAnsiTheme="minorHAnsi" w:cstheme="minorHAnsi"/>
          <w:color w:val="000000" w:themeColor="text1"/>
          <w:sz w:val="22"/>
          <w:szCs w:val="22"/>
        </w:rPr>
        <w:t xml:space="preserve"> </w:t>
      </w:r>
      <w:r w:rsidR="00F1225A" w:rsidRPr="00AD6B44">
        <w:rPr>
          <w:rFonts w:asciiTheme="minorHAnsi" w:hAnsiTheme="minorHAnsi" w:cstheme="minorHAnsi"/>
          <w:color w:val="000000" w:themeColor="text1"/>
          <w:sz w:val="22"/>
          <w:szCs w:val="22"/>
        </w:rPr>
        <w:t>at this stage.</w:t>
      </w:r>
    </w:p>
    <w:p w14:paraId="475C6126" w14:textId="77777777" w:rsidR="0000617C" w:rsidRPr="00814716" w:rsidRDefault="0000617C" w:rsidP="00E54539">
      <w:pPr>
        <w:tabs>
          <w:tab w:val="left" w:pos="0"/>
        </w:tabs>
        <w:ind w:left="1260" w:hanging="540"/>
        <w:jc w:val="both"/>
        <w:rPr>
          <w:rFonts w:asciiTheme="minorHAnsi" w:hAnsiTheme="minorHAnsi" w:cstheme="minorHAnsi"/>
          <w:color w:val="000000" w:themeColor="text1"/>
          <w:sz w:val="22"/>
          <w:szCs w:val="22"/>
        </w:rPr>
      </w:pPr>
    </w:p>
    <w:p w14:paraId="3E07CB7E" w14:textId="77777777" w:rsidR="00105CA9" w:rsidRPr="00814716" w:rsidRDefault="00D36492" w:rsidP="00B7596B">
      <w:pPr>
        <w:pStyle w:val="ListParagraph"/>
        <w:numPr>
          <w:ilvl w:val="0"/>
          <w:numId w:val="34"/>
        </w:numPr>
        <w:tabs>
          <w:tab w:val="left" w:pos="0"/>
        </w:tabs>
        <w:spacing w:line="240" w:lineRule="auto"/>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 xml:space="preserve">Evaluation of </w:t>
      </w:r>
      <w:r w:rsidR="00337791" w:rsidRPr="00814716">
        <w:rPr>
          <w:rFonts w:asciiTheme="minorHAnsi" w:hAnsiTheme="minorHAnsi" w:cstheme="minorHAnsi"/>
          <w:b/>
          <w:bCs/>
          <w:color w:val="000000" w:themeColor="text1"/>
          <w:szCs w:val="22"/>
          <w:lang w:val="en-GB"/>
        </w:rPr>
        <w:t>Bid</w:t>
      </w:r>
    </w:p>
    <w:p w14:paraId="4C166EB3" w14:textId="77777777" w:rsidR="00105CA9" w:rsidRPr="00814716" w:rsidRDefault="00105CA9" w:rsidP="00E227D1">
      <w:pPr>
        <w:pStyle w:val="ListParagraph"/>
        <w:spacing w:line="240" w:lineRule="auto"/>
        <w:ind w:left="1080" w:hanging="450"/>
        <w:rPr>
          <w:rFonts w:asciiTheme="minorHAnsi" w:hAnsiTheme="minorHAnsi" w:cstheme="minorHAnsi"/>
          <w:bCs/>
          <w:color w:val="000000" w:themeColor="text1"/>
          <w:szCs w:val="22"/>
          <w:lang w:val="en-GB"/>
        </w:rPr>
      </w:pPr>
    </w:p>
    <w:p w14:paraId="13A19F46" w14:textId="272907CA" w:rsidR="009B6A4E" w:rsidRPr="00E227D1" w:rsidRDefault="00666203" w:rsidP="00B7596B">
      <w:pPr>
        <w:pStyle w:val="ListParagraph"/>
        <w:numPr>
          <w:ilvl w:val="1"/>
          <w:numId w:val="34"/>
        </w:numPr>
        <w:spacing w:line="240" w:lineRule="auto"/>
        <w:jc w:val="both"/>
        <w:rPr>
          <w:rFonts w:asciiTheme="minorHAnsi" w:hAnsiTheme="minorHAnsi" w:cstheme="minorHAnsi"/>
          <w:bCs/>
          <w:color w:val="000000" w:themeColor="text1"/>
          <w:szCs w:val="22"/>
          <w:lang w:val="en-GB"/>
        </w:rPr>
      </w:pPr>
      <w:r w:rsidRPr="00E227D1">
        <w:rPr>
          <w:rFonts w:asciiTheme="minorHAnsi" w:hAnsiTheme="minorHAnsi" w:cstheme="minorHAnsi"/>
          <w:bCs/>
          <w:color w:val="000000" w:themeColor="text1"/>
          <w:szCs w:val="22"/>
          <w:lang w:val="en-GB"/>
        </w:rPr>
        <w:t>MOIS</w:t>
      </w:r>
      <w:r w:rsidR="00B50A29" w:rsidRPr="00E227D1">
        <w:rPr>
          <w:rFonts w:asciiTheme="minorHAnsi" w:hAnsiTheme="minorHAnsi" w:cstheme="minorHAnsi"/>
          <w:bCs/>
          <w:color w:val="000000" w:themeColor="text1"/>
          <w:szCs w:val="22"/>
          <w:lang w:val="en-GB"/>
        </w:rPr>
        <w:t xml:space="preserve"> shall examine the </w:t>
      </w:r>
      <w:r w:rsidR="00BD1BF4" w:rsidRPr="00E227D1">
        <w:rPr>
          <w:rFonts w:asciiTheme="minorHAnsi" w:hAnsiTheme="minorHAnsi" w:cstheme="minorHAnsi"/>
          <w:bCs/>
          <w:color w:val="000000" w:themeColor="text1"/>
          <w:szCs w:val="22"/>
          <w:lang w:val="en-GB"/>
        </w:rPr>
        <w:t>Bid</w:t>
      </w:r>
      <w:r w:rsidR="00B50A29" w:rsidRPr="00E227D1">
        <w:rPr>
          <w:rFonts w:asciiTheme="minorHAnsi" w:hAnsiTheme="minorHAnsi" w:cstheme="minorHAnsi"/>
          <w:bCs/>
          <w:color w:val="000000" w:themeColor="text1"/>
          <w:szCs w:val="22"/>
          <w:lang w:val="en-GB"/>
        </w:rPr>
        <w:t xml:space="preserve"> to confirm that all terms and conditions under the </w:t>
      </w:r>
      <w:r w:rsidRPr="00E227D1">
        <w:rPr>
          <w:rFonts w:asciiTheme="minorHAnsi" w:hAnsiTheme="minorHAnsi" w:cstheme="minorHAnsi"/>
          <w:bCs/>
          <w:color w:val="000000" w:themeColor="text1"/>
          <w:szCs w:val="22"/>
          <w:lang w:val="en-GB"/>
        </w:rPr>
        <w:t>MOIS</w:t>
      </w:r>
      <w:r w:rsidR="00B50A29" w:rsidRPr="00E227D1">
        <w:rPr>
          <w:rFonts w:asciiTheme="minorHAnsi" w:hAnsiTheme="minorHAnsi" w:cstheme="minorHAnsi"/>
          <w:bCs/>
          <w:color w:val="000000" w:themeColor="text1"/>
          <w:szCs w:val="22"/>
          <w:lang w:val="en-GB"/>
        </w:rPr>
        <w:t xml:space="preserve"> General Terms and Conditions and Special Conditions </w:t>
      </w:r>
      <w:r w:rsidR="00D36492" w:rsidRPr="00E227D1">
        <w:rPr>
          <w:rFonts w:asciiTheme="minorHAnsi" w:hAnsiTheme="minorHAnsi" w:cstheme="minorHAnsi"/>
          <w:bCs/>
          <w:color w:val="000000" w:themeColor="text1"/>
          <w:szCs w:val="22"/>
          <w:lang w:val="en-GB"/>
        </w:rPr>
        <w:t xml:space="preserve">have been accepted by the </w:t>
      </w:r>
      <w:r w:rsidR="00FC6CFB" w:rsidRPr="00E227D1">
        <w:rPr>
          <w:rFonts w:asciiTheme="minorHAnsi" w:hAnsiTheme="minorHAnsi" w:cstheme="minorHAnsi"/>
          <w:bCs/>
          <w:color w:val="000000" w:themeColor="text1"/>
          <w:szCs w:val="22"/>
          <w:lang w:val="en-GB"/>
        </w:rPr>
        <w:t>Bidder</w:t>
      </w:r>
      <w:r w:rsidR="00B50A29" w:rsidRPr="00E227D1">
        <w:rPr>
          <w:rFonts w:asciiTheme="minorHAnsi" w:hAnsiTheme="minorHAnsi" w:cstheme="minorHAnsi"/>
          <w:bCs/>
          <w:color w:val="000000" w:themeColor="text1"/>
          <w:szCs w:val="22"/>
          <w:lang w:val="en-GB"/>
        </w:rPr>
        <w:t xml:space="preserve"> without any deviation or reservation.</w:t>
      </w:r>
    </w:p>
    <w:p w14:paraId="3A67F687" w14:textId="77777777" w:rsidR="009B6A4E" w:rsidRPr="00814716" w:rsidRDefault="009B6A4E" w:rsidP="00D93C7D">
      <w:pPr>
        <w:pStyle w:val="ListParagraph"/>
        <w:spacing w:line="240" w:lineRule="auto"/>
        <w:ind w:left="1080" w:hanging="450"/>
        <w:jc w:val="both"/>
        <w:rPr>
          <w:rFonts w:asciiTheme="minorHAnsi" w:hAnsiTheme="minorHAnsi" w:cstheme="minorHAnsi"/>
          <w:bCs/>
          <w:color w:val="000000" w:themeColor="text1"/>
          <w:szCs w:val="22"/>
          <w:lang w:val="en-GB"/>
        </w:rPr>
      </w:pPr>
    </w:p>
    <w:p w14:paraId="4169786D" w14:textId="77777777" w:rsidR="00751AA5" w:rsidRPr="00814716" w:rsidRDefault="000B1C1D" w:rsidP="00B7596B">
      <w:pPr>
        <w:pStyle w:val="ListParagraph"/>
        <w:numPr>
          <w:ilvl w:val="1"/>
          <w:numId w:val="34"/>
        </w:numPr>
        <w:spacing w:line="240" w:lineRule="auto"/>
        <w:ind w:left="990"/>
        <w:jc w:val="both"/>
        <w:rPr>
          <w:rFonts w:asciiTheme="minorHAnsi" w:hAnsiTheme="minorHAnsi" w:cstheme="minorHAnsi"/>
          <w:bCs/>
          <w:color w:val="000000" w:themeColor="text1"/>
          <w:szCs w:val="22"/>
          <w:lang w:val="en-GB"/>
        </w:rPr>
      </w:pPr>
      <w:r w:rsidRPr="00814716">
        <w:rPr>
          <w:rFonts w:asciiTheme="minorHAnsi" w:hAnsiTheme="minorHAnsi" w:cstheme="minorHAnsi"/>
          <w:color w:val="000000" w:themeColor="text1"/>
          <w:szCs w:val="22"/>
        </w:rPr>
        <w:t xml:space="preserve">The evaluation </w:t>
      </w:r>
      <w:r w:rsidR="004162EF" w:rsidRPr="00814716">
        <w:rPr>
          <w:rFonts w:asciiTheme="minorHAnsi" w:hAnsiTheme="minorHAnsi" w:cstheme="minorHAnsi"/>
          <w:color w:val="000000" w:themeColor="text1"/>
          <w:szCs w:val="22"/>
        </w:rPr>
        <w:t>team</w:t>
      </w:r>
      <w:r w:rsidRPr="00814716">
        <w:rPr>
          <w:rFonts w:asciiTheme="minorHAnsi" w:hAnsiTheme="minorHAnsi" w:cstheme="minorHAnsi"/>
          <w:color w:val="000000" w:themeColor="text1"/>
          <w:szCs w:val="22"/>
        </w:rPr>
        <w:t xml:space="preserve"> shall </w:t>
      </w:r>
      <w:r w:rsidR="00975680" w:rsidRPr="00814716">
        <w:rPr>
          <w:rFonts w:asciiTheme="minorHAnsi" w:hAnsiTheme="minorHAnsi" w:cstheme="minorHAnsi"/>
          <w:color w:val="000000" w:themeColor="text1"/>
          <w:szCs w:val="22"/>
        </w:rPr>
        <w:t xml:space="preserve">review and </w:t>
      </w:r>
      <w:r w:rsidRPr="00814716">
        <w:rPr>
          <w:rFonts w:asciiTheme="minorHAnsi" w:hAnsiTheme="minorHAnsi" w:cstheme="minorHAnsi"/>
          <w:color w:val="000000" w:themeColor="text1"/>
          <w:szCs w:val="22"/>
        </w:rPr>
        <w:t xml:space="preserve">evaluate the </w:t>
      </w:r>
      <w:r w:rsidR="00337791" w:rsidRPr="00814716">
        <w:rPr>
          <w:rFonts w:asciiTheme="minorHAnsi" w:hAnsiTheme="minorHAnsi" w:cstheme="minorHAnsi"/>
          <w:color w:val="000000" w:themeColor="text1"/>
          <w:szCs w:val="22"/>
        </w:rPr>
        <w:t>Bid</w:t>
      </w:r>
      <w:r w:rsidR="003E434C" w:rsidRPr="00814716">
        <w:rPr>
          <w:rFonts w:asciiTheme="minorHAnsi" w:hAnsiTheme="minorHAnsi" w:cstheme="minorHAnsi"/>
          <w:color w:val="000000" w:themeColor="text1"/>
          <w:szCs w:val="22"/>
        </w:rPr>
        <w:t>s</w:t>
      </w:r>
      <w:r w:rsidRPr="00814716">
        <w:rPr>
          <w:rFonts w:asciiTheme="minorHAnsi" w:hAnsiTheme="minorHAnsi" w:cstheme="minorHAnsi"/>
          <w:color w:val="000000" w:themeColor="text1"/>
          <w:szCs w:val="22"/>
        </w:rPr>
        <w:t xml:space="preserve"> on the basis of their responsiveness to the </w:t>
      </w:r>
      <w:r w:rsidR="003E434C" w:rsidRPr="00814716">
        <w:rPr>
          <w:rFonts w:asciiTheme="minorHAnsi" w:hAnsiTheme="minorHAnsi" w:cstheme="minorHAnsi"/>
          <w:color w:val="000000" w:themeColor="text1"/>
          <w:szCs w:val="22"/>
        </w:rPr>
        <w:t>Schedule of Requirements and Technical Specifications</w:t>
      </w:r>
      <w:r w:rsidR="00E25DA9" w:rsidRPr="00814716">
        <w:rPr>
          <w:rFonts w:asciiTheme="minorHAnsi" w:hAnsiTheme="minorHAnsi" w:cstheme="minorHAnsi"/>
          <w:color w:val="000000" w:themeColor="text1"/>
          <w:szCs w:val="22"/>
        </w:rPr>
        <w:t xml:space="preserve"> and other documentation provided</w:t>
      </w:r>
      <w:r w:rsidRPr="00814716">
        <w:rPr>
          <w:rFonts w:asciiTheme="minorHAnsi" w:hAnsiTheme="minorHAnsi" w:cstheme="minorHAnsi"/>
          <w:color w:val="000000" w:themeColor="text1"/>
          <w:szCs w:val="22"/>
        </w:rPr>
        <w:t xml:space="preserve">, applying the </w:t>
      </w:r>
      <w:r w:rsidR="00456E42" w:rsidRPr="00814716">
        <w:rPr>
          <w:rFonts w:asciiTheme="minorHAnsi" w:hAnsiTheme="minorHAnsi" w:cstheme="minorHAnsi"/>
          <w:color w:val="000000" w:themeColor="text1"/>
          <w:szCs w:val="22"/>
        </w:rPr>
        <w:t xml:space="preserve">procedure indicated in the </w:t>
      </w:r>
      <w:r w:rsidR="00456E42" w:rsidRPr="00814716">
        <w:rPr>
          <w:rFonts w:asciiTheme="minorHAnsi" w:hAnsiTheme="minorHAnsi" w:cstheme="minorHAnsi"/>
          <w:b/>
          <w:color w:val="000000" w:themeColor="text1"/>
          <w:szCs w:val="22"/>
        </w:rPr>
        <w:t>Data Sheet</w:t>
      </w:r>
      <w:r w:rsidR="00456E42" w:rsidRPr="00814716">
        <w:rPr>
          <w:rFonts w:asciiTheme="minorHAnsi" w:hAnsiTheme="minorHAnsi" w:cstheme="minorHAnsi"/>
          <w:color w:val="000000" w:themeColor="text1"/>
          <w:szCs w:val="22"/>
        </w:rPr>
        <w:t xml:space="preserve"> (DS No. 25)</w:t>
      </w:r>
      <w:r w:rsidRPr="00814716">
        <w:rPr>
          <w:rFonts w:asciiTheme="minorHAnsi" w:hAnsiTheme="minorHAnsi" w:cstheme="minorHAnsi"/>
          <w:color w:val="000000" w:themeColor="text1"/>
          <w:szCs w:val="22"/>
        </w:rPr>
        <w:t xml:space="preserve">. </w:t>
      </w:r>
      <w:r w:rsidR="00522ED7" w:rsidRPr="00814716">
        <w:rPr>
          <w:rFonts w:asciiTheme="minorHAnsi" w:hAnsiTheme="minorHAnsi" w:cstheme="minorHAnsi"/>
          <w:color w:val="000000" w:themeColor="text1"/>
          <w:szCs w:val="22"/>
        </w:rPr>
        <w:t xml:space="preserve">Absolutely no changes may be made by </w:t>
      </w:r>
      <w:r w:rsidR="00666203">
        <w:rPr>
          <w:rFonts w:asciiTheme="minorHAnsi" w:hAnsiTheme="minorHAnsi" w:cstheme="minorHAnsi"/>
          <w:color w:val="000000" w:themeColor="text1"/>
          <w:szCs w:val="22"/>
        </w:rPr>
        <w:t>MOIS</w:t>
      </w:r>
      <w:r w:rsidR="00522ED7" w:rsidRPr="00814716">
        <w:rPr>
          <w:rFonts w:asciiTheme="minorHAnsi" w:hAnsiTheme="minorHAnsi" w:cstheme="minorHAnsi"/>
          <w:color w:val="000000" w:themeColor="text1"/>
          <w:szCs w:val="22"/>
        </w:rPr>
        <w:t xml:space="preserve"> in the criteria after all </w:t>
      </w:r>
      <w:r w:rsidR="00337791" w:rsidRPr="00814716">
        <w:rPr>
          <w:rFonts w:asciiTheme="minorHAnsi" w:hAnsiTheme="minorHAnsi" w:cstheme="minorHAnsi"/>
          <w:color w:val="000000" w:themeColor="text1"/>
          <w:szCs w:val="22"/>
        </w:rPr>
        <w:t>Bid</w:t>
      </w:r>
      <w:r w:rsidR="00BC4C99" w:rsidRPr="00814716">
        <w:rPr>
          <w:rFonts w:asciiTheme="minorHAnsi" w:hAnsiTheme="minorHAnsi" w:cstheme="minorHAnsi"/>
          <w:color w:val="000000" w:themeColor="text1"/>
          <w:szCs w:val="22"/>
        </w:rPr>
        <w:t>s</w:t>
      </w:r>
      <w:r w:rsidR="00522ED7" w:rsidRPr="00814716">
        <w:rPr>
          <w:rFonts w:asciiTheme="minorHAnsi" w:hAnsiTheme="minorHAnsi" w:cstheme="minorHAnsi"/>
          <w:color w:val="000000" w:themeColor="text1"/>
          <w:szCs w:val="22"/>
        </w:rPr>
        <w:t xml:space="preserve"> have been received.  </w:t>
      </w:r>
    </w:p>
    <w:p w14:paraId="063DD035" w14:textId="77777777" w:rsidR="008738DE" w:rsidRPr="00814716" w:rsidRDefault="008738DE" w:rsidP="00E227D1">
      <w:pPr>
        <w:pStyle w:val="ListParagraph"/>
        <w:spacing w:line="240" w:lineRule="auto"/>
        <w:rPr>
          <w:rFonts w:asciiTheme="minorHAnsi" w:hAnsiTheme="minorHAnsi" w:cstheme="minorHAnsi"/>
          <w:b/>
          <w:bCs/>
          <w:color w:val="000000" w:themeColor="text1"/>
          <w:szCs w:val="22"/>
          <w:lang w:val="en-GB"/>
        </w:rPr>
      </w:pPr>
    </w:p>
    <w:p w14:paraId="0C69363B" w14:textId="5EE272DA" w:rsidR="007E1277" w:rsidRPr="00E227D1" w:rsidRDefault="00666203" w:rsidP="00B7596B">
      <w:pPr>
        <w:pStyle w:val="ListParagraph"/>
        <w:numPr>
          <w:ilvl w:val="1"/>
          <w:numId w:val="34"/>
        </w:numPr>
        <w:spacing w:line="240" w:lineRule="auto"/>
        <w:jc w:val="both"/>
        <w:rPr>
          <w:rFonts w:asciiTheme="minorHAnsi" w:hAnsiTheme="minorHAnsi" w:cstheme="minorHAnsi"/>
          <w:bCs/>
          <w:color w:val="000000" w:themeColor="text1"/>
          <w:szCs w:val="22"/>
          <w:lang w:val="en-GB"/>
        </w:rPr>
      </w:pPr>
      <w:r w:rsidRPr="00E227D1">
        <w:rPr>
          <w:rFonts w:asciiTheme="minorHAnsi" w:hAnsiTheme="minorHAnsi" w:cstheme="minorHAnsi"/>
          <w:bCs/>
          <w:color w:val="000000" w:themeColor="text1"/>
          <w:szCs w:val="22"/>
          <w:lang w:val="en-GB"/>
        </w:rPr>
        <w:t>MOIS</w:t>
      </w:r>
      <w:r w:rsidR="008738DE" w:rsidRPr="00E227D1">
        <w:rPr>
          <w:rFonts w:asciiTheme="minorHAnsi" w:hAnsiTheme="minorHAnsi" w:cstheme="minorHAnsi"/>
          <w:bCs/>
          <w:color w:val="000000" w:themeColor="text1"/>
          <w:szCs w:val="22"/>
          <w:lang w:val="en-GB"/>
        </w:rPr>
        <w:t xml:space="preserve"> reserves the right to undertake a post-qualification exercise, aimed at determining, to its satisfaction the validity of the information provided by the Bidder.  </w:t>
      </w:r>
      <w:r w:rsidR="007E1277" w:rsidRPr="00E227D1">
        <w:rPr>
          <w:rFonts w:asciiTheme="minorHAnsi" w:hAnsiTheme="minorHAnsi" w:cstheme="minorHAnsi"/>
          <w:bCs/>
          <w:color w:val="000000" w:themeColor="text1"/>
          <w:szCs w:val="22"/>
          <w:lang w:val="en-GB"/>
        </w:rPr>
        <w:t xml:space="preserve">Such post-qualification shall be fully documented and, among those that may be listed in the </w:t>
      </w:r>
      <w:r w:rsidR="007E1277" w:rsidRPr="00E227D1">
        <w:rPr>
          <w:rFonts w:asciiTheme="minorHAnsi" w:hAnsiTheme="minorHAnsi" w:cstheme="minorHAnsi"/>
          <w:b/>
          <w:bCs/>
          <w:color w:val="000000" w:themeColor="text1"/>
          <w:szCs w:val="22"/>
          <w:lang w:val="en-GB"/>
        </w:rPr>
        <w:t xml:space="preserve">Data Sheet </w:t>
      </w:r>
      <w:r w:rsidR="007E1277" w:rsidRPr="00E227D1">
        <w:rPr>
          <w:rFonts w:asciiTheme="minorHAnsi" w:hAnsiTheme="minorHAnsi" w:cstheme="minorHAnsi"/>
          <w:bCs/>
          <w:color w:val="000000" w:themeColor="text1"/>
          <w:szCs w:val="22"/>
          <w:lang w:val="en-GB"/>
        </w:rPr>
        <w:t>(DS No.33), may include, but need not be limited to, all or any combination of the following:</w:t>
      </w:r>
    </w:p>
    <w:p w14:paraId="3B523905" w14:textId="77777777" w:rsidR="008738DE" w:rsidRPr="00814716" w:rsidRDefault="008738DE" w:rsidP="008738DE">
      <w:pPr>
        <w:pStyle w:val="ListParagraph"/>
        <w:spacing w:line="240" w:lineRule="auto"/>
        <w:rPr>
          <w:rFonts w:asciiTheme="minorHAnsi" w:hAnsiTheme="minorHAnsi" w:cstheme="minorHAnsi"/>
          <w:bCs/>
          <w:color w:val="000000" w:themeColor="text1"/>
          <w:szCs w:val="22"/>
          <w:lang w:val="en-GB"/>
        </w:rPr>
      </w:pPr>
    </w:p>
    <w:p w14:paraId="5C624883" w14:textId="26D1CAAC" w:rsidR="008738DE" w:rsidRPr="00814716" w:rsidRDefault="008738DE" w:rsidP="008E2B9E">
      <w:pPr>
        <w:pStyle w:val="ListParagraph"/>
        <w:numPr>
          <w:ilvl w:val="2"/>
          <w:numId w:val="14"/>
        </w:numPr>
        <w:tabs>
          <w:tab w:val="left" w:pos="1440"/>
        </w:tabs>
        <w:spacing w:line="240" w:lineRule="auto"/>
        <w:ind w:left="1440" w:hanging="360"/>
        <w:jc w:val="both"/>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 xml:space="preserve">Verification of accuracy, correctness and authenticity of </w:t>
      </w:r>
      <w:r w:rsidR="00BD49F9" w:rsidRPr="00814716">
        <w:rPr>
          <w:rFonts w:asciiTheme="minorHAnsi" w:hAnsiTheme="minorHAnsi" w:cstheme="minorHAnsi"/>
          <w:bCs/>
          <w:color w:val="000000" w:themeColor="text1"/>
          <w:szCs w:val="22"/>
          <w:lang w:val="en-GB"/>
        </w:rPr>
        <w:t xml:space="preserve">the information provided by the bidder on the </w:t>
      </w:r>
      <w:r w:rsidRPr="00814716">
        <w:rPr>
          <w:rFonts w:asciiTheme="minorHAnsi" w:hAnsiTheme="minorHAnsi" w:cstheme="minorHAnsi"/>
          <w:bCs/>
          <w:color w:val="000000" w:themeColor="text1"/>
          <w:szCs w:val="22"/>
          <w:lang w:val="en-GB"/>
        </w:rPr>
        <w:t>legal, technical and financial documents submitted</w:t>
      </w:r>
      <w:r w:rsidR="002F408F">
        <w:rPr>
          <w:rFonts w:asciiTheme="minorHAnsi" w:hAnsiTheme="minorHAnsi" w:cstheme="minorHAnsi"/>
          <w:bCs/>
          <w:color w:val="000000" w:themeColor="text1"/>
          <w:szCs w:val="22"/>
          <w:lang w:val="en-GB"/>
        </w:rPr>
        <w:t>.</w:t>
      </w:r>
    </w:p>
    <w:p w14:paraId="41849F4F" w14:textId="35E2D363" w:rsidR="00414685" w:rsidRPr="00814716" w:rsidRDefault="00414685" w:rsidP="008E2B9E">
      <w:pPr>
        <w:pStyle w:val="ListParagraph"/>
        <w:numPr>
          <w:ilvl w:val="2"/>
          <w:numId w:val="14"/>
        </w:numPr>
        <w:tabs>
          <w:tab w:val="left" w:pos="1440"/>
        </w:tabs>
        <w:spacing w:line="240" w:lineRule="auto"/>
        <w:ind w:left="1440" w:hanging="360"/>
        <w:jc w:val="both"/>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Validation of extent of compliance to the ITB requirements and evaluation criteria based on what has so far been found by the evaluation team</w:t>
      </w:r>
      <w:r w:rsidR="002F408F">
        <w:rPr>
          <w:rFonts w:asciiTheme="minorHAnsi" w:hAnsiTheme="minorHAnsi" w:cstheme="minorHAnsi"/>
          <w:bCs/>
          <w:color w:val="000000" w:themeColor="text1"/>
          <w:szCs w:val="22"/>
          <w:lang w:val="en-GB"/>
        </w:rPr>
        <w:t>.</w:t>
      </w:r>
    </w:p>
    <w:p w14:paraId="17E06BC0" w14:textId="5CC72CE5" w:rsidR="008738DE" w:rsidRPr="00814716" w:rsidRDefault="008738DE" w:rsidP="008E2B9E">
      <w:pPr>
        <w:pStyle w:val="ListParagraph"/>
        <w:numPr>
          <w:ilvl w:val="2"/>
          <w:numId w:val="14"/>
        </w:numPr>
        <w:tabs>
          <w:tab w:val="left" w:pos="1440"/>
        </w:tabs>
        <w:spacing w:line="240" w:lineRule="auto"/>
        <w:ind w:left="1440" w:hanging="360"/>
        <w:jc w:val="both"/>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Inquiry and reference checking with Government entities with jurisdiction on the bidder, or any other entity that may have done business with the bidder</w:t>
      </w:r>
      <w:r w:rsidR="002F408F">
        <w:rPr>
          <w:rFonts w:asciiTheme="minorHAnsi" w:hAnsiTheme="minorHAnsi" w:cstheme="minorHAnsi"/>
          <w:bCs/>
          <w:color w:val="000000" w:themeColor="text1"/>
          <w:szCs w:val="22"/>
          <w:lang w:val="en-GB"/>
        </w:rPr>
        <w:t>.</w:t>
      </w:r>
    </w:p>
    <w:p w14:paraId="17925442" w14:textId="3E9B7449" w:rsidR="00BD49F9" w:rsidRPr="00814716" w:rsidRDefault="00BD49F9" w:rsidP="008E2B9E">
      <w:pPr>
        <w:pStyle w:val="ListParagraph"/>
        <w:numPr>
          <w:ilvl w:val="2"/>
          <w:numId w:val="14"/>
        </w:numPr>
        <w:tabs>
          <w:tab w:val="left" w:pos="1440"/>
          <w:tab w:val="left" w:pos="1710"/>
        </w:tabs>
        <w:spacing w:line="240" w:lineRule="auto"/>
        <w:ind w:left="1440" w:hanging="360"/>
        <w:jc w:val="both"/>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 xml:space="preserve">Inquiry and reference checking with other previous clients on the quality of performance on </w:t>
      </w:r>
      <w:r w:rsidR="00814716" w:rsidRPr="00814716">
        <w:rPr>
          <w:rFonts w:asciiTheme="minorHAnsi" w:hAnsiTheme="minorHAnsi" w:cstheme="minorHAnsi"/>
          <w:bCs/>
          <w:color w:val="000000" w:themeColor="text1"/>
          <w:szCs w:val="22"/>
          <w:lang w:val="en-GB"/>
        </w:rPr>
        <w:t>on-going</w:t>
      </w:r>
      <w:r w:rsidRPr="00814716">
        <w:rPr>
          <w:rFonts w:asciiTheme="minorHAnsi" w:hAnsiTheme="minorHAnsi" w:cstheme="minorHAnsi"/>
          <w:bCs/>
          <w:color w:val="000000" w:themeColor="text1"/>
          <w:szCs w:val="22"/>
          <w:lang w:val="en-GB"/>
        </w:rPr>
        <w:t xml:space="preserve"> or previous contracts completed</w:t>
      </w:r>
      <w:r w:rsidR="002F408F">
        <w:rPr>
          <w:rFonts w:asciiTheme="minorHAnsi" w:hAnsiTheme="minorHAnsi" w:cstheme="minorHAnsi"/>
          <w:bCs/>
          <w:color w:val="000000" w:themeColor="text1"/>
          <w:szCs w:val="22"/>
          <w:lang w:val="en-GB"/>
        </w:rPr>
        <w:t>.</w:t>
      </w:r>
    </w:p>
    <w:p w14:paraId="63B72198" w14:textId="728CDB2E" w:rsidR="008738DE" w:rsidRPr="00814716" w:rsidRDefault="008738DE" w:rsidP="008E2B9E">
      <w:pPr>
        <w:pStyle w:val="ListParagraph"/>
        <w:numPr>
          <w:ilvl w:val="2"/>
          <w:numId w:val="14"/>
        </w:numPr>
        <w:tabs>
          <w:tab w:val="left" w:pos="1440"/>
        </w:tabs>
        <w:spacing w:line="240" w:lineRule="auto"/>
        <w:ind w:left="1440" w:hanging="360"/>
        <w:jc w:val="both"/>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Physical inspection of the bidder’s plant, factory, branches or other places where business transpires</w:t>
      </w:r>
      <w:r w:rsidR="00673755" w:rsidRPr="00814716">
        <w:rPr>
          <w:rFonts w:asciiTheme="minorHAnsi" w:hAnsiTheme="minorHAnsi" w:cstheme="minorHAnsi"/>
          <w:bCs/>
          <w:color w:val="000000" w:themeColor="text1"/>
          <w:szCs w:val="22"/>
          <w:lang w:val="en-GB"/>
        </w:rPr>
        <w:t>, with or without notice to the bidder</w:t>
      </w:r>
      <w:r w:rsidR="002F408F">
        <w:rPr>
          <w:rFonts w:asciiTheme="minorHAnsi" w:hAnsiTheme="minorHAnsi" w:cstheme="minorHAnsi"/>
          <w:bCs/>
          <w:color w:val="000000" w:themeColor="text1"/>
          <w:szCs w:val="22"/>
          <w:lang w:val="en-GB"/>
        </w:rPr>
        <w:t>.</w:t>
      </w:r>
    </w:p>
    <w:p w14:paraId="0390B836" w14:textId="77777777" w:rsidR="008738DE" w:rsidRPr="00814716" w:rsidRDefault="008738DE" w:rsidP="008E2B9E">
      <w:pPr>
        <w:pStyle w:val="ListParagraph"/>
        <w:numPr>
          <w:ilvl w:val="2"/>
          <w:numId w:val="14"/>
        </w:numPr>
        <w:tabs>
          <w:tab w:val="left" w:pos="1440"/>
        </w:tabs>
        <w:spacing w:line="240" w:lineRule="auto"/>
        <w:ind w:left="1440" w:hanging="360"/>
        <w:jc w:val="both"/>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 xml:space="preserve">Testing and sampling of completed goods similar to the requirements of </w:t>
      </w:r>
      <w:r w:rsidR="00666203">
        <w:rPr>
          <w:rFonts w:asciiTheme="minorHAnsi" w:hAnsiTheme="minorHAnsi" w:cstheme="minorHAnsi"/>
          <w:bCs/>
          <w:color w:val="000000" w:themeColor="text1"/>
          <w:szCs w:val="22"/>
          <w:lang w:val="en-GB"/>
        </w:rPr>
        <w:t>MOIS</w:t>
      </w:r>
      <w:r w:rsidRPr="00814716">
        <w:rPr>
          <w:rFonts w:asciiTheme="minorHAnsi" w:hAnsiTheme="minorHAnsi" w:cstheme="minorHAnsi"/>
          <w:bCs/>
          <w:color w:val="000000" w:themeColor="text1"/>
          <w:szCs w:val="22"/>
          <w:lang w:val="en-GB"/>
        </w:rPr>
        <w:t>, where available; and</w:t>
      </w:r>
    </w:p>
    <w:p w14:paraId="7541157D" w14:textId="3AD57076" w:rsidR="008738DE" w:rsidRPr="009A4863" w:rsidRDefault="008738DE" w:rsidP="009A4863">
      <w:pPr>
        <w:pStyle w:val="ListParagraph"/>
        <w:numPr>
          <w:ilvl w:val="2"/>
          <w:numId w:val="14"/>
        </w:numPr>
        <w:tabs>
          <w:tab w:val="left" w:pos="1440"/>
        </w:tabs>
        <w:spacing w:line="240" w:lineRule="auto"/>
        <w:ind w:left="1440" w:hanging="360"/>
        <w:jc w:val="both"/>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 xml:space="preserve">Other means that </w:t>
      </w:r>
      <w:r w:rsidR="00666203">
        <w:rPr>
          <w:rFonts w:asciiTheme="minorHAnsi" w:hAnsiTheme="minorHAnsi" w:cstheme="minorHAnsi"/>
          <w:bCs/>
          <w:color w:val="000000" w:themeColor="text1"/>
          <w:szCs w:val="22"/>
          <w:lang w:val="en-GB"/>
        </w:rPr>
        <w:t>MOIS</w:t>
      </w:r>
      <w:r w:rsidRPr="00814716">
        <w:rPr>
          <w:rFonts w:asciiTheme="minorHAnsi" w:hAnsiTheme="minorHAnsi" w:cstheme="minorHAnsi"/>
          <w:bCs/>
          <w:color w:val="000000" w:themeColor="text1"/>
          <w:szCs w:val="22"/>
          <w:lang w:val="en-GB"/>
        </w:rPr>
        <w:t xml:space="preserve"> may deem appropriate, at any stage within the selection process, prior to awarding the contract.</w:t>
      </w:r>
    </w:p>
    <w:p w14:paraId="5CE260A8" w14:textId="77777777" w:rsidR="00D93C7D" w:rsidRPr="00814716" w:rsidRDefault="00D93C7D" w:rsidP="00F852E2">
      <w:pPr>
        <w:pStyle w:val="ListParagraph"/>
        <w:spacing w:line="240" w:lineRule="auto"/>
        <w:rPr>
          <w:rFonts w:asciiTheme="minorHAnsi" w:hAnsiTheme="minorHAnsi" w:cstheme="minorHAnsi"/>
          <w:b/>
          <w:bCs/>
          <w:color w:val="000000" w:themeColor="text1"/>
          <w:szCs w:val="22"/>
          <w:lang w:val="en-GB"/>
        </w:rPr>
      </w:pPr>
    </w:p>
    <w:p w14:paraId="73A2FDCC" w14:textId="77777777" w:rsidR="00F852E2" w:rsidRPr="00AD6B44" w:rsidRDefault="00F852E2" w:rsidP="00B7596B">
      <w:pPr>
        <w:pStyle w:val="ListParagraph"/>
        <w:numPr>
          <w:ilvl w:val="0"/>
          <w:numId w:val="34"/>
        </w:numPr>
        <w:tabs>
          <w:tab w:val="left" w:pos="0"/>
        </w:tabs>
        <w:rPr>
          <w:rFonts w:asciiTheme="minorHAnsi" w:hAnsiTheme="minorHAnsi" w:cstheme="minorHAnsi"/>
          <w:b/>
          <w:bCs/>
          <w:color w:val="000000" w:themeColor="text1"/>
          <w:szCs w:val="22"/>
          <w:lang w:val="en-GB"/>
        </w:rPr>
      </w:pPr>
      <w:r w:rsidRPr="00AD6B44">
        <w:rPr>
          <w:rFonts w:asciiTheme="minorHAnsi" w:hAnsiTheme="minorHAnsi" w:cstheme="minorHAnsi"/>
          <w:b/>
          <w:bCs/>
          <w:color w:val="000000" w:themeColor="text1"/>
          <w:szCs w:val="22"/>
          <w:lang w:val="en-GB"/>
        </w:rPr>
        <w:t xml:space="preserve">Clarification of </w:t>
      </w:r>
      <w:r w:rsidR="00337791" w:rsidRPr="00AD6B44">
        <w:rPr>
          <w:rFonts w:asciiTheme="minorHAnsi" w:hAnsiTheme="minorHAnsi" w:cstheme="minorHAnsi"/>
          <w:b/>
          <w:bCs/>
          <w:color w:val="000000" w:themeColor="text1"/>
          <w:szCs w:val="22"/>
          <w:lang w:val="en-GB"/>
        </w:rPr>
        <w:t>Bid</w:t>
      </w:r>
    </w:p>
    <w:p w14:paraId="4EEF631C" w14:textId="415B31C0" w:rsidR="00F852E2" w:rsidRPr="00AD6B44" w:rsidRDefault="00B7596B" w:rsidP="00751AA5">
      <w:pPr>
        <w:pStyle w:val="Sub-ClauseText"/>
        <w:spacing w:before="0" w:after="0"/>
        <w:ind w:left="720"/>
        <w:rPr>
          <w:rFonts w:asciiTheme="minorHAnsi" w:hAnsiTheme="minorHAnsi" w:cstheme="minorHAnsi"/>
          <w:color w:val="000000" w:themeColor="text1"/>
          <w:spacing w:val="0"/>
          <w:sz w:val="22"/>
          <w:szCs w:val="22"/>
        </w:rPr>
      </w:pPr>
      <w:r>
        <w:rPr>
          <w:rFonts w:asciiTheme="minorHAnsi" w:hAnsiTheme="minorHAnsi" w:cstheme="minorHAnsi"/>
          <w:color w:val="000000" w:themeColor="text1"/>
          <w:spacing w:val="0"/>
          <w:sz w:val="22"/>
          <w:szCs w:val="22"/>
        </w:rPr>
        <w:t xml:space="preserve">25.1 </w:t>
      </w:r>
      <w:r w:rsidR="00F852E2" w:rsidRPr="00AD6B44">
        <w:rPr>
          <w:rFonts w:asciiTheme="minorHAnsi" w:hAnsiTheme="minorHAnsi" w:cstheme="minorHAnsi"/>
          <w:color w:val="000000" w:themeColor="text1"/>
          <w:spacing w:val="0"/>
          <w:sz w:val="22"/>
          <w:szCs w:val="22"/>
        </w:rPr>
        <w:t xml:space="preserve">To assist in the examination, evaluation and comparison of </w:t>
      </w:r>
      <w:r w:rsidR="00C21A81" w:rsidRPr="00AD6B44">
        <w:rPr>
          <w:rFonts w:asciiTheme="minorHAnsi" w:hAnsiTheme="minorHAnsi" w:cstheme="minorHAnsi"/>
          <w:color w:val="000000" w:themeColor="text1"/>
          <w:spacing w:val="0"/>
          <w:sz w:val="22"/>
          <w:szCs w:val="22"/>
        </w:rPr>
        <w:t>b</w:t>
      </w:r>
      <w:r w:rsidR="00337791" w:rsidRPr="00AD6B44">
        <w:rPr>
          <w:rFonts w:asciiTheme="minorHAnsi" w:hAnsiTheme="minorHAnsi" w:cstheme="minorHAnsi"/>
          <w:color w:val="000000" w:themeColor="text1"/>
          <w:spacing w:val="0"/>
          <w:sz w:val="22"/>
          <w:szCs w:val="22"/>
        </w:rPr>
        <w:t>id</w:t>
      </w:r>
      <w:r w:rsidR="00C21A81" w:rsidRPr="00AD6B44">
        <w:rPr>
          <w:rFonts w:asciiTheme="minorHAnsi" w:hAnsiTheme="minorHAnsi" w:cstheme="minorHAnsi"/>
          <w:color w:val="000000" w:themeColor="text1"/>
          <w:spacing w:val="0"/>
          <w:sz w:val="22"/>
          <w:szCs w:val="22"/>
        </w:rPr>
        <w:t>s</w:t>
      </w:r>
      <w:r w:rsidR="00F852E2" w:rsidRPr="00AD6B44">
        <w:rPr>
          <w:rFonts w:asciiTheme="minorHAnsi" w:hAnsiTheme="minorHAnsi" w:cstheme="minorHAnsi"/>
          <w:color w:val="000000" w:themeColor="text1"/>
          <w:spacing w:val="0"/>
          <w:sz w:val="22"/>
          <w:szCs w:val="22"/>
        </w:rPr>
        <w:t xml:space="preserve">, </w:t>
      </w:r>
      <w:r w:rsidR="00666203" w:rsidRPr="00AD6B44">
        <w:rPr>
          <w:rFonts w:asciiTheme="minorHAnsi" w:hAnsiTheme="minorHAnsi" w:cstheme="minorHAnsi"/>
          <w:color w:val="000000" w:themeColor="text1"/>
          <w:spacing w:val="0"/>
          <w:sz w:val="22"/>
          <w:szCs w:val="22"/>
        </w:rPr>
        <w:t>MOIS</w:t>
      </w:r>
      <w:r w:rsidR="00F852E2" w:rsidRPr="00AD6B44">
        <w:rPr>
          <w:rFonts w:asciiTheme="minorHAnsi" w:hAnsiTheme="minorHAnsi" w:cstheme="minorHAnsi"/>
          <w:color w:val="000000" w:themeColor="text1"/>
          <w:spacing w:val="0"/>
          <w:sz w:val="22"/>
          <w:szCs w:val="22"/>
        </w:rPr>
        <w:t xml:space="preserve"> may, at its discretion, ask any </w:t>
      </w:r>
      <w:r w:rsidR="00FC6CFB" w:rsidRPr="00AD6B44">
        <w:rPr>
          <w:rFonts w:asciiTheme="minorHAnsi" w:hAnsiTheme="minorHAnsi" w:cstheme="minorHAnsi"/>
          <w:color w:val="000000" w:themeColor="text1"/>
          <w:spacing w:val="0"/>
          <w:sz w:val="22"/>
          <w:szCs w:val="22"/>
        </w:rPr>
        <w:t>Bidder</w:t>
      </w:r>
      <w:r w:rsidR="00AD6B44" w:rsidRPr="00AD6B44">
        <w:rPr>
          <w:rFonts w:asciiTheme="minorHAnsi" w:hAnsiTheme="minorHAnsi" w:cstheme="minorHAnsi"/>
          <w:color w:val="000000" w:themeColor="text1"/>
          <w:spacing w:val="0"/>
          <w:sz w:val="22"/>
          <w:szCs w:val="22"/>
        </w:rPr>
        <w:t xml:space="preserve"> </w:t>
      </w:r>
      <w:r w:rsidR="00C21A81" w:rsidRPr="00AD6B44">
        <w:rPr>
          <w:rFonts w:asciiTheme="minorHAnsi" w:hAnsiTheme="minorHAnsi" w:cstheme="minorHAnsi"/>
          <w:color w:val="000000" w:themeColor="text1"/>
          <w:spacing w:val="0"/>
          <w:sz w:val="22"/>
          <w:szCs w:val="22"/>
        </w:rPr>
        <w:t>to clarify</w:t>
      </w:r>
      <w:r w:rsidR="00F852E2" w:rsidRPr="00AD6B44">
        <w:rPr>
          <w:rFonts w:asciiTheme="minorHAnsi" w:hAnsiTheme="minorHAnsi" w:cstheme="minorHAnsi"/>
          <w:color w:val="000000" w:themeColor="text1"/>
          <w:spacing w:val="0"/>
          <w:sz w:val="22"/>
          <w:szCs w:val="22"/>
        </w:rPr>
        <w:t xml:space="preserve"> its </w:t>
      </w:r>
      <w:r w:rsidR="00BD1BF4" w:rsidRPr="00AD6B44">
        <w:rPr>
          <w:rFonts w:asciiTheme="minorHAnsi" w:hAnsiTheme="minorHAnsi" w:cstheme="minorHAnsi"/>
          <w:color w:val="000000" w:themeColor="text1"/>
          <w:spacing w:val="0"/>
          <w:sz w:val="22"/>
          <w:szCs w:val="22"/>
        </w:rPr>
        <w:t>Bid</w:t>
      </w:r>
      <w:r w:rsidR="00F852E2" w:rsidRPr="00AD6B44">
        <w:rPr>
          <w:rFonts w:asciiTheme="minorHAnsi" w:hAnsiTheme="minorHAnsi" w:cstheme="minorHAnsi"/>
          <w:color w:val="000000" w:themeColor="text1"/>
          <w:spacing w:val="0"/>
          <w:sz w:val="22"/>
          <w:szCs w:val="22"/>
        </w:rPr>
        <w:t xml:space="preserve">.  </w:t>
      </w:r>
    </w:p>
    <w:p w14:paraId="50BA0782" w14:textId="77777777" w:rsidR="00F852E2" w:rsidRPr="00AD6B44" w:rsidRDefault="00F852E2" w:rsidP="00751AA5">
      <w:pPr>
        <w:pStyle w:val="Sub-ClauseText"/>
        <w:spacing w:before="0" w:after="0"/>
        <w:ind w:left="720"/>
        <w:rPr>
          <w:rFonts w:asciiTheme="minorHAnsi" w:hAnsiTheme="minorHAnsi" w:cstheme="minorHAnsi"/>
          <w:color w:val="000000" w:themeColor="text1"/>
          <w:spacing w:val="0"/>
          <w:sz w:val="22"/>
          <w:szCs w:val="22"/>
        </w:rPr>
      </w:pPr>
    </w:p>
    <w:p w14:paraId="0BBED401" w14:textId="0E44ADD7" w:rsidR="00F852E2" w:rsidRPr="00814716" w:rsidRDefault="00B7596B" w:rsidP="00751AA5">
      <w:pPr>
        <w:pStyle w:val="Sub-ClauseText"/>
        <w:spacing w:before="0" w:after="0"/>
        <w:ind w:left="720"/>
        <w:rPr>
          <w:rFonts w:asciiTheme="minorHAnsi" w:hAnsiTheme="minorHAnsi" w:cstheme="minorHAnsi"/>
          <w:color w:val="000000" w:themeColor="text1"/>
          <w:spacing w:val="0"/>
          <w:sz w:val="22"/>
          <w:szCs w:val="22"/>
        </w:rPr>
      </w:pPr>
      <w:r>
        <w:rPr>
          <w:rFonts w:asciiTheme="minorHAnsi" w:hAnsiTheme="minorHAnsi" w:cstheme="minorHAnsi"/>
          <w:color w:val="000000" w:themeColor="text1"/>
          <w:spacing w:val="0"/>
          <w:sz w:val="22"/>
          <w:szCs w:val="22"/>
        </w:rPr>
        <w:t xml:space="preserve">25.2 </w:t>
      </w:r>
      <w:r w:rsidR="00666203" w:rsidRPr="00AD6B44">
        <w:rPr>
          <w:rFonts w:asciiTheme="minorHAnsi" w:hAnsiTheme="minorHAnsi" w:cstheme="minorHAnsi"/>
          <w:color w:val="000000" w:themeColor="text1"/>
          <w:spacing w:val="0"/>
          <w:sz w:val="22"/>
          <w:szCs w:val="22"/>
        </w:rPr>
        <w:t>MOIS</w:t>
      </w:r>
      <w:r w:rsidR="00F852E2" w:rsidRPr="00AD6B44">
        <w:rPr>
          <w:rFonts w:asciiTheme="minorHAnsi" w:hAnsiTheme="minorHAnsi" w:cstheme="minorHAnsi"/>
          <w:color w:val="000000" w:themeColor="text1"/>
          <w:spacing w:val="0"/>
          <w:sz w:val="22"/>
          <w:szCs w:val="22"/>
        </w:rPr>
        <w:t xml:space="preserve">’s request for clarification and the </w:t>
      </w:r>
      <w:r w:rsidR="00C21A81" w:rsidRPr="00AD6B44">
        <w:rPr>
          <w:rFonts w:asciiTheme="minorHAnsi" w:hAnsiTheme="minorHAnsi" w:cstheme="minorHAnsi"/>
          <w:color w:val="000000" w:themeColor="text1"/>
          <w:spacing w:val="0"/>
          <w:sz w:val="22"/>
          <w:szCs w:val="22"/>
        </w:rPr>
        <w:t xml:space="preserve">Bidder’s </w:t>
      </w:r>
      <w:r w:rsidR="00F852E2" w:rsidRPr="00AD6B44">
        <w:rPr>
          <w:rFonts w:asciiTheme="minorHAnsi" w:hAnsiTheme="minorHAnsi" w:cstheme="minorHAnsi"/>
          <w:color w:val="000000" w:themeColor="text1"/>
          <w:spacing w:val="0"/>
          <w:sz w:val="22"/>
          <w:szCs w:val="22"/>
        </w:rPr>
        <w:t xml:space="preserve">response shall be in writing. Notwithstanding the written communication, no change in the prices or substance of the </w:t>
      </w:r>
      <w:r w:rsidR="00BD1BF4" w:rsidRPr="00AD6B44">
        <w:rPr>
          <w:rFonts w:asciiTheme="minorHAnsi" w:hAnsiTheme="minorHAnsi" w:cstheme="minorHAnsi"/>
          <w:color w:val="000000" w:themeColor="text1"/>
          <w:spacing w:val="0"/>
          <w:sz w:val="22"/>
          <w:szCs w:val="22"/>
        </w:rPr>
        <w:t>Bid</w:t>
      </w:r>
      <w:r w:rsidR="00F852E2" w:rsidRPr="00AD6B44">
        <w:rPr>
          <w:rFonts w:asciiTheme="minorHAnsi" w:hAnsiTheme="minorHAnsi" w:cstheme="minorHAnsi"/>
          <w:color w:val="000000" w:themeColor="text1"/>
          <w:spacing w:val="0"/>
          <w:sz w:val="22"/>
          <w:szCs w:val="22"/>
        </w:rPr>
        <w:t xml:space="preserve"> shall be sought, offered, or permitted, except to provide clarification, and confirm the correction of any arithmetic errors discovered by </w:t>
      </w:r>
      <w:r w:rsidR="00666203" w:rsidRPr="00AD6B44">
        <w:rPr>
          <w:rFonts w:asciiTheme="minorHAnsi" w:hAnsiTheme="minorHAnsi" w:cstheme="minorHAnsi"/>
          <w:color w:val="000000" w:themeColor="text1"/>
          <w:spacing w:val="0"/>
          <w:sz w:val="22"/>
          <w:szCs w:val="22"/>
        </w:rPr>
        <w:t>MOIS</w:t>
      </w:r>
      <w:r w:rsidR="00F852E2" w:rsidRPr="00AD6B44">
        <w:rPr>
          <w:rFonts w:asciiTheme="minorHAnsi" w:hAnsiTheme="minorHAnsi" w:cstheme="minorHAnsi"/>
          <w:color w:val="000000" w:themeColor="text1"/>
          <w:spacing w:val="0"/>
          <w:sz w:val="22"/>
          <w:szCs w:val="22"/>
        </w:rPr>
        <w:t xml:space="preserve"> in the evaluation of the </w:t>
      </w:r>
      <w:r w:rsidR="00337791" w:rsidRPr="00AD6B44">
        <w:rPr>
          <w:rFonts w:asciiTheme="minorHAnsi" w:hAnsiTheme="minorHAnsi" w:cstheme="minorHAnsi"/>
          <w:color w:val="000000" w:themeColor="text1"/>
          <w:spacing w:val="0"/>
          <w:sz w:val="22"/>
          <w:szCs w:val="22"/>
        </w:rPr>
        <w:t>Bid</w:t>
      </w:r>
      <w:r w:rsidR="00F852E2" w:rsidRPr="00AD6B44">
        <w:rPr>
          <w:rFonts w:asciiTheme="minorHAnsi" w:hAnsiTheme="minorHAnsi" w:cstheme="minorHAnsi"/>
          <w:color w:val="000000" w:themeColor="text1"/>
          <w:spacing w:val="0"/>
          <w:sz w:val="22"/>
          <w:szCs w:val="22"/>
        </w:rPr>
        <w:t xml:space="preserve">, </w:t>
      </w:r>
      <w:r w:rsidR="009C288F" w:rsidRPr="00AD6B44">
        <w:rPr>
          <w:rFonts w:asciiTheme="minorHAnsi" w:hAnsiTheme="minorHAnsi" w:cstheme="minorHAnsi"/>
          <w:color w:val="000000" w:themeColor="text1"/>
          <w:spacing w:val="0"/>
          <w:sz w:val="22"/>
          <w:szCs w:val="22"/>
        </w:rPr>
        <w:t xml:space="preserve">in accordance with </w:t>
      </w:r>
      <w:r w:rsidR="00BB49D1" w:rsidRPr="00AD6B44">
        <w:rPr>
          <w:rFonts w:asciiTheme="minorHAnsi" w:hAnsiTheme="minorHAnsi" w:cstheme="minorHAnsi"/>
          <w:color w:val="000000" w:themeColor="text1"/>
          <w:spacing w:val="0"/>
          <w:sz w:val="22"/>
          <w:szCs w:val="22"/>
        </w:rPr>
        <w:t>ITB</w:t>
      </w:r>
      <w:r w:rsidR="00AD6B44" w:rsidRPr="00AD6B44">
        <w:rPr>
          <w:rFonts w:asciiTheme="minorHAnsi" w:hAnsiTheme="minorHAnsi" w:cstheme="minorHAnsi"/>
          <w:color w:val="000000" w:themeColor="text1"/>
          <w:spacing w:val="0"/>
          <w:sz w:val="22"/>
          <w:szCs w:val="22"/>
        </w:rPr>
        <w:t xml:space="preserve"> </w:t>
      </w:r>
      <w:r w:rsidR="00F45733" w:rsidRPr="00AD6B44">
        <w:rPr>
          <w:rFonts w:asciiTheme="minorHAnsi" w:hAnsiTheme="minorHAnsi" w:cstheme="minorHAnsi"/>
          <w:color w:val="000000" w:themeColor="text1"/>
          <w:spacing w:val="0"/>
          <w:sz w:val="22"/>
          <w:szCs w:val="22"/>
        </w:rPr>
        <w:t>Clause</w:t>
      </w:r>
      <w:r w:rsidR="00F45733" w:rsidRPr="00814716">
        <w:rPr>
          <w:rFonts w:asciiTheme="minorHAnsi" w:hAnsiTheme="minorHAnsi" w:cstheme="minorHAnsi"/>
          <w:color w:val="000000" w:themeColor="text1"/>
          <w:spacing w:val="0"/>
          <w:sz w:val="22"/>
          <w:szCs w:val="22"/>
        </w:rPr>
        <w:t xml:space="preserve"> 35</w:t>
      </w:r>
      <w:r w:rsidR="00F852E2" w:rsidRPr="00814716">
        <w:rPr>
          <w:rFonts w:asciiTheme="minorHAnsi" w:hAnsiTheme="minorHAnsi" w:cstheme="minorHAnsi"/>
          <w:color w:val="000000" w:themeColor="text1"/>
          <w:spacing w:val="0"/>
          <w:sz w:val="22"/>
          <w:szCs w:val="22"/>
        </w:rPr>
        <w:t>.</w:t>
      </w:r>
    </w:p>
    <w:p w14:paraId="32D7F2AC" w14:textId="77777777" w:rsidR="00F852E2" w:rsidRPr="00814716" w:rsidRDefault="00F852E2" w:rsidP="00751AA5">
      <w:pPr>
        <w:pStyle w:val="Sub-ClauseText"/>
        <w:spacing w:before="0" w:after="0"/>
        <w:ind w:left="720"/>
        <w:rPr>
          <w:rFonts w:asciiTheme="minorHAnsi" w:hAnsiTheme="minorHAnsi" w:cstheme="minorHAnsi"/>
          <w:color w:val="000000" w:themeColor="text1"/>
          <w:spacing w:val="0"/>
          <w:sz w:val="22"/>
          <w:szCs w:val="22"/>
        </w:rPr>
      </w:pPr>
    </w:p>
    <w:p w14:paraId="21856ED4" w14:textId="33B26F84" w:rsidR="00F852E2" w:rsidRPr="00814716" w:rsidRDefault="00B7596B" w:rsidP="00751AA5">
      <w:pPr>
        <w:pStyle w:val="Sub-ClauseText"/>
        <w:spacing w:before="0" w:after="0"/>
        <w:ind w:left="720"/>
        <w:rPr>
          <w:rFonts w:asciiTheme="minorHAnsi" w:hAnsiTheme="minorHAnsi" w:cstheme="minorHAnsi"/>
          <w:color w:val="000000" w:themeColor="text1"/>
          <w:spacing w:val="0"/>
          <w:sz w:val="22"/>
          <w:szCs w:val="22"/>
        </w:rPr>
      </w:pPr>
      <w:r>
        <w:rPr>
          <w:rFonts w:asciiTheme="minorHAnsi" w:hAnsiTheme="minorHAnsi" w:cstheme="minorHAnsi"/>
          <w:color w:val="000000" w:themeColor="text1"/>
          <w:spacing w:val="0"/>
          <w:sz w:val="22"/>
          <w:szCs w:val="22"/>
        </w:rPr>
        <w:lastRenderedPageBreak/>
        <w:t xml:space="preserve">25.3 </w:t>
      </w:r>
      <w:r w:rsidR="00F852E2" w:rsidRPr="00814716">
        <w:rPr>
          <w:rFonts w:asciiTheme="minorHAnsi" w:hAnsiTheme="minorHAnsi" w:cstheme="minorHAnsi"/>
          <w:color w:val="000000" w:themeColor="text1"/>
          <w:spacing w:val="0"/>
          <w:sz w:val="22"/>
          <w:szCs w:val="22"/>
        </w:rPr>
        <w:t xml:space="preserve">Any unsolicited clarification submitted by a </w:t>
      </w:r>
      <w:r w:rsidR="00FC6CFB" w:rsidRPr="00814716">
        <w:rPr>
          <w:rFonts w:asciiTheme="minorHAnsi" w:hAnsiTheme="minorHAnsi" w:cstheme="minorHAnsi"/>
          <w:color w:val="000000" w:themeColor="text1"/>
          <w:spacing w:val="0"/>
          <w:sz w:val="22"/>
          <w:szCs w:val="22"/>
        </w:rPr>
        <w:t>Bidder</w:t>
      </w:r>
      <w:r w:rsidR="00F852E2" w:rsidRPr="00814716">
        <w:rPr>
          <w:rFonts w:asciiTheme="minorHAnsi" w:hAnsiTheme="minorHAnsi" w:cstheme="minorHAnsi"/>
          <w:color w:val="000000" w:themeColor="text1"/>
          <w:spacing w:val="0"/>
          <w:sz w:val="22"/>
          <w:szCs w:val="22"/>
        </w:rPr>
        <w:t xml:space="preserve"> in respect to its </w:t>
      </w:r>
      <w:r w:rsidR="00BD1BF4" w:rsidRPr="00814716">
        <w:rPr>
          <w:rFonts w:asciiTheme="minorHAnsi" w:hAnsiTheme="minorHAnsi" w:cstheme="minorHAnsi"/>
          <w:color w:val="000000" w:themeColor="text1"/>
          <w:spacing w:val="0"/>
          <w:sz w:val="22"/>
          <w:szCs w:val="22"/>
        </w:rPr>
        <w:t>Bid</w:t>
      </w:r>
      <w:r w:rsidR="00F852E2" w:rsidRPr="00814716">
        <w:rPr>
          <w:rFonts w:asciiTheme="minorHAnsi" w:hAnsiTheme="minorHAnsi" w:cstheme="minorHAnsi"/>
          <w:color w:val="000000" w:themeColor="text1"/>
          <w:spacing w:val="0"/>
          <w:sz w:val="22"/>
          <w:szCs w:val="22"/>
        </w:rPr>
        <w:t xml:space="preserve">, which is not a response to a request by </w:t>
      </w:r>
      <w:r w:rsidR="00666203">
        <w:rPr>
          <w:rFonts w:asciiTheme="minorHAnsi" w:hAnsiTheme="minorHAnsi" w:cstheme="minorHAnsi"/>
          <w:color w:val="000000" w:themeColor="text1"/>
          <w:spacing w:val="0"/>
          <w:sz w:val="22"/>
          <w:szCs w:val="22"/>
        </w:rPr>
        <w:t>MOIS</w:t>
      </w:r>
      <w:r w:rsidR="00F852E2" w:rsidRPr="00814716">
        <w:rPr>
          <w:rFonts w:asciiTheme="minorHAnsi" w:hAnsiTheme="minorHAnsi" w:cstheme="minorHAnsi"/>
          <w:color w:val="000000" w:themeColor="text1"/>
          <w:spacing w:val="0"/>
          <w:sz w:val="22"/>
          <w:szCs w:val="22"/>
        </w:rPr>
        <w:t xml:space="preserve">, shall not be considered during the review and evaluation of the </w:t>
      </w:r>
      <w:r w:rsidR="00337791" w:rsidRPr="00814716">
        <w:rPr>
          <w:rFonts w:asciiTheme="minorHAnsi" w:hAnsiTheme="minorHAnsi" w:cstheme="minorHAnsi"/>
          <w:color w:val="000000" w:themeColor="text1"/>
          <w:spacing w:val="0"/>
          <w:sz w:val="22"/>
          <w:szCs w:val="22"/>
        </w:rPr>
        <w:t>Bid</w:t>
      </w:r>
      <w:r w:rsidR="00F852E2" w:rsidRPr="00814716">
        <w:rPr>
          <w:rFonts w:asciiTheme="minorHAnsi" w:hAnsiTheme="minorHAnsi" w:cstheme="minorHAnsi"/>
          <w:color w:val="000000" w:themeColor="text1"/>
          <w:spacing w:val="0"/>
          <w:sz w:val="22"/>
          <w:szCs w:val="22"/>
        </w:rPr>
        <w:t xml:space="preserve">.  </w:t>
      </w:r>
    </w:p>
    <w:p w14:paraId="16F9734A" w14:textId="77777777" w:rsidR="00F852E2" w:rsidRPr="00814716" w:rsidRDefault="00F852E2" w:rsidP="009B6A4E">
      <w:pPr>
        <w:pStyle w:val="ListParagraph"/>
        <w:tabs>
          <w:tab w:val="left" w:pos="0"/>
        </w:tabs>
        <w:spacing w:line="240" w:lineRule="auto"/>
        <w:rPr>
          <w:rFonts w:asciiTheme="minorHAnsi" w:hAnsiTheme="minorHAnsi" w:cstheme="minorHAnsi"/>
          <w:b/>
          <w:bCs/>
          <w:color w:val="000000" w:themeColor="text1"/>
          <w:szCs w:val="22"/>
          <w:lang w:val="en-GB"/>
        </w:rPr>
      </w:pPr>
    </w:p>
    <w:p w14:paraId="7AC8A12A" w14:textId="77777777" w:rsidR="00BC0120" w:rsidRPr="00814716" w:rsidRDefault="00BC0120" w:rsidP="00B7596B">
      <w:pPr>
        <w:pStyle w:val="ListParagraph"/>
        <w:numPr>
          <w:ilvl w:val="0"/>
          <w:numId w:val="34"/>
        </w:numPr>
        <w:tabs>
          <w:tab w:val="left" w:pos="0"/>
        </w:tabs>
        <w:spacing w:line="240" w:lineRule="auto"/>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 xml:space="preserve">Responsiveness of </w:t>
      </w:r>
      <w:r w:rsidR="00BD1BF4" w:rsidRPr="00814716">
        <w:rPr>
          <w:rFonts w:asciiTheme="minorHAnsi" w:hAnsiTheme="minorHAnsi" w:cstheme="minorHAnsi"/>
          <w:b/>
          <w:bCs/>
          <w:color w:val="000000" w:themeColor="text1"/>
          <w:szCs w:val="22"/>
          <w:lang w:val="en-GB"/>
        </w:rPr>
        <w:t>Bid</w:t>
      </w:r>
    </w:p>
    <w:p w14:paraId="7DDBCCCD" w14:textId="77777777" w:rsidR="00BC0120" w:rsidRPr="00814716" w:rsidRDefault="00BC0120" w:rsidP="00D93C7D">
      <w:pPr>
        <w:pStyle w:val="ListParagraph"/>
        <w:tabs>
          <w:tab w:val="left" w:pos="0"/>
        </w:tabs>
        <w:spacing w:line="240" w:lineRule="auto"/>
        <w:rPr>
          <w:rFonts w:asciiTheme="minorHAnsi" w:hAnsiTheme="minorHAnsi" w:cstheme="minorHAnsi"/>
          <w:b/>
          <w:bCs/>
          <w:color w:val="000000" w:themeColor="text1"/>
          <w:szCs w:val="22"/>
          <w:lang w:val="en-GB"/>
        </w:rPr>
      </w:pPr>
    </w:p>
    <w:p w14:paraId="744CE11C" w14:textId="2FC0638B" w:rsidR="009B6A4E" w:rsidRPr="00814716" w:rsidRDefault="00B7596B" w:rsidP="00D93C7D">
      <w:pPr>
        <w:ind w:left="720"/>
        <w:jc w:val="both"/>
        <w:rPr>
          <w:rFonts w:asciiTheme="minorHAnsi" w:hAnsiTheme="minorHAnsi" w:cstheme="minorHAnsi"/>
          <w:bCs/>
          <w:color w:val="000000" w:themeColor="text1"/>
          <w:sz w:val="22"/>
          <w:szCs w:val="22"/>
          <w:lang w:val="en-GB"/>
        </w:rPr>
      </w:pPr>
      <w:r>
        <w:rPr>
          <w:rFonts w:asciiTheme="minorHAnsi" w:hAnsiTheme="minorHAnsi" w:cstheme="minorHAnsi"/>
          <w:color w:val="000000" w:themeColor="text1"/>
          <w:sz w:val="22"/>
          <w:szCs w:val="22"/>
        </w:rPr>
        <w:t xml:space="preserve">26.1 </w:t>
      </w:r>
      <w:r w:rsidR="00666203">
        <w:rPr>
          <w:rFonts w:asciiTheme="minorHAnsi" w:hAnsiTheme="minorHAnsi" w:cstheme="minorHAnsi"/>
          <w:color w:val="000000" w:themeColor="text1"/>
          <w:sz w:val="22"/>
          <w:szCs w:val="22"/>
        </w:rPr>
        <w:t>MOIS</w:t>
      </w:r>
      <w:r w:rsidR="00BC0120" w:rsidRPr="00814716">
        <w:rPr>
          <w:rFonts w:asciiTheme="minorHAnsi" w:hAnsiTheme="minorHAnsi" w:cstheme="minorHAnsi"/>
          <w:color w:val="000000" w:themeColor="text1"/>
          <w:sz w:val="22"/>
          <w:szCs w:val="22"/>
        </w:rPr>
        <w:t xml:space="preserve">’s determination of a </w:t>
      </w:r>
      <w:r w:rsidR="00BD1BF4" w:rsidRPr="00814716">
        <w:rPr>
          <w:rFonts w:asciiTheme="minorHAnsi" w:hAnsiTheme="minorHAnsi" w:cstheme="minorHAnsi"/>
          <w:color w:val="000000" w:themeColor="text1"/>
          <w:sz w:val="22"/>
          <w:szCs w:val="22"/>
        </w:rPr>
        <w:t>Bid</w:t>
      </w:r>
      <w:r w:rsidR="00BC0120" w:rsidRPr="00814716">
        <w:rPr>
          <w:rFonts w:asciiTheme="minorHAnsi" w:hAnsiTheme="minorHAnsi" w:cstheme="minorHAnsi"/>
          <w:color w:val="000000" w:themeColor="text1"/>
          <w:sz w:val="22"/>
          <w:szCs w:val="22"/>
        </w:rPr>
        <w:t xml:space="preserve">’s responsiveness </w:t>
      </w:r>
      <w:r w:rsidR="00DA46B1" w:rsidRPr="00814716">
        <w:rPr>
          <w:rFonts w:asciiTheme="minorHAnsi" w:hAnsiTheme="minorHAnsi" w:cstheme="minorHAnsi"/>
          <w:color w:val="000000" w:themeColor="text1"/>
          <w:sz w:val="22"/>
          <w:szCs w:val="22"/>
        </w:rPr>
        <w:t>will</w:t>
      </w:r>
      <w:r w:rsidR="00BC0120" w:rsidRPr="00814716">
        <w:rPr>
          <w:rFonts w:asciiTheme="minorHAnsi" w:hAnsiTheme="minorHAnsi" w:cstheme="minorHAnsi"/>
          <w:color w:val="000000" w:themeColor="text1"/>
          <w:sz w:val="22"/>
          <w:szCs w:val="22"/>
        </w:rPr>
        <w:t xml:space="preserve"> be based on the contents of the </w:t>
      </w:r>
      <w:r w:rsidR="00BD1BF4" w:rsidRPr="00814716">
        <w:rPr>
          <w:rFonts w:asciiTheme="minorHAnsi" w:hAnsiTheme="minorHAnsi" w:cstheme="minorHAnsi"/>
          <w:color w:val="000000" w:themeColor="text1"/>
          <w:sz w:val="22"/>
          <w:szCs w:val="22"/>
        </w:rPr>
        <w:t>Bid</w:t>
      </w:r>
      <w:r w:rsidR="00BC0120" w:rsidRPr="00814716">
        <w:rPr>
          <w:rFonts w:asciiTheme="minorHAnsi" w:hAnsiTheme="minorHAnsi" w:cstheme="minorHAnsi"/>
          <w:color w:val="000000" w:themeColor="text1"/>
          <w:sz w:val="22"/>
          <w:szCs w:val="22"/>
        </w:rPr>
        <w:t xml:space="preserve"> itself. </w:t>
      </w:r>
    </w:p>
    <w:p w14:paraId="4464ED20" w14:textId="77777777" w:rsidR="009B6A4E" w:rsidRPr="00814716" w:rsidRDefault="009B6A4E" w:rsidP="00D93C7D">
      <w:pPr>
        <w:pStyle w:val="ListParagraph"/>
        <w:spacing w:line="240" w:lineRule="auto"/>
        <w:jc w:val="both"/>
        <w:rPr>
          <w:rFonts w:asciiTheme="minorHAnsi" w:hAnsiTheme="minorHAnsi" w:cstheme="minorHAnsi"/>
          <w:bCs/>
          <w:color w:val="000000" w:themeColor="text1"/>
          <w:szCs w:val="22"/>
          <w:lang w:val="en-GB"/>
        </w:rPr>
      </w:pPr>
    </w:p>
    <w:p w14:paraId="6EE9CB80" w14:textId="21F4387D" w:rsidR="009B6A4E" w:rsidRPr="00814716" w:rsidRDefault="00B7596B" w:rsidP="00D93C7D">
      <w:pPr>
        <w:ind w:left="720"/>
        <w:jc w:val="both"/>
        <w:rPr>
          <w:rFonts w:asciiTheme="minorHAnsi" w:hAnsiTheme="minorHAnsi" w:cstheme="minorHAnsi"/>
          <w:bCs/>
          <w:color w:val="000000" w:themeColor="text1"/>
          <w:sz w:val="22"/>
          <w:szCs w:val="22"/>
          <w:lang w:val="en-GB"/>
        </w:rPr>
      </w:pPr>
      <w:r>
        <w:rPr>
          <w:rFonts w:asciiTheme="minorHAnsi" w:hAnsiTheme="minorHAnsi" w:cstheme="minorHAnsi"/>
          <w:color w:val="000000" w:themeColor="text1"/>
          <w:sz w:val="22"/>
          <w:szCs w:val="22"/>
        </w:rPr>
        <w:t xml:space="preserve">26.2 </w:t>
      </w:r>
      <w:r w:rsidR="00BC0120" w:rsidRPr="00814716">
        <w:rPr>
          <w:rFonts w:asciiTheme="minorHAnsi" w:hAnsiTheme="minorHAnsi" w:cstheme="minorHAnsi"/>
          <w:color w:val="000000" w:themeColor="text1"/>
          <w:sz w:val="22"/>
          <w:szCs w:val="22"/>
        </w:rPr>
        <w:t xml:space="preserve">A substantially responsive </w:t>
      </w:r>
      <w:r w:rsidR="00BD1BF4" w:rsidRPr="00814716">
        <w:rPr>
          <w:rFonts w:asciiTheme="minorHAnsi" w:hAnsiTheme="minorHAnsi" w:cstheme="minorHAnsi"/>
          <w:color w:val="000000" w:themeColor="text1"/>
          <w:sz w:val="22"/>
          <w:szCs w:val="22"/>
        </w:rPr>
        <w:t>Bid</w:t>
      </w:r>
      <w:r w:rsidR="00BC0120" w:rsidRPr="00814716">
        <w:rPr>
          <w:rFonts w:asciiTheme="minorHAnsi" w:hAnsiTheme="minorHAnsi" w:cstheme="minorHAnsi"/>
          <w:color w:val="000000" w:themeColor="text1"/>
          <w:sz w:val="22"/>
          <w:szCs w:val="22"/>
        </w:rPr>
        <w:t xml:space="preserve"> is one that conforms to all the terms, conditions, and specifications of the </w:t>
      </w:r>
      <w:r w:rsidR="00BB49D1" w:rsidRPr="00814716">
        <w:rPr>
          <w:rFonts w:asciiTheme="minorHAnsi" w:hAnsiTheme="minorHAnsi" w:cstheme="minorHAnsi"/>
          <w:color w:val="000000" w:themeColor="text1"/>
          <w:sz w:val="22"/>
          <w:szCs w:val="22"/>
        </w:rPr>
        <w:t>ITB</w:t>
      </w:r>
      <w:r w:rsidR="00BC0120" w:rsidRPr="00814716">
        <w:rPr>
          <w:rFonts w:asciiTheme="minorHAnsi" w:hAnsiTheme="minorHAnsi" w:cstheme="minorHAnsi"/>
          <w:color w:val="000000" w:themeColor="text1"/>
          <w:sz w:val="22"/>
          <w:szCs w:val="22"/>
        </w:rPr>
        <w:t xml:space="preserve"> without material deviation, reservation, or omission.  </w:t>
      </w:r>
    </w:p>
    <w:p w14:paraId="1A30D667" w14:textId="77777777" w:rsidR="009B6A4E" w:rsidRPr="00814716" w:rsidRDefault="009B6A4E" w:rsidP="00D93C7D">
      <w:pPr>
        <w:ind w:left="720"/>
        <w:jc w:val="both"/>
        <w:rPr>
          <w:rFonts w:asciiTheme="minorHAnsi" w:hAnsiTheme="minorHAnsi" w:cstheme="minorHAnsi"/>
          <w:bCs/>
          <w:color w:val="000000" w:themeColor="text1"/>
          <w:sz w:val="22"/>
          <w:szCs w:val="22"/>
          <w:lang w:val="en-GB"/>
        </w:rPr>
      </w:pPr>
    </w:p>
    <w:p w14:paraId="5E9DEC48" w14:textId="4B95494E" w:rsidR="00BC0120" w:rsidRPr="00814716" w:rsidRDefault="00B7596B" w:rsidP="00D93C7D">
      <w:pPr>
        <w:ind w:left="720"/>
        <w:jc w:val="both"/>
        <w:rPr>
          <w:rFonts w:asciiTheme="minorHAnsi" w:hAnsiTheme="minorHAnsi" w:cstheme="minorHAnsi"/>
          <w:bCs/>
          <w:color w:val="000000" w:themeColor="text1"/>
          <w:sz w:val="22"/>
          <w:szCs w:val="22"/>
          <w:lang w:val="en-GB"/>
        </w:rPr>
      </w:pPr>
      <w:r>
        <w:rPr>
          <w:rFonts w:asciiTheme="minorHAnsi" w:hAnsiTheme="minorHAnsi" w:cstheme="minorHAnsi"/>
          <w:color w:val="000000" w:themeColor="text1"/>
          <w:sz w:val="22"/>
          <w:szCs w:val="22"/>
        </w:rPr>
        <w:t xml:space="preserve">26.3 </w:t>
      </w:r>
      <w:r w:rsidR="00BC0120" w:rsidRPr="00814716">
        <w:rPr>
          <w:rFonts w:asciiTheme="minorHAnsi" w:hAnsiTheme="minorHAnsi" w:cstheme="minorHAnsi"/>
          <w:color w:val="000000" w:themeColor="text1"/>
          <w:sz w:val="22"/>
          <w:szCs w:val="22"/>
        </w:rPr>
        <w:t xml:space="preserve">If a </w:t>
      </w:r>
      <w:r w:rsidR="00BD1BF4" w:rsidRPr="00814716">
        <w:rPr>
          <w:rFonts w:asciiTheme="minorHAnsi" w:hAnsiTheme="minorHAnsi" w:cstheme="minorHAnsi"/>
          <w:color w:val="000000" w:themeColor="text1"/>
          <w:sz w:val="22"/>
          <w:szCs w:val="22"/>
        </w:rPr>
        <w:t>Bid</w:t>
      </w:r>
      <w:r w:rsidR="00BC0120" w:rsidRPr="00814716">
        <w:rPr>
          <w:rFonts w:asciiTheme="minorHAnsi" w:hAnsiTheme="minorHAnsi" w:cstheme="minorHAnsi"/>
          <w:color w:val="000000" w:themeColor="text1"/>
          <w:sz w:val="22"/>
          <w:szCs w:val="22"/>
        </w:rPr>
        <w:t xml:space="preserve"> is not substantially responsive, it shall be rejected by </w:t>
      </w:r>
      <w:r w:rsidR="00666203">
        <w:rPr>
          <w:rFonts w:asciiTheme="minorHAnsi" w:hAnsiTheme="minorHAnsi" w:cstheme="minorHAnsi"/>
          <w:color w:val="000000" w:themeColor="text1"/>
          <w:sz w:val="22"/>
          <w:szCs w:val="22"/>
        </w:rPr>
        <w:t>MOIS</w:t>
      </w:r>
      <w:r w:rsidR="00BC0120" w:rsidRPr="00814716">
        <w:rPr>
          <w:rFonts w:asciiTheme="minorHAnsi" w:hAnsiTheme="minorHAnsi" w:cstheme="minorHAnsi"/>
          <w:color w:val="000000" w:themeColor="text1"/>
          <w:sz w:val="22"/>
          <w:szCs w:val="22"/>
        </w:rPr>
        <w:t xml:space="preserve"> and may not subsequently be made responsive by the </w:t>
      </w:r>
      <w:r w:rsidR="00FC6CFB" w:rsidRPr="00814716">
        <w:rPr>
          <w:rFonts w:asciiTheme="minorHAnsi" w:hAnsiTheme="minorHAnsi" w:cstheme="minorHAnsi"/>
          <w:color w:val="000000" w:themeColor="text1"/>
          <w:sz w:val="22"/>
          <w:szCs w:val="22"/>
        </w:rPr>
        <w:t>Bidder</w:t>
      </w:r>
      <w:r w:rsidR="00BC0120" w:rsidRPr="00814716">
        <w:rPr>
          <w:rFonts w:asciiTheme="minorHAnsi" w:hAnsiTheme="minorHAnsi" w:cstheme="minorHAnsi"/>
          <w:color w:val="000000" w:themeColor="text1"/>
          <w:sz w:val="22"/>
          <w:szCs w:val="22"/>
        </w:rPr>
        <w:t xml:space="preserve"> by correction of the material deviation, reservation, or omission.</w:t>
      </w:r>
    </w:p>
    <w:p w14:paraId="6B7E6F34" w14:textId="77777777" w:rsidR="00BC0120" w:rsidRPr="00814716" w:rsidRDefault="00BC0120" w:rsidP="00BC0120">
      <w:pPr>
        <w:pStyle w:val="Sub-ClauseText"/>
        <w:spacing w:before="0" w:after="0"/>
        <w:rPr>
          <w:rFonts w:asciiTheme="minorHAnsi" w:hAnsiTheme="minorHAnsi" w:cstheme="minorHAnsi"/>
          <w:color w:val="000000" w:themeColor="text1"/>
          <w:spacing w:val="0"/>
          <w:sz w:val="22"/>
          <w:szCs w:val="22"/>
        </w:rPr>
      </w:pPr>
    </w:p>
    <w:p w14:paraId="6C7D110E" w14:textId="77777777" w:rsidR="00BC0120" w:rsidRPr="00814716" w:rsidRDefault="00BC0120" w:rsidP="00B7596B">
      <w:pPr>
        <w:pStyle w:val="ListParagraph"/>
        <w:numPr>
          <w:ilvl w:val="0"/>
          <w:numId w:val="34"/>
        </w:numPr>
        <w:tabs>
          <w:tab w:val="left" w:pos="0"/>
        </w:tabs>
        <w:spacing w:line="240" w:lineRule="auto"/>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 xml:space="preserve">Nonconformities, </w:t>
      </w:r>
      <w:r w:rsidR="0069531E" w:rsidRPr="00814716">
        <w:rPr>
          <w:rFonts w:asciiTheme="minorHAnsi" w:hAnsiTheme="minorHAnsi" w:cstheme="minorHAnsi"/>
          <w:b/>
          <w:bCs/>
          <w:color w:val="000000" w:themeColor="text1"/>
          <w:szCs w:val="22"/>
          <w:lang w:val="en-GB"/>
        </w:rPr>
        <w:t xml:space="preserve">Reparable </w:t>
      </w:r>
      <w:r w:rsidRPr="00814716">
        <w:rPr>
          <w:rFonts w:asciiTheme="minorHAnsi" w:hAnsiTheme="minorHAnsi" w:cstheme="minorHAnsi"/>
          <w:b/>
          <w:bCs/>
          <w:color w:val="000000" w:themeColor="text1"/>
          <w:szCs w:val="22"/>
          <w:lang w:val="en-GB"/>
        </w:rPr>
        <w:t>Errors and Omissions</w:t>
      </w:r>
    </w:p>
    <w:p w14:paraId="150426F9" w14:textId="77777777" w:rsidR="00BC0120" w:rsidRPr="00814716" w:rsidRDefault="00BC0120" w:rsidP="00FB70A8">
      <w:pPr>
        <w:pStyle w:val="ListParagraph"/>
        <w:tabs>
          <w:tab w:val="left" w:pos="0"/>
        </w:tabs>
        <w:spacing w:line="240" w:lineRule="auto"/>
        <w:ind w:left="1440" w:hanging="720"/>
        <w:rPr>
          <w:rFonts w:asciiTheme="minorHAnsi" w:hAnsiTheme="minorHAnsi" w:cstheme="minorHAnsi"/>
          <w:bCs/>
          <w:color w:val="000000" w:themeColor="text1"/>
          <w:szCs w:val="22"/>
          <w:lang w:val="en-GB"/>
        </w:rPr>
      </w:pPr>
    </w:p>
    <w:p w14:paraId="5B57CCB0" w14:textId="77777777" w:rsidR="009B6A4E" w:rsidRPr="00814716" w:rsidRDefault="00BC0120" w:rsidP="00B7596B">
      <w:pPr>
        <w:pStyle w:val="ListParagraph"/>
        <w:numPr>
          <w:ilvl w:val="1"/>
          <w:numId w:val="34"/>
        </w:numPr>
        <w:tabs>
          <w:tab w:val="left" w:pos="0"/>
        </w:tabs>
        <w:spacing w:line="240" w:lineRule="auto"/>
        <w:ind w:left="1080"/>
        <w:jc w:val="both"/>
        <w:rPr>
          <w:rFonts w:asciiTheme="minorHAnsi" w:hAnsiTheme="minorHAnsi" w:cstheme="minorHAnsi"/>
          <w:bCs/>
          <w:color w:val="000000" w:themeColor="text1"/>
          <w:szCs w:val="22"/>
          <w:lang w:val="en-GB"/>
        </w:rPr>
      </w:pPr>
      <w:r w:rsidRPr="00814716">
        <w:rPr>
          <w:rFonts w:asciiTheme="minorHAnsi" w:hAnsiTheme="minorHAnsi" w:cstheme="minorHAnsi"/>
          <w:color w:val="000000" w:themeColor="text1"/>
          <w:szCs w:val="22"/>
        </w:rPr>
        <w:t xml:space="preserve">Provided that a </w:t>
      </w:r>
      <w:r w:rsidR="00BD1BF4" w:rsidRPr="00814716">
        <w:rPr>
          <w:rFonts w:asciiTheme="minorHAnsi" w:hAnsiTheme="minorHAnsi" w:cstheme="minorHAnsi"/>
          <w:color w:val="000000" w:themeColor="text1"/>
          <w:szCs w:val="22"/>
        </w:rPr>
        <w:t>Bid</w:t>
      </w:r>
      <w:r w:rsidRPr="00814716">
        <w:rPr>
          <w:rFonts w:asciiTheme="minorHAnsi" w:hAnsiTheme="minorHAnsi" w:cstheme="minorHAnsi"/>
          <w:color w:val="000000" w:themeColor="text1"/>
          <w:szCs w:val="22"/>
        </w:rPr>
        <w:t xml:space="preserve"> is substantially responsive, </w:t>
      </w:r>
      <w:r w:rsidR="00666203">
        <w:rPr>
          <w:rFonts w:asciiTheme="minorHAnsi" w:hAnsiTheme="minorHAnsi" w:cstheme="minorHAnsi"/>
          <w:color w:val="000000" w:themeColor="text1"/>
          <w:szCs w:val="22"/>
        </w:rPr>
        <w:t>MOIS</w:t>
      </w:r>
      <w:r w:rsidRPr="00814716">
        <w:rPr>
          <w:rFonts w:asciiTheme="minorHAnsi" w:hAnsiTheme="minorHAnsi" w:cstheme="minorHAnsi"/>
          <w:color w:val="000000" w:themeColor="text1"/>
          <w:szCs w:val="22"/>
        </w:rPr>
        <w:t xml:space="preserve"> may waive any non-conformities or omissions in the </w:t>
      </w:r>
      <w:r w:rsidR="00BD1BF4" w:rsidRPr="00814716">
        <w:rPr>
          <w:rFonts w:asciiTheme="minorHAnsi" w:hAnsiTheme="minorHAnsi" w:cstheme="minorHAnsi"/>
          <w:color w:val="000000" w:themeColor="text1"/>
          <w:szCs w:val="22"/>
        </w:rPr>
        <w:t>Bid</w:t>
      </w:r>
      <w:r w:rsidRPr="00814716">
        <w:rPr>
          <w:rFonts w:asciiTheme="minorHAnsi" w:hAnsiTheme="minorHAnsi" w:cstheme="minorHAnsi"/>
          <w:color w:val="000000" w:themeColor="text1"/>
          <w:szCs w:val="22"/>
        </w:rPr>
        <w:t xml:space="preserve"> that</w:t>
      </w:r>
      <w:r w:rsidR="003E7B7B" w:rsidRPr="00814716">
        <w:rPr>
          <w:rFonts w:asciiTheme="minorHAnsi" w:hAnsiTheme="minorHAnsi" w:cstheme="minorHAnsi"/>
          <w:color w:val="000000" w:themeColor="text1"/>
          <w:szCs w:val="22"/>
        </w:rPr>
        <w:t xml:space="preserve">, in the opinion of </w:t>
      </w:r>
      <w:r w:rsidR="00666203">
        <w:rPr>
          <w:rFonts w:asciiTheme="minorHAnsi" w:hAnsiTheme="minorHAnsi" w:cstheme="minorHAnsi"/>
          <w:color w:val="000000" w:themeColor="text1"/>
          <w:szCs w:val="22"/>
        </w:rPr>
        <w:t>MOIS</w:t>
      </w:r>
      <w:r w:rsidR="003E7B7B" w:rsidRPr="00814716">
        <w:rPr>
          <w:rFonts w:asciiTheme="minorHAnsi" w:hAnsiTheme="minorHAnsi" w:cstheme="minorHAnsi"/>
          <w:color w:val="000000" w:themeColor="text1"/>
          <w:szCs w:val="22"/>
        </w:rPr>
        <w:t>,</w:t>
      </w:r>
      <w:r w:rsidRPr="00814716">
        <w:rPr>
          <w:rFonts w:asciiTheme="minorHAnsi" w:hAnsiTheme="minorHAnsi" w:cstheme="minorHAnsi"/>
          <w:color w:val="000000" w:themeColor="text1"/>
          <w:szCs w:val="22"/>
        </w:rPr>
        <w:t xml:space="preserve"> do not constitute a material deviation.</w:t>
      </w:r>
    </w:p>
    <w:p w14:paraId="5254588C" w14:textId="77777777" w:rsidR="009B6A4E" w:rsidRPr="00814716" w:rsidRDefault="009B6A4E" w:rsidP="00751AA5">
      <w:pPr>
        <w:pStyle w:val="ListParagraph"/>
        <w:tabs>
          <w:tab w:val="left" w:pos="0"/>
        </w:tabs>
        <w:spacing w:line="240" w:lineRule="auto"/>
        <w:ind w:left="1080" w:hanging="360"/>
        <w:jc w:val="both"/>
        <w:rPr>
          <w:rFonts w:asciiTheme="minorHAnsi" w:hAnsiTheme="minorHAnsi" w:cstheme="minorHAnsi"/>
          <w:bCs/>
          <w:color w:val="000000" w:themeColor="text1"/>
          <w:szCs w:val="22"/>
          <w:lang w:val="en-GB"/>
        </w:rPr>
      </w:pPr>
    </w:p>
    <w:p w14:paraId="08D5E02F" w14:textId="77777777" w:rsidR="009B6A4E" w:rsidRPr="00814716" w:rsidRDefault="00BC0120" w:rsidP="00B7596B">
      <w:pPr>
        <w:pStyle w:val="ListParagraph"/>
        <w:numPr>
          <w:ilvl w:val="1"/>
          <w:numId w:val="34"/>
        </w:numPr>
        <w:tabs>
          <w:tab w:val="left" w:pos="0"/>
        </w:tabs>
        <w:spacing w:line="240" w:lineRule="auto"/>
        <w:ind w:left="1080"/>
        <w:jc w:val="both"/>
        <w:rPr>
          <w:rFonts w:asciiTheme="minorHAnsi" w:hAnsiTheme="minorHAnsi" w:cstheme="minorHAnsi"/>
          <w:bCs/>
          <w:color w:val="000000" w:themeColor="text1"/>
          <w:szCs w:val="22"/>
          <w:lang w:val="en-GB"/>
        </w:rPr>
      </w:pPr>
      <w:r w:rsidRPr="00814716">
        <w:rPr>
          <w:rFonts w:asciiTheme="minorHAnsi" w:hAnsiTheme="minorHAnsi" w:cstheme="minorHAnsi"/>
          <w:color w:val="000000" w:themeColor="text1"/>
          <w:szCs w:val="22"/>
        </w:rPr>
        <w:t xml:space="preserve">Provided that a </w:t>
      </w:r>
      <w:r w:rsidR="00BD1BF4" w:rsidRPr="00814716">
        <w:rPr>
          <w:rFonts w:asciiTheme="minorHAnsi" w:hAnsiTheme="minorHAnsi" w:cstheme="minorHAnsi"/>
          <w:color w:val="000000" w:themeColor="text1"/>
          <w:szCs w:val="22"/>
        </w:rPr>
        <w:t>Bid</w:t>
      </w:r>
      <w:r w:rsidRPr="00814716">
        <w:rPr>
          <w:rFonts w:asciiTheme="minorHAnsi" w:hAnsiTheme="minorHAnsi" w:cstheme="minorHAnsi"/>
          <w:color w:val="000000" w:themeColor="text1"/>
          <w:szCs w:val="22"/>
        </w:rPr>
        <w:t xml:space="preserve"> is substantially responsive, </w:t>
      </w:r>
      <w:r w:rsidR="00666203">
        <w:rPr>
          <w:rFonts w:asciiTheme="minorHAnsi" w:hAnsiTheme="minorHAnsi" w:cstheme="minorHAnsi"/>
          <w:color w:val="000000" w:themeColor="text1"/>
          <w:szCs w:val="22"/>
        </w:rPr>
        <w:t>MOIS</w:t>
      </w:r>
      <w:r w:rsidRPr="00814716">
        <w:rPr>
          <w:rFonts w:asciiTheme="minorHAnsi" w:hAnsiTheme="minorHAnsi" w:cstheme="minorHAnsi"/>
          <w:color w:val="000000" w:themeColor="text1"/>
          <w:szCs w:val="22"/>
        </w:rPr>
        <w:t xml:space="preserve"> may request the </w:t>
      </w:r>
      <w:r w:rsidR="00FC6CFB" w:rsidRPr="00814716">
        <w:rPr>
          <w:rFonts w:asciiTheme="minorHAnsi" w:hAnsiTheme="minorHAnsi" w:cstheme="minorHAnsi"/>
          <w:color w:val="000000" w:themeColor="text1"/>
          <w:szCs w:val="22"/>
        </w:rPr>
        <w:t>Bidder</w:t>
      </w:r>
      <w:r w:rsidRPr="00814716">
        <w:rPr>
          <w:rFonts w:asciiTheme="minorHAnsi" w:hAnsiTheme="minorHAnsi" w:cstheme="minorHAnsi"/>
          <w:color w:val="000000" w:themeColor="text1"/>
          <w:szCs w:val="22"/>
        </w:rPr>
        <w:t xml:space="preserve"> to submit the necessary information or documentation, within a reasonable period of time, to rectify nonmaterial nonconformities or omissions in the </w:t>
      </w:r>
      <w:r w:rsidR="00BD1BF4" w:rsidRPr="00814716">
        <w:rPr>
          <w:rFonts w:asciiTheme="minorHAnsi" w:hAnsiTheme="minorHAnsi" w:cstheme="minorHAnsi"/>
          <w:color w:val="000000" w:themeColor="text1"/>
          <w:szCs w:val="22"/>
        </w:rPr>
        <w:t>Bid</w:t>
      </w:r>
      <w:r w:rsidRPr="00814716">
        <w:rPr>
          <w:rFonts w:asciiTheme="minorHAnsi" w:hAnsiTheme="minorHAnsi" w:cstheme="minorHAnsi"/>
          <w:color w:val="000000" w:themeColor="text1"/>
          <w:szCs w:val="22"/>
        </w:rPr>
        <w:t xml:space="preserve"> related to documentation requirements.  Such omission shall not be related to any aspect of the price of the </w:t>
      </w:r>
      <w:r w:rsidR="00BD1BF4" w:rsidRPr="00814716">
        <w:rPr>
          <w:rFonts w:asciiTheme="minorHAnsi" w:hAnsiTheme="minorHAnsi" w:cstheme="minorHAnsi"/>
          <w:color w:val="000000" w:themeColor="text1"/>
          <w:szCs w:val="22"/>
        </w:rPr>
        <w:t>Bid</w:t>
      </w:r>
      <w:r w:rsidRPr="00814716">
        <w:rPr>
          <w:rFonts w:asciiTheme="minorHAnsi" w:hAnsiTheme="minorHAnsi" w:cstheme="minorHAnsi"/>
          <w:color w:val="000000" w:themeColor="text1"/>
          <w:szCs w:val="22"/>
        </w:rPr>
        <w:t xml:space="preserve">.  Failure of the </w:t>
      </w:r>
      <w:r w:rsidR="00FC6CFB" w:rsidRPr="00814716">
        <w:rPr>
          <w:rFonts w:asciiTheme="minorHAnsi" w:hAnsiTheme="minorHAnsi" w:cstheme="minorHAnsi"/>
          <w:color w:val="000000" w:themeColor="text1"/>
          <w:szCs w:val="22"/>
        </w:rPr>
        <w:t>Bidder</w:t>
      </w:r>
      <w:r w:rsidRPr="00814716">
        <w:rPr>
          <w:rFonts w:asciiTheme="minorHAnsi" w:hAnsiTheme="minorHAnsi" w:cstheme="minorHAnsi"/>
          <w:color w:val="000000" w:themeColor="text1"/>
          <w:szCs w:val="22"/>
        </w:rPr>
        <w:t xml:space="preserve"> to comply with the request may result in the rejection of its </w:t>
      </w:r>
      <w:r w:rsidR="00BD1BF4" w:rsidRPr="00814716">
        <w:rPr>
          <w:rFonts w:asciiTheme="minorHAnsi" w:hAnsiTheme="minorHAnsi" w:cstheme="minorHAnsi"/>
          <w:color w:val="000000" w:themeColor="text1"/>
          <w:szCs w:val="22"/>
        </w:rPr>
        <w:t>Bid</w:t>
      </w:r>
      <w:r w:rsidRPr="00814716">
        <w:rPr>
          <w:rFonts w:asciiTheme="minorHAnsi" w:hAnsiTheme="minorHAnsi" w:cstheme="minorHAnsi"/>
          <w:color w:val="000000" w:themeColor="text1"/>
          <w:szCs w:val="22"/>
        </w:rPr>
        <w:t>.</w:t>
      </w:r>
    </w:p>
    <w:p w14:paraId="10061F14" w14:textId="77777777" w:rsidR="009B6A4E" w:rsidRPr="00814716" w:rsidRDefault="009B6A4E" w:rsidP="00751AA5">
      <w:pPr>
        <w:tabs>
          <w:tab w:val="left" w:pos="0"/>
        </w:tabs>
        <w:ind w:left="1080" w:hanging="360"/>
        <w:jc w:val="both"/>
        <w:rPr>
          <w:rFonts w:asciiTheme="minorHAnsi" w:hAnsiTheme="minorHAnsi" w:cstheme="minorHAnsi"/>
          <w:bCs/>
          <w:color w:val="000000" w:themeColor="text1"/>
          <w:szCs w:val="22"/>
          <w:lang w:val="en-GB"/>
        </w:rPr>
      </w:pPr>
    </w:p>
    <w:p w14:paraId="55E2F7FD" w14:textId="77777777" w:rsidR="00BC0120" w:rsidRPr="00814716" w:rsidRDefault="00BC0120" w:rsidP="00B7596B">
      <w:pPr>
        <w:pStyle w:val="ListParagraph"/>
        <w:numPr>
          <w:ilvl w:val="1"/>
          <w:numId w:val="34"/>
        </w:numPr>
        <w:tabs>
          <w:tab w:val="left" w:pos="0"/>
        </w:tabs>
        <w:spacing w:line="240" w:lineRule="auto"/>
        <w:ind w:left="1080"/>
        <w:jc w:val="both"/>
        <w:rPr>
          <w:rFonts w:asciiTheme="minorHAnsi" w:hAnsiTheme="minorHAnsi" w:cstheme="minorHAnsi"/>
          <w:bCs/>
          <w:color w:val="000000" w:themeColor="text1"/>
          <w:szCs w:val="22"/>
          <w:lang w:val="en-GB"/>
        </w:rPr>
      </w:pPr>
      <w:r w:rsidRPr="00814716">
        <w:rPr>
          <w:rFonts w:asciiTheme="minorHAnsi" w:hAnsiTheme="minorHAnsi" w:cstheme="minorHAnsi"/>
          <w:color w:val="000000" w:themeColor="text1"/>
          <w:szCs w:val="22"/>
        </w:rPr>
        <w:t xml:space="preserve">Provided that the </w:t>
      </w:r>
      <w:r w:rsidR="00BD1BF4" w:rsidRPr="00814716">
        <w:rPr>
          <w:rFonts w:asciiTheme="minorHAnsi" w:hAnsiTheme="minorHAnsi" w:cstheme="minorHAnsi"/>
          <w:color w:val="000000" w:themeColor="text1"/>
          <w:szCs w:val="22"/>
        </w:rPr>
        <w:t>Bid</w:t>
      </w:r>
      <w:r w:rsidRPr="00814716">
        <w:rPr>
          <w:rFonts w:asciiTheme="minorHAnsi" w:hAnsiTheme="minorHAnsi" w:cstheme="minorHAnsi"/>
          <w:color w:val="000000" w:themeColor="text1"/>
          <w:szCs w:val="22"/>
        </w:rPr>
        <w:t xml:space="preserve"> is substantially responsive, </w:t>
      </w:r>
      <w:r w:rsidR="00666203">
        <w:rPr>
          <w:rFonts w:asciiTheme="minorHAnsi" w:hAnsiTheme="minorHAnsi" w:cstheme="minorHAnsi"/>
          <w:color w:val="000000" w:themeColor="text1"/>
          <w:szCs w:val="22"/>
        </w:rPr>
        <w:t>MOIS</w:t>
      </w:r>
      <w:r w:rsidRPr="00814716">
        <w:rPr>
          <w:rFonts w:asciiTheme="minorHAnsi" w:hAnsiTheme="minorHAnsi" w:cstheme="minorHAnsi"/>
          <w:color w:val="000000" w:themeColor="text1"/>
          <w:szCs w:val="22"/>
        </w:rPr>
        <w:t xml:space="preserve"> shall correct arithmetical errors </w:t>
      </w:r>
      <w:r w:rsidR="00DA46B1" w:rsidRPr="00814716">
        <w:rPr>
          <w:rFonts w:asciiTheme="minorHAnsi" w:hAnsiTheme="minorHAnsi" w:cstheme="minorHAnsi"/>
          <w:color w:val="000000" w:themeColor="text1"/>
          <w:szCs w:val="22"/>
        </w:rPr>
        <w:t>as follows</w:t>
      </w:r>
      <w:r w:rsidRPr="00814716">
        <w:rPr>
          <w:rFonts w:asciiTheme="minorHAnsi" w:hAnsiTheme="minorHAnsi" w:cstheme="minorHAnsi"/>
          <w:color w:val="000000" w:themeColor="text1"/>
          <w:szCs w:val="22"/>
        </w:rPr>
        <w:t>:</w:t>
      </w:r>
    </w:p>
    <w:p w14:paraId="7F5087D0" w14:textId="77777777" w:rsidR="00BC0120" w:rsidRPr="00814716" w:rsidRDefault="00BC0120" w:rsidP="009B6A4E">
      <w:pPr>
        <w:ind w:left="1440" w:hanging="720"/>
        <w:jc w:val="both"/>
        <w:rPr>
          <w:rFonts w:asciiTheme="minorHAnsi" w:hAnsiTheme="minorHAnsi" w:cstheme="minorHAnsi"/>
          <w:bCs/>
          <w:color w:val="000000" w:themeColor="text1"/>
          <w:szCs w:val="22"/>
          <w:lang w:val="en-GB"/>
        </w:rPr>
      </w:pPr>
    </w:p>
    <w:p w14:paraId="4F772DC6" w14:textId="6E85BC09" w:rsidR="00BC0120" w:rsidRPr="00814716" w:rsidRDefault="00BC0120" w:rsidP="008E2B9E">
      <w:pPr>
        <w:pStyle w:val="Heading3"/>
        <w:numPr>
          <w:ilvl w:val="0"/>
          <w:numId w:val="15"/>
        </w:numPr>
        <w:ind w:left="1530"/>
        <w:rPr>
          <w:rFonts w:asciiTheme="minorHAnsi" w:hAnsiTheme="minorHAnsi" w:cstheme="minorHAnsi"/>
          <w:b w:val="0"/>
          <w:color w:val="000000" w:themeColor="text1"/>
        </w:rPr>
      </w:pPr>
      <w:r w:rsidRPr="00814716">
        <w:rPr>
          <w:rFonts w:asciiTheme="minorHAnsi" w:hAnsiTheme="minorHAnsi" w:cstheme="minorHAnsi"/>
          <w:b w:val="0"/>
          <w:color w:val="000000" w:themeColor="text1"/>
        </w:rPr>
        <w:t xml:space="preserve">if there is a discrepancy between the unit price and the </w:t>
      </w:r>
      <w:r w:rsidR="001D42E3" w:rsidRPr="00814716">
        <w:rPr>
          <w:rFonts w:asciiTheme="minorHAnsi" w:hAnsiTheme="minorHAnsi" w:cstheme="minorHAnsi"/>
          <w:b w:val="0"/>
          <w:color w:val="000000" w:themeColor="text1"/>
        </w:rPr>
        <w:t>line-item</w:t>
      </w:r>
      <w:r w:rsidRPr="00814716">
        <w:rPr>
          <w:rFonts w:asciiTheme="minorHAnsi" w:hAnsiTheme="minorHAnsi" w:cstheme="minorHAnsi"/>
          <w:b w:val="0"/>
          <w:color w:val="000000" w:themeColor="text1"/>
        </w:rPr>
        <w:t xml:space="preserve"> total that is obtained by multiplying the unit price by the quantity, the unit price shall prevail and the line item total shall be corrected, unless in the opinion of </w:t>
      </w:r>
      <w:r w:rsidR="00666203">
        <w:rPr>
          <w:rFonts w:asciiTheme="minorHAnsi" w:hAnsiTheme="minorHAnsi" w:cstheme="minorHAnsi"/>
          <w:b w:val="0"/>
          <w:color w:val="000000" w:themeColor="text1"/>
        </w:rPr>
        <w:t>MOIS</w:t>
      </w:r>
      <w:r w:rsidRPr="00814716">
        <w:rPr>
          <w:rFonts w:asciiTheme="minorHAnsi" w:hAnsiTheme="minorHAnsi" w:cstheme="minorHAnsi"/>
          <w:b w:val="0"/>
          <w:color w:val="000000" w:themeColor="text1"/>
        </w:rPr>
        <w:t xml:space="preserve"> there is an obvious misplacement of the decimal point in the unit price, in which case the line item total as quoted shall govern and the unit price shall be corrected;</w:t>
      </w:r>
    </w:p>
    <w:p w14:paraId="2A23DE78" w14:textId="4E539136" w:rsidR="00BC0120" w:rsidRPr="00814716" w:rsidRDefault="00BC0120" w:rsidP="008E2B9E">
      <w:pPr>
        <w:pStyle w:val="Heading3"/>
        <w:numPr>
          <w:ilvl w:val="0"/>
          <w:numId w:val="15"/>
        </w:numPr>
        <w:ind w:left="1530"/>
        <w:rPr>
          <w:rFonts w:asciiTheme="minorHAnsi" w:hAnsiTheme="minorHAnsi" w:cstheme="minorHAnsi"/>
          <w:b w:val="0"/>
          <w:color w:val="000000" w:themeColor="text1"/>
        </w:rPr>
      </w:pPr>
      <w:r w:rsidRPr="00814716">
        <w:rPr>
          <w:rFonts w:asciiTheme="minorHAnsi" w:hAnsiTheme="minorHAnsi" w:cstheme="minorHAnsi"/>
          <w:b w:val="0"/>
          <w:color w:val="000000" w:themeColor="text1"/>
        </w:rPr>
        <w:t xml:space="preserve">if there is an error in a total corresponding to the addition or subtraction of subtotals, the subtotals shall </w:t>
      </w:r>
      <w:r w:rsidR="001D42E3" w:rsidRPr="00814716">
        <w:rPr>
          <w:rFonts w:asciiTheme="minorHAnsi" w:hAnsiTheme="minorHAnsi" w:cstheme="minorHAnsi"/>
          <w:b w:val="0"/>
          <w:color w:val="000000" w:themeColor="text1"/>
        </w:rPr>
        <w:t>prevail,</w:t>
      </w:r>
      <w:r w:rsidRPr="00814716">
        <w:rPr>
          <w:rFonts w:asciiTheme="minorHAnsi" w:hAnsiTheme="minorHAnsi" w:cstheme="minorHAnsi"/>
          <w:b w:val="0"/>
          <w:color w:val="000000" w:themeColor="text1"/>
        </w:rPr>
        <w:t xml:space="preserve"> and the total shall be corrected; and</w:t>
      </w:r>
    </w:p>
    <w:p w14:paraId="3D1A7DC2" w14:textId="77777777" w:rsidR="00BC0120" w:rsidRPr="00814716" w:rsidRDefault="00BC0120" w:rsidP="008E2B9E">
      <w:pPr>
        <w:pStyle w:val="Heading3"/>
        <w:numPr>
          <w:ilvl w:val="0"/>
          <w:numId w:val="15"/>
        </w:numPr>
        <w:ind w:left="1530"/>
        <w:rPr>
          <w:rFonts w:asciiTheme="minorHAnsi" w:hAnsiTheme="minorHAnsi" w:cstheme="minorHAnsi"/>
          <w:b w:val="0"/>
          <w:color w:val="000000" w:themeColor="text1"/>
        </w:rPr>
      </w:pPr>
      <w:r w:rsidRPr="00814716">
        <w:rPr>
          <w:rFonts w:asciiTheme="minorHAnsi" w:hAnsiTheme="minorHAnsi" w:cstheme="minorHAnsi"/>
          <w:b w:val="0"/>
          <w:color w:val="000000" w:themeColor="text1"/>
        </w:rPr>
        <w:t>if there is a discrepancy between words and figures, the amount in words shall prevail, unless the amount expressed in words is related to an arithmetic error, in which case the amount in figures shall prevail subject to the above.</w:t>
      </w:r>
    </w:p>
    <w:p w14:paraId="3C573EFD" w14:textId="77777777" w:rsidR="00BC0120" w:rsidRPr="00814716" w:rsidRDefault="00BC0120" w:rsidP="00BC0120">
      <w:pPr>
        <w:rPr>
          <w:rFonts w:asciiTheme="minorHAnsi" w:hAnsiTheme="minorHAnsi" w:cstheme="minorHAnsi"/>
          <w:color w:val="000000" w:themeColor="text1"/>
          <w:sz w:val="22"/>
          <w:szCs w:val="22"/>
        </w:rPr>
      </w:pPr>
    </w:p>
    <w:p w14:paraId="7A183CA2" w14:textId="77777777" w:rsidR="00902D41" w:rsidRPr="00FC6A49" w:rsidRDefault="00BC0120" w:rsidP="00B7596B">
      <w:pPr>
        <w:pStyle w:val="ListParagraph"/>
        <w:numPr>
          <w:ilvl w:val="1"/>
          <w:numId w:val="34"/>
        </w:numPr>
        <w:spacing w:line="240" w:lineRule="auto"/>
        <w:ind w:left="1080"/>
        <w:jc w:val="both"/>
        <w:rPr>
          <w:rFonts w:asciiTheme="minorHAnsi" w:hAnsiTheme="minorHAnsi" w:cstheme="minorHAnsi"/>
          <w:color w:val="000000" w:themeColor="text1"/>
          <w:szCs w:val="22"/>
        </w:rPr>
      </w:pPr>
      <w:r w:rsidRPr="00814716">
        <w:rPr>
          <w:rFonts w:asciiTheme="minorHAnsi" w:hAnsiTheme="minorHAnsi" w:cstheme="minorHAnsi"/>
          <w:color w:val="000000" w:themeColor="text1"/>
          <w:szCs w:val="22"/>
        </w:rPr>
        <w:t xml:space="preserve">If the </w:t>
      </w:r>
      <w:r w:rsidR="00FC6CFB" w:rsidRPr="00814716">
        <w:rPr>
          <w:rFonts w:asciiTheme="minorHAnsi" w:hAnsiTheme="minorHAnsi" w:cstheme="minorHAnsi"/>
          <w:color w:val="000000" w:themeColor="text1"/>
          <w:szCs w:val="22"/>
        </w:rPr>
        <w:t>Bidder</w:t>
      </w:r>
      <w:r w:rsidRPr="00814716">
        <w:rPr>
          <w:rFonts w:asciiTheme="minorHAnsi" w:hAnsiTheme="minorHAnsi" w:cstheme="minorHAnsi"/>
          <w:color w:val="000000" w:themeColor="text1"/>
          <w:szCs w:val="22"/>
        </w:rPr>
        <w:t xml:space="preserve"> does not accept the correction of errors</w:t>
      </w:r>
      <w:r w:rsidR="00186E86" w:rsidRPr="00814716">
        <w:rPr>
          <w:rFonts w:asciiTheme="minorHAnsi" w:hAnsiTheme="minorHAnsi" w:cstheme="minorHAnsi"/>
          <w:color w:val="000000" w:themeColor="text1"/>
          <w:szCs w:val="22"/>
        </w:rPr>
        <w:t xml:space="preserve"> made by </w:t>
      </w:r>
      <w:r w:rsidR="00666203">
        <w:rPr>
          <w:rFonts w:asciiTheme="minorHAnsi" w:hAnsiTheme="minorHAnsi" w:cstheme="minorHAnsi"/>
          <w:color w:val="000000" w:themeColor="text1"/>
          <w:szCs w:val="22"/>
        </w:rPr>
        <w:t>MOIS</w:t>
      </w:r>
      <w:r w:rsidRPr="00814716">
        <w:rPr>
          <w:rFonts w:asciiTheme="minorHAnsi" w:hAnsiTheme="minorHAnsi" w:cstheme="minorHAnsi"/>
          <w:color w:val="000000" w:themeColor="text1"/>
          <w:szCs w:val="22"/>
        </w:rPr>
        <w:t xml:space="preserve">, its </w:t>
      </w:r>
      <w:r w:rsidR="00BD1BF4" w:rsidRPr="00814716">
        <w:rPr>
          <w:rFonts w:asciiTheme="minorHAnsi" w:hAnsiTheme="minorHAnsi" w:cstheme="minorHAnsi"/>
          <w:color w:val="000000" w:themeColor="text1"/>
          <w:szCs w:val="22"/>
        </w:rPr>
        <w:t>Bid</w:t>
      </w:r>
      <w:r w:rsidRPr="00814716">
        <w:rPr>
          <w:rFonts w:asciiTheme="minorHAnsi" w:hAnsiTheme="minorHAnsi" w:cstheme="minorHAnsi"/>
          <w:color w:val="000000" w:themeColor="text1"/>
          <w:szCs w:val="22"/>
        </w:rPr>
        <w:t xml:space="preserve"> shall be rejected</w:t>
      </w:r>
      <w:r w:rsidR="00186E86" w:rsidRPr="00814716">
        <w:rPr>
          <w:rFonts w:asciiTheme="minorHAnsi" w:hAnsiTheme="minorHAnsi" w:cstheme="minorHAnsi"/>
          <w:color w:val="000000" w:themeColor="text1"/>
          <w:szCs w:val="22"/>
        </w:rPr>
        <w:t>.</w:t>
      </w:r>
    </w:p>
    <w:p w14:paraId="0EDB130F" w14:textId="77777777" w:rsidR="00741BAE" w:rsidRPr="00814716" w:rsidRDefault="00741BAE" w:rsidP="00902D41">
      <w:pPr>
        <w:ind w:left="777" w:hanging="777"/>
        <w:jc w:val="both"/>
        <w:rPr>
          <w:rFonts w:asciiTheme="minorHAnsi" w:hAnsiTheme="minorHAnsi" w:cstheme="minorHAnsi"/>
          <w:color w:val="000000" w:themeColor="text1"/>
          <w:sz w:val="22"/>
          <w:szCs w:val="22"/>
        </w:rPr>
      </w:pPr>
    </w:p>
    <w:p w14:paraId="0576D1D6" w14:textId="77777777" w:rsidR="00D43197" w:rsidRPr="00814716" w:rsidRDefault="005B799A" w:rsidP="005B5BC2">
      <w:pPr>
        <w:ind w:left="360" w:hanging="360"/>
        <w:rPr>
          <w:rFonts w:asciiTheme="minorHAnsi" w:hAnsiTheme="minorHAnsi" w:cstheme="minorHAnsi"/>
          <w:b/>
          <w:bCs/>
          <w:color w:val="000000" w:themeColor="text1"/>
          <w:sz w:val="28"/>
          <w:szCs w:val="28"/>
          <w:lang w:val="en-GB"/>
        </w:rPr>
      </w:pPr>
      <w:bookmarkStart w:id="1" w:name="_Toc172356927"/>
      <w:r w:rsidRPr="00814716">
        <w:rPr>
          <w:rFonts w:asciiTheme="minorHAnsi" w:hAnsiTheme="minorHAnsi" w:cstheme="minorHAnsi"/>
          <w:b/>
          <w:bCs/>
          <w:color w:val="000000" w:themeColor="text1"/>
          <w:sz w:val="28"/>
          <w:szCs w:val="28"/>
          <w:lang w:val="en-GB"/>
        </w:rPr>
        <w:t xml:space="preserve">F. </w:t>
      </w:r>
      <w:r w:rsidR="009505FB" w:rsidRPr="00814716">
        <w:rPr>
          <w:rFonts w:asciiTheme="minorHAnsi" w:hAnsiTheme="minorHAnsi" w:cstheme="minorHAnsi"/>
          <w:b/>
          <w:bCs/>
          <w:color w:val="000000" w:themeColor="text1"/>
          <w:sz w:val="28"/>
          <w:szCs w:val="28"/>
          <w:lang w:val="en-GB"/>
        </w:rPr>
        <w:t>A</w:t>
      </w:r>
      <w:bookmarkEnd w:id="1"/>
      <w:r w:rsidR="00B50A29" w:rsidRPr="00814716">
        <w:rPr>
          <w:rFonts w:asciiTheme="minorHAnsi" w:hAnsiTheme="minorHAnsi" w:cstheme="minorHAnsi"/>
          <w:b/>
          <w:bCs/>
          <w:color w:val="000000" w:themeColor="text1"/>
          <w:sz w:val="28"/>
          <w:szCs w:val="28"/>
          <w:lang w:val="en-GB"/>
        </w:rPr>
        <w:t>WARD OF CONTRACT</w:t>
      </w:r>
    </w:p>
    <w:p w14:paraId="3A5CB8BD" w14:textId="77777777" w:rsidR="00975680" w:rsidRPr="00814716" w:rsidRDefault="00975680" w:rsidP="00357EE9">
      <w:pPr>
        <w:ind w:left="630"/>
        <w:rPr>
          <w:rFonts w:asciiTheme="minorHAnsi" w:hAnsiTheme="minorHAnsi" w:cstheme="minorHAnsi"/>
          <w:b/>
          <w:color w:val="000000" w:themeColor="text1"/>
          <w:sz w:val="22"/>
          <w:szCs w:val="22"/>
          <w:u w:val="single"/>
        </w:rPr>
      </w:pPr>
    </w:p>
    <w:p w14:paraId="1227F4C4" w14:textId="77777777" w:rsidR="00B80E6A" w:rsidRPr="00814716" w:rsidRDefault="00754329" w:rsidP="00B7596B">
      <w:pPr>
        <w:pStyle w:val="ListParagraph"/>
        <w:numPr>
          <w:ilvl w:val="0"/>
          <w:numId w:val="34"/>
        </w:numPr>
        <w:tabs>
          <w:tab w:val="left" w:pos="0"/>
        </w:tabs>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Right to Accept</w:t>
      </w:r>
      <w:r w:rsidR="00D610FE" w:rsidRPr="00814716">
        <w:rPr>
          <w:rFonts w:asciiTheme="minorHAnsi" w:hAnsiTheme="minorHAnsi" w:cstheme="minorHAnsi"/>
          <w:b/>
          <w:bCs/>
          <w:color w:val="000000" w:themeColor="text1"/>
          <w:szCs w:val="22"/>
          <w:lang w:val="en-GB"/>
        </w:rPr>
        <w:t xml:space="preserve">, Reject, or Render Non-Responsive </w:t>
      </w:r>
      <w:r w:rsidR="000B1C1D" w:rsidRPr="00814716">
        <w:rPr>
          <w:rFonts w:asciiTheme="minorHAnsi" w:hAnsiTheme="minorHAnsi" w:cstheme="minorHAnsi"/>
          <w:b/>
          <w:bCs/>
          <w:color w:val="000000" w:themeColor="text1"/>
          <w:szCs w:val="22"/>
          <w:lang w:val="en-GB"/>
        </w:rPr>
        <w:t xml:space="preserve">Any or All </w:t>
      </w:r>
      <w:r w:rsidR="00337791" w:rsidRPr="00814716">
        <w:rPr>
          <w:rFonts w:asciiTheme="minorHAnsi" w:hAnsiTheme="minorHAnsi" w:cstheme="minorHAnsi"/>
          <w:b/>
          <w:bCs/>
          <w:color w:val="000000" w:themeColor="text1"/>
          <w:szCs w:val="22"/>
          <w:lang w:val="en-GB"/>
        </w:rPr>
        <w:t>Bid</w:t>
      </w:r>
    </w:p>
    <w:p w14:paraId="21E5CF55" w14:textId="77777777" w:rsidR="00105CA9" w:rsidRPr="00814716" w:rsidRDefault="00105CA9" w:rsidP="00357EE9">
      <w:pPr>
        <w:ind w:left="360"/>
        <w:jc w:val="both"/>
        <w:rPr>
          <w:rFonts w:asciiTheme="minorHAnsi" w:hAnsiTheme="minorHAnsi" w:cstheme="minorHAnsi"/>
          <w:color w:val="000000" w:themeColor="text1"/>
          <w:sz w:val="22"/>
          <w:szCs w:val="22"/>
          <w:lang w:val="en-GB"/>
        </w:rPr>
      </w:pPr>
    </w:p>
    <w:p w14:paraId="084FB857" w14:textId="07A75359" w:rsidR="00F50130" w:rsidRPr="00AD6B44" w:rsidRDefault="00666203" w:rsidP="00B7596B">
      <w:pPr>
        <w:ind w:left="720"/>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MOIS</w:t>
      </w:r>
      <w:r w:rsidR="000B1C1D" w:rsidRPr="00814716">
        <w:rPr>
          <w:rFonts w:asciiTheme="minorHAnsi" w:hAnsiTheme="minorHAnsi" w:cstheme="minorHAnsi"/>
          <w:color w:val="000000" w:themeColor="text1"/>
          <w:sz w:val="22"/>
          <w:szCs w:val="22"/>
          <w:lang w:val="en-GB"/>
        </w:rPr>
        <w:t xml:space="preserve"> reserves the right to accept or reject any </w:t>
      </w:r>
      <w:r w:rsidR="00BD1BF4" w:rsidRPr="00814716">
        <w:rPr>
          <w:rFonts w:asciiTheme="minorHAnsi" w:hAnsiTheme="minorHAnsi" w:cstheme="minorHAnsi"/>
          <w:color w:val="000000" w:themeColor="text1"/>
          <w:sz w:val="22"/>
          <w:szCs w:val="22"/>
          <w:lang w:val="en-GB"/>
        </w:rPr>
        <w:t>Bid</w:t>
      </w:r>
      <w:r w:rsidR="000B1C1D" w:rsidRPr="00814716">
        <w:rPr>
          <w:rFonts w:asciiTheme="minorHAnsi" w:hAnsiTheme="minorHAnsi" w:cstheme="minorHAnsi"/>
          <w:color w:val="000000" w:themeColor="text1"/>
          <w:sz w:val="22"/>
          <w:szCs w:val="22"/>
          <w:lang w:val="en-GB"/>
        </w:rPr>
        <w:t>,</w:t>
      </w:r>
      <w:r w:rsidR="00D610FE" w:rsidRPr="00814716">
        <w:rPr>
          <w:rFonts w:asciiTheme="minorHAnsi" w:hAnsiTheme="minorHAnsi" w:cstheme="minorHAnsi"/>
          <w:color w:val="000000" w:themeColor="text1"/>
          <w:sz w:val="22"/>
          <w:szCs w:val="22"/>
          <w:lang w:val="en-GB"/>
        </w:rPr>
        <w:t xml:space="preserve"> to render any or all </w:t>
      </w:r>
      <w:r w:rsidR="00C21A81" w:rsidRPr="00814716">
        <w:rPr>
          <w:rFonts w:asciiTheme="minorHAnsi" w:hAnsiTheme="minorHAnsi" w:cstheme="minorHAnsi"/>
          <w:color w:val="000000" w:themeColor="text1"/>
          <w:sz w:val="22"/>
          <w:szCs w:val="22"/>
          <w:lang w:val="en-GB"/>
        </w:rPr>
        <w:t xml:space="preserve">of the </w:t>
      </w:r>
      <w:r w:rsidR="00337791" w:rsidRPr="00814716">
        <w:rPr>
          <w:rFonts w:asciiTheme="minorHAnsi" w:hAnsiTheme="minorHAnsi" w:cstheme="minorHAnsi"/>
          <w:color w:val="000000" w:themeColor="text1"/>
          <w:sz w:val="22"/>
          <w:szCs w:val="22"/>
          <w:lang w:val="en-GB"/>
        </w:rPr>
        <w:t>Bid</w:t>
      </w:r>
      <w:r w:rsidR="00C21A81" w:rsidRPr="00814716">
        <w:rPr>
          <w:rFonts w:asciiTheme="minorHAnsi" w:hAnsiTheme="minorHAnsi" w:cstheme="minorHAnsi"/>
          <w:color w:val="000000" w:themeColor="text1"/>
          <w:sz w:val="22"/>
          <w:szCs w:val="22"/>
          <w:lang w:val="en-GB"/>
        </w:rPr>
        <w:t>s</w:t>
      </w:r>
      <w:r w:rsidR="00D610FE" w:rsidRPr="00814716">
        <w:rPr>
          <w:rFonts w:asciiTheme="minorHAnsi" w:hAnsiTheme="minorHAnsi" w:cstheme="minorHAnsi"/>
          <w:color w:val="000000" w:themeColor="text1"/>
          <w:sz w:val="22"/>
          <w:szCs w:val="22"/>
          <w:lang w:val="en-GB"/>
        </w:rPr>
        <w:t xml:space="preserve"> as non-</w:t>
      </w:r>
      <w:r w:rsidR="00D610FE" w:rsidRPr="00814716">
        <w:rPr>
          <w:rFonts w:asciiTheme="minorHAnsi" w:hAnsiTheme="minorHAnsi" w:cstheme="minorHAnsi"/>
          <w:color w:val="000000" w:themeColor="text1"/>
          <w:sz w:val="22"/>
          <w:szCs w:val="22"/>
          <w:lang w:val="en-GB"/>
        </w:rPr>
        <w:lastRenderedPageBreak/>
        <w:t>responsive,</w:t>
      </w:r>
      <w:r w:rsidR="000B1C1D" w:rsidRPr="00814716">
        <w:rPr>
          <w:rFonts w:asciiTheme="minorHAnsi" w:hAnsiTheme="minorHAnsi" w:cstheme="minorHAnsi"/>
          <w:color w:val="000000" w:themeColor="text1"/>
          <w:sz w:val="22"/>
          <w:szCs w:val="22"/>
          <w:lang w:val="en-GB"/>
        </w:rPr>
        <w:t xml:space="preserve"> and to reject all </w:t>
      </w:r>
      <w:r w:rsidR="00337791" w:rsidRPr="00814716">
        <w:rPr>
          <w:rFonts w:asciiTheme="minorHAnsi" w:hAnsiTheme="minorHAnsi" w:cstheme="minorHAnsi"/>
          <w:color w:val="000000" w:themeColor="text1"/>
          <w:sz w:val="22"/>
          <w:szCs w:val="22"/>
          <w:lang w:val="en-GB"/>
        </w:rPr>
        <w:t>Bid</w:t>
      </w:r>
      <w:r w:rsidR="00600847" w:rsidRPr="00814716">
        <w:rPr>
          <w:rFonts w:asciiTheme="minorHAnsi" w:hAnsiTheme="minorHAnsi" w:cstheme="minorHAnsi"/>
          <w:color w:val="000000" w:themeColor="text1"/>
          <w:sz w:val="22"/>
          <w:szCs w:val="22"/>
          <w:lang w:val="en-GB"/>
        </w:rPr>
        <w:t>s</w:t>
      </w:r>
      <w:r w:rsidR="000B1C1D" w:rsidRPr="00814716">
        <w:rPr>
          <w:rFonts w:asciiTheme="minorHAnsi" w:hAnsiTheme="minorHAnsi" w:cstheme="minorHAnsi"/>
          <w:color w:val="000000" w:themeColor="text1"/>
          <w:sz w:val="22"/>
          <w:szCs w:val="22"/>
          <w:lang w:val="en-GB"/>
        </w:rPr>
        <w:t xml:space="preserve"> at any time prior to award of contract, without incurring any liability, or obligation to inform the affected </w:t>
      </w:r>
      <w:r w:rsidR="00FC6CFB" w:rsidRPr="00814716">
        <w:rPr>
          <w:rFonts w:asciiTheme="minorHAnsi" w:hAnsiTheme="minorHAnsi" w:cstheme="minorHAnsi"/>
          <w:color w:val="000000" w:themeColor="text1"/>
          <w:sz w:val="22"/>
          <w:szCs w:val="22"/>
          <w:lang w:val="en-GB"/>
        </w:rPr>
        <w:t>Bidder</w:t>
      </w:r>
      <w:r w:rsidR="000B1C1D" w:rsidRPr="00814716">
        <w:rPr>
          <w:rFonts w:asciiTheme="minorHAnsi" w:hAnsiTheme="minorHAnsi" w:cstheme="minorHAnsi"/>
          <w:color w:val="000000" w:themeColor="text1"/>
          <w:sz w:val="22"/>
          <w:szCs w:val="22"/>
          <w:lang w:val="en-GB"/>
        </w:rPr>
        <w:t xml:space="preserve">(s) of the grounds for </w:t>
      </w:r>
      <w:r w:rsidRPr="00AD6B44">
        <w:rPr>
          <w:rFonts w:asciiTheme="minorHAnsi" w:hAnsiTheme="minorHAnsi" w:cstheme="minorHAnsi"/>
          <w:color w:val="000000" w:themeColor="text1"/>
          <w:sz w:val="22"/>
          <w:szCs w:val="22"/>
          <w:lang w:val="en-GB"/>
        </w:rPr>
        <w:t>MOIS</w:t>
      </w:r>
      <w:r w:rsidR="000B1C1D" w:rsidRPr="00AD6B44">
        <w:rPr>
          <w:rFonts w:asciiTheme="minorHAnsi" w:hAnsiTheme="minorHAnsi" w:cstheme="minorHAnsi"/>
          <w:color w:val="000000" w:themeColor="text1"/>
          <w:sz w:val="22"/>
          <w:szCs w:val="22"/>
          <w:lang w:val="en-GB"/>
        </w:rPr>
        <w:t xml:space="preserve">’s action.  </w:t>
      </w:r>
      <w:r w:rsidR="00C21A81" w:rsidRPr="00AD6B44">
        <w:rPr>
          <w:rFonts w:asciiTheme="minorHAnsi" w:hAnsiTheme="minorHAnsi" w:cstheme="minorHAnsi"/>
          <w:color w:val="000000" w:themeColor="text1"/>
          <w:sz w:val="22"/>
          <w:szCs w:val="22"/>
          <w:lang w:val="en-GB"/>
        </w:rPr>
        <w:t xml:space="preserve">Furthermore, </w:t>
      </w:r>
      <w:r w:rsidRPr="00AD6B44">
        <w:rPr>
          <w:rFonts w:asciiTheme="minorHAnsi" w:hAnsiTheme="minorHAnsi" w:cstheme="minorHAnsi"/>
          <w:color w:val="000000" w:themeColor="text1"/>
          <w:sz w:val="22"/>
          <w:szCs w:val="22"/>
          <w:lang w:val="en-GB"/>
        </w:rPr>
        <w:t>MOIS</w:t>
      </w:r>
      <w:r w:rsidR="00AD6B44" w:rsidRPr="00AD6B44">
        <w:rPr>
          <w:rFonts w:asciiTheme="minorHAnsi" w:hAnsiTheme="minorHAnsi" w:cstheme="minorHAnsi"/>
          <w:color w:val="000000" w:themeColor="text1"/>
          <w:sz w:val="22"/>
          <w:szCs w:val="22"/>
          <w:lang w:val="en-GB"/>
        </w:rPr>
        <w:t xml:space="preserve"> </w:t>
      </w:r>
      <w:r w:rsidR="00C21A81" w:rsidRPr="00AD6B44">
        <w:rPr>
          <w:rFonts w:asciiTheme="minorHAnsi" w:hAnsiTheme="minorHAnsi" w:cstheme="minorHAnsi"/>
          <w:color w:val="000000" w:themeColor="text1"/>
          <w:sz w:val="22"/>
          <w:szCs w:val="22"/>
          <w:lang w:val="en-GB"/>
        </w:rPr>
        <w:t xml:space="preserve">is not obligated </w:t>
      </w:r>
      <w:r w:rsidR="00975680" w:rsidRPr="00AD6B44">
        <w:rPr>
          <w:rFonts w:asciiTheme="minorHAnsi" w:hAnsiTheme="minorHAnsi" w:cstheme="minorHAnsi"/>
          <w:color w:val="000000" w:themeColor="text1"/>
          <w:sz w:val="22"/>
          <w:szCs w:val="22"/>
          <w:lang w:val="en-GB"/>
        </w:rPr>
        <w:t>to award the contract to the lowest price offer.</w:t>
      </w:r>
    </w:p>
    <w:p w14:paraId="755F8784" w14:textId="77777777" w:rsidR="009361C8" w:rsidRPr="00AD6B44" w:rsidRDefault="009361C8" w:rsidP="00357EE9">
      <w:pPr>
        <w:pStyle w:val="ListParagraph"/>
        <w:tabs>
          <w:tab w:val="left" w:pos="0"/>
        </w:tabs>
        <w:spacing w:line="240" w:lineRule="auto"/>
        <w:ind w:left="994"/>
        <w:jc w:val="both"/>
        <w:rPr>
          <w:rFonts w:asciiTheme="minorHAnsi" w:hAnsiTheme="minorHAnsi" w:cstheme="minorHAnsi"/>
          <w:color w:val="000000" w:themeColor="text1"/>
          <w:szCs w:val="22"/>
        </w:rPr>
      </w:pPr>
    </w:p>
    <w:p w14:paraId="6CDECFB5" w14:textId="77777777" w:rsidR="0076535F" w:rsidRPr="00AD6B44" w:rsidRDefault="00B80E6A" w:rsidP="00B7596B">
      <w:pPr>
        <w:pStyle w:val="ListParagraph"/>
        <w:numPr>
          <w:ilvl w:val="0"/>
          <w:numId w:val="34"/>
        </w:numPr>
        <w:tabs>
          <w:tab w:val="left" w:pos="0"/>
        </w:tabs>
        <w:rPr>
          <w:rFonts w:asciiTheme="minorHAnsi" w:hAnsiTheme="minorHAnsi" w:cstheme="minorHAnsi"/>
          <w:b/>
          <w:bCs/>
          <w:color w:val="000000" w:themeColor="text1"/>
          <w:szCs w:val="22"/>
          <w:lang w:val="en-GB"/>
        </w:rPr>
      </w:pPr>
      <w:r w:rsidRPr="00AD6B44">
        <w:rPr>
          <w:rFonts w:asciiTheme="minorHAnsi" w:hAnsiTheme="minorHAnsi" w:cstheme="minorHAnsi"/>
          <w:b/>
          <w:bCs/>
          <w:color w:val="000000" w:themeColor="text1"/>
          <w:szCs w:val="22"/>
          <w:lang w:val="en-GB"/>
        </w:rPr>
        <w:t>Award Criteria</w:t>
      </w:r>
    </w:p>
    <w:p w14:paraId="3AD33D3A" w14:textId="6196A7C9" w:rsidR="0043159A" w:rsidRPr="00814716" w:rsidRDefault="0076535F" w:rsidP="00357EE9">
      <w:pPr>
        <w:pStyle w:val="ListParagraph"/>
        <w:tabs>
          <w:tab w:val="left" w:pos="0"/>
        </w:tabs>
        <w:spacing w:line="240" w:lineRule="auto"/>
        <w:jc w:val="both"/>
        <w:rPr>
          <w:rFonts w:asciiTheme="minorHAnsi" w:hAnsiTheme="minorHAnsi" w:cstheme="minorHAnsi"/>
          <w:bCs/>
          <w:color w:val="000000" w:themeColor="text1"/>
          <w:szCs w:val="22"/>
          <w:lang w:val="en-GB"/>
        </w:rPr>
      </w:pPr>
      <w:r w:rsidRPr="00AD6B44">
        <w:rPr>
          <w:rFonts w:asciiTheme="minorHAnsi" w:hAnsiTheme="minorHAnsi" w:cstheme="minorHAnsi"/>
          <w:bCs/>
          <w:color w:val="000000" w:themeColor="text1"/>
          <w:szCs w:val="22"/>
          <w:lang w:val="en-GB"/>
        </w:rPr>
        <w:t xml:space="preserve">Prior to expiration of the period of </w:t>
      </w:r>
      <w:r w:rsidR="00BD1BF4" w:rsidRPr="00AD6B44">
        <w:rPr>
          <w:rFonts w:asciiTheme="minorHAnsi" w:hAnsiTheme="minorHAnsi" w:cstheme="minorHAnsi"/>
          <w:bCs/>
          <w:color w:val="000000" w:themeColor="text1"/>
          <w:szCs w:val="22"/>
          <w:lang w:val="en-GB"/>
        </w:rPr>
        <w:t>Bid</w:t>
      </w:r>
      <w:r w:rsidRPr="00AD6B44">
        <w:rPr>
          <w:rFonts w:asciiTheme="minorHAnsi" w:hAnsiTheme="minorHAnsi" w:cstheme="minorHAnsi"/>
          <w:bCs/>
          <w:color w:val="000000" w:themeColor="text1"/>
          <w:szCs w:val="22"/>
          <w:lang w:val="en-GB"/>
        </w:rPr>
        <w:t xml:space="preserve"> validity, </w:t>
      </w:r>
      <w:r w:rsidR="00666203" w:rsidRPr="00AD6B44">
        <w:rPr>
          <w:rFonts w:asciiTheme="minorHAnsi" w:hAnsiTheme="minorHAnsi" w:cstheme="minorHAnsi"/>
          <w:bCs/>
          <w:color w:val="000000" w:themeColor="text1"/>
          <w:szCs w:val="22"/>
          <w:lang w:val="en-GB"/>
        </w:rPr>
        <w:t>MOIS</w:t>
      </w:r>
      <w:r w:rsidR="00AD6B44" w:rsidRPr="00AD6B44">
        <w:rPr>
          <w:rFonts w:asciiTheme="minorHAnsi" w:hAnsiTheme="minorHAnsi" w:cstheme="minorHAnsi"/>
          <w:bCs/>
          <w:color w:val="000000" w:themeColor="text1"/>
          <w:szCs w:val="22"/>
          <w:lang w:val="en-GB"/>
        </w:rPr>
        <w:t xml:space="preserve"> </w:t>
      </w:r>
      <w:r w:rsidR="00975680" w:rsidRPr="00AD6B44">
        <w:rPr>
          <w:rFonts w:asciiTheme="minorHAnsi" w:hAnsiTheme="minorHAnsi" w:cstheme="minorHAnsi"/>
          <w:bCs/>
          <w:color w:val="000000" w:themeColor="text1"/>
          <w:szCs w:val="22"/>
          <w:lang w:val="en-GB"/>
        </w:rPr>
        <w:t>shall</w:t>
      </w:r>
      <w:r w:rsidRPr="00AD6B44">
        <w:rPr>
          <w:rFonts w:asciiTheme="minorHAnsi" w:hAnsiTheme="minorHAnsi" w:cstheme="minorHAnsi"/>
          <w:bCs/>
          <w:color w:val="000000" w:themeColor="text1"/>
          <w:szCs w:val="22"/>
          <w:lang w:val="en-GB"/>
        </w:rPr>
        <w:t xml:space="preserve"> award the contract to the qualified </w:t>
      </w:r>
      <w:r w:rsidR="00B85F1F" w:rsidRPr="00AD6B44">
        <w:rPr>
          <w:rFonts w:asciiTheme="minorHAnsi" w:hAnsiTheme="minorHAnsi" w:cstheme="minorHAnsi"/>
          <w:bCs/>
          <w:color w:val="000000" w:themeColor="text1"/>
          <w:szCs w:val="22"/>
          <w:lang w:val="en-GB"/>
        </w:rPr>
        <w:t xml:space="preserve">and eligible </w:t>
      </w:r>
      <w:r w:rsidR="00FC6CFB" w:rsidRPr="00AD6B44">
        <w:rPr>
          <w:rFonts w:asciiTheme="minorHAnsi" w:hAnsiTheme="minorHAnsi" w:cstheme="minorHAnsi"/>
          <w:bCs/>
          <w:color w:val="000000" w:themeColor="text1"/>
          <w:szCs w:val="22"/>
          <w:lang w:val="en-GB"/>
        </w:rPr>
        <w:t>Bidder</w:t>
      </w:r>
      <w:r w:rsidR="006B4B27" w:rsidRPr="00AD6B44">
        <w:rPr>
          <w:rFonts w:asciiTheme="minorHAnsi" w:hAnsiTheme="minorHAnsi" w:cstheme="minorHAnsi"/>
          <w:bCs/>
          <w:color w:val="000000" w:themeColor="text1"/>
          <w:szCs w:val="22"/>
          <w:lang w:val="en-GB"/>
        </w:rPr>
        <w:t xml:space="preserve"> </w:t>
      </w:r>
      <w:r w:rsidR="00456E42" w:rsidRPr="00AD6B44">
        <w:rPr>
          <w:rFonts w:asciiTheme="minorHAnsi" w:hAnsiTheme="minorHAnsi" w:cstheme="minorHAnsi"/>
          <w:bCs/>
          <w:color w:val="000000" w:themeColor="text1"/>
          <w:szCs w:val="22"/>
          <w:lang w:val="en-GB"/>
        </w:rPr>
        <w:t xml:space="preserve">that is found to be </w:t>
      </w:r>
      <w:r w:rsidR="002F5F08" w:rsidRPr="00AD6B44">
        <w:rPr>
          <w:rFonts w:asciiTheme="minorHAnsi" w:hAnsiTheme="minorHAnsi" w:cstheme="minorHAnsi"/>
          <w:bCs/>
          <w:color w:val="000000" w:themeColor="text1"/>
          <w:szCs w:val="22"/>
          <w:lang w:val="en-GB"/>
        </w:rPr>
        <w:t>responsive</w:t>
      </w:r>
      <w:r w:rsidR="002F5F08" w:rsidRPr="00814716">
        <w:rPr>
          <w:rFonts w:asciiTheme="minorHAnsi" w:hAnsiTheme="minorHAnsi" w:cstheme="minorHAnsi"/>
          <w:bCs/>
          <w:color w:val="000000" w:themeColor="text1"/>
          <w:szCs w:val="22"/>
          <w:lang w:val="en-GB"/>
        </w:rPr>
        <w:t xml:space="preserve"> to the requirements of the Schedule of Requirements and Technical </w:t>
      </w:r>
      <w:r w:rsidR="001D42E3" w:rsidRPr="00814716">
        <w:rPr>
          <w:rFonts w:asciiTheme="minorHAnsi" w:hAnsiTheme="minorHAnsi" w:cstheme="minorHAnsi"/>
          <w:bCs/>
          <w:color w:val="000000" w:themeColor="text1"/>
          <w:szCs w:val="22"/>
          <w:lang w:val="en-GB"/>
        </w:rPr>
        <w:t xml:space="preserve">Specification </w:t>
      </w:r>
      <w:r w:rsidR="00456E42" w:rsidRPr="00814716">
        <w:rPr>
          <w:rFonts w:asciiTheme="minorHAnsi" w:hAnsiTheme="minorHAnsi" w:cstheme="minorHAnsi"/>
          <w:bCs/>
          <w:color w:val="000000" w:themeColor="text1"/>
          <w:szCs w:val="22"/>
          <w:lang w:val="en-GB"/>
        </w:rPr>
        <w:t>(See DS No. 32)</w:t>
      </w:r>
      <w:r w:rsidR="002F5F08" w:rsidRPr="00814716">
        <w:rPr>
          <w:rFonts w:asciiTheme="minorHAnsi" w:hAnsiTheme="minorHAnsi" w:cstheme="minorHAnsi"/>
          <w:bCs/>
          <w:color w:val="000000" w:themeColor="text1"/>
          <w:szCs w:val="22"/>
          <w:lang w:val="en-GB"/>
        </w:rPr>
        <w:t>.</w:t>
      </w:r>
    </w:p>
    <w:p w14:paraId="54E0B841" w14:textId="77777777" w:rsidR="003D3BF8" w:rsidRPr="00814716" w:rsidRDefault="003D3BF8" w:rsidP="00357EE9">
      <w:pPr>
        <w:pStyle w:val="ListParagraph"/>
        <w:tabs>
          <w:tab w:val="left" w:pos="0"/>
        </w:tabs>
        <w:spacing w:line="240" w:lineRule="auto"/>
        <w:jc w:val="both"/>
        <w:rPr>
          <w:rFonts w:asciiTheme="minorHAnsi" w:hAnsiTheme="minorHAnsi" w:cstheme="minorHAnsi"/>
          <w:bCs/>
          <w:color w:val="000000" w:themeColor="text1"/>
          <w:szCs w:val="22"/>
          <w:lang w:val="en-GB"/>
        </w:rPr>
      </w:pPr>
    </w:p>
    <w:p w14:paraId="4C097BD1" w14:textId="77777777" w:rsidR="005F6A9F" w:rsidRPr="00814716" w:rsidRDefault="005F6A9F" w:rsidP="00B7596B">
      <w:pPr>
        <w:pStyle w:val="ListParagraph"/>
        <w:numPr>
          <w:ilvl w:val="0"/>
          <w:numId w:val="34"/>
        </w:numPr>
        <w:tabs>
          <w:tab w:val="left" w:pos="0"/>
        </w:tabs>
        <w:spacing w:line="240" w:lineRule="auto"/>
        <w:jc w:val="both"/>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Right to Vary Requirements at the Time of Award</w:t>
      </w:r>
    </w:p>
    <w:p w14:paraId="22DFD17A" w14:textId="77777777" w:rsidR="00105CA9" w:rsidRPr="00814716" w:rsidRDefault="00105CA9" w:rsidP="005B5BC2">
      <w:pPr>
        <w:pStyle w:val="ListParagraph"/>
        <w:tabs>
          <w:tab w:val="left" w:pos="0"/>
        </w:tabs>
        <w:spacing w:line="240" w:lineRule="auto"/>
        <w:ind w:left="360"/>
        <w:jc w:val="both"/>
        <w:rPr>
          <w:rFonts w:asciiTheme="minorHAnsi" w:hAnsiTheme="minorHAnsi" w:cstheme="minorHAnsi"/>
          <w:bCs/>
          <w:color w:val="000000" w:themeColor="text1"/>
          <w:szCs w:val="22"/>
          <w:lang w:val="en-GB"/>
        </w:rPr>
      </w:pPr>
    </w:p>
    <w:p w14:paraId="7F73F2E8" w14:textId="0637FAA1" w:rsidR="005F6A9F" w:rsidRPr="00814716" w:rsidRDefault="00950123" w:rsidP="005B5BC2">
      <w:pPr>
        <w:pStyle w:val="ListParagraph"/>
        <w:tabs>
          <w:tab w:val="left" w:pos="0"/>
        </w:tabs>
        <w:spacing w:line="240" w:lineRule="auto"/>
        <w:jc w:val="both"/>
        <w:rPr>
          <w:rFonts w:asciiTheme="minorHAnsi" w:hAnsiTheme="minorHAnsi" w:cstheme="minorHAnsi"/>
          <w:bCs/>
          <w:color w:val="000000" w:themeColor="text1"/>
          <w:szCs w:val="22"/>
          <w:lang w:val="en-GB"/>
        </w:rPr>
      </w:pPr>
      <w:r w:rsidRPr="00814716">
        <w:rPr>
          <w:rFonts w:asciiTheme="minorHAnsi" w:hAnsiTheme="minorHAnsi" w:cstheme="minorHAnsi"/>
          <w:bCs/>
          <w:color w:val="000000" w:themeColor="text1"/>
          <w:szCs w:val="22"/>
          <w:lang w:val="en-GB"/>
        </w:rPr>
        <w:t xml:space="preserve">At the time of award of Contract, </w:t>
      </w:r>
      <w:r w:rsidR="00666203">
        <w:rPr>
          <w:rFonts w:asciiTheme="minorHAnsi" w:hAnsiTheme="minorHAnsi" w:cstheme="minorHAnsi"/>
          <w:bCs/>
          <w:color w:val="000000" w:themeColor="text1"/>
          <w:szCs w:val="22"/>
          <w:lang w:val="en-GB"/>
        </w:rPr>
        <w:t>MOIS</w:t>
      </w:r>
      <w:r w:rsidRPr="00814716">
        <w:rPr>
          <w:rFonts w:asciiTheme="minorHAnsi" w:hAnsiTheme="minorHAnsi" w:cstheme="minorHAnsi"/>
          <w:bCs/>
          <w:color w:val="000000" w:themeColor="text1"/>
          <w:szCs w:val="22"/>
          <w:lang w:val="en-GB"/>
        </w:rPr>
        <w:t xml:space="preserve"> reserves the right to vary the quantity of</w:t>
      </w:r>
      <w:r w:rsidR="003B11BE" w:rsidRPr="00814716">
        <w:rPr>
          <w:rFonts w:asciiTheme="minorHAnsi" w:hAnsiTheme="minorHAnsi" w:cstheme="minorHAnsi"/>
          <w:bCs/>
          <w:color w:val="000000" w:themeColor="text1"/>
          <w:szCs w:val="22"/>
          <w:lang w:val="en-GB"/>
        </w:rPr>
        <w:t xml:space="preserve"> the goods and/or related</w:t>
      </w:r>
      <w:r w:rsidRPr="00814716">
        <w:rPr>
          <w:rFonts w:asciiTheme="minorHAnsi" w:hAnsiTheme="minorHAnsi" w:cstheme="minorHAnsi"/>
          <w:bCs/>
          <w:color w:val="000000" w:themeColor="text1"/>
          <w:szCs w:val="22"/>
          <w:lang w:val="en-GB"/>
        </w:rPr>
        <w:t xml:space="preserve"> servic</w:t>
      </w:r>
      <w:r w:rsidR="003B11BE" w:rsidRPr="00814716">
        <w:rPr>
          <w:rFonts w:asciiTheme="minorHAnsi" w:hAnsiTheme="minorHAnsi" w:cstheme="minorHAnsi"/>
          <w:bCs/>
          <w:color w:val="000000" w:themeColor="text1"/>
          <w:szCs w:val="22"/>
          <w:lang w:val="en-GB"/>
        </w:rPr>
        <w:t>es</w:t>
      </w:r>
      <w:r w:rsidR="005F6A9F" w:rsidRPr="00814716">
        <w:rPr>
          <w:rFonts w:asciiTheme="minorHAnsi" w:hAnsiTheme="minorHAnsi" w:cstheme="minorHAnsi"/>
          <w:bCs/>
          <w:color w:val="000000" w:themeColor="text1"/>
          <w:szCs w:val="22"/>
          <w:lang w:val="en-GB"/>
        </w:rPr>
        <w:t xml:space="preserve">, by up to </w:t>
      </w:r>
      <w:r w:rsidR="00975680" w:rsidRPr="00814716">
        <w:rPr>
          <w:rFonts w:asciiTheme="minorHAnsi" w:hAnsiTheme="minorHAnsi" w:cstheme="minorHAnsi"/>
          <w:bCs/>
          <w:color w:val="000000" w:themeColor="text1"/>
          <w:szCs w:val="22"/>
          <w:lang w:val="en-GB"/>
        </w:rPr>
        <w:t xml:space="preserve">a maximum </w:t>
      </w:r>
      <w:r w:rsidR="001D42E3" w:rsidRPr="00814716">
        <w:rPr>
          <w:rFonts w:asciiTheme="minorHAnsi" w:hAnsiTheme="minorHAnsi" w:cstheme="minorHAnsi"/>
          <w:bCs/>
          <w:color w:val="000000" w:themeColor="text1"/>
          <w:szCs w:val="22"/>
          <w:lang w:val="en-GB"/>
        </w:rPr>
        <w:t>twenty-five</w:t>
      </w:r>
      <w:r w:rsidR="00AD69F0" w:rsidRPr="00814716">
        <w:rPr>
          <w:rFonts w:asciiTheme="minorHAnsi" w:hAnsiTheme="minorHAnsi" w:cstheme="minorHAnsi"/>
          <w:bCs/>
          <w:color w:val="000000" w:themeColor="text1"/>
          <w:szCs w:val="22"/>
          <w:lang w:val="en-GB"/>
        </w:rPr>
        <w:t xml:space="preserve"> </w:t>
      </w:r>
      <w:r w:rsidR="00584842" w:rsidRPr="00814716">
        <w:rPr>
          <w:rFonts w:asciiTheme="minorHAnsi" w:hAnsiTheme="minorHAnsi" w:cstheme="minorHAnsi"/>
          <w:bCs/>
          <w:color w:val="000000" w:themeColor="text1"/>
          <w:szCs w:val="22"/>
          <w:lang w:val="en-GB"/>
        </w:rPr>
        <w:t>per cent</w:t>
      </w:r>
      <w:r w:rsidR="00AD69F0" w:rsidRPr="00814716">
        <w:rPr>
          <w:rFonts w:asciiTheme="minorHAnsi" w:hAnsiTheme="minorHAnsi" w:cstheme="minorHAnsi"/>
          <w:bCs/>
          <w:color w:val="000000" w:themeColor="text1"/>
          <w:szCs w:val="22"/>
          <w:lang w:val="en-GB"/>
        </w:rPr>
        <w:t xml:space="preserve"> (2</w:t>
      </w:r>
      <w:r w:rsidR="00F4473C" w:rsidRPr="00814716">
        <w:rPr>
          <w:rFonts w:asciiTheme="minorHAnsi" w:hAnsiTheme="minorHAnsi" w:cstheme="minorHAnsi"/>
          <w:bCs/>
          <w:color w:val="000000" w:themeColor="text1"/>
          <w:szCs w:val="22"/>
          <w:lang w:val="en-GB"/>
        </w:rPr>
        <w:t>5</w:t>
      </w:r>
      <w:r w:rsidR="005F6A9F" w:rsidRPr="00814716">
        <w:rPr>
          <w:rFonts w:asciiTheme="minorHAnsi" w:hAnsiTheme="minorHAnsi" w:cstheme="minorHAnsi"/>
          <w:bCs/>
          <w:color w:val="000000" w:themeColor="text1"/>
          <w:szCs w:val="22"/>
          <w:lang w:val="en-GB"/>
        </w:rPr>
        <w:t>%</w:t>
      </w:r>
      <w:r w:rsidR="00AD69F0" w:rsidRPr="00814716">
        <w:rPr>
          <w:rFonts w:asciiTheme="minorHAnsi" w:hAnsiTheme="minorHAnsi" w:cstheme="minorHAnsi"/>
          <w:bCs/>
          <w:color w:val="000000" w:themeColor="text1"/>
          <w:szCs w:val="22"/>
          <w:lang w:val="en-GB"/>
        </w:rPr>
        <w:t>)</w:t>
      </w:r>
      <w:r w:rsidR="00975680" w:rsidRPr="00814716">
        <w:rPr>
          <w:rFonts w:asciiTheme="minorHAnsi" w:hAnsiTheme="minorHAnsi" w:cstheme="minorHAnsi"/>
          <w:bCs/>
          <w:color w:val="000000" w:themeColor="text1"/>
          <w:szCs w:val="22"/>
          <w:lang w:val="en-GB"/>
        </w:rPr>
        <w:t xml:space="preserve"> of the total offer</w:t>
      </w:r>
      <w:r w:rsidR="005F6A9F" w:rsidRPr="00814716">
        <w:rPr>
          <w:rFonts w:asciiTheme="minorHAnsi" w:hAnsiTheme="minorHAnsi" w:cstheme="minorHAnsi"/>
          <w:bCs/>
          <w:color w:val="000000" w:themeColor="text1"/>
          <w:szCs w:val="22"/>
          <w:lang w:val="en-GB"/>
        </w:rPr>
        <w:t xml:space="preserve">, </w:t>
      </w:r>
      <w:r w:rsidRPr="00814716">
        <w:rPr>
          <w:rFonts w:asciiTheme="minorHAnsi" w:hAnsiTheme="minorHAnsi" w:cstheme="minorHAnsi"/>
          <w:bCs/>
          <w:color w:val="000000" w:themeColor="text1"/>
          <w:szCs w:val="22"/>
          <w:lang w:val="en-GB"/>
        </w:rPr>
        <w:t xml:space="preserve">without any change in the unit price or other terms and conditions.  </w:t>
      </w:r>
    </w:p>
    <w:p w14:paraId="1E3ABA53" w14:textId="77777777" w:rsidR="005F6A9F" w:rsidRPr="00814716" w:rsidRDefault="005F6A9F" w:rsidP="005B5BC2">
      <w:pPr>
        <w:pStyle w:val="ListParagraph"/>
        <w:tabs>
          <w:tab w:val="left" w:pos="0"/>
        </w:tabs>
        <w:spacing w:line="240" w:lineRule="auto"/>
        <w:ind w:left="0"/>
        <w:jc w:val="both"/>
        <w:rPr>
          <w:rFonts w:asciiTheme="minorHAnsi" w:hAnsiTheme="minorHAnsi" w:cstheme="minorHAnsi"/>
          <w:bCs/>
          <w:color w:val="000000" w:themeColor="text1"/>
          <w:szCs w:val="22"/>
          <w:lang w:val="en-GB"/>
        </w:rPr>
      </w:pPr>
    </w:p>
    <w:p w14:paraId="4E0AC85C" w14:textId="77777777" w:rsidR="005F6A9F" w:rsidRPr="00814716" w:rsidRDefault="005F6A9F" w:rsidP="00B7596B">
      <w:pPr>
        <w:pStyle w:val="ListParagraph"/>
        <w:numPr>
          <w:ilvl w:val="0"/>
          <w:numId w:val="34"/>
        </w:numPr>
        <w:tabs>
          <w:tab w:val="left" w:pos="0"/>
        </w:tabs>
        <w:spacing w:line="240" w:lineRule="auto"/>
        <w:jc w:val="both"/>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Contract Signature</w:t>
      </w:r>
    </w:p>
    <w:p w14:paraId="0EB552D5" w14:textId="77777777" w:rsidR="00105CA9" w:rsidRPr="00814716" w:rsidRDefault="00105CA9" w:rsidP="005B5BC2">
      <w:pPr>
        <w:pStyle w:val="ListParagraph"/>
        <w:tabs>
          <w:tab w:val="left" w:pos="0"/>
        </w:tabs>
        <w:spacing w:line="240" w:lineRule="auto"/>
        <w:ind w:left="360"/>
        <w:jc w:val="both"/>
        <w:rPr>
          <w:rFonts w:asciiTheme="minorHAnsi" w:hAnsiTheme="minorHAnsi" w:cstheme="minorHAnsi"/>
          <w:bCs/>
          <w:color w:val="000000" w:themeColor="text1"/>
          <w:szCs w:val="22"/>
          <w:lang w:val="en-GB"/>
        </w:rPr>
      </w:pPr>
    </w:p>
    <w:p w14:paraId="5D376DF3" w14:textId="60BDEAE1" w:rsidR="005F6A9F" w:rsidRPr="00814716" w:rsidRDefault="00B7596B" w:rsidP="005B5BC2">
      <w:pPr>
        <w:pStyle w:val="ListParagraph"/>
        <w:tabs>
          <w:tab w:val="left" w:pos="0"/>
        </w:tabs>
        <w:spacing w:line="240" w:lineRule="auto"/>
        <w:jc w:val="both"/>
        <w:rPr>
          <w:rFonts w:asciiTheme="minorHAnsi" w:hAnsiTheme="minorHAnsi" w:cstheme="minorHAnsi"/>
          <w:bCs/>
          <w:color w:val="000000" w:themeColor="text1"/>
          <w:szCs w:val="22"/>
          <w:lang w:val="en-GB"/>
        </w:rPr>
      </w:pPr>
      <w:r>
        <w:rPr>
          <w:rFonts w:asciiTheme="minorHAnsi" w:hAnsiTheme="minorHAnsi" w:cstheme="minorHAnsi"/>
          <w:bCs/>
          <w:color w:val="000000" w:themeColor="text1"/>
          <w:szCs w:val="22"/>
          <w:lang w:val="en-GB"/>
        </w:rPr>
        <w:t xml:space="preserve">31.1 </w:t>
      </w:r>
      <w:r w:rsidR="005F6A9F" w:rsidRPr="00814716">
        <w:rPr>
          <w:rFonts w:asciiTheme="minorHAnsi" w:hAnsiTheme="minorHAnsi" w:cstheme="minorHAnsi"/>
          <w:bCs/>
          <w:color w:val="000000" w:themeColor="text1"/>
          <w:szCs w:val="22"/>
          <w:lang w:val="en-GB"/>
        </w:rPr>
        <w:t>With</w:t>
      </w:r>
      <w:r w:rsidR="00975680" w:rsidRPr="00814716">
        <w:rPr>
          <w:rFonts w:asciiTheme="minorHAnsi" w:hAnsiTheme="minorHAnsi" w:cstheme="minorHAnsi"/>
          <w:bCs/>
          <w:color w:val="000000" w:themeColor="text1"/>
          <w:szCs w:val="22"/>
          <w:lang w:val="en-GB"/>
        </w:rPr>
        <w:t>in fifteen</w:t>
      </w:r>
      <w:r w:rsidR="00AD6B44">
        <w:rPr>
          <w:rFonts w:asciiTheme="minorHAnsi" w:hAnsiTheme="minorHAnsi" w:cstheme="minorHAnsi"/>
          <w:bCs/>
          <w:color w:val="000000" w:themeColor="text1"/>
          <w:szCs w:val="22"/>
          <w:lang w:val="en-GB"/>
        </w:rPr>
        <w:t xml:space="preserve"> </w:t>
      </w:r>
      <w:r w:rsidR="00975680" w:rsidRPr="00814716">
        <w:rPr>
          <w:rFonts w:asciiTheme="minorHAnsi" w:hAnsiTheme="minorHAnsi" w:cstheme="minorHAnsi"/>
          <w:bCs/>
          <w:color w:val="000000" w:themeColor="text1"/>
          <w:szCs w:val="22"/>
          <w:lang w:val="en-GB"/>
        </w:rPr>
        <w:t>(</w:t>
      </w:r>
      <w:r w:rsidR="005F6A9F" w:rsidRPr="00814716">
        <w:rPr>
          <w:rFonts w:asciiTheme="minorHAnsi" w:hAnsiTheme="minorHAnsi" w:cstheme="minorHAnsi"/>
          <w:bCs/>
          <w:color w:val="000000" w:themeColor="text1"/>
          <w:szCs w:val="22"/>
          <w:lang w:val="en-GB"/>
        </w:rPr>
        <w:t>15</w:t>
      </w:r>
      <w:r w:rsidR="00975680" w:rsidRPr="00814716">
        <w:rPr>
          <w:rFonts w:asciiTheme="minorHAnsi" w:hAnsiTheme="minorHAnsi" w:cstheme="minorHAnsi"/>
          <w:bCs/>
          <w:color w:val="000000" w:themeColor="text1"/>
          <w:szCs w:val="22"/>
          <w:lang w:val="en-GB"/>
        </w:rPr>
        <w:t>)</w:t>
      </w:r>
      <w:r w:rsidR="00AD6B44">
        <w:rPr>
          <w:rFonts w:asciiTheme="minorHAnsi" w:hAnsiTheme="minorHAnsi" w:cstheme="minorHAnsi"/>
          <w:bCs/>
          <w:color w:val="000000" w:themeColor="text1"/>
          <w:szCs w:val="22"/>
          <w:lang w:val="en-GB"/>
        </w:rPr>
        <w:t xml:space="preserve"> </w:t>
      </w:r>
      <w:r w:rsidR="00950123" w:rsidRPr="00814716">
        <w:rPr>
          <w:rFonts w:asciiTheme="minorHAnsi" w:hAnsiTheme="minorHAnsi" w:cstheme="minorHAnsi"/>
          <w:bCs/>
          <w:color w:val="000000" w:themeColor="text1"/>
          <w:szCs w:val="22"/>
          <w:lang w:val="en-GB"/>
        </w:rPr>
        <w:t xml:space="preserve">days </w:t>
      </w:r>
      <w:r w:rsidR="00975680" w:rsidRPr="00814716">
        <w:rPr>
          <w:rFonts w:asciiTheme="minorHAnsi" w:hAnsiTheme="minorHAnsi" w:cstheme="minorHAnsi"/>
          <w:bCs/>
          <w:color w:val="000000" w:themeColor="text1"/>
          <w:szCs w:val="22"/>
          <w:lang w:val="en-GB"/>
        </w:rPr>
        <w:t>from the date of</w:t>
      </w:r>
      <w:r w:rsidR="00950123" w:rsidRPr="00814716">
        <w:rPr>
          <w:rFonts w:asciiTheme="minorHAnsi" w:hAnsiTheme="minorHAnsi" w:cstheme="minorHAnsi"/>
          <w:bCs/>
          <w:color w:val="000000" w:themeColor="text1"/>
          <w:szCs w:val="22"/>
          <w:lang w:val="en-GB"/>
        </w:rPr>
        <w:t xml:space="preserve"> receipt of the Contract, the successful </w:t>
      </w:r>
      <w:r w:rsidR="00FC6CFB" w:rsidRPr="00814716">
        <w:rPr>
          <w:rFonts w:asciiTheme="minorHAnsi" w:hAnsiTheme="minorHAnsi" w:cstheme="minorHAnsi"/>
          <w:bCs/>
          <w:color w:val="000000" w:themeColor="text1"/>
          <w:szCs w:val="22"/>
          <w:lang w:val="en-GB"/>
        </w:rPr>
        <w:t>Bidder</w:t>
      </w:r>
      <w:r w:rsidR="006B4B27">
        <w:rPr>
          <w:rFonts w:asciiTheme="minorHAnsi" w:hAnsiTheme="minorHAnsi" w:cstheme="minorHAnsi"/>
          <w:bCs/>
          <w:color w:val="000000" w:themeColor="text1"/>
          <w:szCs w:val="22"/>
          <w:lang w:val="en-GB"/>
        </w:rPr>
        <w:t xml:space="preserve"> </w:t>
      </w:r>
      <w:r w:rsidR="00950123" w:rsidRPr="00814716">
        <w:rPr>
          <w:rFonts w:asciiTheme="minorHAnsi" w:hAnsiTheme="minorHAnsi" w:cstheme="minorHAnsi"/>
          <w:bCs/>
          <w:color w:val="000000" w:themeColor="text1"/>
          <w:szCs w:val="22"/>
          <w:lang w:val="en-GB"/>
        </w:rPr>
        <w:t xml:space="preserve">shall sign and date the Contract and return it to </w:t>
      </w:r>
      <w:r w:rsidR="00666203">
        <w:rPr>
          <w:rFonts w:asciiTheme="minorHAnsi" w:hAnsiTheme="minorHAnsi" w:cstheme="minorHAnsi"/>
          <w:bCs/>
          <w:color w:val="000000" w:themeColor="text1"/>
          <w:szCs w:val="22"/>
          <w:lang w:val="en-GB"/>
        </w:rPr>
        <w:t>MOIS</w:t>
      </w:r>
      <w:r w:rsidR="00950123" w:rsidRPr="00814716">
        <w:rPr>
          <w:rFonts w:asciiTheme="minorHAnsi" w:hAnsiTheme="minorHAnsi" w:cstheme="minorHAnsi"/>
          <w:bCs/>
          <w:color w:val="000000" w:themeColor="text1"/>
          <w:szCs w:val="22"/>
          <w:lang w:val="en-GB"/>
        </w:rPr>
        <w:t xml:space="preserve">. </w:t>
      </w:r>
    </w:p>
    <w:p w14:paraId="3281E270" w14:textId="77777777" w:rsidR="005F6A9F" w:rsidRPr="00814716" w:rsidRDefault="005F6A9F" w:rsidP="005B5BC2">
      <w:pPr>
        <w:pStyle w:val="ListParagraph"/>
        <w:tabs>
          <w:tab w:val="left" w:pos="0"/>
        </w:tabs>
        <w:spacing w:line="240" w:lineRule="auto"/>
        <w:ind w:left="0"/>
        <w:jc w:val="both"/>
        <w:rPr>
          <w:rFonts w:asciiTheme="minorHAnsi" w:hAnsiTheme="minorHAnsi" w:cstheme="minorHAnsi"/>
          <w:bCs/>
          <w:color w:val="000000" w:themeColor="text1"/>
          <w:szCs w:val="22"/>
          <w:lang w:val="en-GB"/>
        </w:rPr>
      </w:pPr>
    </w:p>
    <w:p w14:paraId="3BD8B064" w14:textId="4FD367F6" w:rsidR="00331464" w:rsidRPr="00814716" w:rsidRDefault="00B7596B" w:rsidP="00331464">
      <w:pPr>
        <w:ind w:left="720"/>
        <w:jc w:val="both"/>
        <w:rPr>
          <w:rFonts w:asciiTheme="minorHAnsi" w:hAnsiTheme="minorHAnsi" w:cstheme="minorHAnsi"/>
          <w:bCs/>
          <w:color w:val="000000" w:themeColor="text1"/>
          <w:sz w:val="22"/>
          <w:szCs w:val="22"/>
          <w:lang w:val="en-GB"/>
        </w:rPr>
      </w:pPr>
      <w:r>
        <w:rPr>
          <w:rFonts w:asciiTheme="minorHAnsi" w:hAnsiTheme="minorHAnsi" w:cstheme="minorHAnsi"/>
          <w:color w:val="000000" w:themeColor="text1"/>
          <w:sz w:val="22"/>
          <w:szCs w:val="22"/>
          <w:lang w:val="en-GB"/>
        </w:rPr>
        <w:t xml:space="preserve">31.2 </w:t>
      </w:r>
      <w:r w:rsidR="00331464" w:rsidRPr="00814716">
        <w:rPr>
          <w:rFonts w:asciiTheme="minorHAnsi" w:hAnsiTheme="minorHAnsi" w:cstheme="minorHAnsi"/>
          <w:color w:val="000000" w:themeColor="text1"/>
          <w:sz w:val="22"/>
          <w:szCs w:val="22"/>
          <w:lang w:val="en-GB"/>
        </w:rPr>
        <w:t xml:space="preserve">Failure of the successful </w:t>
      </w:r>
      <w:r w:rsidR="00FC6CFB" w:rsidRPr="00814716">
        <w:rPr>
          <w:rFonts w:asciiTheme="minorHAnsi" w:hAnsiTheme="minorHAnsi" w:cstheme="minorHAnsi"/>
          <w:color w:val="000000" w:themeColor="text1"/>
          <w:sz w:val="22"/>
          <w:szCs w:val="22"/>
          <w:lang w:val="en-GB"/>
        </w:rPr>
        <w:t>Bidder</w:t>
      </w:r>
      <w:r w:rsidR="00331464" w:rsidRPr="00814716">
        <w:rPr>
          <w:rFonts w:asciiTheme="minorHAnsi" w:hAnsiTheme="minorHAnsi" w:cstheme="minorHAnsi"/>
          <w:color w:val="000000" w:themeColor="text1"/>
          <w:sz w:val="22"/>
          <w:szCs w:val="22"/>
          <w:lang w:val="en-GB"/>
        </w:rPr>
        <w:t xml:space="preserve"> to comply with the requirement of </w:t>
      </w:r>
      <w:r w:rsidR="00BB49D1" w:rsidRPr="00814716">
        <w:rPr>
          <w:rFonts w:asciiTheme="minorHAnsi" w:hAnsiTheme="minorHAnsi" w:cstheme="minorHAnsi"/>
          <w:color w:val="000000" w:themeColor="text1"/>
          <w:sz w:val="22"/>
          <w:szCs w:val="22"/>
          <w:lang w:val="en-GB"/>
        </w:rPr>
        <w:t>ITB</w:t>
      </w:r>
      <w:r w:rsidR="00331464" w:rsidRPr="00814716">
        <w:rPr>
          <w:rFonts w:asciiTheme="minorHAnsi" w:hAnsiTheme="minorHAnsi" w:cstheme="minorHAnsi"/>
          <w:color w:val="000000" w:themeColor="text1"/>
          <w:sz w:val="22"/>
          <w:szCs w:val="22"/>
          <w:lang w:val="en-GB"/>
        </w:rPr>
        <w:t xml:space="preserve"> Section F.3 and this provision shall constitute sufficient grounds for the annulment of the award, and forfeiture of the </w:t>
      </w:r>
      <w:r w:rsidR="00BD1BF4" w:rsidRPr="00814716">
        <w:rPr>
          <w:rFonts w:asciiTheme="minorHAnsi" w:hAnsiTheme="minorHAnsi" w:cstheme="minorHAnsi"/>
          <w:color w:val="000000" w:themeColor="text1"/>
          <w:sz w:val="22"/>
          <w:szCs w:val="22"/>
          <w:lang w:val="en-GB"/>
        </w:rPr>
        <w:t>Bid</w:t>
      </w:r>
      <w:r w:rsidR="00331464" w:rsidRPr="00814716">
        <w:rPr>
          <w:rFonts w:asciiTheme="minorHAnsi" w:hAnsiTheme="minorHAnsi" w:cstheme="minorHAnsi"/>
          <w:color w:val="000000" w:themeColor="text1"/>
          <w:sz w:val="22"/>
          <w:szCs w:val="22"/>
          <w:lang w:val="en-GB"/>
        </w:rPr>
        <w:t xml:space="preserve"> Security if any, and on which event, </w:t>
      </w:r>
      <w:r w:rsidR="00666203">
        <w:rPr>
          <w:rFonts w:asciiTheme="minorHAnsi" w:hAnsiTheme="minorHAnsi" w:cstheme="minorHAnsi"/>
          <w:color w:val="000000" w:themeColor="text1"/>
          <w:sz w:val="22"/>
          <w:szCs w:val="22"/>
          <w:lang w:val="en-GB"/>
        </w:rPr>
        <w:t>MOIS</w:t>
      </w:r>
      <w:r w:rsidR="00331464" w:rsidRPr="00814716">
        <w:rPr>
          <w:rFonts w:asciiTheme="minorHAnsi" w:hAnsiTheme="minorHAnsi" w:cstheme="minorHAnsi"/>
          <w:color w:val="000000" w:themeColor="text1"/>
          <w:sz w:val="22"/>
          <w:szCs w:val="22"/>
          <w:lang w:val="en-GB"/>
        </w:rPr>
        <w:t xml:space="preserve"> may award the Contract to the </w:t>
      </w:r>
      <w:r w:rsidR="00FC6CFB" w:rsidRPr="00814716">
        <w:rPr>
          <w:rFonts w:asciiTheme="minorHAnsi" w:hAnsiTheme="minorHAnsi" w:cstheme="minorHAnsi"/>
          <w:color w:val="000000" w:themeColor="text1"/>
          <w:sz w:val="22"/>
          <w:szCs w:val="22"/>
          <w:lang w:val="en-GB"/>
        </w:rPr>
        <w:t>Bidder</w:t>
      </w:r>
      <w:r w:rsidR="00331464" w:rsidRPr="00814716">
        <w:rPr>
          <w:rFonts w:asciiTheme="minorHAnsi" w:hAnsiTheme="minorHAnsi" w:cstheme="minorHAnsi"/>
          <w:color w:val="000000" w:themeColor="text1"/>
          <w:sz w:val="22"/>
          <w:szCs w:val="22"/>
          <w:lang w:val="en-GB"/>
        </w:rPr>
        <w:t xml:space="preserve"> with the second highest rated </w:t>
      </w:r>
      <w:r w:rsidR="00C2197B" w:rsidRPr="00814716">
        <w:rPr>
          <w:rFonts w:asciiTheme="minorHAnsi" w:hAnsiTheme="minorHAnsi" w:cstheme="minorHAnsi"/>
          <w:color w:val="000000" w:themeColor="text1"/>
          <w:sz w:val="22"/>
          <w:szCs w:val="22"/>
          <w:lang w:val="en-GB"/>
        </w:rPr>
        <w:t>Bid or</w:t>
      </w:r>
      <w:r w:rsidR="00331464" w:rsidRPr="00814716">
        <w:rPr>
          <w:rFonts w:asciiTheme="minorHAnsi" w:hAnsiTheme="minorHAnsi" w:cstheme="minorHAnsi"/>
          <w:color w:val="000000" w:themeColor="text1"/>
          <w:sz w:val="22"/>
          <w:szCs w:val="22"/>
          <w:lang w:val="en-GB"/>
        </w:rPr>
        <w:t xml:space="preserve"> call for new </w:t>
      </w:r>
      <w:r w:rsidR="00337791" w:rsidRPr="00814716">
        <w:rPr>
          <w:rFonts w:asciiTheme="minorHAnsi" w:hAnsiTheme="minorHAnsi" w:cstheme="minorHAnsi"/>
          <w:color w:val="000000" w:themeColor="text1"/>
          <w:sz w:val="22"/>
          <w:szCs w:val="22"/>
          <w:lang w:val="en-GB"/>
        </w:rPr>
        <w:t>Bid</w:t>
      </w:r>
      <w:r w:rsidR="00331464" w:rsidRPr="00814716">
        <w:rPr>
          <w:rFonts w:asciiTheme="minorHAnsi" w:hAnsiTheme="minorHAnsi" w:cstheme="minorHAnsi"/>
          <w:color w:val="000000" w:themeColor="text1"/>
          <w:sz w:val="22"/>
          <w:szCs w:val="22"/>
          <w:lang w:val="en-GB"/>
        </w:rPr>
        <w:t xml:space="preserve">.  </w:t>
      </w:r>
    </w:p>
    <w:p w14:paraId="02F3ADAB" w14:textId="77777777" w:rsidR="00331464" w:rsidRPr="00814716" w:rsidRDefault="00331464" w:rsidP="00331464">
      <w:pPr>
        <w:pStyle w:val="ListParagraph"/>
        <w:tabs>
          <w:tab w:val="left" w:pos="0"/>
        </w:tabs>
        <w:spacing w:line="240" w:lineRule="auto"/>
        <w:ind w:left="0"/>
        <w:jc w:val="both"/>
        <w:rPr>
          <w:rFonts w:asciiTheme="minorHAnsi" w:hAnsiTheme="minorHAnsi" w:cstheme="minorHAnsi"/>
          <w:bCs/>
          <w:color w:val="000000" w:themeColor="text1"/>
          <w:szCs w:val="22"/>
          <w:lang w:val="en-GB"/>
        </w:rPr>
      </w:pPr>
    </w:p>
    <w:p w14:paraId="595A3B95" w14:textId="77777777" w:rsidR="00DA555F" w:rsidRPr="00814716" w:rsidRDefault="005F6A9F" w:rsidP="00B7596B">
      <w:pPr>
        <w:pStyle w:val="ListParagraph"/>
        <w:numPr>
          <w:ilvl w:val="0"/>
          <w:numId w:val="34"/>
        </w:numPr>
        <w:tabs>
          <w:tab w:val="left" w:pos="0"/>
        </w:tabs>
        <w:spacing w:line="240" w:lineRule="auto"/>
        <w:jc w:val="both"/>
        <w:rPr>
          <w:rFonts w:asciiTheme="minorHAnsi" w:hAnsiTheme="minorHAnsi" w:cstheme="minorHAnsi"/>
          <w:b/>
          <w:bCs/>
          <w:color w:val="000000" w:themeColor="text1"/>
          <w:szCs w:val="22"/>
          <w:lang w:val="en-GB"/>
        </w:rPr>
      </w:pPr>
      <w:r w:rsidRPr="00814716">
        <w:rPr>
          <w:rFonts w:asciiTheme="minorHAnsi" w:hAnsiTheme="minorHAnsi" w:cstheme="minorHAnsi"/>
          <w:b/>
          <w:bCs/>
          <w:color w:val="000000" w:themeColor="text1"/>
          <w:szCs w:val="22"/>
          <w:lang w:val="en-GB"/>
        </w:rPr>
        <w:t>Performance Security</w:t>
      </w:r>
    </w:p>
    <w:p w14:paraId="75ACA163" w14:textId="77777777" w:rsidR="00105CA9" w:rsidRPr="00814716" w:rsidRDefault="00105CA9" w:rsidP="00FB70A8">
      <w:pPr>
        <w:pStyle w:val="ListParagraph"/>
        <w:tabs>
          <w:tab w:val="left" w:pos="0"/>
        </w:tabs>
        <w:spacing w:line="240" w:lineRule="auto"/>
        <w:ind w:left="1181"/>
        <w:jc w:val="both"/>
        <w:rPr>
          <w:rFonts w:asciiTheme="minorHAnsi" w:hAnsiTheme="minorHAnsi" w:cstheme="minorHAnsi"/>
          <w:bCs/>
          <w:color w:val="000000" w:themeColor="text1"/>
          <w:szCs w:val="22"/>
          <w:lang w:val="en-GB"/>
        </w:rPr>
      </w:pPr>
    </w:p>
    <w:p w14:paraId="7AB85723" w14:textId="77777777" w:rsidR="00751AA5" w:rsidRPr="00814716" w:rsidRDefault="00950123" w:rsidP="00185926">
      <w:pPr>
        <w:ind w:left="720"/>
        <w:jc w:val="both"/>
        <w:rPr>
          <w:rFonts w:asciiTheme="minorHAnsi" w:hAnsiTheme="minorHAnsi" w:cstheme="minorHAnsi"/>
          <w:bCs/>
          <w:color w:val="000000" w:themeColor="text1"/>
          <w:sz w:val="22"/>
          <w:szCs w:val="22"/>
          <w:lang w:val="en-GB"/>
        </w:rPr>
      </w:pPr>
      <w:r w:rsidRPr="00AD6B44">
        <w:rPr>
          <w:rFonts w:asciiTheme="minorHAnsi" w:hAnsiTheme="minorHAnsi" w:cstheme="minorHAnsi"/>
          <w:bCs/>
          <w:color w:val="000000" w:themeColor="text1"/>
          <w:sz w:val="22"/>
          <w:szCs w:val="22"/>
          <w:lang w:val="en-GB"/>
        </w:rPr>
        <w:t>A performance security</w:t>
      </w:r>
      <w:r w:rsidR="008C77B5" w:rsidRPr="00AD6B44">
        <w:rPr>
          <w:rFonts w:asciiTheme="minorHAnsi" w:hAnsiTheme="minorHAnsi" w:cstheme="minorHAnsi"/>
          <w:bCs/>
          <w:color w:val="000000" w:themeColor="text1"/>
          <w:sz w:val="22"/>
          <w:szCs w:val="22"/>
          <w:lang w:val="en-GB"/>
        </w:rPr>
        <w:t>, if required,</w:t>
      </w:r>
      <w:r w:rsidRPr="00AD6B44">
        <w:rPr>
          <w:rFonts w:asciiTheme="minorHAnsi" w:hAnsiTheme="minorHAnsi" w:cstheme="minorHAnsi"/>
          <w:bCs/>
          <w:color w:val="000000" w:themeColor="text1"/>
          <w:sz w:val="22"/>
          <w:szCs w:val="22"/>
          <w:lang w:val="en-GB"/>
        </w:rPr>
        <w:t xml:space="preserve"> shall be provided in the </w:t>
      </w:r>
      <w:r w:rsidR="008E6070" w:rsidRPr="00AD6B44">
        <w:rPr>
          <w:rFonts w:asciiTheme="minorHAnsi" w:hAnsiTheme="minorHAnsi" w:cstheme="minorHAnsi"/>
          <w:bCs/>
          <w:color w:val="000000" w:themeColor="text1"/>
          <w:sz w:val="22"/>
          <w:szCs w:val="22"/>
          <w:lang w:val="en-GB"/>
        </w:rPr>
        <w:t xml:space="preserve">amount and </w:t>
      </w:r>
      <w:r w:rsidRPr="00AD6B44">
        <w:rPr>
          <w:rFonts w:asciiTheme="minorHAnsi" w:hAnsiTheme="minorHAnsi" w:cstheme="minorHAnsi"/>
          <w:bCs/>
          <w:color w:val="000000" w:themeColor="text1"/>
          <w:sz w:val="22"/>
          <w:szCs w:val="22"/>
          <w:lang w:val="en-GB"/>
        </w:rPr>
        <w:t xml:space="preserve">form </w:t>
      </w:r>
      <w:r w:rsidR="00FA5418" w:rsidRPr="00AD6B44">
        <w:rPr>
          <w:rFonts w:asciiTheme="minorHAnsi" w:hAnsiTheme="minorHAnsi" w:cstheme="minorHAnsi"/>
          <w:bCs/>
          <w:color w:val="000000" w:themeColor="text1"/>
          <w:sz w:val="22"/>
          <w:szCs w:val="22"/>
          <w:lang w:val="en-GB"/>
        </w:rPr>
        <w:t xml:space="preserve">provided in </w:t>
      </w:r>
      <w:r w:rsidR="00E87F84" w:rsidRPr="00AD6B44">
        <w:rPr>
          <w:rFonts w:asciiTheme="minorHAnsi" w:hAnsiTheme="minorHAnsi" w:cstheme="minorHAnsi"/>
          <w:bCs/>
          <w:color w:val="000000" w:themeColor="text1"/>
          <w:sz w:val="22"/>
          <w:szCs w:val="22"/>
          <w:lang w:val="en-GB"/>
        </w:rPr>
        <w:t xml:space="preserve">Section </w:t>
      </w:r>
      <w:r w:rsidR="00194DB5" w:rsidRPr="00AD6B44">
        <w:rPr>
          <w:rFonts w:asciiTheme="minorHAnsi" w:hAnsiTheme="minorHAnsi" w:cstheme="minorHAnsi"/>
          <w:bCs/>
          <w:color w:val="000000" w:themeColor="text1"/>
          <w:sz w:val="22"/>
          <w:szCs w:val="22"/>
          <w:lang w:val="en-GB"/>
        </w:rPr>
        <w:t>9</w:t>
      </w:r>
      <w:r w:rsidR="00AD6B44" w:rsidRPr="00AD6B44">
        <w:rPr>
          <w:rFonts w:asciiTheme="minorHAnsi" w:hAnsiTheme="minorHAnsi" w:cstheme="minorHAnsi"/>
          <w:bCs/>
          <w:color w:val="000000" w:themeColor="text1"/>
          <w:sz w:val="22"/>
          <w:szCs w:val="22"/>
          <w:lang w:val="en-GB"/>
        </w:rPr>
        <w:t xml:space="preserve"> </w:t>
      </w:r>
      <w:r w:rsidRPr="00AD6B44">
        <w:rPr>
          <w:rFonts w:asciiTheme="minorHAnsi" w:hAnsiTheme="minorHAnsi" w:cstheme="minorHAnsi"/>
          <w:bCs/>
          <w:color w:val="000000" w:themeColor="text1"/>
          <w:sz w:val="22"/>
          <w:szCs w:val="22"/>
          <w:lang w:val="en-GB"/>
        </w:rPr>
        <w:t xml:space="preserve">and by the deadline </w:t>
      </w:r>
      <w:r w:rsidR="006C6650" w:rsidRPr="00AD6B44">
        <w:rPr>
          <w:rFonts w:asciiTheme="minorHAnsi" w:hAnsiTheme="minorHAnsi" w:cstheme="minorHAnsi"/>
          <w:bCs/>
          <w:color w:val="000000" w:themeColor="text1"/>
          <w:sz w:val="22"/>
          <w:szCs w:val="22"/>
          <w:lang w:val="en-GB"/>
        </w:rPr>
        <w:t xml:space="preserve">indicated in the </w:t>
      </w:r>
      <w:r w:rsidR="006C6650" w:rsidRPr="00AD6B44">
        <w:rPr>
          <w:rFonts w:asciiTheme="minorHAnsi" w:hAnsiTheme="minorHAnsi" w:cstheme="minorHAnsi"/>
          <w:b/>
          <w:bCs/>
          <w:color w:val="000000" w:themeColor="text1"/>
          <w:sz w:val="22"/>
          <w:szCs w:val="22"/>
          <w:lang w:val="en-GB"/>
        </w:rPr>
        <w:t>Data Sheet</w:t>
      </w:r>
      <w:r w:rsidR="008E77FF" w:rsidRPr="00AD6B44">
        <w:rPr>
          <w:rFonts w:asciiTheme="minorHAnsi" w:hAnsiTheme="minorHAnsi" w:cstheme="minorHAnsi"/>
          <w:bCs/>
          <w:color w:val="000000" w:themeColor="text1"/>
          <w:sz w:val="22"/>
          <w:szCs w:val="22"/>
          <w:lang w:val="en-GB"/>
        </w:rPr>
        <w:t xml:space="preserve"> (</w:t>
      </w:r>
      <w:proofErr w:type="spellStart"/>
      <w:r w:rsidR="007003CF" w:rsidRPr="00AD6B44">
        <w:rPr>
          <w:rFonts w:asciiTheme="minorHAnsi" w:hAnsiTheme="minorHAnsi" w:cstheme="minorHAnsi"/>
          <w:bCs/>
          <w:color w:val="000000" w:themeColor="text1"/>
          <w:sz w:val="22"/>
          <w:szCs w:val="22"/>
          <w:lang w:val="en-GB"/>
        </w:rPr>
        <w:t>DS</w:t>
      </w:r>
      <w:r w:rsidR="00964112" w:rsidRPr="00AD6B44">
        <w:rPr>
          <w:rFonts w:asciiTheme="minorHAnsi" w:hAnsiTheme="minorHAnsi" w:cstheme="minorHAnsi"/>
          <w:bCs/>
          <w:color w:val="000000" w:themeColor="text1"/>
          <w:sz w:val="22"/>
          <w:szCs w:val="22"/>
          <w:lang w:val="en-GB"/>
        </w:rPr>
        <w:t>no</w:t>
      </w:r>
      <w:proofErr w:type="spellEnd"/>
      <w:r w:rsidR="00964112" w:rsidRPr="00AD6B44">
        <w:rPr>
          <w:rFonts w:asciiTheme="minorHAnsi" w:hAnsiTheme="minorHAnsi" w:cstheme="minorHAnsi"/>
          <w:bCs/>
          <w:color w:val="000000" w:themeColor="text1"/>
          <w:sz w:val="22"/>
          <w:szCs w:val="22"/>
          <w:lang w:val="en-GB"/>
        </w:rPr>
        <w:t>.</w:t>
      </w:r>
      <w:r w:rsidR="008E77FF" w:rsidRPr="00AD6B44">
        <w:rPr>
          <w:rFonts w:asciiTheme="minorHAnsi" w:hAnsiTheme="minorHAnsi" w:cstheme="minorHAnsi"/>
          <w:bCs/>
          <w:color w:val="000000" w:themeColor="text1"/>
          <w:sz w:val="22"/>
          <w:szCs w:val="22"/>
          <w:lang w:val="en-GB"/>
        </w:rPr>
        <w:t xml:space="preserve"> 1</w:t>
      </w:r>
      <w:r w:rsidR="00443E95" w:rsidRPr="00AD6B44">
        <w:rPr>
          <w:rFonts w:asciiTheme="minorHAnsi" w:hAnsiTheme="minorHAnsi" w:cstheme="minorHAnsi"/>
          <w:bCs/>
          <w:color w:val="000000" w:themeColor="text1"/>
          <w:sz w:val="22"/>
          <w:szCs w:val="22"/>
          <w:lang w:val="en-GB"/>
        </w:rPr>
        <w:t>4</w:t>
      </w:r>
      <w:r w:rsidR="008E77FF" w:rsidRPr="00AD6B44">
        <w:rPr>
          <w:rFonts w:asciiTheme="minorHAnsi" w:hAnsiTheme="minorHAnsi" w:cstheme="minorHAnsi"/>
          <w:bCs/>
          <w:color w:val="000000" w:themeColor="text1"/>
          <w:sz w:val="22"/>
          <w:szCs w:val="22"/>
          <w:lang w:val="en-GB"/>
        </w:rPr>
        <w:t>)</w:t>
      </w:r>
      <w:r w:rsidRPr="00AD6B44">
        <w:rPr>
          <w:rFonts w:asciiTheme="minorHAnsi" w:hAnsiTheme="minorHAnsi" w:cstheme="minorHAnsi"/>
          <w:bCs/>
          <w:color w:val="000000" w:themeColor="text1"/>
          <w:sz w:val="22"/>
          <w:szCs w:val="22"/>
          <w:lang w:val="en-GB"/>
        </w:rPr>
        <w:t xml:space="preserve">, as applicable.  </w:t>
      </w:r>
      <w:r w:rsidR="00F45DAE" w:rsidRPr="00AD6B44">
        <w:rPr>
          <w:rFonts w:asciiTheme="minorHAnsi" w:hAnsiTheme="minorHAnsi" w:cstheme="minorHAnsi"/>
          <w:bCs/>
          <w:color w:val="000000" w:themeColor="text1"/>
          <w:sz w:val="22"/>
          <w:szCs w:val="22"/>
          <w:lang w:val="en-GB"/>
        </w:rPr>
        <w:t>Where a Performance Security</w:t>
      </w:r>
      <w:r w:rsidR="00F45DAE" w:rsidRPr="00814716">
        <w:rPr>
          <w:rFonts w:asciiTheme="minorHAnsi" w:hAnsiTheme="minorHAnsi" w:cstheme="minorHAnsi"/>
          <w:bCs/>
          <w:color w:val="000000" w:themeColor="text1"/>
          <w:sz w:val="22"/>
          <w:szCs w:val="22"/>
          <w:lang w:val="en-GB"/>
        </w:rPr>
        <w:t xml:space="preserve"> will be required, the submission of the said document, and the confirmation of its acceptance by </w:t>
      </w:r>
      <w:r w:rsidR="00666203">
        <w:rPr>
          <w:rFonts w:asciiTheme="minorHAnsi" w:hAnsiTheme="minorHAnsi" w:cstheme="minorHAnsi"/>
          <w:bCs/>
          <w:color w:val="000000" w:themeColor="text1"/>
          <w:sz w:val="22"/>
          <w:szCs w:val="22"/>
          <w:lang w:val="en-GB"/>
        </w:rPr>
        <w:t>MOIS</w:t>
      </w:r>
      <w:r w:rsidR="00F45DAE" w:rsidRPr="00814716">
        <w:rPr>
          <w:rFonts w:asciiTheme="minorHAnsi" w:hAnsiTheme="minorHAnsi" w:cstheme="minorHAnsi"/>
          <w:bCs/>
          <w:color w:val="000000" w:themeColor="text1"/>
          <w:sz w:val="22"/>
          <w:szCs w:val="22"/>
          <w:lang w:val="en-GB"/>
        </w:rPr>
        <w:t xml:space="preserve">, shall be a condition for the </w:t>
      </w:r>
      <w:r w:rsidR="006B4B27" w:rsidRPr="00814716">
        <w:rPr>
          <w:rFonts w:asciiTheme="minorHAnsi" w:hAnsiTheme="minorHAnsi" w:cstheme="minorHAnsi"/>
          <w:bCs/>
          <w:color w:val="000000" w:themeColor="text1"/>
          <w:sz w:val="22"/>
          <w:szCs w:val="22"/>
          <w:lang w:val="en-GB"/>
        </w:rPr>
        <w:t>affectivity</w:t>
      </w:r>
      <w:r w:rsidR="00F45DAE" w:rsidRPr="00814716">
        <w:rPr>
          <w:rFonts w:asciiTheme="minorHAnsi" w:hAnsiTheme="minorHAnsi" w:cstheme="minorHAnsi"/>
          <w:bCs/>
          <w:color w:val="000000" w:themeColor="text1"/>
          <w:sz w:val="22"/>
          <w:szCs w:val="22"/>
          <w:lang w:val="en-GB"/>
        </w:rPr>
        <w:t xml:space="preserve"> of the Contract that will be signed by and between the successful </w:t>
      </w:r>
      <w:r w:rsidR="00FC6CFB" w:rsidRPr="00814716">
        <w:rPr>
          <w:rFonts w:asciiTheme="minorHAnsi" w:hAnsiTheme="minorHAnsi" w:cstheme="minorHAnsi"/>
          <w:bCs/>
          <w:color w:val="000000" w:themeColor="text1"/>
          <w:sz w:val="22"/>
          <w:szCs w:val="22"/>
          <w:lang w:val="en-GB"/>
        </w:rPr>
        <w:t>Bidder</w:t>
      </w:r>
      <w:r w:rsidR="00F45DAE" w:rsidRPr="00814716">
        <w:rPr>
          <w:rFonts w:asciiTheme="minorHAnsi" w:hAnsiTheme="minorHAnsi" w:cstheme="minorHAnsi"/>
          <w:bCs/>
          <w:color w:val="000000" w:themeColor="text1"/>
          <w:sz w:val="22"/>
          <w:szCs w:val="22"/>
          <w:lang w:val="en-GB"/>
        </w:rPr>
        <w:t xml:space="preserve"> and </w:t>
      </w:r>
      <w:r w:rsidR="00666203">
        <w:rPr>
          <w:rFonts w:asciiTheme="minorHAnsi" w:hAnsiTheme="minorHAnsi" w:cstheme="minorHAnsi"/>
          <w:bCs/>
          <w:color w:val="000000" w:themeColor="text1"/>
          <w:sz w:val="22"/>
          <w:szCs w:val="22"/>
          <w:lang w:val="en-GB"/>
        </w:rPr>
        <w:t>MOIS</w:t>
      </w:r>
      <w:r w:rsidR="00F45DAE" w:rsidRPr="00814716">
        <w:rPr>
          <w:rFonts w:asciiTheme="minorHAnsi" w:hAnsiTheme="minorHAnsi" w:cstheme="minorHAnsi"/>
          <w:bCs/>
          <w:color w:val="000000" w:themeColor="text1"/>
          <w:sz w:val="22"/>
          <w:szCs w:val="22"/>
          <w:lang w:val="en-GB"/>
        </w:rPr>
        <w:t xml:space="preserve">. </w:t>
      </w:r>
    </w:p>
    <w:p w14:paraId="0CF3C371" w14:textId="77777777" w:rsidR="00751AA5" w:rsidRPr="00814716" w:rsidRDefault="00751AA5" w:rsidP="00751AA5">
      <w:pPr>
        <w:pStyle w:val="ListParagraph"/>
        <w:spacing w:line="240" w:lineRule="auto"/>
        <w:ind w:left="1080"/>
        <w:jc w:val="both"/>
        <w:rPr>
          <w:rFonts w:asciiTheme="minorHAnsi" w:hAnsiTheme="minorHAnsi" w:cstheme="minorHAnsi"/>
          <w:bCs/>
          <w:color w:val="000000" w:themeColor="text1"/>
          <w:szCs w:val="22"/>
          <w:lang w:val="en-GB"/>
        </w:rPr>
      </w:pPr>
    </w:p>
    <w:p w14:paraId="7E9D84EA" w14:textId="77777777" w:rsidR="00942F7B" w:rsidRPr="00814716" w:rsidRDefault="00942F7B" w:rsidP="00357EE9">
      <w:pPr>
        <w:pStyle w:val="ListParagraph"/>
        <w:tabs>
          <w:tab w:val="left" w:pos="0"/>
        </w:tabs>
        <w:spacing w:line="240" w:lineRule="auto"/>
        <w:ind w:left="0"/>
        <w:rPr>
          <w:rFonts w:asciiTheme="minorHAnsi" w:hAnsiTheme="minorHAnsi" w:cstheme="minorHAnsi"/>
          <w:bCs/>
          <w:color w:val="000000" w:themeColor="text1"/>
          <w:szCs w:val="22"/>
          <w:lang w:val="en-GB"/>
        </w:rPr>
      </w:pPr>
    </w:p>
    <w:p w14:paraId="7C00EE0E" w14:textId="77777777" w:rsidR="0034033D" w:rsidRDefault="0034033D">
      <w:pPr>
        <w:widowControl/>
        <w:overflowPunct/>
        <w:adjustRightInd/>
        <w:rPr>
          <w:rFonts w:asciiTheme="minorHAnsi" w:hAnsiTheme="minorHAnsi" w:cstheme="minorHAnsi"/>
          <w:b/>
          <w:bCs/>
          <w:color w:val="000000" w:themeColor="text1"/>
          <w:sz w:val="28"/>
        </w:rPr>
      </w:pPr>
      <w:r>
        <w:rPr>
          <w:rFonts w:asciiTheme="minorHAnsi" w:hAnsiTheme="minorHAnsi" w:cstheme="minorHAnsi"/>
          <w:b/>
          <w:bCs/>
          <w:color w:val="000000" w:themeColor="text1"/>
          <w:sz w:val="28"/>
        </w:rPr>
        <w:br w:type="page"/>
      </w:r>
    </w:p>
    <w:p w14:paraId="4AB98266" w14:textId="77777777" w:rsidR="00CC4B19" w:rsidRPr="00814716" w:rsidRDefault="00CC4B19" w:rsidP="00CC4B19">
      <w:pPr>
        <w:jc w:val="center"/>
        <w:rPr>
          <w:rFonts w:asciiTheme="minorHAnsi" w:hAnsiTheme="minorHAnsi" w:cstheme="minorHAnsi"/>
          <w:b/>
          <w:bCs/>
          <w:color w:val="000000" w:themeColor="text1"/>
          <w:sz w:val="28"/>
        </w:rPr>
      </w:pPr>
      <w:r w:rsidRPr="00814716">
        <w:rPr>
          <w:rFonts w:asciiTheme="minorHAnsi" w:hAnsiTheme="minorHAnsi" w:cstheme="minorHAnsi"/>
          <w:b/>
          <w:bCs/>
          <w:color w:val="000000" w:themeColor="text1"/>
          <w:sz w:val="28"/>
        </w:rPr>
        <w:lastRenderedPageBreak/>
        <w:t xml:space="preserve">Instructions to </w:t>
      </w:r>
      <w:r w:rsidR="00BB49D1" w:rsidRPr="00814716">
        <w:rPr>
          <w:rFonts w:asciiTheme="minorHAnsi" w:hAnsiTheme="minorHAnsi" w:cstheme="minorHAnsi"/>
          <w:b/>
          <w:bCs/>
          <w:color w:val="000000" w:themeColor="text1"/>
          <w:sz w:val="28"/>
        </w:rPr>
        <w:t>Bidders</w:t>
      </w:r>
    </w:p>
    <w:p w14:paraId="49CC71E0" w14:textId="77777777" w:rsidR="009C0834" w:rsidRPr="00814716" w:rsidRDefault="009C0834" w:rsidP="00CC4B19">
      <w:pPr>
        <w:jc w:val="center"/>
        <w:rPr>
          <w:rFonts w:asciiTheme="minorHAnsi" w:hAnsiTheme="minorHAnsi" w:cstheme="minorHAnsi"/>
          <w:b/>
          <w:bCs/>
          <w:color w:val="000000" w:themeColor="text1"/>
          <w:sz w:val="28"/>
        </w:rPr>
      </w:pPr>
    </w:p>
    <w:p w14:paraId="43396AA7" w14:textId="0C6DE34B" w:rsidR="00CC4B19" w:rsidRPr="00814716" w:rsidRDefault="00CC4B19" w:rsidP="00CC4B19">
      <w:pPr>
        <w:jc w:val="center"/>
        <w:rPr>
          <w:rFonts w:asciiTheme="minorHAnsi" w:hAnsiTheme="minorHAnsi" w:cstheme="minorHAnsi"/>
          <w:b/>
          <w:bCs/>
          <w:color w:val="000000" w:themeColor="text1"/>
          <w:sz w:val="28"/>
        </w:rPr>
      </w:pPr>
      <w:r w:rsidRPr="00814716">
        <w:rPr>
          <w:rFonts w:asciiTheme="minorHAnsi" w:hAnsiTheme="minorHAnsi" w:cstheme="minorHAnsi"/>
          <w:b/>
          <w:bCs/>
          <w:color w:val="000000" w:themeColor="text1"/>
          <w:sz w:val="28"/>
        </w:rPr>
        <w:t>DATA SHEET</w:t>
      </w:r>
    </w:p>
    <w:p w14:paraId="0CBD5F10" w14:textId="77777777" w:rsidR="00CC4B19" w:rsidRPr="00814716" w:rsidRDefault="00CC4B19" w:rsidP="00CC4B19">
      <w:pPr>
        <w:jc w:val="center"/>
        <w:rPr>
          <w:rFonts w:asciiTheme="minorHAnsi" w:hAnsiTheme="minorHAnsi" w:cstheme="minorHAnsi"/>
          <w:b/>
          <w:bCs/>
          <w:color w:val="000000" w:themeColor="text1"/>
        </w:rPr>
      </w:pPr>
    </w:p>
    <w:p w14:paraId="57F4ACD9" w14:textId="6EB55942" w:rsidR="00E4502C" w:rsidRPr="00814716" w:rsidRDefault="00C53383" w:rsidP="005D515A">
      <w:pPr>
        <w:jc w:val="both"/>
        <w:rPr>
          <w:rFonts w:asciiTheme="minorHAnsi" w:hAnsiTheme="minorHAnsi" w:cstheme="minorHAnsi"/>
          <w:b/>
          <w:bCs/>
          <w:color w:val="000000" w:themeColor="text1"/>
          <w:sz w:val="22"/>
          <w:szCs w:val="22"/>
        </w:rPr>
      </w:pPr>
      <w:r w:rsidRPr="00814716">
        <w:rPr>
          <w:rFonts w:asciiTheme="minorHAnsi" w:hAnsiTheme="minorHAnsi" w:cstheme="minorHAnsi"/>
          <w:bCs/>
          <w:color w:val="000000" w:themeColor="text1"/>
          <w:sz w:val="22"/>
          <w:szCs w:val="22"/>
        </w:rPr>
        <w:t>The following data</w:t>
      </w:r>
      <w:r w:rsidR="00B91925" w:rsidRPr="00814716">
        <w:rPr>
          <w:rFonts w:asciiTheme="minorHAnsi" w:hAnsiTheme="minorHAnsi" w:cstheme="minorHAnsi"/>
          <w:bCs/>
          <w:color w:val="000000" w:themeColor="text1"/>
          <w:sz w:val="22"/>
          <w:szCs w:val="22"/>
        </w:rPr>
        <w:t xml:space="preserve"> for the</w:t>
      </w:r>
      <w:r w:rsidR="003B11BE" w:rsidRPr="00814716">
        <w:rPr>
          <w:rFonts w:asciiTheme="minorHAnsi" w:hAnsiTheme="minorHAnsi" w:cstheme="minorHAnsi"/>
          <w:bCs/>
          <w:color w:val="000000" w:themeColor="text1"/>
          <w:sz w:val="22"/>
          <w:szCs w:val="22"/>
        </w:rPr>
        <w:t xml:space="preserve"> supply of goods and related </w:t>
      </w:r>
      <w:r w:rsidR="0051615E" w:rsidRPr="00814716">
        <w:rPr>
          <w:rFonts w:asciiTheme="minorHAnsi" w:hAnsiTheme="minorHAnsi" w:cstheme="minorHAnsi"/>
          <w:bCs/>
          <w:color w:val="000000" w:themeColor="text1"/>
          <w:sz w:val="22"/>
          <w:szCs w:val="22"/>
        </w:rPr>
        <w:t xml:space="preserve">services shall </w:t>
      </w:r>
      <w:r w:rsidR="003B11BE" w:rsidRPr="00814716">
        <w:rPr>
          <w:rFonts w:asciiTheme="minorHAnsi" w:hAnsiTheme="minorHAnsi" w:cstheme="minorHAnsi"/>
          <w:bCs/>
          <w:color w:val="000000" w:themeColor="text1"/>
          <w:sz w:val="22"/>
          <w:szCs w:val="22"/>
        </w:rPr>
        <w:t xml:space="preserve">complement / </w:t>
      </w:r>
      <w:r w:rsidR="00B91925" w:rsidRPr="00814716">
        <w:rPr>
          <w:rFonts w:asciiTheme="minorHAnsi" w:hAnsiTheme="minorHAnsi" w:cstheme="minorHAnsi"/>
          <w:bCs/>
          <w:color w:val="000000" w:themeColor="text1"/>
          <w:sz w:val="22"/>
          <w:szCs w:val="22"/>
        </w:rPr>
        <w:t>supplement</w:t>
      </w:r>
      <w:r w:rsidR="002F408F">
        <w:rPr>
          <w:rFonts w:asciiTheme="minorHAnsi" w:hAnsiTheme="minorHAnsi" w:cstheme="minorHAnsi"/>
          <w:bCs/>
          <w:color w:val="000000" w:themeColor="text1"/>
          <w:sz w:val="22"/>
          <w:szCs w:val="22"/>
        </w:rPr>
        <w:t xml:space="preserve"> </w:t>
      </w:r>
      <w:r w:rsidR="00B91925" w:rsidRPr="00814716">
        <w:rPr>
          <w:rFonts w:asciiTheme="minorHAnsi" w:hAnsiTheme="minorHAnsi" w:cstheme="minorHAnsi"/>
          <w:bCs/>
          <w:color w:val="000000" w:themeColor="text1"/>
          <w:sz w:val="22"/>
          <w:szCs w:val="22"/>
        </w:rPr>
        <w:t xml:space="preserve">the provisions in the Instruction to </w:t>
      </w:r>
      <w:r w:rsidR="00BB49D1" w:rsidRPr="00814716">
        <w:rPr>
          <w:rFonts w:asciiTheme="minorHAnsi" w:hAnsiTheme="minorHAnsi" w:cstheme="minorHAnsi"/>
          <w:bCs/>
          <w:color w:val="000000" w:themeColor="text1"/>
          <w:sz w:val="22"/>
          <w:szCs w:val="22"/>
        </w:rPr>
        <w:t>Bidders</w:t>
      </w:r>
      <w:r w:rsidR="00B91925" w:rsidRPr="00814716">
        <w:rPr>
          <w:rFonts w:asciiTheme="minorHAnsi" w:hAnsiTheme="minorHAnsi" w:cstheme="minorHAnsi"/>
          <w:bCs/>
          <w:color w:val="000000" w:themeColor="text1"/>
          <w:sz w:val="22"/>
          <w:szCs w:val="22"/>
        </w:rPr>
        <w:t xml:space="preserve">.  In the case of a conflict between the Instruction to </w:t>
      </w:r>
      <w:r w:rsidR="00BB49D1" w:rsidRPr="00814716">
        <w:rPr>
          <w:rFonts w:asciiTheme="minorHAnsi" w:hAnsiTheme="minorHAnsi" w:cstheme="minorHAnsi"/>
          <w:bCs/>
          <w:color w:val="000000" w:themeColor="text1"/>
          <w:sz w:val="22"/>
          <w:szCs w:val="22"/>
        </w:rPr>
        <w:t>Bidders</w:t>
      </w:r>
      <w:r w:rsidR="00B91925" w:rsidRPr="00814716">
        <w:rPr>
          <w:rFonts w:asciiTheme="minorHAnsi" w:hAnsiTheme="minorHAnsi" w:cstheme="minorHAnsi"/>
          <w:bCs/>
          <w:color w:val="000000" w:themeColor="text1"/>
          <w:sz w:val="22"/>
          <w:szCs w:val="22"/>
        </w:rPr>
        <w:t xml:space="preserve"> and the Data Sheet, the provisions </w:t>
      </w:r>
      <w:r w:rsidRPr="00814716">
        <w:rPr>
          <w:rFonts w:asciiTheme="minorHAnsi" w:hAnsiTheme="minorHAnsi" w:cstheme="minorHAnsi"/>
          <w:bCs/>
          <w:color w:val="000000" w:themeColor="text1"/>
          <w:sz w:val="22"/>
          <w:szCs w:val="22"/>
        </w:rPr>
        <w:t>in the Data Sheet shall prevail</w:t>
      </w:r>
      <w:r w:rsidRPr="00814716">
        <w:rPr>
          <w:rFonts w:asciiTheme="minorHAnsi" w:hAnsiTheme="minorHAnsi" w:cstheme="minorHAnsi"/>
          <w:b/>
          <w:bCs/>
          <w:color w:val="000000" w:themeColor="text1"/>
          <w:sz w:val="22"/>
          <w:szCs w:val="22"/>
        </w:rPr>
        <w:t xml:space="preserve">.  </w:t>
      </w:r>
    </w:p>
    <w:p w14:paraId="6097D7F9" w14:textId="77777777" w:rsidR="00E4502C" w:rsidRPr="00814716" w:rsidRDefault="00E4502C" w:rsidP="003F39B1">
      <w:pPr>
        <w:rPr>
          <w:rFonts w:asciiTheme="minorHAnsi" w:hAnsiTheme="minorHAnsi" w:cstheme="minorHAnsi"/>
          <w:b/>
          <w:bCs/>
          <w:color w:val="000000" w:themeColor="text1"/>
          <w:sz w:val="22"/>
          <w:szCs w:val="22"/>
        </w:rPr>
      </w:pPr>
    </w:p>
    <w:tbl>
      <w:tblPr>
        <w:tblW w:w="9702" w:type="dxa"/>
        <w:tblBorders>
          <w:top w:val="single" w:sz="4" w:space="0" w:color="auto"/>
          <w:left w:val="single" w:sz="6" w:space="0" w:color="auto"/>
          <w:bottom w:val="single" w:sz="6" w:space="0" w:color="auto"/>
          <w:right w:val="single" w:sz="6" w:space="0" w:color="auto"/>
          <w:insideH w:val="single" w:sz="6" w:space="0" w:color="auto"/>
          <w:insideV w:val="single" w:sz="4" w:space="0" w:color="auto"/>
        </w:tblBorders>
        <w:tblLayout w:type="fixed"/>
        <w:tblCellMar>
          <w:left w:w="72" w:type="dxa"/>
          <w:right w:w="72" w:type="dxa"/>
        </w:tblCellMar>
        <w:tblLook w:val="0000" w:firstRow="0" w:lastRow="0" w:firstColumn="0" w:lastColumn="0" w:noHBand="0" w:noVBand="0"/>
      </w:tblPr>
      <w:tblGrid>
        <w:gridCol w:w="612"/>
        <w:gridCol w:w="1260"/>
        <w:gridCol w:w="3060"/>
        <w:gridCol w:w="4770"/>
      </w:tblGrid>
      <w:tr w:rsidR="00814716" w:rsidRPr="00814716" w14:paraId="58C41DA1" w14:textId="77777777" w:rsidTr="00EE1A2F">
        <w:tc>
          <w:tcPr>
            <w:tcW w:w="612" w:type="dxa"/>
            <w:tcBorders>
              <w:top w:val="single" w:sz="6" w:space="0" w:color="auto"/>
            </w:tcBorders>
          </w:tcPr>
          <w:p w14:paraId="3C454ED0" w14:textId="77777777" w:rsidR="004D6835" w:rsidRPr="00814716" w:rsidRDefault="004D6835" w:rsidP="004342D7">
            <w:pPr>
              <w:jc w:val="center"/>
              <w:rPr>
                <w:rFonts w:asciiTheme="minorHAnsi" w:hAnsiTheme="minorHAnsi" w:cstheme="minorHAnsi"/>
                <w:b/>
                <w:color w:val="000000" w:themeColor="text1"/>
                <w:sz w:val="22"/>
                <w:szCs w:val="22"/>
                <w:lang w:val="en-GB"/>
              </w:rPr>
            </w:pPr>
            <w:r w:rsidRPr="00814716">
              <w:rPr>
                <w:rFonts w:asciiTheme="minorHAnsi" w:hAnsiTheme="minorHAnsi" w:cstheme="minorHAnsi"/>
                <w:b/>
                <w:color w:val="000000" w:themeColor="text1"/>
                <w:sz w:val="22"/>
                <w:szCs w:val="22"/>
                <w:lang w:val="en-GB"/>
              </w:rPr>
              <w:t>DS No.</w:t>
            </w:r>
          </w:p>
        </w:tc>
        <w:tc>
          <w:tcPr>
            <w:tcW w:w="1260" w:type="dxa"/>
            <w:tcBorders>
              <w:top w:val="single" w:sz="6" w:space="0" w:color="auto"/>
            </w:tcBorders>
          </w:tcPr>
          <w:p w14:paraId="49ED55DB" w14:textId="77777777" w:rsidR="004D6835" w:rsidRPr="00814716" w:rsidRDefault="002114FD" w:rsidP="004D6835">
            <w:pPr>
              <w:jc w:val="center"/>
              <w:rPr>
                <w:rFonts w:asciiTheme="minorHAnsi" w:hAnsiTheme="minorHAnsi" w:cstheme="minorHAnsi"/>
                <w:b/>
                <w:color w:val="000000" w:themeColor="text1"/>
                <w:sz w:val="20"/>
                <w:szCs w:val="20"/>
                <w:lang w:val="en-GB"/>
              </w:rPr>
            </w:pPr>
            <w:r>
              <w:rPr>
                <w:rFonts w:asciiTheme="minorHAnsi" w:hAnsiTheme="minorHAnsi" w:cstheme="minorHAnsi"/>
                <w:b/>
                <w:color w:val="000000" w:themeColor="text1"/>
                <w:sz w:val="20"/>
                <w:szCs w:val="20"/>
                <w:lang w:val="en-GB"/>
              </w:rPr>
              <w:t>Cross Ref. to Instruc</w:t>
            </w:r>
            <w:r w:rsidR="004D6835" w:rsidRPr="00814716">
              <w:rPr>
                <w:rFonts w:asciiTheme="minorHAnsi" w:hAnsiTheme="minorHAnsi" w:cstheme="minorHAnsi"/>
                <w:b/>
                <w:color w:val="000000" w:themeColor="text1"/>
                <w:sz w:val="20"/>
                <w:szCs w:val="20"/>
                <w:lang w:val="en-GB"/>
              </w:rPr>
              <w:t>tions</w:t>
            </w:r>
          </w:p>
        </w:tc>
        <w:tc>
          <w:tcPr>
            <w:tcW w:w="3060" w:type="dxa"/>
            <w:tcBorders>
              <w:top w:val="single" w:sz="6" w:space="0" w:color="auto"/>
            </w:tcBorders>
            <w:tcMar>
              <w:top w:w="57" w:type="dxa"/>
              <w:bottom w:w="57" w:type="dxa"/>
            </w:tcMar>
            <w:vAlign w:val="center"/>
          </w:tcPr>
          <w:p w14:paraId="310399A9" w14:textId="77777777" w:rsidR="004D6835" w:rsidRPr="00814716" w:rsidRDefault="004D6835" w:rsidP="004342D7">
            <w:pPr>
              <w:jc w:val="center"/>
              <w:rPr>
                <w:rFonts w:asciiTheme="minorHAnsi" w:hAnsiTheme="minorHAnsi" w:cstheme="minorHAnsi"/>
                <w:b/>
                <w:color w:val="000000" w:themeColor="text1"/>
                <w:sz w:val="22"/>
                <w:szCs w:val="22"/>
                <w:lang w:val="en-GB"/>
              </w:rPr>
            </w:pPr>
            <w:r w:rsidRPr="00814716">
              <w:rPr>
                <w:rFonts w:asciiTheme="minorHAnsi" w:hAnsiTheme="minorHAnsi" w:cstheme="minorHAnsi"/>
                <w:b/>
                <w:color w:val="000000" w:themeColor="text1"/>
                <w:sz w:val="22"/>
                <w:szCs w:val="22"/>
                <w:lang w:val="en-GB"/>
              </w:rPr>
              <w:t>Data</w:t>
            </w:r>
          </w:p>
        </w:tc>
        <w:tc>
          <w:tcPr>
            <w:tcW w:w="4770" w:type="dxa"/>
            <w:tcBorders>
              <w:top w:val="single" w:sz="6" w:space="0" w:color="auto"/>
            </w:tcBorders>
            <w:tcMar>
              <w:top w:w="85" w:type="dxa"/>
              <w:bottom w:w="142" w:type="dxa"/>
            </w:tcMar>
          </w:tcPr>
          <w:p w14:paraId="722ABFD5" w14:textId="77777777" w:rsidR="004D6835" w:rsidRPr="00814716" w:rsidRDefault="004D6835" w:rsidP="004342D7">
            <w:pPr>
              <w:pStyle w:val="BankNormal"/>
              <w:tabs>
                <w:tab w:val="right" w:pos="7218"/>
              </w:tabs>
              <w:spacing w:after="0"/>
              <w:jc w:val="center"/>
              <w:rPr>
                <w:rFonts w:asciiTheme="minorHAnsi" w:hAnsiTheme="minorHAnsi" w:cstheme="minorHAnsi"/>
                <w:b/>
                <w:color w:val="000000" w:themeColor="text1"/>
                <w:sz w:val="22"/>
                <w:szCs w:val="22"/>
                <w:lang w:val="en-GB" w:eastAsia="it-IT"/>
              </w:rPr>
            </w:pPr>
          </w:p>
          <w:p w14:paraId="6D0E4D9B" w14:textId="77777777" w:rsidR="004D6835" w:rsidRPr="00814716" w:rsidRDefault="004D6835" w:rsidP="004342D7">
            <w:pPr>
              <w:pStyle w:val="BankNormal"/>
              <w:tabs>
                <w:tab w:val="right" w:pos="7218"/>
              </w:tabs>
              <w:spacing w:after="0"/>
              <w:jc w:val="center"/>
              <w:rPr>
                <w:rFonts w:asciiTheme="minorHAnsi" w:hAnsiTheme="minorHAnsi" w:cstheme="minorHAnsi"/>
                <w:b/>
                <w:color w:val="000000" w:themeColor="text1"/>
                <w:sz w:val="22"/>
                <w:szCs w:val="22"/>
                <w:lang w:val="en-GB" w:eastAsia="it-IT"/>
              </w:rPr>
            </w:pPr>
            <w:r w:rsidRPr="00814716">
              <w:rPr>
                <w:rFonts w:asciiTheme="minorHAnsi" w:hAnsiTheme="minorHAnsi" w:cstheme="minorHAnsi"/>
                <w:b/>
                <w:color w:val="000000" w:themeColor="text1"/>
                <w:sz w:val="22"/>
                <w:szCs w:val="22"/>
                <w:lang w:val="en-GB" w:eastAsia="it-IT"/>
              </w:rPr>
              <w:t>Specific Instructions / Requirements</w:t>
            </w:r>
          </w:p>
        </w:tc>
      </w:tr>
      <w:tr w:rsidR="00814716" w:rsidRPr="00814716" w14:paraId="356733C1" w14:textId="77777777" w:rsidTr="00EE1A2F">
        <w:tc>
          <w:tcPr>
            <w:tcW w:w="612" w:type="dxa"/>
            <w:tcBorders>
              <w:top w:val="single" w:sz="6" w:space="0" w:color="auto"/>
            </w:tcBorders>
          </w:tcPr>
          <w:p w14:paraId="76B1A019" w14:textId="77777777" w:rsidR="004D6835" w:rsidRPr="00814716" w:rsidRDefault="004D6835" w:rsidP="00BD2E50">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1</w:t>
            </w:r>
          </w:p>
        </w:tc>
        <w:tc>
          <w:tcPr>
            <w:tcW w:w="1260" w:type="dxa"/>
            <w:tcBorders>
              <w:top w:val="single" w:sz="6" w:space="0" w:color="auto"/>
            </w:tcBorders>
          </w:tcPr>
          <w:p w14:paraId="1757CD87" w14:textId="77777777" w:rsidR="004D6835" w:rsidRPr="00814716" w:rsidRDefault="004D6835" w:rsidP="004D6835">
            <w:pPr>
              <w:jc w:val="center"/>
              <w:rPr>
                <w:rFonts w:asciiTheme="minorHAnsi" w:hAnsiTheme="minorHAnsi" w:cstheme="minorHAnsi"/>
                <w:color w:val="000000" w:themeColor="text1"/>
                <w:sz w:val="22"/>
                <w:szCs w:val="22"/>
                <w:lang w:val="en-GB"/>
              </w:rPr>
            </w:pPr>
          </w:p>
        </w:tc>
        <w:tc>
          <w:tcPr>
            <w:tcW w:w="3060" w:type="dxa"/>
            <w:tcBorders>
              <w:top w:val="single" w:sz="6" w:space="0" w:color="auto"/>
            </w:tcBorders>
            <w:tcMar>
              <w:top w:w="57" w:type="dxa"/>
              <w:bottom w:w="57" w:type="dxa"/>
            </w:tcMar>
            <w:vAlign w:val="center"/>
          </w:tcPr>
          <w:p w14:paraId="1E7483FE" w14:textId="77777777" w:rsidR="004D6835" w:rsidRPr="00814716" w:rsidRDefault="008E320B" w:rsidP="0022351C">
            <w:pPr>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Office</w:t>
            </w:r>
          </w:p>
        </w:tc>
        <w:tc>
          <w:tcPr>
            <w:tcW w:w="4770" w:type="dxa"/>
            <w:tcBorders>
              <w:top w:val="single" w:sz="6" w:space="0" w:color="auto"/>
            </w:tcBorders>
            <w:tcMar>
              <w:top w:w="85" w:type="dxa"/>
              <w:bottom w:w="142" w:type="dxa"/>
            </w:tcMar>
          </w:tcPr>
          <w:p w14:paraId="76F879D7" w14:textId="77777777" w:rsidR="004D6835" w:rsidRPr="0097341B" w:rsidRDefault="00666203" w:rsidP="00555507">
            <w:pPr>
              <w:jc w:val="both"/>
              <w:rPr>
                <w:rFonts w:asciiTheme="minorHAnsi" w:hAnsiTheme="minorHAnsi" w:cstheme="minorHAnsi"/>
                <w:color w:val="000000" w:themeColor="text1"/>
                <w:sz w:val="22"/>
                <w:szCs w:val="22"/>
                <w:lang w:val="en-GB" w:eastAsia="it-IT"/>
              </w:rPr>
            </w:pPr>
            <w:r w:rsidRPr="0097341B">
              <w:rPr>
                <w:rFonts w:asciiTheme="minorHAnsi" w:hAnsiTheme="minorHAnsi" w:cstheme="minorHAnsi"/>
                <w:bCs/>
                <w:color w:val="000000" w:themeColor="text1"/>
                <w:sz w:val="22"/>
                <w:szCs w:val="22"/>
              </w:rPr>
              <w:t>MOIS</w:t>
            </w:r>
          </w:p>
        </w:tc>
      </w:tr>
      <w:tr w:rsidR="00814716" w:rsidRPr="00814716" w14:paraId="57207526" w14:textId="77777777" w:rsidTr="00EE1A2F">
        <w:tc>
          <w:tcPr>
            <w:tcW w:w="612" w:type="dxa"/>
            <w:tcBorders>
              <w:top w:val="single" w:sz="6" w:space="0" w:color="auto"/>
            </w:tcBorders>
          </w:tcPr>
          <w:p w14:paraId="53393653" w14:textId="77777777" w:rsidR="004D6835" w:rsidRPr="00814716" w:rsidRDefault="004D6835" w:rsidP="00BD2E50">
            <w:pPr>
              <w:jc w:val="center"/>
              <w:rPr>
                <w:rFonts w:asciiTheme="minorHAnsi" w:hAnsiTheme="minorHAnsi" w:cstheme="minorHAnsi"/>
                <w:color w:val="000000" w:themeColor="text1"/>
                <w:sz w:val="22"/>
                <w:szCs w:val="22"/>
                <w:lang w:val="en-GB" w:eastAsia="it-IT"/>
              </w:rPr>
            </w:pPr>
            <w:r w:rsidRPr="00814716">
              <w:rPr>
                <w:rFonts w:asciiTheme="minorHAnsi" w:hAnsiTheme="minorHAnsi" w:cstheme="minorHAnsi"/>
                <w:color w:val="000000" w:themeColor="text1"/>
                <w:sz w:val="22"/>
                <w:szCs w:val="22"/>
                <w:lang w:val="en-GB" w:eastAsia="it-IT"/>
              </w:rPr>
              <w:t>2</w:t>
            </w:r>
          </w:p>
        </w:tc>
        <w:tc>
          <w:tcPr>
            <w:tcW w:w="1260" w:type="dxa"/>
            <w:tcBorders>
              <w:top w:val="single" w:sz="6" w:space="0" w:color="auto"/>
            </w:tcBorders>
          </w:tcPr>
          <w:p w14:paraId="54E5E55E" w14:textId="77777777" w:rsidR="004D6835" w:rsidRPr="00814716" w:rsidRDefault="004D6835" w:rsidP="004D6835">
            <w:pPr>
              <w:jc w:val="center"/>
              <w:rPr>
                <w:rFonts w:asciiTheme="minorHAnsi" w:hAnsiTheme="minorHAnsi" w:cstheme="minorHAnsi"/>
                <w:color w:val="000000" w:themeColor="text1"/>
                <w:sz w:val="22"/>
                <w:szCs w:val="22"/>
                <w:lang w:val="en-GB" w:eastAsia="it-IT"/>
              </w:rPr>
            </w:pPr>
          </w:p>
        </w:tc>
        <w:tc>
          <w:tcPr>
            <w:tcW w:w="3060" w:type="dxa"/>
            <w:tcBorders>
              <w:top w:val="single" w:sz="6" w:space="0" w:color="auto"/>
            </w:tcBorders>
            <w:tcMar>
              <w:top w:w="57" w:type="dxa"/>
              <w:bottom w:w="57" w:type="dxa"/>
            </w:tcMar>
            <w:vAlign w:val="center"/>
          </w:tcPr>
          <w:p w14:paraId="129D317A" w14:textId="77777777" w:rsidR="004D6835" w:rsidRPr="00814716" w:rsidRDefault="004D6835" w:rsidP="00B023F4">
            <w:pPr>
              <w:rPr>
                <w:rFonts w:asciiTheme="minorHAnsi" w:hAnsiTheme="minorHAnsi" w:cstheme="minorHAnsi"/>
                <w:b/>
                <w:color w:val="000000" w:themeColor="text1"/>
                <w:sz w:val="22"/>
                <w:szCs w:val="22"/>
                <w:lang w:val="en-GB"/>
              </w:rPr>
            </w:pPr>
            <w:r w:rsidRPr="00814716">
              <w:rPr>
                <w:rFonts w:asciiTheme="minorHAnsi" w:hAnsiTheme="minorHAnsi" w:cstheme="minorHAnsi"/>
                <w:color w:val="000000" w:themeColor="text1"/>
                <w:sz w:val="22"/>
                <w:szCs w:val="22"/>
                <w:lang w:val="en-GB" w:eastAsia="it-IT"/>
              </w:rPr>
              <w:t>Title of Goods/Services/Work Required:</w:t>
            </w:r>
          </w:p>
        </w:tc>
        <w:tc>
          <w:tcPr>
            <w:tcW w:w="4770" w:type="dxa"/>
            <w:tcBorders>
              <w:top w:val="single" w:sz="6" w:space="0" w:color="auto"/>
            </w:tcBorders>
            <w:tcMar>
              <w:top w:w="85" w:type="dxa"/>
              <w:bottom w:w="142" w:type="dxa"/>
            </w:tcMar>
          </w:tcPr>
          <w:p w14:paraId="46D43C77" w14:textId="228DD313" w:rsidR="004D6835" w:rsidRPr="0097341B" w:rsidRDefault="00E227D1" w:rsidP="00E227D1">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BUILDING CAPACITY </w:t>
            </w:r>
            <w:r w:rsidR="00C153DD">
              <w:rPr>
                <w:rFonts w:asciiTheme="minorHAnsi" w:hAnsiTheme="minorHAnsi" w:cstheme="minorHAnsi"/>
                <w:bCs/>
                <w:color w:val="000000" w:themeColor="text1"/>
                <w:sz w:val="22"/>
                <w:szCs w:val="22"/>
              </w:rPr>
              <w:t xml:space="preserve">FOR </w:t>
            </w:r>
            <w:r w:rsidR="00B7596B">
              <w:rPr>
                <w:rFonts w:asciiTheme="minorHAnsi" w:hAnsiTheme="minorHAnsi" w:cstheme="minorHAnsi"/>
                <w:bCs/>
                <w:color w:val="000000" w:themeColor="text1"/>
                <w:sz w:val="22"/>
                <w:szCs w:val="22"/>
              </w:rPr>
              <w:t>ENHANCED INFORMATION MANAGEMENT THROUGH THE CREATION OF A CENTRALIZED D</w:t>
            </w:r>
            <w:r w:rsidR="00C153DD">
              <w:rPr>
                <w:rFonts w:asciiTheme="minorHAnsi" w:hAnsiTheme="minorHAnsi" w:cstheme="minorHAnsi"/>
                <w:bCs/>
                <w:color w:val="000000" w:themeColor="text1"/>
                <w:sz w:val="22"/>
                <w:szCs w:val="22"/>
              </w:rPr>
              <w:t xml:space="preserve">TABASE ON CONTAMINATION </w:t>
            </w:r>
          </w:p>
        </w:tc>
      </w:tr>
      <w:tr w:rsidR="00814716" w:rsidRPr="00814716" w14:paraId="417C770F" w14:textId="77777777" w:rsidTr="00EE1A2F">
        <w:tc>
          <w:tcPr>
            <w:tcW w:w="612" w:type="dxa"/>
            <w:tcBorders>
              <w:top w:val="single" w:sz="6" w:space="0" w:color="auto"/>
            </w:tcBorders>
          </w:tcPr>
          <w:p w14:paraId="133B1D6E" w14:textId="77777777" w:rsidR="004D6835" w:rsidRPr="00814716" w:rsidRDefault="004D6835" w:rsidP="00BD2E50">
            <w:pPr>
              <w:jc w:val="center"/>
              <w:rPr>
                <w:rFonts w:asciiTheme="minorHAnsi" w:hAnsiTheme="minorHAnsi" w:cstheme="minorHAnsi"/>
                <w:color w:val="000000" w:themeColor="text1"/>
                <w:sz w:val="22"/>
                <w:szCs w:val="22"/>
                <w:lang w:val="en-GB" w:eastAsia="it-IT"/>
              </w:rPr>
            </w:pPr>
            <w:r w:rsidRPr="00814716">
              <w:rPr>
                <w:rFonts w:asciiTheme="minorHAnsi" w:hAnsiTheme="minorHAnsi" w:cstheme="minorHAnsi"/>
                <w:color w:val="000000" w:themeColor="text1"/>
                <w:sz w:val="22"/>
                <w:szCs w:val="22"/>
                <w:lang w:val="en-GB" w:eastAsia="it-IT"/>
              </w:rPr>
              <w:t>3</w:t>
            </w:r>
          </w:p>
        </w:tc>
        <w:tc>
          <w:tcPr>
            <w:tcW w:w="1260" w:type="dxa"/>
            <w:tcBorders>
              <w:top w:val="single" w:sz="6" w:space="0" w:color="auto"/>
            </w:tcBorders>
          </w:tcPr>
          <w:p w14:paraId="5DE4CAA5" w14:textId="77777777" w:rsidR="004D6835" w:rsidRPr="00814716" w:rsidRDefault="004D6835" w:rsidP="004D6835">
            <w:pPr>
              <w:jc w:val="center"/>
              <w:rPr>
                <w:rFonts w:asciiTheme="minorHAnsi" w:hAnsiTheme="minorHAnsi" w:cstheme="minorHAnsi"/>
                <w:color w:val="000000" w:themeColor="text1"/>
                <w:sz w:val="22"/>
                <w:szCs w:val="22"/>
                <w:lang w:val="en-GB" w:eastAsia="it-IT"/>
              </w:rPr>
            </w:pPr>
          </w:p>
        </w:tc>
        <w:tc>
          <w:tcPr>
            <w:tcW w:w="3060" w:type="dxa"/>
            <w:tcBorders>
              <w:top w:val="single" w:sz="6" w:space="0" w:color="auto"/>
            </w:tcBorders>
            <w:tcMar>
              <w:top w:w="57" w:type="dxa"/>
              <w:bottom w:w="57" w:type="dxa"/>
            </w:tcMar>
            <w:vAlign w:val="center"/>
          </w:tcPr>
          <w:p w14:paraId="2D3EF2EF" w14:textId="77777777" w:rsidR="004D6835" w:rsidRPr="00814716" w:rsidRDefault="004D6835" w:rsidP="0022351C">
            <w:pPr>
              <w:rPr>
                <w:rFonts w:asciiTheme="minorHAnsi" w:hAnsiTheme="minorHAnsi" w:cstheme="minorHAnsi"/>
                <w:color w:val="000000" w:themeColor="text1"/>
                <w:sz w:val="22"/>
                <w:szCs w:val="22"/>
                <w:lang w:val="en-GB" w:eastAsia="it-IT"/>
              </w:rPr>
            </w:pPr>
            <w:r w:rsidRPr="00814716">
              <w:rPr>
                <w:rFonts w:asciiTheme="minorHAnsi" w:hAnsiTheme="minorHAnsi" w:cstheme="minorHAnsi"/>
                <w:color w:val="000000" w:themeColor="text1"/>
                <w:sz w:val="22"/>
                <w:szCs w:val="22"/>
                <w:lang w:val="en-GB" w:eastAsia="it-IT"/>
              </w:rPr>
              <w:t xml:space="preserve">Country:  </w:t>
            </w:r>
          </w:p>
        </w:tc>
        <w:tc>
          <w:tcPr>
            <w:tcW w:w="4770" w:type="dxa"/>
            <w:tcBorders>
              <w:top w:val="single" w:sz="6" w:space="0" w:color="auto"/>
            </w:tcBorders>
            <w:tcMar>
              <w:top w:w="85" w:type="dxa"/>
              <w:bottom w:w="142" w:type="dxa"/>
            </w:tcMar>
          </w:tcPr>
          <w:p w14:paraId="62FA903E" w14:textId="77777777" w:rsidR="004D6835" w:rsidRPr="0097341B" w:rsidRDefault="008E320B" w:rsidP="004F09FE">
            <w:pPr>
              <w:pStyle w:val="BankNormal"/>
              <w:tabs>
                <w:tab w:val="left" w:pos="5088"/>
              </w:tabs>
              <w:spacing w:after="0"/>
              <w:rPr>
                <w:rFonts w:asciiTheme="minorHAnsi" w:hAnsiTheme="minorHAnsi" w:cstheme="minorHAnsi"/>
                <w:color w:val="000000" w:themeColor="text1"/>
                <w:sz w:val="22"/>
                <w:szCs w:val="22"/>
                <w:lang w:val="en-GB" w:eastAsia="it-IT"/>
              </w:rPr>
            </w:pPr>
            <w:r w:rsidRPr="0097341B">
              <w:rPr>
                <w:rFonts w:asciiTheme="minorHAnsi" w:hAnsiTheme="minorHAnsi" w:cstheme="minorHAnsi"/>
                <w:color w:val="000000" w:themeColor="text1"/>
                <w:sz w:val="22"/>
                <w:szCs w:val="22"/>
                <w:lang w:val="en-GB" w:eastAsia="it-IT"/>
              </w:rPr>
              <w:t xml:space="preserve">Somalia </w:t>
            </w:r>
          </w:p>
        </w:tc>
      </w:tr>
      <w:tr w:rsidR="00814716" w:rsidRPr="00814716" w14:paraId="0EC1FAE4" w14:textId="77777777" w:rsidTr="00EE1A2F">
        <w:tc>
          <w:tcPr>
            <w:tcW w:w="612" w:type="dxa"/>
            <w:tcBorders>
              <w:top w:val="single" w:sz="6" w:space="0" w:color="auto"/>
            </w:tcBorders>
          </w:tcPr>
          <w:p w14:paraId="5EF060CD" w14:textId="77777777" w:rsidR="004D6835" w:rsidRPr="00814716" w:rsidRDefault="004D6835" w:rsidP="00BD2E50">
            <w:pPr>
              <w:pStyle w:val="BankNormal"/>
              <w:tabs>
                <w:tab w:val="right" w:pos="7218"/>
              </w:tabs>
              <w:spacing w:after="0"/>
              <w:jc w:val="center"/>
              <w:rPr>
                <w:rFonts w:asciiTheme="minorHAnsi" w:hAnsiTheme="minorHAnsi" w:cstheme="minorHAnsi"/>
                <w:color w:val="000000" w:themeColor="text1"/>
                <w:sz w:val="22"/>
                <w:szCs w:val="22"/>
                <w:lang w:val="en-GB" w:eastAsia="it-IT"/>
              </w:rPr>
            </w:pPr>
            <w:r w:rsidRPr="00814716">
              <w:rPr>
                <w:rFonts w:asciiTheme="minorHAnsi" w:hAnsiTheme="minorHAnsi" w:cstheme="minorHAnsi"/>
                <w:color w:val="000000" w:themeColor="text1"/>
                <w:sz w:val="22"/>
                <w:szCs w:val="22"/>
                <w:lang w:val="en-GB" w:eastAsia="it-IT"/>
              </w:rPr>
              <w:t>4</w:t>
            </w:r>
          </w:p>
        </w:tc>
        <w:tc>
          <w:tcPr>
            <w:tcW w:w="1260" w:type="dxa"/>
            <w:tcBorders>
              <w:top w:val="single" w:sz="6" w:space="0" w:color="auto"/>
            </w:tcBorders>
          </w:tcPr>
          <w:p w14:paraId="46BE76F5" w14:textId="77777777" w:rsidR="004D6835" w:rsidRPr="00814716" w:rsidRDefault="004D6835" w:rsidP="004D6835">
            <w:pPr>
              <w:pStyle w:val="BankNormal"/>
              <w:tabs>
                <w:tab w:val="right" w:pos="7218"/>
              </w:tabs>
              <w:spacing w:after="0"/>
              <w:jc w:val="center"/>
              <w:rPr>
                <w:rFonts w:asciiTheme="minorHAnsi" w:hAnsiTheme="minorHAnsi" w:cstheme="minorHAnsi"/>
                <w:color w:val="000000" w:themeColor="text1"/>
                <w:sz w:val="22"/>
                <w:szCs w:val="22"/>
                <w:lang w:val="en-GB" w:eastAsia="it-IT"/>
              </w:rPr>
            </w:pPr>
            <w:r w:rsidRPr="00814716">
              <w:rPr>
                <w:rFonts w:asciiTheme="minorHAnsi" w:hAnsiTheme="minorHAnsi" w:cstheme="minorHAnsi"/>
                <w:color w:val="000000" w:themeColor="text1"/>
                <w:sz w:val="22"/>
                <w:szCs w:val="22"/>
                <w:lang w:val="en-GB" w:eastAsia="it-IT"/>
              </w:rPr>
              <w:t>C.13</w:t>
            </w:r>
          </w:p>
        </w:tc>
        <w:tc>
          <w:tcPr>
            <w:tcW w:w="3060" w:type="dxa"/>
            <w:tcBorders>
              <w:top w:val="single" w:sz="6" w:space="0" w:color="auto"/>
            </w:tcBorders>
            <w:tcMar>
              <w:top w:w="57" w:type="dxa"/>
              <w:bottom w:w="57" w:type="dxa"/>
            </w:tcMar>
            <w:vAlign w:val="center"/>
          </w:tcPr>
          <w:p w14:paraId="13E670B8" w14:textId="77777777" w:rsidR="004D6835" w:rsidRPr="00814716" w:rsidRDefault="004D6835" w:rsidP="00FA6038">
            <w:pPr>
              <w:pStyle w:val="BankNormal"/>
              <w:tabs>
                <w:tab w:val="right" w:pos="7218"/>
              </w:tabs>
              <w:spacing w:after="0"/>
              <w:rPr>
                <w:rFonts w:asciiTheme="minorHAnsi" w:hAnsiTheme="minorHAnsi" w:cstheme="minorHAnsi"/>
                <w:color w:val="000000" w:themeColor="text1"/>
                <w:sz w:val="22"/>
                <w:szCs w:val="22"/>
                <w:lang w:val="en-GB" w:eastAsia="it-IT"/>
              </w:rPr>
            </w:pPr>
            <w:r w:rsidRPr="00814716">
              <w:rPr>
                <w:rFonts w:asciiTheme="minorHAnsi" w:hAnsiTheme="minorHAnsi" w:cstheme="minorHAnsi"/>
                <w:color w:val="000000" w:themeColor="text1"/>
                <w:sz w:val="22"/>
                <w:szCs w:val="22"/>
                <w:lang w:val="en-GB" w:eastAsia="it-IT"/>
              </w:rPr>
              <w:t xml:space="preserve">Language of the Bid: </w:t>
            </w:r>
          </w:p>
        </w:tc>
        <w:tc>
          <w:tcPr>
            <w:tcW w:w="4770" w:type="dxa"/>
            <w:tcBorders>
              <w:top w:val="single" w:sz="6" w:space="0" w:color="auto"/>
            </w:tcBorders>
            <w:tcMar>
              <w:top w:w="85" w:type="dxa"/>
              <w:bottom w:w="142" w:type="dxa"/>
            </w:tcMar>
          </w:tcPr>
          <w:p w14:paraId="0A7F02E9" w14:textId="77777777" w:rsidR="00A30A49" w:rsidRPr="0097341B" w:rsidRDefault="00217087" w:rsidP="00A30A49">
            <w:pPr>
              <w:pStyle w:val="BankNormal"/>
              <w:tabs>
                <w:tab w:val="right" w:pos="7218"/>
              </w:tabs>
              <w:spacing w:after="0"/>
              <w:rPr>
                <w:rFonts w:asciiTheme="minorHAnsi" w:hAnsiTheme="minorHAnsi" w:cstheme="minorHAnsi"/>
                <w:color w:val="000000" w:themeColor="text1"/>
                <w:sz w:val="22"/>
                <w:szCs w:val="22"/>
                <w:lang w:val="en-GB" w:eastAsia="it-IT"/>
              </w:rPr>
            </w:pPr>
            <w:sdt>
              <w:sdtPr>
                <w:rPr>
                  <w:rFonts w:asciiTheme="minorHAnsi" w:hAnsiTheme="minorHAnsi" w:cstheme="minorHAnsi"/>
                  <w:snapToGrid w:val="0"/>
                  <w:color w:val="000000" w:themeColor="text1"/>
                  <w:sz w:val="22"/>
                  <w:szCs w:val="22"/>
                </w:rPr>
                <w:id w:val="134992255"/>
              </w:sdtPr>
              <w:sdtEndPr/>
              <w:sdtContent>
                <w:r w:rsidR="00BF415B" w:rsidRPr="0097341B">
                  <w:rPr>
                    <w:rFonts w:ascii="MS Gothic" w:eastAsia="MS Gothic" w:hAnsi="MS Gothic" w:cstheme="minorHAnsi" w:hint="eastAsia"/>
                    <w:snapToGrid w:val="0"/>
                    <w:color w:val="000000" w:themeColor="text1"/>
                    <w:sz w:val="22"/>
                    <w:szCs w:val="22"/>
                  </w:rPr>
                  <w:t>☒</w:t>
                </w:r>
              </w:sdtContent>
            </w:sdt>
            <w:r w:rsidR="004D6835" w:rsidRPr="0097341B">
              <w:rPr>
                <w:rFonts w:asciiTheme="minorHAnsi" w:hAnsiTheme="minorHAnsi" w:cstheme="minorHAnsi"/>
                <w:snapToGrid w:val="0"/>
                <w:color w:val="000000" w:themeColor="text1"/>
                <w:sz w:val="22"/>
                <w:szCs w:val="22"/>
              </w:rPr>
              <w:t xml:space="preserve">English </w:t>
            </w:r>
            <w:r w:rsidR="002D1BE3" w:rsidRPr="0097341B">
              <w:rPr>
                <w:rFonts w:asciiTheme="minorHAnsi" w:hAnsiTheme="minorHAnsi" w:cstheme="minorHAnsi"/>
                <w:snapToGrid w:val="0"/>
                <w:color w:val="000000" w:themeColor="text1"/>
                <w:sz w:val="22"/>
                <w:szCs w:val="22"/>
              </w:rPr>
              <w:t>ONLY</w:t>
            </w:r>
          </w:p>
          <w:p w14:paraId="459F63BC" w14:textId="77777777" w:rsidR="004D6835" w:rsidRPr="0097341B" w:rsidRDefault="004D6835" w:rsidP="00EE1A2F">
            <w:pPr>
              <w:pStyle w:val="BankNormal"/>
              <w:tabs>
                <w:tab w:val="right" w:pos="7218"/>
              </w:tabs>
              <w:spacing w:after="0"/>
              <w:rPr>
                <w:rFonts w:asciiTheme="minorHAnsi" w:hAnsiTheme="minorHAnsi" w:cstheme="minorHAnsi"/>
                <w:color w:val="000000" w:themeColor="text1"/>
                <w:sz w:val="22"/>
                <w:szCs w:val="22"/>
                <w:lang w:val="en-GB" w:eastAsia="it-IT"/>
              </w:rPr>
            </w:pPr>
          </w:p>
        </w:tc>
      </w:tr>
      <w:tr w:rsidR="00814716" w:rsidRPr="00814716" w14:paraId="3531AC08" w14:textId="77777777" w:rsidTr="00AB627E">
        <w:trPr>
          <w:trHeight w:val="1475"/>
        </w:trPr>
        <w:tc>
          <w:tcPr>
            <w:tcW w:w="612" w:type="dxa"/>
          </w:tcPr>
          <w:p w14:paraId="42C2BD44" w14:textId="77777777" w:rsidR="004D6835" w:rsidRPr="00814716" w:rsidRDefault="004D6835" w:rsidP="00BD2E50">
            <w:pPr>
              <w:tabs>
                <w:tab w:val="right" w:pos="7218"/>
              </w:tabs>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5</w:t>
            </w:r>
          </w:p>
        </w:tc>
        <w:tc>
          <w:tcPr>
            <w:tcW w:w="1260" w:type="dxa"/>
          </w:tcPr>
          <w:p w14:paraId="43E3BBA2" w14:textId="77777777" w:rsidR="004D6835" w:rsidRPr="00814716" w:rsidRDefault="004D6835" w:rsidP="004D6835">
            <w:pPr>
              <w:tabs>
                <w:tab w:val="right" w:pos="7218"/>
              </w:tabs>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C.20</w:t>
            </w:r>
          </w:p>
        </w:tc>
        <w:tc>
          <w:tcPr>
            <w:tcW w:w="3060" w:type="dxa"/>
          </w:tcPr>
          <w:p w14:paraId="12A21F34" w14:textId="77777777" w:rsidR="004D6835" w:rsidRPr="00814716" w:rsidRDefault="004D6835">
            <w:pPr>
              <w:tabs>
                <w:tab w:val="right" w:pos="7218"/>
              </w:tabs>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 xml:space="preserve">Conditions for Submitting Bid for Parts or sub-parts of the Total Requirements </w:t>
            </w:r>
          </w:p>
        </w:tc>
        <w:tc>
          <w:tcPr>
            <w:tcW w:w="4770" w:type="dxa"/>
            <w:tcMar>
              <w:top w:w="85" w:type="dxa"/>
              <w:bottom w:w="142" w:type="dxa"/>
            </w:tcMar>
          </w:tcPr>
          <w:p w14:paraId="7093D033" w14:textId="77777777" w:rsidR="008B58F2" w:rsidRPr="0097341B" w:rsidRDefault="00217087" w:rsidP="005B0B12">
            <w:pPr>
              <w:spacing w:before="120" w:after="200"/>
              <w:rPr>
                <w:rFonts w:asciiTheme="minorHAnsi" w:hAnsiTheme="minorHAnsi" w:cstheme="minorHAnsi"/>
                <w:color w:val="000000" w:themeColor="text1"/>
              </w:rPr>
            </w:pPr>
            <w:sdt>
              <w:sdtPr>
                <w:rPr>
                  <w:rFonts w:asciiTheme="minorHAnsi" w:hAnsiTheme="minorHAnsi" w:cstheme="minorHAnsi"/>
                  <w:snapToGrid w:val="0"/>
                  <w:color w:val="000000" w:themeColor="text1"/>
                  <w:sz w:val="22"/>
                  <w:szCs w:val="22"/>
                </w:rPr>
                <w:id w:val="23531188"/>
              </w:sdtPr>
              <w:sdtEndPr/>
              <w:sdtContent>
                <w:r w:rsidR="00A30A49" w:rsidRPr="0097341B">
                  <w:rPr>
                    <w:rFonts w:ascii="MS Gothic" w:eastAsia="MS Gothic" w:hAnsi="MS Gothic" w:cstheme="minorHAnsi" w:hint="eastAsia"/>
                    <w:snapToGrid w:val="0"/>
                    <w:color w:val="000000" w:themeColor="text1"/>
                    <w:sz w:val="22"/>
                    <w:szCs w:val="22"/>
                  </w:rPr>
                  <w:t>☐</w:t>
                </w:r>
                <w:r w:rsidR="00AD6B44">
                  <w:rPr>
                    <w:rFonts w:ascii="MS Gothic" w:eastAsia="MS Gothic" w:hAnsi="MS Gothic" w:cstheme="minorHAnsi" w:hint="eastAsia"/>
                    <w:snapToGrid w:val="0"/>
                    <w:color w:val="000000" w:themeColor="text1"/>
                    <w:sz w:val="22"/>
                    <w:szCs w:val="22"/>
                  </w:rPr>
                  <w:t xml:space="preserve"> </w:t>
                </w:r>
              </w:sdtContent>
            </w:sdt>
            <w:r w:rsidR="004D6835" w:rsidRPr="0097341B">
              <w:rPr>
                <w:rFonts w:asciiTheme="minorHAnsi" w:hAnsiTheme="minorHAnsi" w:cstheme="minorHAnsi"/>
                <w:snapToGrid w:val="0"/>
                <w:color w:val="000000" w:themeColor="text1"/>
                <w:sz w:val="22"/>
                <w:szCs w:val="22"/>
              </w:rPr>
              <w:t xml:space="preserve">Allowed </w:t>
            </w:r>
            <w:r w:rsidR="00AC0A60" w:rsidRPr="0097341B">
              <w:rPr>
                <w:rFonts w:asciiTheme="minorHAnsi" w:hAnsiTheme="minorHAnsi" w:cstheme="minorHAnsi"/>
                <w:color w:val="000000" w:themeColor="text1"/>
              </w:rPr>
              <w:t xml:space="preserve">Bidders may choose to submit their bids for one or several lots however partial bid </w:t>
            </w:r>
            <w:r w:rsidR="008B58F2" w:rsidRPr="0097341B">
              <w:rPr>
                <w:rFonts w:asciiTheme="minorHAnsi" w:hAnsiTheme="minorHAnsi" w:cstheme="minorHAnsi"/>
                <w:color w:val="000000" w:themeColor="text1"/>
              </w:rPr>
              <w:t xml:space="preserve">within the lot </w:t>
            </w:r>
            <w:r w:rsidR="005B0B12" w:rsidRPr="0097341B">
              <w:rPr>
                <w:rFonts w:asciiTheme="minorHAnsi" w:hAnsiTheme="minorHAnsi" w:cstheme="minorHAnsi"/>
                <w:color w:val="000000" w:themeColor="text1"/>
              </w:rPr>
              <w:t xml:space="preserve">is </w:t>
            </w:r>
            <w:r w:rsidR="00AC0A60" w:rsidRPr="0097341B">
              <w:rPr>
                <w:rFonts w:asciiTheme="minorHAnsi" w:hAnsiTheme="minorHAnsi" w:cstheme="minorHAnsi"/>
                <w:color w:val="000000" w:themeColor="text1"/>
              </w:rPr>
              <w:t>not allowed.</w:t>
            </w:r>
          </w:p>
          <w:p w14:paraId="71A72B36" w14:textId="77777777" w:rsidR="004D6835" w:rsidRPr="0097341B" w:rsidRDefault="00217087" w:rsidP="008B58F2">
            <w:pPr>
              <w:spacing w:before="120" w:after="200"/>
              <w:rPr>
                <w:rFonts w:asciiTheme="minorHAnsi" w:hAnsiTheme="minorHAnsi" w:cstheme="minorHAnsi"/>
                <w:snapToGrid w:val="0"/>
                <w:color w:val="000000" w:themeColor="text1"/>
                <w:sz w:val="22"/>
                <w:szCs w:val="22"/>
              </w:rPr>
            </w:pPr>
            <w:sdt>
              <w:sdtPr>
                <w:rPr>
                  <w:rFonts w:asciiTheme="minorHAnsi" w:hAnsiTheme="minorHAnsi" w:cstheme="minorHAnsi"/>
                  <w:snapToGrid w:val="0"/>
                  <w:color w:val="000000" w:themeColor="text1"/>
                  <w:sz w:val="22"/>
                  <w:szCs w:val="22"/>
                </w:rPr>
                <w:id w:val="933716564"/>
              </w:sdtPr>
              <w:sdtEndPr/>
              <w:sdtContent>
                <w:r w:rsidR="00A30A49" w:rsidRPr="0097341B">
                  <w:rPr>
                    <w:rFonts w:ascii="MS Gothic" w:eastAsia="MS Gothic" w:hAnsi="MS Gothic" w:cstheme="minorHAnsi" w:hint="eastAsia"/>
                    <w:snapToGrid w:val="0"/>
                    <w:color w:val="000000" w:themeColor="text1"/>
                    <w:sz w:val="22"/>
                    <w:szCs w:val="22"/>
                  </w:rPr>
                  <w:t>☒</w:t>
                </w:r>
              </w:sdtContent>
            </w:sdt>
            <w:r w:rsidR="004D6835" w:rsidRPr="0097341B">
              <w:rPr>
                <w:rFonts w:asciiTheme="minorHAnsi" w:hAnsiTheme="minorHAnsi" w:cstheme="minorHAnsi"/>
                <w:snapToGrid w:val="0"/>
                <w:color w:val="000000" w:themeColor="text1"/>
                <w:sz w:val="22"/>
                <w:szCs w:val="22"/>
              </w:rPr>
              <w:t>Not allowed</w:t>
            </w:r>
            <w:r w:rsidR="00BF415B" w:rsidRPr="0097341B">
              <w:rPr>
                <w:rFonts w:asciiTheme="minorHAnsi" w:hAnsiTheme="minorHAnsi" w:cstheme="minorHAnsi"/>
                <w:snapToGrid w:val="0"/>
                <w:color w:val="000000" w:themeColor="text1"/>
                <w:sz w:val="22"/>
                <w:szCs w:val="22"/>
              </w:rPr>
              <w:t xml:space="preserve">: </w:t>
            </w:r>
          </w:p>
        </w:tc>
      </w:tr>
      <w:tr w:rsidR="00814716" w:rsidRPr="00814716" w14:paraId="5BB275DC" w14:textId="77777777" w:rsidTr="00EE1A2F">
        <w:tblPrEx>
          <w:tblBorders>
            <w:top w:val="single" w:sz="6" w:space="0" w:color="auto"/>
          </w:tblBorders>
        </w:tblPrEx>
        <w:tc>
          <w:tcPr>
            <w:tcW w:w="612" w:type="dxa"/>
          </w:tcPr>
          <w:p w14:paraId="4DA17AA9" w14:textId="77777777" w:rsidR="004D6835" w:rsidRPr="00814716" w:rsidRDefault="004D6835" w:rsidP="00BD2E50">
            <w:pPr>
              <w:pStyle w:val="BodyText"/>
              <w:tabs>
                <w:tab w:val="left" w:pos="3346"/>
                <w:tab w:val="right" w:pos="7486"/>
              </w:tabs>
              <w:spacing w:after="0"/>
              <w:jc w:val="cente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8</w:t>
            </w:r>
          </w:p>
        </w:tc>
        <w:tc>
          <w:tcPr>
            <w:tcW w:w="1260" w:type="dxa"/>
          </w:tcPr>
          <w:p w14:paraId="46EB715F" w14:textId="77777777" w:rsidR="004D6835" w:rsidRPr="00814716" w:rsidRDefault="004D6835" w:rsidP="004D6835">
            <w:pPr>
              <w:pStyle w:val="BodyText"/>
              <w:tabs>
                <w:tab w:val="left" w:pos="3346"/>
                <w:tab w:val="right" w:pos="7486"/>
              </w:tabs>
              <w:spacing w:after="0"/>
              <w:jc w:val="cente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C.21.1</w:t>
            </w:r>
          </w:p>
        </w:tc>
        <w:tc>
          <w:tcPr>
            <w:tcW w:w="3060" w:type="dxa"/>
          </w:tcPr>
          <w:p w14:paraId="51692A65" w14:textId="77777777" w:rsidR="004D6835" w:rsidRPr="00814716" w:rsidRDefault="004D6835">
            <w:pPr>
              <w:pStyle w:val="BodyText"/>
              <w:tabs>
                <w:tab w:val="left" w:pos="3346"/>
                <w:tab w:val="right" w:pos="7486"/>
              </w:tabs>
              <w:spacing w:after="0"/>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Period of Bid Validity commencing on the submission date</w:t>
            </w:r>
          </w:p>
        </w:tc>
        <w:tc>
          <w:tcPr>
            <w:tcW w:w="4770" w:type="dxa"/>
            <w:tcMar>
              <w:top w:w="85" w:type="dxa"/>
              <w:bottom w:w="142" w:type="dxa"/>
            </w:tcMar>
          </w:tcPr>
          <w:p w14:paraId="4A8C3936" w14:textId="327FBBA1" w:rsidR="004D6835" w:rsidRPr="0097341B" w:rsidRDefault="00217087" w:rsidP="00E0555B">
            <w:pPr>
              <w:pStyle w:val="BodyText"/>
              <w:tabs>
                <w:tab w:val="left" w:pos="3346"/>
                <w:tab w:val="right" w:pos="7486"/>
              </w:tabs>
              <w:spacing w:after="0"/>
              <w:rPr>
                <w:rFonts w:asciiTheme="minorHAnsi" w:hAnsiTheme="minorHAnsi" w:cstheme="minorHAnsi"/>
                <w:snapToGrid w:val="0"/>
                <w:color w:val="000000" w:themeColor="text1"/>
                <w:sz w:val="22"/>
                <w:szCs w:val="22"/>
              </w:rPr>
            </w:pPr>
            <w:sdt>
              <w:sdtPr>
                <w:rPr>
                  <w:rFonts w:asciiTheme="minorHAnsi" w:hAnsiTheme="minorHAnsi" w:cstheme="minorHAnsi"/>
                  <w:snapToGrid w:val="0"/>
                  <w:color w:val="000000" w:themeColor="text1"/>
                  <w:sz w:val="22"/>
                  <w:szCs w:val="22"/>
                </w:rPr>
                <w:id w:val="1931234126"/>
              </w:sdtPr>
              <w:sdtEndPr/>
              <w:sdtContent>
                <w:sdt>
                  <w:sdtPr>
                    <w:rPr>
                      <w:rFonts w:asciiTheme="minorHAnsi" w:hAnsiTheme="minorHAnsi" w:cstheme="minorHAnsi"/>
                      <w:snapToGrid w:val="0"/>
                      <w:color w:val="000000" w:themeColor="text1"/>
                      <w:sz w:val="22"/>
                      <w:szCs w:val="22"/>
                    </w:rPr>
                    <w:id w:val="-457410544"/>
                  </w:sdtPr>
                  <w:sdtEndPr/>
                  <w:sdtContent>
                    <w:r w:rsidR="00B7596B" w:rsidRPr="0097341B">
                      <w:rPr>
                        <w:rFonts w:ascii="MS Gothic" w:eastAsia="MS Gothic" w:hAnsi="MS Gothic" w:cstheme="minorHAnsi" w:hint="eastAsia"/>
                        <w:snapToGrid w:val="0"/>
                        <w:color w:val="000000" w:themeColor="text1"/>
                        <w:sz w:val="22"/>
                        <w:szCs w:val="22"/>
                      </w:rPr>
                      <w:t>☒</w:t>
                    </w:r>
                  </w:sdtContent>
                </w:sdt>
              </w:sdtContent>
            </w:sdt>
            <w:r w:rsidR="004D6835" w:rsidRPr="0097341B">
              <w:rPr>
                <w:rFonts w:asciiTheme="minorHAnsi" w:hAnsiTheme="minorHAnsi" w:cstheme="minorHAnsi"/>
                <w:snapToGrid w:val="0"/>
                <w:color w:val="000000" w:themeColor="text1"/>
                <w:sz w:val="22"/>
                <w:szCs w:val="22"/>
              </w:rPr>
              <w:t xml:space="preserve">60 days                </w:t>
            </w:r>
          </w:p>
          <w:p w14:paraId="007BA244" w14:textId="3C43895B" w:rsidR="004D6835" w:rsidRPr="0097341B" w:rsidRDefault="00217087" w:rsidP="00E0555B">
            <w:pPr>
              <w:pStyle w:val="BodyText"/>
              <w:tabs>
                <w:tab w:val="left" w:pos="3346"/>
                <w:tab w:val="right" w:pos="7486"/>
              </w:tabs>
              <w:spacing w:after="0"/>
              <w:rPr>
                <w:rFonts w:asciiTheme="minorHAnsi" w:hAnsiTheme="minorHAnsi" w:cstheme="minorHAnsi"/>
                <w:snapToGrid w:val="0"/>
                <w:color w:val="000000" w:themeColor="text1"/>
                <w:sz w:val="22"/>
                <w:szCs w:val="22"/>
              </w:rPr>
            </w:pPr>
            <w:sdt>
              <w:sdtPr>
                <w:rPr>
                  <w:rFonts w:asciiTheme="minorHAnsi" w:hAnsiTheme="minorHAnsi" w:cstheme="minorHAnsi"/>
                  <w:snapToGrid w:val="0"/>
                  <w:color w:val="000000" w:themeColor="text1"/>
                  <w:sz w:val="22"/>
                  <w:szCs w:val="22"/>
                </w:rPr>
                <w:id w:val="-1324123296"/>
              </w:sdtPr>
              <w:sdtEndPr/>
              <w:sdtContent>
                <w:r w:rsidR="00B7596B" w:rsidRPr="0097341B">
                  <w:rPr>
                    <w:rFonts w:ascii="MS Gothic" w:eastAsia="MS Gothic" w:hAnsi="MS Gothic" w:cstheme="minorHAnsi" w:hint="eastAsia"/>
                    <w:snapToGrid w:val="0"/>
                    <w:color w:val="000000" w:themeColor="text1"/>
                    <w:sz w:val="22"/>
                    <w:szCs w:val="22"/>
                  </w:rPr>
                  <w:t>☐</w:t>
                </w:r>
              </w:sdtContent>
            </w:sdt>
            <w:r w:rsidR="004D6835" w:rsidRPr="0097341B">
              <w:rPr>
                <w:rFonts w:asciiTheme="minorHAnsi" w:hAnsiTheme="minorHAnsi" w:cstheme="minorHAnsi"/>
                <w:snapToGrid w:val="0"/>
                <w:color w:val="000000" w:themeColor="text1"/>
                <w:sz w:val="22"/>
                <w:szCs w:val="22"/>
              </w:rPr>
              <w:t xml:space="preserve"> days         </w:t>
            </w:r>
          </w:p>
          <w:p w14:paraId="220CAF6C" w14:textId="77777777" w:rsidR="004D6835" w:rsidRPr="0097341B" w:rsidRDefault="00217087" w:rsidP="00E0555B">
            <w:pPr>
              <w:pStyle w:val="BodyText"/>
              <w:tabs>
                <w:tab w:val="left" w:pos="3346"/>
                <w:tab w:val="right" w:pos="7486"/>
              </w:tabs>
              <w:spacing w:after="0"/>
              <w:rPr>
                <w:rFonts w:asciiTheme="minorHAnsi" w:hAnsiTheme="minorHAnsi" w:cstheme="minorHAnsi"/>
                <w:snapToGrid w:val="0"/>
                <w:color w:val="000000" w:themeColor="text1"/>
                <w:sz w:val="22"/>
                <w:szCs w:val="22"/>
              </w:rPr>
            </w:pPr>
            <w:sdt>
              <w:sdtPr>
                <w:rPr>
                  <w:rFonts w:asciiTheme="minorHAnsi" w:hAnsiTheme="minorHAnsi" w:cstheme="minorHAnsi"/>
                  <w:snapToGrid w:val="0"/>
                  <w:color w:val="000000" w:themeColor="text1"/>
                  <w:sz w:val="22"/>
                  <w:szCs w:val="22"/>
                </w:rPr>
                <w:id w:val="1783235101"/>
              </w:sdtPr>
              <w:sdtEndPr/>
              <w:sdtContent>
                <w:r w:rsidR="000D6DF1" w:rsidRPr="0097341B">
                  <w:rPr>
                    <w:rFonts w:ascii="MS Gothic" w:eastAsia="MS Gothic" w:hAnsi="MS Gothic" w:cstheme="minorHAnsi" w:hint="eastAsia"/>
                    <w:snapToGrid w:val="0"/>
                    <w:color w:val="000000" w:themeColor="text1"/>
                    <w:sz w:val="22"/>
                    <w:szCs w:val="22"/>
                  </w:rPr>
                  <w:t>☐</w:t>
                </w:r>
              </w:sdtContent>
            </w:sdt>
            <w:r w:rsidR="004D6835" w:rsidRPr="0097341B">
              <w:rPr>
                <w:rFonts w:asciiTheme="minorHAnsi" w:hAnsiTheme="minorHAnsi" w:cstheme="minorHAnsi"/>
                <w:snapToGrid w:val="0"/>
                <w:color w:val="000000" w:themeColor="text1"/>
                <w:sz w:val="22"/>
                <w:szCs w:val="22"/>
              </w:rPr>
              <w:t>120 days</w:t>
            </w:r>
          </w:p>
        </w:tc>
      </w:tr>
      <w:tr w:rsidR="00814716" w:rsidRPr="00814716" w14:paraId="65C585F1" w14:textId="77777777" w:rsidTr="00EE1A2F">
        <w:tblPrEx>
          <w:tblBorders>
            <w:top w:val="single" w:sz="6" w:space="0" w:color="auto"/>
          </w:tblBorders>
        </w:tblPrEx>
        <w:tc>
          <w:tcPr>
            <w:tcW w:w="612" w:type="dxa"/>
          </w:tcPr>
          <w:p w14:paraId="68606408" w14:textId="77777777" w:rsidR="004D6835" w:rsidRPr="00814716" w:rsidRDefault="004D6835" w:rsidP="00BD2E50">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9</w:t>
            </w:r>
          </w:p>
        </w:tc>
        <w:tc>
          <w:tcPr>
            <w:tcW w:w="1260" w:type="dxa"/>
          </w:tcPr>
          <w:p w14:paraId="54EA66AA" w14:textId="77777777" w:rsidR="004D6835" w:rsidRPr="00814716" w:rsidRDefault="004D6835" w:rsidP="004D6835">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 xml:space="preserve">B.9.5 </w:t>
            </w:r>
          </w:p>
          <w:p w14:paraId="3F7166D8" w14:textId="77777777" w:rsidR="004D6835" w:rsidRPr="00814716" w:rsidRDefault="004D6835" w:rsidP="004D6835">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C.15.4 b)</w:t>
            </w:r>
          </w:p>
        </w:tc>
        <w:tc>
          <w:tcPr>
            <w:tcW w:w="3060" w:type="dxa"/>
          </w:tcPr>
          <w:p w14:paraId="7C833333" w14:textId="77777777" w:rsidR="004D6835" w:rsidRPr="00814716" w:rsidRDefault="004D6835" w:rsidP="00641F59">
            <w:pP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Bid Security</w:t>
            </w:r>
          </w:p>
        </w:tc>
        <w:tc>
          <w:tcPr>
            <w:tcW w:w="4770" w:type="dxa"/>
            <w:tcMar>
              <w:top w:w="85" w:type="dxa"/>
              <w:bottom w:w="142" w:type="dxa"/>
            </w:tcMar>
          </w:tcPr>
          <w:p w14:paraId="50501759" w14:textId="77777777" w:rsidR="004D6835" w:rsidRPr="0097341B" w:rsidRDefault="00217087" w:rsidP="00286596">
            <w:pPr>
              <w:pStyle w:val="BankNormal"/>
              <w:tabs>
                <w:tab w:val="right" w:pos="7218"/>
              </w:tabs>
              <w:spacing w:after="0"/>
              <w:rPr>
                <w:rFonts w:asciiTheme="minorHAnsi" w:hAnsiTheme="minorHAnsi" w:cstheme="minorHAnsi"/>
                <w:snapToGrid w:val="0"/>
                <w:color w:val="000000" w:themeColor="text1"/>
                <w:sz w:val="22"/>
                <w:szCs w:val="22"/>
              </w:rPr>
            </w:pPr>
            <w:sdt>
              <w:sdtPr>
                <w:rPr>
                  <w:rFonts w:asciiTheme="minorHAnsi" w:hAnsiTheme="minorHAnsi" w:cstheme="minorHAnsi"/>
                  <w:snapToGrid w:val="0"/>
                  <w:color w:val="000000" w:themeColor="text1"/>
                  <w:sz w:val="22"/>
                  <w:szCs w:val="22"/>
                </w:rPr>
                <w:id w:val="-1017923768"/>
              </w:sdtPr>
              <w:sdtEndPr/>
              <w:sdtContent>
                <w:r w:rsidR="00EE1A2F" w:rsidRPr="0097341B">
                  <w:rPr>
                    <w:rFonts w:ascii="MS Gothic" w:eastAsia="MS Gothic" w:hAnsi="MS Gothic" w:cstheme="minorHAnsi" w:hint="eastAsia"/>
                    <w:snapToGrid w:val="0"/>
                    <w:color w:val="000000" w:themeColor="text1"/>
                    <w:sz w:val="22"/>
                    <w:szCs w:val="22"/>
                  </w:rPr>
                  <w:t>☐</w:t>
                </w:r>
              </w:sdtContent>
            </w:sdt>
            <w:r w:rsidR="004D6835" w:rsidRPr="0097341B">
              <w:rPr>
                <w:rFonts w:asciiTheme="minorHAnsi" w:hAnsiTheme="minorHAnsi" w:cstheme="minorHAnsi"/>
                <w:snapToGrid w:val="0"/>
                <w:color w:val="000000" w:themeColor="text1"/>
                <w:sz w:val="22"/>
                <w:szCs w:val="22"/>
              </w:rPr>
              <w:t>Required</w:t>
            </w:r>
          </w:p>
          <w:p w14:paraId="2B9C99DC" w14:textId="77777777" w:rsidR="004D6835" w:rsidRPr="0097341B" w:rsidRDefault="0022351C" w:rsidP="00286596">
            <w:pPr>
              <w:pStyle w:val="BankNormal"/>
              <w:tabs>
                <w:tab w:val="right" w:pos="7218"/>
              </w:tabs>
              <w:spacing w:after="0"/>
              <w:rPr>
                <w:rFonts w:asciiTheme="minorHAnsi" w:hAnsiTheme="minorHAnsi" w:cstheme="minorHAnsi"/>
                <w:color w:val="000000" w:themeColor="text1"/>
                <w:sz w:val="22"/>
                <w:szCs w:val="22"/>
                <w:lang w:val="en-GB"/>
              </w:rPr>
            </w:pPr>
            <w:r w:rsidRPr="0097341B">
              <w:rPr>
                <w:rFonts w:asciiTheme="minorHAnsi" w:hAnsiTheme="minorHAnsi" w:cstheme="minorHAnsi"/>
                <w:color w:val="000000" w:themeColor="text1"/>
                <w:sz w:val="22"/>
                <w:szCs w:val="22"/>
                <w:lang w:val="en-GB"/>
              </w:rPr>
              <w:t>Amount:</w:t>
            </w:r>
            <w:sdt>
              <w:sdtPr>
                <w:rPr>
                  <w:rFonts w:asciiTheme="minorHAnsi" w:hAnsiTheme="minorHAnsi" w:cstheme="minorHAnsi"/>
                  <w:color w:val="000000" w:themeColor="text1"/>
                  <w:sz w:val="22"/>
                  <w:szCs w:val="22"/>
                  <w:lang w:val="en-GB"/>
                </w:rPr>
                <w:id w:val="-392583869"/>
                <w:showingPlcHdr/>
                <w:text/>
              </w:sdtPr>
              <w:sdtEndPr/>
              <w:sdtContent>
                <w:r w:rsidR="00EE1A2F" w:rsidRPr="0097341B">
                  <w:rPr>
                    <w:rStyle w:val="PlaceholderText"/>
                    <w:color w:val="000000" w:themeColor="text1"/>
                  </w:rPr>
                  <w:t>Click here to enter text.</w:t>
                </w:r>
              </w:sdtContent>
            </w:sdt>
          </w:p>
          <w:p w14:paraId="31C74F4F" w14:textId="77777777" w:rsidR="004D6835" w:rsidRPr="0097341B" w:rsidRDefault="00EE1A2F" w:rsidP="00286596">
            <w:pPr>
              <w:pStyle w:val="BankNormal"/>
              <w:tabs>
                <w:tab w:val="right" w:pos="7218"/>
              </w:tabs>
              <w:spacing w:after="0"/>
              <w:rPr>
                <w:rFonts w:asciiTheme="minorHAnsi" w:hAnsiTheme="minorHAnsi" w:cstheme="minorHAnsi"/>
                <w:color w:val="000000" w:themeColor="text1"/>
                <w:sz w:val="22"/>
                <w:szCs w:val="22"/>
                <w:lang w:val="en-GB"/>
              </w:rPr>
            </w:pPr>
            <w:r w:rsidRPr="0097341B">
              <w:rPr>
                <w:rFonts w:asciiTheme="minorHAnsi" w:hAnsiTheme="minorHAnsi" w:cstheme="minorHAnsi"/>
                <w:color w:val="000000" w:themeColor="text1"/>
                <w:sz w:val="22"/>
                <w:szCs w:val="22"/>
                <w:lang w:val="en-GB"/>
              </w:rPr>
              <w:t xml:space="preserve">Form: </w:t>
            </w:r>
            <w:sdt>
              <w:sdtPr>
                <w:rPr>
                  <w:rFonts w:asciiTheme="minorHAnsi" w:hAnsiTheme="minorHAnsi" w:cstheme="minorHAnsi"/>
                  <w:color w:val="000000" w:themeColor="text1"/>
                  <w:sz w:val="22"/>
                  <w:szCs w:val="22"/>
                  <w:lang w:val="en-GB"/>
                </w:rPr>
                <w:id w:val="1970086839"/>
                <w:showingPlcHdr/>
                <w:text/>
              </w:sdtPr>
              <w:sdtEndPr/>
              <w:sdtContent>
                <w:r w:rsidRPr="0097341B">
                  <w:rPr>
                    <w:rStyle w:val="PlaceholderText"/>
                    <w:color w:val="000000" w:themeColor="text1"/>
                  </w:rPr>
                  <w:t>Click here to enter text.</w:t>
                </w:r>
              </w:sdtContent>
            </w:sdt>
          </w:p>
          <w:p w14:paraId="463A60FE" w14:textId="77777777" w:rsidR="004D6835" w:rsidRPr="0097341B" w:rsidRDefault="004D6835" w:rsidP="00286596">
            <w:pPr>
              <w:pStyle w:val="BankNormal"/>
              <w:tabs>
                <w:tab w:val="right" w:pos="7218"/>
              </w:tabs>
              <w:spacing w:after="0"/>
              <w:rPr>
                <w:rFonts w:asciiTheme="minorHAnsi" w:hAnsiTheme="minorHAnsi" w:cstheme="minorHAnsi"/>
                <w:snapToGrid w:val="0"/>
                <w:color w:val="000000" w:themeColor="text1"/>
                <w:sz w:val="22"/>
                <w:szCs w:val="22"/>
              </w:rPr>
            </w:pPr>
          </w:p>
          <w:p w14:paraId="48A7BB34" w14:textId="77777777" w:rsidR="004D6835" w:rsidRPr="0097341B" w:rsidRDefault="00217087" w:rsidP="00286596">
            <w:pPr>
              <w:pStyle w:val="BankNormal"/>
              <w:tabs>
                <w:tab w:val="right" w:pos="7218"/>
              </w:tabs>
              <w:spacing w:after="0"/>
              <w:rPr>
                <w:rFonts w:asciiTheme="minorHAnsi" w:hAnsiTheme="minorHAnsi" w:cstheme="minorHAnsi"/>
                <w:color w:val="000000" w:themeColor="text1"/>
                <w:sz w:val="22"/>
                <w:szCs w:val="22"/>
                <w:lang w:val="en-GB"/>
              </w:rPr>
            </w:pPr>
            <w:sdt>
              <w:sdtPr>
                <w:rPr>
                  <w:rFonts w:asciiTheme="minorHAnsi" w:hAnsiTheme="minorHAnsi" w:cstheme="minorHAnsi"/>
                  <w:snapToGrid w:val="0"/>
                  <w:color w:val="000000" w:themeColor="text1"/>
                  <w:sz w:val="22"/>
                  <w:szCs w:val="22"/>
                </w:rPr>
                <w:id w:val="-2077658215"/>
              </w:sdtPr>
              <w:sdtEndPr/>
              <w:sdtContent>
                <w:r w:rsidR="00D74124" w:rsidRPr="0097341B">
                  <w:rPr>
                    <w:rFonts w:ascii="MS Gothic" w:eastAsia="MS Gothic" w:hAnsi="MS Gothic" w:cstheme="minorHAnsi" w:hint="eastAsia"/>
                    <w:snapToGrid w:val="0"/>
                    <w:color w:val="000000" w:themeColor="text1"/>
                    <w:sz w:val="22"/>
                    <w:szCs w:val="22"/>
                  </w:rPr>
                  <w:t>☒</w:t>
                </w:r>
              </w:sdtContent>
            </w:sdt>
            <w:r w:rsidR="004D6835" w:rsidRPr="0097341B">
              <w:rPr>
                <w:rFonts w:asciiTheme="minorHAnsi" w:hAnsiTheme="minorHAnsi" w:cstheme="minorHAnsi"/>
                <w:snapToGrid w:val="0"/>
                <w:color w:val="000000" w:themeColor="text1"/>
                <w:sz w:val="22"/>
                <w:szCs w:val="22"/>
              </w:rPr>
              <w:t>Not Required</w:t>
            </w:r>
          </w:p>
        </w:tc>
      </w:tr>
      <w:tr w:rsidR="00814716" w:rsidRPr="00814716" w14:paraId="71634916" w14:textId="77777777" w:rsidTr="00EE1A2F">
        <w:tblPrEx>
          <w:tblBorders>
            <w:top w:val="single" w:sz="6" w:space="0" w:color="auto"/>
          </w:tblBorders>
        </w:tblPrEx>
        <w:tc>
          <w:tcPr>
            <w:tcW w:w="612" w:type="dxa"/>
          </w:tcPr>
          <w:p w14:paraId="65B05666" w14:textId="77777777" w:rsidR="004D6835" w:rsidRPr="00814716" w:rsidRDefault="004D6835" w:rsidP="00DF7DBE">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12</w:t>
            </w:r>
          </w:p>
        </w:tc>
        <w:tc>
          <w:tcPr>
            <w:tcW w:w="1260" w:type="dxa"/>
          </w:tcPr>
          <w:p w14:paraId="38EF7DD1" w14:textId="77777777" w:rsidR="004D6835" w:rsidRPr="00814716" w:rsidRDefault="004D6835" w:rsidP="004D6835">
            <w:pPr>
              <w:jc w:val="center"/>
              <w:rPr>
                <w:rFonts w:asciiTheme="minorHAnsi" w:hAnsiTheme="minorHAnsi" w:cstheme="minorHAnsi"/>
                <w:bCs/>
                <w:color w:val="000000" w:themeColor="text1"/>
                <w:sz w:val="22"/>
                <w:szCs w:val="22"/>
                <w:lang w:val="en-GB"/>
              </w:rPr>
            </w:pPr>
          </w:p>
        </w:tc>
        <w:tc>
          <w:tcPr>
            <w:tcW w:w="3060" w:type="dxa"/>
          </w:tcPr>
          <w:p w14:paraId="56BA90F1" w14:textId="77777777" w:rsidR="004D6835" w:rsidRPr="00814716" w:rsidRDefault="004D6835" w:rsidP="00F475E4">
            <w:pP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 xml:space="preserve">Advanced Payment upon signing of contract </w:t>
            </w:r>
          </w:p>
        </w:tc>
        <w:tc>
          <w:tcPr>
            <w:tcW w:w="4770" w:type="dxa"/>
            <w:tcMar>
              <w:top w:w="85" w:type="dxa"/>
              <w:bottom w:w="142" w:type="dxa"/>
            </w:tcMar>
          </w:tcPr>
          <w:p w14:paraId="4E575B78" w14:textId="3E2E2ED7" w:rsidR="004D6835" w:rsidRPr="0097341B" w:rsidRDefault="00217087" w:rsidP="00F475E4">
            <w:pPr>
              <w:pStyle w:val="BodyText"/>
              <w:tabs>
                <w:tab w:val="left" w:pos="4966"/>
                <w:tab w:val="right" w:pos="7306"/>
              </w:tabs>
              <w:spacing w:after="0"/>
              <w:rPr>
                <w:rFonts w:asciiTheme="minorHAnsi" w:hAnsiTheme="minorHAnsi" w:cstheme="minorHAnsi"/>
                <w:snapToGrid w:val="0"/>
                <w:color w:val="000000" w:themeColor="text1"/>
                <w:sz w:val="22"/>
                <w:szCs w:val="22"/>
              </w:rPr>
            </w:pPr>
            <w:sdt>
              <w:sdtPr>
                <w:rPr>
                  <w:rFonts w:asciiTheme="minorHAnsi" w:hAnsiTheme="minorHAnsi" w:cstheme="minorHAnsi"/>
                  <w:snapToGrid w:val="0"/>
                  <w:color w:val="000000" w:themeColor="text1"/>
                  <w:sz w:val="22"/>
                  <w:szCs w:val="22"/>
                </w:rPr>
                <w:id w:val="1476947655"/>
              </w:sdtPr>
              <w:sdtEndPr/>
              <w:sdtContent>
                <w:r w:rsidR="00934E1C" w:rsidRPr="0097341B">
                  <w:rPr>
                    <w:rFonts w:ascii="MS Gothic" w:eastAsia="MS Gothic" w:hAnsi="MS Gothic" w:cstheme="minorHAnsi" w:hint="eastAsia"/>
                    <w:snapToGrid w:val="0"/>
                    <w:color w:val="000000" w:themeColor="text1"/>
                    <w:sz w:val="22"/>
                    <w:szCs w:val="22"/>
                  </w:rPr>
                  <w:t>☐</w:t>
                </w:r>
              </w:sdtContent>
            </w:sdt>
            <w:r w:rsidR="004D6835" w:rsidRPr="0097341B">
              <w:rPr>
                <w:rFonts w:asciiTheme="minorHAnsi" w:hAnsiTheme="minorHAnsi" w:cstheme="minorHAnsi"/>
                <w:snapToGrid w:val="0"/>
                <w:color w:val="000000" w:themeColor="text1"/>
                <w:sz w:val="22"/>
                <w:szCs w:val="22"/>
              </w:rPr>
              <w:t>Allowed up to a maximum of ____% of contract</w:t>
            </w:r>
          </w:p>
          <w:p w14:paraId="085CF658" w14:textId="77777777" w:rsidR="004D6835" w:rsidRPr="0097341B" w:rsidRDefault="00217087" w:rsidP="00F475E4">
            <w:pPr>
              <w:pStyle w:val="BodyText"/>
              <w:tabs>
                <w:tab w:val="left" w:pos="4966"/>
                <w:tab w:val="right" w:pos="7306"/>
              </w:tabs>
              <w:spacing w:after="0"/>
              <w:rPr>
                <w:rFonts w:asciiTheme="minorHAnsi" w:hAnsiTheme="minorHAnsi" w:cstheme="minorHAnsi"/>
                <w:color w:val="000000" w:themeColor="text1"/>
                <w:sz w:val="22"/>
                <w:szCs w:val="22"/>
                <w:lang w:val="en-GB"/>
              </w:rPr>
            </w:pPr>
            <w:sdt>
              <w:sdtPr>
                <w:rPr>
                  <w:rFonts w:asciiTheme="minorHAnsi" w:hAnsiTheme="minorHAnsi" w:cstheme="minorHAnsi"/>
                  <w:snapToGrid w:val="0"/>
                  <w:color w:val="000000" w:themeColor="text1"/>
                  <w:sz w:val="22"/>
                  <w:szCs w:val="22"/>
                  <w:vertAlign w:val="superscript"/>
                </w:rPr>
                <w:id w:val="2059435827"/>
              </w:sdtPr>
              <w:sdtEndPr/>
              <w:sdtContent>
                <w:r w:rsidR="00D74124" w:rsidRPr="0097341B">
                  <w:rPr>
                    <w:rFonts w:ascii="MS Gothic" w:eastAsia="MS Gothic" w:hAnsi="MS Gothic" w:cstheme="minorHAnsi" w:hint="eastAsia"/>
                    <w:snapToGrid w:val="0"/>
                    <w:color w:val="000000" w:themeColor="text1"/>
                    <w:sz w:val="22"/>
                    <w:szCs w:val="22"/>
                  </w:rPr>
                  <w:t>☒</w:t>
                </w:r>
              </w:sdtContent>
            </w:sdt>
            <w:r w:rsidR="004D6835" w:rsidRPr="0097341B">
              <w:rPr>
                <w:rFonts w:asciiTheme="minorHAnsi" w:hAnsiTheme="minorHAnsi" w:cstheme="minorHAnsi"/>
                <w:snapToGrid w:val="0"/>
                <w:color w:val="000000" w:themeColor="text1"/>
                <w:sz w:val="22"/>
                <w:szCs w:val="22"/>
              </w:rPr>
              <w:t>Not allowed</w:t>
            </w:r>
          </w:p>
        </w:tc>
      </w:tr>
      <w:tr w:rsidR="00814716" w:rsidRPr="00814716" w14:paraId="2B859FEB" w14:textId="77777777" w:rsidTr="00EE1A2F">
        <w:tblPrEx>
          <w:tblBorders>
            <w:top w:val="single" w:sz="6" w:space="0" w:color="auto"/>
          </w:tblBorders>
        </w:tblPrEx>
        <w:tc>
          <w:tcPr>
            <w:tcW w:w="612" w:type="dxa"/>
          </w:tcPr>
          <w:p w14:paraId="08F7B6E6" w14:textId="77777777" w:rsidR="004D6835" w:rsidRPr="00814716" w:rsidRDefault="004D6835" w:rsidP="00DF7DBE">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15</w:t>
            </w:r>
          </w:p>
        </w:tc>
        <w:tc>
          <w:tcPr>
            <w:tcW w:w="1260" w:type="dxa"/>
          </w:tcPr>
          <w:p w14:paraId="22304A3B" w14:textId="77777777" w:rsidR="004D6835" w:rsidRPr="00814716" w:rsidRDefault="004D6835" w:rsidP="004D6835">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C.17</w:t>
            </w:r>
          </w:p>
          <w:p w14:paraId="319C8783" w14:textId="77777777" w:rsidR="004D6835" w:rsidRPr="00814716" w:rsidRDefault="004D6835" w:rsidP="004D6835">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C.17.2</w:t>
            </w:r>
          </w:p>
        </w:tc>
        <w:tc>
          <w:tcPr>
            <w:tcW w:w="3060" w:type="dxa"/>
          </w:tcPr>
          <w:p w14:paraId="5D076A67" w14:textId="77777777" w:rsidR="004D6835" w:rsidRPr="00814716" w:rsidRDefault="004D6835" w:rsidP="00E52F8A">
            <w:pPr>
              <w:rPr>
                <w:rFonts w:asciiTheme="minorHAnsi" w:hAnsiTheme="minorHAnsi" w:cstheme="minorHAnsi"/>
                <w:color w:val="000000" w:themeColor="text1"/>
                <w:sz w:val="22"/>
                <w:szCs w:val="22"/>
                <w:lang w:val="en-GB"/>
              </w:rPr>
            </w:pPr>
            <w:r w:rsidRPr="00814716">
              <w:rPr>
                <w:rFonts w:asciiTheme="minorHAnsi" w:hAnsiTheme="minorHAnsi" w:cstheme="minorHAnsi"/>
                <w:bCs/>
                <w:color w:val="000000" w:themeColor="text1"/>
                <w:sz w:val="22"/>
                <w:szCs w:val="22"/>
                <w:lang w:val="en-GB"/>
              </w:rPr>
              <w:t xml:space="preserve">Preferred Currency of Bid </w:t>
            </w:r>
          </w:p>
        </w:tc>
        <w:tc>
          <w:tcPr>
            <w:tcW w:w="4770" w:type="dxa"/>
            <w:tcMar>
              <w:top w:w="85" w:type="dxa"/>
              <w:bottom w:w="142" w:type="dxa"/>
            </w:tcMar>
          </w:tcPr>
          <w:p w14:paraId="0089EC01" w14:textId="77777777" w:rsidR="004D6835" w:rsidRPr="0097341B" w:rsidRDefault="00217087" w:rsidP="006417DB">
            <w:pPr>
              <w:pStyle w:val="BankNormal"/>
              <w:tabs>
                <w:tab w:val="right" w:pos="7218"/>
              </w:tabs>
              <w:spacing w:after="0"/>
              <w:rPr>
                <w:rFonts w:asciiTheme="minorHAnsi" w:hAnsiTheme="minorHAnsi" w:cstheme="minorHAnsi"/>
                <w:color w:val="000000" w:themeColor="text1"/>
                <w:sz w:val="22"/>
                <w:szCs w:val="22"/>
                <w:lang w:val="en-GB"/>
              </w:rPr>
            </w:pPr>
            <w:sdt>
              <w:sdtPr>
                <w:rPr>
                  <w:rFonts w:asciiTheme="minorHAnsi" w:hAnsiTheme="minorHAnsi" w:cstheme="minorHAnsi"/>
                  <w:color w:val="000000" w:themeColor="text1"/>
                  <w:sz w:val="22"/>
                  <w:szCs w:val="22"/>
                  <w:lang w:val="en-GB"/>
                </w:rPr>
                <w:id w:val="1126970127"/>
              </w:sdtPr>
              <w:sdtEndPr/>
              <w:sdtContent>
                <w:r w:rsidR="000F2561" w:rsidRPr="0097341B">
                  <w:rPr>
                    <w:rFonts w:ascii="MS Gothic" w:eastAsia="MS Gothic" w:hAnsi="MS Gothic" w:cstheme="minorHAnsi" w:hint="eastAsia"/>
                    <w:color w:val="000000" w:themeColor="text1"/>
                    <w:sz w:val="22"/>
                    <w:szCs w:val="22"/>
                    <w:lang w:val="en-GB"/>
                  </w:rPr>
                  <w:t>☒</w:t>
                </w:r>
              </w:sdtContent>
            </w:sdt>
            <w:r w:rsidR="004D6835" w:rsidRPr="0097341B">
              <w:rPr>
                <w:rFonts w:asciiTheme="minorHAnsi" w:hAnsiTheme="minorHAnsi" w:cstheme="minorHAnsi"/>
                <w:color w:val="000000" w:themeColor="text1"/>
                <w:sz w:val="22"/>
                <w:szCs w:val="22"/>
                <w:lang w:val="en-GB"/>
              </w:rPr>
              <w:t>United States Dollars (US$)</w:t>
            </w:r>
          </w:p>
          <w:p w14:paraId="462F9C22" w14:textId="77777777" w:rsidR="004D6835" w:rsidRPr="0097341B" w:rsidRDefault="004D6835" w:rsidP="001110B8">
            <w:pPr>
              <w:pStyle w:val="BankNormal"/>
              <w:tabs>
                <w:tab w:val="right" w:pos="7218"/>
              </w:tabs>
              <w:spacing w:after="0"/>
              <w:rPr>
                <w:rFonts w:asciiTheme="minorHAnsi" w:hAnsiTheme="minorHAnsi" w:cstheme="minorHAnsi"/>
                <w:i/>
                <w:color w:val="000000" w:themeColor="text1"/>
                <w:sz w:val="22"/>
                <w:szCs w:val="22"/>
                <w:lang w:val="en-GB" w:eastAsia="it-IT"/>
              </w:rPr>
            </w:pPr>
          </w:p>
        </w:tc>
      </w:tr>
      <w:tr w:rsidR="00814716" w:rsidRPr="00814716" w14:paraId="554FF10D" w14:textId="77777777" w:rsidTr="00EE1A2F">
        <w:tblPrEx>
          <w:tblBorders>
            <w:top w:val="single" w:sz="6" w:space="0" w:color="auto"/>
          </w:tblBorders>
        </w:tblPrEx>
        <w:tc>
          <w:tcPr>
            <w:tcW w:w="612" w:type="dxa"/>
          </w:tcPr>
          <w:p w14:paraId="4054B7F6" w14:textId="77777777" w:rsidR="004D6835" w:rsidRPr="00814716" w:rsidRDefault="004D6835" w:rsidP="00DF7DBE">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lastRenderedPageBreak/>
              <w:t>16</w:t>
            </w:r>
          </w:p>
        </w:tc>
        <w:tc>
          <w:tcPr>
            <w:tcW w:w="1260" w:type="dxa"/>
          </w:tcPr>
          <w:p w14:paraId="0D223E0C" w14:textId="77777777" w:rsidR="004D6835" w:rsidRPr="00814716" w:rsidRDefault="004D6835" w:rsidP="004D6835">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B.10.1</w:t>
            </w:r>
          </w:p>
        </w:tc>
        <w:tc>
          <w:tcPr>
            <w:tcW w:w="3060" w:type="dxa"/>
          </w:tcPr>
          <w:p w14:paraId="75B3187D" w14:textId="77777777" w:rsidR="004D6835" w:rsidRPr="00814716" w:rsidRDefault="004D6835" w:rsidP="00F475E4">
            <w:pP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Deadline for submitting requests for clarifications/ questions</w:t>
            </w:r>
          </w:p>
        </w:tc>
        <w:tc>
          <w:tcPr>
            <w:tcW w:w="4770" w:type="dxa"/>
            <w:tcMar>
              <w:top w:w="85" w:type="dxa"/>
              <w:bottom w:w="142" w:type="dxa"/>
            </w:tcMar>
          </w:tcPr>
          <w:p w14:paraId="72BF7436" w14:textId="31F25EF0" w:rsidR="004D6835" w:rsidRPr="0097341B" w:rsidRDefault="00217087" w:rsidP="001F32DD">
            <w:pPr>
              <w:pStyle w:val="BodyText"/>
              <w:tabs>
                <w:tab w:val="left" w:pos="4966"/>
                <w:tab w:val="right" w:pos="7306"/>
              </w:tabs>
              <w:spacing w:after="0"/>
              <w:rPr>
                <w:rFonts w:asciiTheme="minorHAnsi" w:hAnsiTheme="minorHAnsi" w:cstheme="minorHAnsi"/>
                <w:color w:val="000000" w:themeColor="text1"/>
                <w:sz w:val="22"/>
                <w:szCs w:val="22"/>
                <w:lang w:val="en-GB"/>
              </w:rPr>
            </w:pPr>
            <w:sdt>
              <w:sdtPr>
                <w:rPr>
                  <w:rFonts w:asciiTheme="minorHAnsi" w:hAnsiTheme="minorHAnsi" w:cstheme="minorHAnsi"/>
                  <w:color w:val="000000" w:themeColor="text1"/>
                  <w:sz w:val="22"/>
                  <w:szCs w:val="22"/>
                  <w:lang w:val="en-GB"/>
                </w:rPr>
                <w:id w:val="1472869446"/>
                <w:text/>
              </w:sdtPr>
              <w:sdtEndPr/>
              <w:sdtContent>
                <w:r w:rsidR="000F2561" w:rsidRPr="0097341B">
                  <w:rPr>
                    <w:rFonts w:asciiTheme="minorHAnsi" w:hAnsiTheme="minorHAnsi" w:cstheme="minorHAnsi"/>
                    <w:color w:val="000000" w:themeColor="text1"/>
                    <w:sz w:val="22"/>
                    <w:szCs w:val="22"/>
                    <w:lang w:val="en-GB"/>
                  </w:rPr>
                  <w:t>5</w:t>
                </w:r>
                <w:r w:rsidR="00C2197B">
                  <w:rPr>
                    <w:rFonts w:asciiTheme="minorHAnsi" w:hAnsiTheme="minorHAnsi" w:cstheme="minorHAnsi"/>
                    <w:color w:val="000000" w:themeColor="text1"/>
                    <w:sz w:val="22"/>
                    <w:szCs w:val="22"/>
                    <w:lang w:val="en-GB"/>
                  </w:rPr>
                  <w:t xml:space="preserve"> </w:t>
                </w:r>
              </w:sdtContent>
            </w:sdt>
            <w:r w:rsidR="001F32DD" w:rsidRPr="0097341B">
              <w:rPr>
                <w:rFonts w:asciiTheme="minorHAnsi" w:hAnsiTheme="minorHAnsi" w:cstheme="minorHAnsi"/>
                <w:color w:val="000000" w:themeColor="text1"/>
                <w:sz w:val="22"/>
                <w:szCs w:val="22"/>
                <w:lang w:val="en-GB"/>
              </w:rPr>
              <w:t>days before the submission date</w:t>
            </w:r>
            <w:r w:rsidR="004D6835" w:rsidRPr="0097341B">
              <w:rPr>
                <w:rFonts w:asciiTheme="minorHAnsi" w:hAnsiTheme="minorHAnsi" w:cstheme="minorHAnsi"/>
                <w:color w:val="000000" w:themeColor="text1"/>
                <w:sz w:val="22"/>
                <w:szCs w:val="22"/>
                <w:lang w:val="en-GB"/>
              </w:rPr>
              <w:t>.</w:t>
            </w:r>
          </w:p>
          <w:p w14:paraId="35DA1EC0" w14:textId="77777777" w:rsidR="004D6835" w:rsidRPr="0097341B" w:rsidRDefault="004D6835" w:rsidP="00F475E4">
            <w:pPr>
              <w:pStyle w:val="BodyText"/>
              <w:tabs>
                <w:tab w:val="right" w:pos="7306"/>
              </w:tabs>
              <w:spacing w:after="0"/>
              <w:rPr>
                <w:rFonts w:asciiTheme="minorHAnsi" w:hAnsiTheme="minorHAnsi" w:cstheme="minorHAnsi"/>
                <w:color w:val="000000" w:themeColor="text1"/>
                <w:sz w:val="22"/>
                <w:szCs w:val="22"/>
                <w:lang w:val="en-GB"/>
              </w:rPr>
            </w:pPr>
          </w:p>
          <w:p w14:paraId="0BDA6B38" w14:textId="77777777" w:rsidR="004D6835" w:rsidRPr="0097341B" w:rsidRDefault="004D6835" w:rsidP="00F475E4">
            <w:pPr>
              <w:pStyle w:val="BodyText"/>
              <w:tabs>
                <w:tab w:val="left" w:pos="3346"/>
                <w:tab w:val="right" w:pos="7306"/>
              </w:tabs>
              <w:spacing w:after="0"/>
              <w:rPr>
                <w:rFonts w:asciiTheme="minorHAnsi" w:hAnsiTheme="minorHAnsi" w:cstheme="minorHAnsi"/>
                <w:color w:val="000000" w:themeColor="text1"/>
                <w:sz w:val="22"/>
                <w:szCs w:val="22"/>
                <w:lang w:val="it-IT"/>
              </w:rPr>
            </w:pPr>
          </w:p>
        </w:tc>
      </w:tr>
      <w:tr w:rsidR="00814716" w:rsidRPr="00814716" w14:paraId="7D47E76D" w14:textId="77777777" w:rsidTr="00EE1A2F">
        <w:tblPrEx>
          <w:tblBorders>
            <w:top w:val="single" w:sz="6" w:space="0" w:color="auto"/>
          </w:tblBorders>
        </w:tblPrEx>
        <w:tc>
          <w:tcPr>
            <w:tcW w:w="612" w:type="dxa"/>
          </w:tcPr>
          <w:p w14:paraId="76DF51EA" w14:textId="77777777" w:rsidR="004D6835" w:rsidRPr="00814716" w:rsidRDefault="004D6835" w:rsidP="00DF7DBE">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17</w:t>
            </w:r>
          </w:p>
        </w:tc>
        <w:tc>
          <w:tcPr>
            <w:tcW w:w="1260" w:type="dxa"/>
          </w:tcPr>
          <w:p w14:paraId="7056882C" w14:textId="77777777" w:rsidR="004D6835" w:rsidRPr="00814716" w:rsidRDefault="004D6835" w:rsidP="004D6835">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B.10.1</w:t>
            </w:r>
          </w:p>
        </w:tc>
        <w:tc>
          <w:tcPr>
            <w:tcW w:w="3060" w:type="dxa"/>
          </w:tcPr>
          <w:p w14:paraId="42B2FE17" w14:textId="77777777" w:rsidR="004D6835" w:rsidRPr="00814716" w:rsidRDefault="004D6835" w:rsidP="00F475E4">
            <w:pPr>
              <w:rPr>
                <w:rFonts w:asciiTheme="minorHAnsi" w:hAnsiTheme="minorHAnsi" w:cstheme="minorHAnsi"/>
                <w:bCs/>
                <w:color w:val="000000" w:themeColor="text1"/>
                <w:sz w:val="22"/>
                <w:szCs w:val="22"/>
                <w:lang w:val="en-GB"/>
              </w:rPr>
            </w:pPr>
            <w:r w:rsidRPr="00E227D1">
              <w:rPr>
                <w:rFonts w:asciiTheme="minorHAnsi" w:hAnsiTheme="minorHAnsi" w:cstheme="minorHAnsi"/>
                <w:bCs/>
                <w:color w:val="000000" w:themeColor="text1"/>
                <w:sz w:val="22"/>
                <w:szCs w:val="22"/>
                <w:lang w:val="en-GB"/>
              </w:rPr>
              <w:t>Contact Details for submitting clarifications/questions</w:t>
            </w:r>
            <w:r w:rsidRPr="00E227D1">
              <w:rPr>
                <w:rStyle w:val="FootnoteReference"/>
                <w:rFonts w:asciiTheme="minorHAnsi" w:hAnsiTheme="minorHAnsi" w:cstheme="minorHAnsi"/>
                <w:bCs/>
                <w:color w:val="000000" w:themeColor="text1"/>
                <w:sz w:val="22"/>
                <w:szCs w:val="22"/>
                <w:lang w:val="en-GB"/>
              </w:rPr>
              <w:footnoteReference w:id="1"/>
            </w:r>
          </w:p>
        </w:tc>
        <w:tc>
          <w:tcPr>
            <w:tcW w:w="4770" w:type="dxa"/>
            <w:tcMar>
              <w:top w:w="85" w:type="dxa"/>
              <w:bottom w:w="142" w:type="dxa"/>
            </w:tcMar>
          </w:tcPr>
          <w:p w14:paraId="67CA86CE" w14:textId="77777777" w:rsidR="00C65BB9" w:rsidRPr="0097341B" w:rsidRDefault="00EF7782" w:rsidP="00EF7782">
            <w:pPr>
              <w:rPr>
                <w:rFonts w:asciiTheme="minorHAnsi" w:hAnsiTheme="minorHAnsi" w:cstheme="minorHAnsi"/>
                <w:color w:val="000000" w:themeColor="text1"/>
                <w:sz w:val="22"/>
                <w:szCs w:val="22"/>
              </w:rPr>
            </w:pPr>
            <w:r w:rsidRPr="0097341B">
              <w:rPr>
                <w:rFonts w:asciiTheme="minorHAnsi" w:hAnsiTheme="minorHAnsi" w:cstheme="minorHAnsi"/>
                <w:color w:val="000000" w:themeColor="text1"/>
                <w:sz w:val="22"/>
                <w:szCs w:val="22"/>
              </w:rPr>
              <w:t xml:space="preserve">Mr. </w:t>
            </w:r>
            <w:proofErr w:type="spellStart"/>
            <w:r w:rsidR="00C65BB9" w:rsidRPr="0097341B">
              <w:rPr>
                <w:rFonts w:asciiTheme="minorHAnsi" w:hAnsiTheme="minorHAnsi" w:cstheme="minorHAnsi"/>
                <w:color w:val="000000" w:themeColor="text1"/>
                <w:sz w:val="22"/>
                <w:szCs w:val="22"/>
              </w:rPr>
              <w:t>Mukhtar</w:t>
            </w:r>
            <w:proofErr w:type="spellEnd"/>
            <w:r w:rsidR="00C65BB9" w:rsidRPr="0097341B">
              <w:rPr>
                <w:rFonts w:asciiTheme="minorHAnsi" w:hAnsiTheme="minorHAnsi" w:cstheme="minorHAnsi"/>
                <w:color w:val="000000" w:themeColor="text1"/>
                <w:sz w:val="22"/>
                <w:szCs w:val="22"/>
              </w:rPr>
              <w:t xml:space="preserve"> Mohamed </w:t>
            </w:r>
            <w:proofErr w:type="spellStart"/>
            <w:r w:rsidR="00C65BB9" w:rsidRPr="0097341B">
              <w:rPr>
                <w:rFonts w:asciiTheme="minorHAnsi" w:hAnsiTheme="minorHAnsi" w:cstheme="minorHAnsi"/>
                <w:color w:val="000000" w:themeColor="text1"/>
                <w:sz w:val="22"/>
                <w:szCs w:val="22"/>
              </w:rPr>
              <w:t>Ma’ow</w:t>
            </w:r>
            <w:proofErr w:type="spellEnd"/>
          </w:p>
          <w:p w14:paraId="5FA26D7E" w14:textId="77777777" w:rsidR="00C65BB9" w:rsidRPr="0097341B" w:rsidRDefault="00C65BB9" w:rsidP="00EF7782">
            <w:pPr>
              <w:rPr>
                <w:rFonts w:asciiTheme="minorHAnsi" w:hAnsiTheme="minorHAnsi" w:cstheme="minorHAnsi"/>
                <w:color w:val="000000" w:themeColor="text1"/>
                <w:sz w:val="22"/>
                <w:szCs w:val="22"/>
              </w:rPr>
            </w:pPr>
            <w:r w:rsidRPr="0097341B">
              <w:rPr>
                <w:rFonts w:asciiTheme="minorHAnsi" w:hAnsiTheme="minorHAnsi" w:cstheme="minorHAnsi"/>
                <w:color w:val="000000" w:themeColor="text1"/>
                <w:sz w:val="22"/>
                <w:szCs w:val="22"/>
              </w:rPr>
              <w:t xml:space="preserve">Director Administration and Finance, </w:t>
            </w:r>
            <w:proofErr w:type="spellStart"/>
            <w:r w:rsidRPr="0097341B">
              <w:rPr>
                <w:rFonts w:asciiTheme="minorHAnsi" w:hAnsiTheme="minorHAnsi" w:cstheme="minorHAnsi"/>
                <w:color w:val="000000" w:themeColor="text1"/>
                <w:sz w:val="22"/>
                <w:szCs w:val="22"/>
              </w:rPr>
              <w:t>MoIS</w:t>
            </w:r>
            <w:proofErr w:type="spellEnd"/>
          </w:p>
          <w:p w14:paraId="754F60BF" w14:textId="4A4CFE50" w:rsidR="004D6835" w:rsidRPr="0097341B" w:rsidRDefault="00C65BB9" w:rsidP="00C65BB9">
            <w:pPr>
              <w:pStyle w:val="BankNormal"/>
              <w:tabs>
                <w:tab w:val="left" w:pos="4426"/>
                <w:tab w:val="right" w:pos="7218"/>
              </w:tabs>
              <w:spacing w:after="0"/>
              <w:rPr>
                <w:rFonts w:asciiTheme="minorHAnsi" w:hAnsiTheme="minorHAnsi" w:cstheme="minorHAnsi"/>
                <w:color w:val="000000" w:themeColor="text1"/>
                <w:sz w:val="22"/>
                <w:szCs w:val="22"/>
                <w:lang w:val="en-GB"/>
              </w:rPr>
            </w:pPr>
            <w:r w:rsidRPr="0097341B">
              <w:rPr>
                <w:rFonts w:asciiTheme="minorHAnsi" w:hAnsiTheme="minorHAnsi" w:cstheme="minorHAnsi"/>
                <w:color w:val="000000" w:themeColor="text1"/>
                <w:sz w:val="22"/>
                <w:szCs w:val="22"/>
                <w:lang w:val="en-GB"/>
              </w:rPr>
              <w:t xml:space="preserve">E-mail: </w:t>
            </w:r>
            <w:hyperlink r:id="rId13" w:history="1">
              <w:r w:rsidR="00750B5D" w:rsidRPr="007A4417">
                <w:rPr>
                  <w:rStyle w:val="Hyperlink"/>
                  <w:rFonts w:asciiTheme="minorHAnsi" w:hAnsiTheme="minorHAnsi" w:cstheme="minorHAnsi"/>
                  <w:sz w:val="22"/>
                  <w:szCs w:val="22"/>
                  <w:lang w:val="en-GB"/>
                </w:rPr>
                <w:t>procurement@sema.org.so</w:t>
              </w:r>
            </w:hyperlink>
            <w:r w:rsidR="00750B5D">
              <w:rPr>
                <w:rFonts w:asciiTheme="minorHAnsi" w:hAnsiTheme="minorHAnsi" w:cstheme="minorHAnsi"/>
                <w:color w:val="000000" w:themeColor="text1"/>
                <w:sz w:val="22"/>
                <w:szCs w:val="22"/>
                <w:lang w:val="en-GB"/>
              </w:rPr>
              <w:t xml:space="preserve">, </w:t>
            </w:r>
            <w:hyperlink r:id="rId14" w:history="1"/>
          </w:p>
          <w:p w14:paraId="013F87C3" w14:textId="763202AE" w:rsidR="00C65BB9" w:rsidRPr="0097341B" w:rsidRDefault="00C65BB9" w:rsidP="00C65BB9">
            <w:pPr>
              <w:pStyle w:val="BankNormal"/>
              <w:tabs>
                <w:tab w:val="left" w:pos="4426"/>
                <w:tab w:val="right" w:pos="7218"/>
              </w:tabs>
              <w:spacing w:after="0"/>
              <w:rPr>
                <w:rFonts w:asciiTheme="minorHAnsi" w:hAnsiTheme="minorHAnsi" w:cstheme="minorHAnsi"/>
                <w:color w:val="000000" w:themeColor="text1"/>
                <w:sz w:val="22"/>
                <w:szCs w:val="22"/>
                <w:lang w:val="en-GB"/>
              </w:rPr>
            </w:pPr>
            <w:r w:rsidRPr="0097341B">
              <w:rPr>
                <w:rFonts w:asciiTheme="minorHAnsi" w:hAnsiTheme="minorHAnsi" w:cstheme="minorHAnsi"/>
                <w:color w:val="000000" w:themeColor="text1"/>
                <w:sz w:val="22"/>
                <w:szCs w:val="22"/>
                <w:lang w:val="en-GB"/>
              </w:rPr>
              <w:t xml:space="preserve">Cell no: </w:t>
            </w:r>
            <w:r w:rsidR="00750B5D">
              <w:rPr>
                <w:rFonts w:asciiTheme="minorHAnsi" w:hAnsiTheme="minorHAnsi" w:cstheme="minorHAnsi"/>
                <w:color w:val="000000" w:themeColor="text1"/>
                <w:sz w:val="22"/>
                <w:szCs w:val="22"/>
                <w:lang w:val="en-GB"/>
              </w:rPr>
              <w:t>0612506565</w:t>
            </w:r>
          </w:p>
        </w:tc>
      </w:tr>
      <w:tr w:rsidR="00814716" w:rsidRPr="00814716" w14:paraId="79764D1B" w14:textId="77777777" w:rsidTr="00EE1A2F">
        <w:tblPrEx>
          <w:tblBorders>
            <w:top w:val="single" w:sz="6" w:space="0" w:color="auto"/>
          </w:tblBorders>
        </w:tblPrEx>
        <w:tc>
          <w:tcPr>
            <w:tcW w:w="612" w:type="dxa"/>
          </w:tcPr>
          <w:p w14:paraId="4A864B84" w14:textId="77777777" w:rsidR="004D6835" w:rsidRPr="00814716" w:rsidRDefault="004D6835" w:rsidP="00DF7DBE">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19</w:t>
            </w:r>
          </w:p>
        </w:tc>
        <w:tc>
          <w:tcPr>
            <w:tcW w:w="1260" w:type="dxa"/>
          </w:tcPr>
          <w:p w14:paraId="1D0BE331" w14:textId="77777777" w:rsidR="004D6835" w:rsidRPr="00814716" w:rsidRDefault="004D6835" w:rsidP="004D6835">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D.23.3</w:t>
            </w:r>
          </w:p>
        </w:tc>
        <w:tc>
          <w:tcPr>
            <w:tcW w:w="3060" w:type="dxa"/>
          </w:tcPr>
          <w:p w14:paraId="6C179947" w14:textId="77777777" w:rsidR="004D6835" w:rsidRPr="00814716" w:rsidRDefault="004D6835">
            <w:pPr>
              <w:rPr>
                <w:rFonts w:asciiTheme="minorHAnsi" w:hAnsiTheme="minorHAnsi" w:cstheme="minorHAnsi"/>
                <w:color w:val="000000" w:themeColor="text1"/>
                <w:sz w:val="22"/>
                <w:szCs w:val="22"/>
              </w:rPr>
            </w:pPr>
            <w:r w:rsidRPr="00814716">
              <w:rPr>
                <w:rFonts w:asciiTheme="minorHAnsi" w:hAnsiTheme="minorHAnsi" w:cstheme="minorHAnsi"/>
                <w:bCs/>
                <w:color w:val="000000" w:themeColor="text1"/>
                <w:sz w:val="22"/>
                <w:szCs w:val="22"/>
                <w:lang w:val="en-GB"/>
              </w:rPr>
              <w:t xml:space="preserve">No. of copies of Bid that must be submitted </w:t>
            </w:r>
          </w:p>
        </w:tc>
        <w:tc>
          <w:tcPr>
            <w:tcW w:w="4770" w:type="dxa"/>
            <w:tcMar>
              <w:top w:w="85" w:type="dxa"/>
              <w:bottom w:w="142" w:type="dxa"/>
            </w:tcMar>
          </w:tcPr>
          <w:p w14:paraId="63E23E20" w14:textId="047E8DD7" w:rsidR="004D6835" w:rsidRPr="0097341B" w:rsidRDefault="004D6835" w:rsidP="00705164">
            <w:pPr>
              <w:pStyle w:val="BankNormal"/>
              <w:tabs>
                <w:tab w:val="left" w:pos="4426"/>
                <w:tab w:val="right" w:pos="7218"/>
              </w:tabs>
              <w:spacing w:after="0"/>
              <w:rPr>
                <w:rFonts w:asciiTheme="minorHAnsi" w:hAnsiTheme="minorHAnsi" w:cstheme="minorHAnsi"/>
                <w:color w:val="000000" w:themeColor="text1"/>
                <w:sz w:val="22"/>
                <w:szCs w:val="22"/>
                <w:lang w:val="en-GB" w:eastAsia="it-IT"/>
              </w:rPr>
            </w:pPr>
            <w:r w:rsidRPr="0097341B">
              <w:rPr>
                <w:rFonts w:asciiTheme="minorHAnsi" w:hAnsiTheme="minorHAnsi" w:cstheme="minorHAnsi"/>
                <w:color w:val="000000" w:themeColor="text1"/>
                <w:sz w:val="22"/>
                <w:szCs w:val="22"/>
                <w:lang w:val="en-GB"/>
              </w:rPr>
              <w:t xml:space="preserve">Copies: </w:t>
            </w:r>
            <w:sdt>
              <w:sdtPr>
                <w:rPr>
                  <w:rFonts w:asciiTheme="minorHAnsi" w:hAnsiTheme="minorHAnsi" w:cstheme="minorHAnsi"/>
                  <w:color w:val="000000" w:themeColor="text1"/>
                  <w:sz w:val="22"/>
                  <w:szCs w:val="22"/>
                  <w:lang w:val="en-GB"/>
                </w:rPr>
                <w:id w:val="-1758750146"/>
                <w:text/>
              </w:sdtPr>
              <w:sdtEndPr/>
              <w:sdtContent>
                <w:r w:rsidR="00705164" w:rsidRPr="0097341B">
                  <w:rPr>
                    <w:rFonts w:asciiTheme="minorHAnsi" w:hAnsiTheme="minorHAnsi" w:cstheme="minorHAnsi"/>
                    <w:color w:val="000000" w:themeColor="text1"/>
                    <w:sz w:val="22"/>
                    <w:szCs w:val="22"/>
                    <w:lang w:val="en-GB"/>
                  </w:rPr>
                  <w:t>one</w:t>
                </w:r>
              </w:sdtContent>
            </w:sdt>
          </w:p>
        </w:tc>
      </w:tr>
      <w:tr w:rsidR="00814716" w:rsidRPr="00814716" w14:paraId="54D7D360" w14:textId="77777777" w:rsidTr="00EE1A2F">
        <w:tblPrEx>
          <w:tblBorders>
            <w:top w:val="single" w:sz="6" w:space="0" w:color="auto"/>
          </w:tblBorders>
        </w:tblPrEx>
        <w:tc>
          <w:tcPr>
            <w:tcW w:w="612" w:type="dxa"/>
          </w:tcPr>
          <w:p w14:paraId="4A78EBD6" w14:textId="77777777" w:rsidR="004D6835" w:rsidRPr="00814716" w:rsidRDefault="004D6835" w:rsidP="00DF7DBE">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20</w:t>
            </w:r>
          </w:p>
        </w:tc>
        <w:tc>
          <w:tcPr>
            <w:tcW w:w="1260" w:type="dxa"/>
          </w:tcPr>
          <w:p w14:paraId="1BFC414B" w14:textId="77777777" w:rsidR="004D6835" w:rsidRPr="00814716" w:rsidRDefault="004D6835" w:rsidP="004D6835">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D.23.1 b)</w:t>
            </w:r>
          </w:p>
          <w:p w14:paraId="376197D7" w14:textId="77777777" w:rsidR="004D6835" w:rsidRPr="00814716" w:rsidRDefault="004D6835" w:rsidP="004D6835">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D.23.2</w:t>
            </w:r>
          </w:p>
          <w:p w14:paraId="360AD26C" w14:textId="77777777" w:rsidR="004D6835" w:rsidRPr="00814716" w:rsidRDefault="004D6835" w:rsidP="004D6835">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D.24</w:t>
            </w:r>
          </w:p>
        </w:tc>
        <w:tc>
          <w:tcPr>
            <w:tcW w:w="3060" w:type="dxa"/>
          </w:tcPr>
          <w:p w14:paraId="58373F5E" w14:textId="0E9795C0" w:rsidR="004D6835" w:rsidRPr="00814716" w:rsidRDefault="004D6835" w:rsidP="00452F4B">
            <w:pP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 xml:space="preserve">Bid submission </w:t>
            </w:r>
            <w:r w:rsidR="00BF6CFA">
              <w:rPr>
                <w:rFonts w:asciiTheme="minorHAnsi" w:hAnsiTheme="minorHAnsi" w:cstheme="minorHAnsi"/>
                <w:color w:val="000000" w:themeColor="text1"/>
                <w:sz w:val="22"/>
                <w:szCs w:val="22"/>
                <w:lang w:val="en-GB"/>
              </w:rPr>
              <w:t>E-</w:t>
            </w:r>
            <w:r w:rsidR="007C2303">
              <w:rPr>
                <w:rFonts w:asciiTheme="minorHAnsi" w:hAnsiTheme="minorHAnsi" w:cstheme="minorHAnsi"/>
                <w:color w:val="000000" w:themeColor="text1"/>
                <w:sz w:val="22"/>
                <w:szCs w:val="22"/>
                <w:lang w:val="en-GB"/>
              </w:rPr>
              <w:t xml:space="preserve">mail </w:t>
            </w:r>
            <w:r w:rsidRPr="00814716">
              <w:rPr>
                <w:rFonts w:asciiTheme="minorHAnsi" w:hAnsiTheme="minorHAnsi" w:cstheme="minorHAnsi"/>
                <w:color w:val="000000" w:themeColor="text1"/>
                <w:sz w:val="22"/>
                <w:szCs w:val="22"/>
                <w:lang w:val="en-GB"/>
              </w:rPr>
              <w:t>address</w:t>
            </w:r>
          </w:p>
        </w:tc>
        <w:tc>
          <w:tcPr>
            <w:tcW w:w="4770" w:type="dxa"/>
            <w:tcMar>
              <w:top w:w="85" w:type="dxa"/>
              <w:bottom w:w="142" w:type="dxa"/>
            </w:tcMar>
          </w:tcPr>
          <w:p w14:paraId="13433C60" w14:textId="791DED03" w:rsidR="007C2303" w:rsidRPr="00B7596B" w:rsidRDefault="007C2303" w:rsidP="00860BEC">
            <w:pPr>
              <w:outlineLvl w:val="0"/>
              <w:rPr>
                <w:color w:val="000000" w:themeColor="text1"/>
                <w:sz w:val="22"/>
                <w:szCs w:val="22"/>
              </w:rPr>
            </w:pPr>
            <w:r w:rsidRPr="0097341B">
              <w:rPr>
                <w:rFonts w:asciiTheme="majorBidi" w:hAnsiTheme="majorBidi" w:cstheme="majorBidi"/>
                <w:color w:val="000000" w:themeColor="text1"/>
                <w:sz w:val="22"/>
                <w:szCs w:val="22"/>
              </w:rPr>
              <w:t xml:space="preserve">E-mail: </w:t>
            </w:r>
            <w:hyperlink r:id="rId15" w:history="1">
              <w:r w:rsidR="00750B5D" w:rsidRPr="007A4417">
                <w:rPr>
                  <w:rStyle w:val="Hyperlink"/>
                  <w:rFonts w:asciiTheme="minorHAnsi" w:hAnsiTheme="minorHAnsi" w:cstheme="minorHAnsi"/>
                  <w:sz w:val="22"/>
                  <w:szCs w:val="22"/>
                  <w:lang w:val="en-GB"/>
                </w:rPr>
                <w:t>procurement@sema.org.so</w:t>
              </w:r>
            </w:hyperlink>
            <w:r w:rsidR="00750B5D">
              <w:rPr>
                <w:rFonts w:asciiTheme="minorHAnsi" w:hAnsiTheme="minorHAnsi" w:cstheme="minorHAnsi"/>
                <w:color w:val="000000" w:themeColor="text1"/>
                <w:sz w:val="22"/>
                <w:szCs w:val="22"/>
                <w:lang w:val="en-GB"/>
              </w:rPr>
              <w:t>,</w:t>
            </w:r>
          </w:p>
          <w:p w14:paraId="3C33F624" w14:textId="77777777" w:rsidR="007C2303" w:rsidRDefault="007C2303" w:rsidP="00291D41">
            <w:pPr>
              <w:outlineLvl w:val="0"/>
              <w:rPr>
                <w:rFonts w:asciiTheme="majorBidi" w:hAnsiTheme="majorBidi" w:cstheme="majorBidi"/>
                <w:color w:val="000000" w:themeColor="text1"/>
                <w:sz w:val="22"/>
                <w:szCs w:val="22"/>
              </w:rPr>
            </w:pPr>
          </w:p>
          <w:p w14:paraId="0170048D" w14:textId="0FBF628A" w:rsidR="00291D41" w:rsidRPr="0097341B" w:rsidRDefault="00291D41" w:rsidP="00291D41">
            <w:pPr>
              <w:outlineLvl w:val="0"/>
              <w:rPr>
                <w:rFonts w:asciiTheme="majorBidi" w:hAnsiTheme="majorBidi" w:cstheme="majorBidi"/>
                <w:color w:val="000000" w:themeColor="text1"/>
                <w:sz w:val="22"/>
                <w:szCs w:val="22"/>
              </w:rPr>
            </w:pPr>
            <w:r w:rsidRPr="0097341B">
              <w:rPr>
                <w:rFonts w:asciiTheme="majorBidi" w:hAnsiTheme="majorBidi" w:cstheme="majorBidi"/>
                <w:color w:val="000000" w:themeColor="text1"/>
                <w:sz w:val="22"/>
                <w:szCs w:val="22"/>
              </w:rPr>
              <w:t xml:space="preserve">Attention: </w:t>
            </w:r>
          </w:p>
          <w:p w14:paraId="416B4DA5" w14:textId="77777777" w:rsidR="00291D41" w:rsidRPr="0097341B" w:rsidRDefault="00291D41" w:rsidP="00291D41">
            <w:pPr>
              <w:outlineLvl w:val="0"/>
              <w:rPr>
                <w:rFonts w:asciiTheme="majorBidi" w:hAnsiTheme="majorBidi" w:cstheme="majorBidi"/>
                <w:color w:val="000000" w:themeColor="text1"/>
                <w:sz w:val="22"/>
                <w:szCs w:val="22"/>
              </w:rPr>
            </w:pPr>
            <w:proofErr w:type="spellStart"/>
            <w:r w:rsidRPr="0097341B">
              <w:rPr>
                <w:rFonts w:asciiTheme="majorBidi" w:hAnsiTheme="majorBidi" w:cstheme="majorBidi"/>
                <w:color w:val="000000" w:themeColor="text1"/>
                <w:sz w:val="22"/>
                <w:szCs w:val="22"/>
              </w:rPr>
              <w:t>Mukhtar</w:t>
            </w:r>
            <w:proofErr w:type="spellEnd"/>
            <w:r w:rsidRPr="0097341B">
              <w:rPr>
                <w:rFonts w:asciiTheme="majorBidi" w:hAnsiTheme="majorBidi" w:cstheme="majorBidi"/>
                <w:color w:val="000000" w:themeColor="text1"/>
                <w:sz w:val="22"/>
                <w:szCs w:val="22"/>
              </w:rPr>
              <w:t xml:space="preserve"> Mohamed </w:t>
            </w:r>
            <w:proofErr w:type="spellStart"/>
            <w:r w:rsidRPr="0097341B">
              <w:rPr>
                <w:rFonts w:asciiTheme="majorBidi" w:hAnsiTheme="majorBidi" w:cstheme="majorBidi"/>
                <w:color w:val="000000" w:themeColor="text1"/>
                <w:sz w:val="22"/>
                <w:szCs w:val="22"/>
              </w:rPr>
              <w:t>Ma’ow</w:t>
            </w:r>
            <w:proofErr w:type="spellEnd"/>
          </w:p>
          <w:p w14:paraId="4C8E842A" w14:textId="77777777" w:rsidR="00291D41" w:rsidRPr="0097341B" w:rsidRDefault="00291D41" w:rsidP="00291D41">
            <w:pPr>
              <w:outlineLvl w:val="0"/>
              <w:rPr>
                <w:rFonts w:asciiTheme="majorBidi" w:hAnsiTheme="majorBidi" w:cstheme="majorBidi"/>
                <w:color w:val="000000" w:themeColor="text1"/>
                <w:sz w:val="22"/>
                <w:szCs w:val="22"/>
              </w:rPr>
            </w:pPr>
            <w:r w:rsidRPr="0097341B">
              <w:rPr>
                <w:rFonts w:asciiTheme="majorBidi" w:hAnsiTheme="majorBidi" w:cstheme="majorBidi"/>
                <w:color w:val="000000" w:themeColor="text1"/>
                <w:sz w:val="22"/>
                <w:szCs w:val="22"/>
              </w:rPr>
              <w:t>Director Administration and Finance, MOIS</w:t>
            </w:r>
          </w:p>
          <w:p w14:paraId="36B4E592" w14:textId="2EA3131F" w:rsidR="004D6835" w:rsidRPr="0097341B" w:rsidRDefault="00291D41" w:rsidP="00291D41">
            <w:pPr>
              <w:outlineLvl w:val="0"/>
              <w:rPr>
                <w:rFonts w:asciiTheme="majorBidi" w:hAnsiTheme="majorBidi" w:cstheme="majorBidi"/>
                <w:color w:val="000000" w:themeColor="text1"/>
                <w:sz w:val="22"/>
                <w:szCs w:val="22"/>
              </w:rPr>
            </w:pPr>
            <w:r w:rsidRPr="0097341B">
              <w:rPr>
                <w:rFonts w:asciiTheme="majorBidi" w:hAnsiTheme="majorBidi" w:cstheme="majorBidi"/>
                <w:color w:val="000000" w:themeColor="text1"/>
                <w:sz w:val="22"/>
                <w:szCs w:val="22"/>
              </w:rPr>
              <w:t xml:space="preserve">Mogadishu, </w:t>
            </w:r>
          </w:p>
        </w:tc>
      </w:tr>
      <w:tr w:rsidR="00814716" w:rsidRPr="00814716" w14:paraId="1706CBC6" w14:textId="77777777" w:rsidTr="00CC74DF">
        <w:tblPrEx>
          <w:tblBorders>
            <w:top w:val="single" w:sz="6" w:space="0" w:color="auto"/>
          </w:tblBorders>
        </w:tblPrEx>
        <w:trPr>
          <w:trHeight w:val="926"/>
        </w:trPr>
        <w:tc>
          <w:tcPr>
            <w:tcW w:w="612" w:type="dxa"/>
          </w:tcPr>
          <w:p w14:paraId="76D4F2B2" w14:textId="77777777" w:rsidR="004D6835" w:rsidRPr="00814716" w:rsidRDefault="004D6835" w:rsidP="00DF7DBE">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21</w:t>
            </w:r>
          </w:p>
        </w:tc>
        <w:tc>
          <w:tcPr>
            <w:tcW w:w="1260" w:type="dxa"/>
          </w:tcPr>
          <w:p w14:paraId="626F9B49" w14:textId="77777777" w:rsidR="004D6835" w:rsidRPr="00814716" w:rsidRDefault="004D6835" w:rsidP="004D6835">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C.21.1</w:t>
            </w:r>
          </w:p>
          <w:p w14:paraId="6EA52CD6" w14:textId="77777777" w:rsidR="004D6835" w:rsidRPr="00814716" w:rsidRDefault="004D6835" w:rsidP="004D6835">
            <w:pPr>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D.24</w:t>
            </w:r>
          </w:p>
        </w:tc>
        <w:tc>
          <w:tcPr>
            <w:tcW w:w="3060" w:type="dxa"/>
          </w:tcPr>
          <w:p w14:paraId="51B60E78" w14:textId="77777777" w:rsidR="004D6835" w:rsidRPr="00814716" w:rsidRDefault="004D6835" w:rsidP="005F04F6">
            <w:pP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 xml:space="preserve">Deadline of Bid Submission </w:t>
            </w:r>
          </w:p>
        </w:tc>
        <w:tc>
          <w:tcPr>
            <w:tcW w:w="4770" w:type="dxa"/>
            <w:tcMar>
              <w:top w:w="85" w:type="dxa"/>
              <w:bottom w:w="142" w:type="dxa"/>
            </w:tcMar>
          </w:tcPr>
          <w:p w14:paraId="5055EDD4" w14:textId="77777777" w:rsidR="004B45A1" w:rsidRPr="0097341B" w:rsidRDefault="004D6835" w:rsidP="00F475E4">
            <w:pPr>
              <w:pStyle w:val="BankNormal"/>
              <w:tabs>
                <w:tab w:val="right" w:pos="7218"/>
              </w:tabs>
              <w:spacing w:after="0"/>
              <w:rPr>
                <w:rFonts w:asciiTheme="minorHAnsi" w:hAnsiTheme="minorHAnsi" w:cstheme="minorHAnsi"/>
                <w:color w:val="000000" w:themeColor="text1"/>
                <w:sz w:val="22"/>
                <w:szCs w:val="22"/>
                <w:lang w:val="en-GB"/>
              </w:rPr>
            </w:pPr>
            <w:r w:rsidRPr="0097341B">
              <w:rPr>
                <w:rFonts w:asciiTheme="minorHAnsi" w:hAnsiTheme="minorHAnsi" w:cstheme="minorHAnsi"/>
                <w:color w:val="000000" w:themeColor="text1"/>
                <w:sz w:val="22"/>
                <w:szCs w:val="22"/>
                <w:lang w:val="en-GB"/>
              </w:rPr>
              <w:t>Date</w:t>
            </w:r>
            <w:r w:rsidR="004B45A1" w:rsidRPr="0097341B">
              <w:rPr>
                <w:rFonts w:asciiTheme="minorHAnsi" w:hAnsiTheme="minorHAnsi" w:cstheme="minorHAnsi"/>
                <w:color w:val="000000" w:themeColor="text1"/>
                <w:sz w:val="22"/>
                <w:szCs w:val="22"/>
                <w:lang w:val="en-GB"/>
              </w:rPr>
              <w:t xml:space="preserve"> and Time</w:t>
            </w:r>
            <w:r w:rsidRPr="0097341B">
              <w:rPr>
                <w:rFonts w:asciiTheme="minorHAnsi" w:hAnsiTheme="minorHAnsi" w:cstheme="minorHAnsi"/>
                <w:color w:val="000000" w:themeColor="text1"/>
                <w:sz w:val="22"/>
                <w:szCs w:val="22"/>
                <w:lang w:val="en-GB"/>
              </w:rPr>
              <w:t xml:space="preserve">: </w:t>
            </w:r>
          </w:p>
          <w:p w14:paraId="6B6ADE02" w14:textId="77777777" w:rsidR="00CC74DF" w:rsidRDefault="00CC74DF" w:rsidP="00291D41">
            <w:pPr>
              <w:pStyle w:val="Arialtight"/>
              <w:tabs>
                <w:tab w:val="left" w:pos="3686"/>
              </w:tabs>
              <w:ind w:right="-28"/>
              <w:rPr>
                <w:rFonts w:asciiTheme="majorBidi" w:eastAsiaTheme="minorEastAsia" w:hAnsiTheme="majorBidi" w:cstheme="majorBidi"/>
                <w:b w:val="0"/>
                <w:color w:val="000000" w:themeColor="text1"/>
                <w:kern w:val="28"/>
                <w:sz w:val="22"/>
                <w:szCs w:val="22"/>
                <w:highlight w:val="cyan"/>
                <w:lang w:val="en-US"/>
              </w:rPr>
            </w:pPr>
          </w:p>
          <w:p w14:paraId="73B99686" w14:textId="3B20837F" w:rsidR="00291D41" w:rsidRPr="00E227D1" w:rsidRDefault="00E227D1" w:rsidP="00291D41">
            <w:pPr>
              <w:pStyle w:val="Arialtight"/>
              <w:tabs>
                <w:tab w:val="left" w:pos="3686"/>
              </w:tabs>
              <w:ind w:right="-28"/>
              <w:rPr>
                <w:rFonts w:asciiTheme="majorBidi" w:eastAsiaTheme="minorEastAsia" w:hAnsiTheme="majorBidi" w:cstheme="majorBidi"/>
                <w:b w:val="0"/>
                <w:color w:val="000000" w:themeColor="text1"/>
                <w:kern w:val="28"/>
                <w:sz w:val="22"/>
                <w:szCs w:val="22"/>
                <w:lang w:val="en-US"/>
              </w:rPr>
            </w:pPr>
            <w:r w:rsidRPr="00E227D1">
              <w:rPr>
                <w:rFonts w:asciiTheme="majorBidi" w:eastAsiaTheme="minorEastAsia" w:hAnsiTheme="majorBidi" w:cstheme="majorBidi"/>
                <w:b w:val="0"/>
                <w:color w:val="000000" w:themeColor="text1"/>
                <w:kern w:val="28"/>
                <w:sz w:val="22"/>
                <w:szCs w:val="22"/>
                <w:lang w:val="en-US"/>
              </w:rPr>
              <w:t>1</w:t>
            </w:r>
            <w:r w:rsidR="002A4C8E">
              <w:rPr>
                <w:rFonts w:asciiTheme="majorBidi" w:eastAsiaTheme="minorEastAsia" w:hAnsiTheme="majorBidi" w:cstheme="majorBidi"/>
                <w:b w:val="0"/>
                <w:color w:val="000000" w:themeColor="text1"/>
                <w:kern w:val="28"/>
                <w:sz w:val="22"/>
                <w:szCs w:val="22"/>
                <w:lang w:val="en-US"/>
              </w:rPr>
              <w:t>8</w:t>
            </w:r>
            <w:r w:rsidRPr="00E227D1">
              <w:rPr>
                <w:rFonts w:asciiTheme="majorBidi" w:eastAsiaTheme="minorEastAsia" w:hAnsiTheme="majorBidi" w:cstheme="majorBidi"/>
                <w:b w:val="0"/>
                <w:color w:val="000000" w:themeColor="text1"/>
                <w:kern w:val="28"/>
                <w:sz w:val="22"/>
                <w:szCs w:val="22"/>
                <w:lang w:val="en-US"/>
              </w:rPr>
              <w:t xml:space="preserve"> December </w:t>
            </w:r>
            <w:r w:rsidR="009A4863" w:rsidRPr="00E227D1">
              <w:rPr>
                <w:rFonts w:asciiTheme="majorBidi" w:eastAsiaTheme="minorEastAsia" w:hAnsiTheme="majorBidi" w:cstheme="majorBidi"/>
                <w:b w:val="0"/>
                <w:color w:val="000000" w:themeColor="text1"/>
                <w:kern w:val="28"/>
                <w:sz w:val="22"/>
                <w:szCs w:val="22"/>
                <w:lang w:val="en-US"/>
              </w:rPr>
              <w:t>2021</w:t>
            </w:r>
            <w:r w:rsidR="009F07FE" w:rsidRPr="00E227D1">
              <w:rPr>
                <w:rFonts w:asciiTheme="majorBidi" w:eastAsiaTheme="minorEastAsia" w:hAnsiTheme="majorBidi" w:cstheme="majorBidi"/>
                <w:b w:val="0"/>
                <w:color w:val="000000" w:themeColor="text1"/>
                <w:kern w:val="28"/>
                <w:sz w:val="22"/>
                <w:szCs w:val="22"/>
                <w:lang w:val="en-US"/>
              </w:rPr>
              <w:t xml:space="preserve"> </w:t>
            </w:r>
            <w:r w:rsidR="00291D41" w:rsidRPr="00E227D1">
              <w:rPr>
                <w:rFonts w:asciiTheme="majorBidi" w:eastAsiaTheme="minorEastAsia" w:hAnsiTheme="majorBidi" w:cstheme="majorBidi"/>
                <w:b w:val="0"/>
                <w:color w:val="000000" w:themeColor="text1"/>
                <w:kern w:val="28"/>
                <w:sz w:val="22"/>
                <w:szCs w:val="22"/>
                <w:lang w:val="en-US"/>
              </w:rPr>
              <w:t xml:space="preserve">at 14:00 hours </w:t>
            </w:r>
          </w:p>
          <w:p w14:paraId="29AE1921" w14:textId="4968AB9B" w:rsidR="004D6835" w:rsidRPr="0097341B" w:rsidRDefault="00291D41" w:rsidP="00CC74DF">
            <w:pPr>
              <w:pStyle w:val="Arialtight"/>
              <w:tabs>
                <w:tab w:val="left" w:pos="3686"/>
              </w:tabs>
              <w:ind w:right="-28"/>
              <w:rPr>
                <w:rFonts w:asciiTheme="minorHAnsi" w:hAnsiTheme="minorHAnsi" w:cstheme="minorHAnsi"/>
                <w:color w:val="000000" w:themeColor="text1"/>
                <w:sz w:val="22"/>
                <w:szCs w:val="22"/>
              </w:rPr>
            </w:pPr>
            <w:r w:rsidRPr="00E227D1">
              <w:rPr>
                <w:rFonts w:asciiTheme="majorBidi" w:eastAsiaTheme="minorEastAsia" w:hAnsiTheme="majorBidi" w:cstheme="majorBidi"/>
                <w:b w:val="0"/>
                <w:color w:val="000000" w:themeColor="text1"/>
                <w:kern w:val="28"/>
                <w:sz w:val="22"/>
                <w:szCs w:val="22"/>
                <w:lang w:val="en-US"/>
              </w:rPr>
              <w:t>(Somalia Local Time)</w:t>
            </w:r>
          </w:p>
        </w:tc>
      </w:tr>
      <w:tr w:rsidR="00814716" w:rsidRPr="00814716" w14:paraId="2688518C" w14:textId="77777777" w:rsidTr="00EE1A2F">
        <w:tblPrEx>
          <w:tblBorders>
            <w:top w:val="single" w:sz="6" w:space="0" w:color="auto"/>
          </w:tblBorders>
        </w:tblPrEx>
        <w:trPr>
          <w:trHeight w:val="665"/>
        </w:trPr>
        <w:tc>
          <w:tcPr>
            <w:tcW w:w="612" w:type="dxa"/>
          </w:tcPr>
          <w:p w14:paraId="7AC43B06" w14:textId="77777777" w:rsidR="004D6835" w:rsidRPr="00814716" w:rsidRDefault="004D6835" w:rsidP="00DF7DBE">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22</w:t>
            </w:r>
          </w:p>
        </w:tc>
        <w:tc>
          <w:tcPr>
            <w:tcW w:w="1260" w:type="dxa"/>
          </w:tcPr>
          <w:p w14:paraId="55195C0D" w14:textId="77777777" w:rsidR="004D6835" w:rsidRPr="00814716" w:rsidRDefault="004D6835" w:rsidP="004D6835">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D.23.2</w:t>
            </w:r>
          </w:p>
        </w:tc>
        <w:tc>
          <w:tcPr>
            <w:tcW w:w="3060" w:type="dxa"/>
          </w:tcPr>
          <w:p w14:paraId="48ED36C3" w14:textId="77777777" w:rsidR="004D6835" w:rsidRPr="00814716" w:rsidRDefault="004D6835" w:rsidP="003823C1">
            <w:pP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Manner of Submitting Bid</w:t>
            </w:r>
          </w:p>
        </w:tc>
        <w:tc>
          <w:tcPr>
            <w:tcW w:w="4770" w:type="dxa"/>
            <w:tcMar>
              <w:top w:w="85" w:type="dxa"/>
              <w:bottom w:w="142" w:type="dxa"/>
            </w:tcMar>
          </w:tcPr>
          <w:p w14:paraId="4F5AC116" w14:textId="7540D9B5" w:rsidR="004D6835" w:rsidRPr="0097341B" w:rsidRDefault="00217087" w:rsidP="004B45A1">
            <w:pPr>
              <w:pStyle w:val="BankNormal"/>
              <w:tabs>
                <w:tab w:val="left" w:pos="378"/>
                <w:tab w:val="right" w:pos="7218"/>
              </w:tabs>
              <w:spacing w:after="0"/>
              <w:rPr>
                <w:rFonts w:asciiTheme="minorHAnsi" w:hAnsiTheme="minorHAnsi" w:cstheme="minorHAnsi"/>
                <w:snapToGrid w:val="0"/>
                <w:color w:val="000000" w:themeColor="text1"/>
                <w:sz w:val="22"/>
                <w:szCs w:val="22"/>
              </w:rPr>
            </w:pPr>
            <w:sdt>
              <w:sdtPr>
                <w:rPr>
                  <w:rFonts w:asciiTheme="minorHAnsi" w:hAnsiTheme="minorHAnsi" w:cstheme="minorHAnsi"/>
                  <w:snapToGrid w:val="0"/>
                  <w:color w:val="000000" w:themeColor="text1"/>
                  <w:sz w:val="22"/>
                  <w:szCs w:val="22"/>
                </w:rPr>
                <w:id w:val="161662106"/>
              </w:sdtPr>
              <w:sdtEndPr/>
              <w:sdtContent>
                <w:sdt>
                  <w:sdtPr>
                    <w:rPr>
                      <w:rFonts w:asciiTheme="minorHAnsi" w:hAnsiTheme="minorHAnsi" w:cstheme="minorHAnsi"/>
                      <w:snapToGrid w:val="0"/>
                      <w:color w:val="000000" w:themeColor="text1"/>
                      <w:sz w:val="22"/>
                      <w:szCs w:val="22"/>
                    </w:rPr>
                    <w:id w:val="-1920856059"/>
                  </w:sdtPr>
                  <w:sdtEndPr/>
                  <w:sdtContent>
                    <w:r w:rsidR="00E227D1" w:rsidRPr="0097341B">
                      <w:rPr>
                        <w:rFonts w:ascii="MS Gothic" w:eastAsia="MS Gothic" w:hAnsi="MS Gothic" w:cstheme="minorHAnsi" w:hint="eastAsia"/>
                        <w:snapToGrid w:val="0"/>
                        <w:color w:val="000000" w:themeColor="text1"/>
                        <w:sz w:val="22"/>
                        <w:szCs w:val="22"/>
                      </w:rPr>
                      <w:t>☐</w:t>
                    </w:r>
                  </w:sdtContent>
                </w:sdt>
              </w:sdtContent>
            </w:sdt>
            <w:r w:rsidR="004D6835" w:rsidRPr="0097341B">
              <w:rPr>
                <w:rFonts w:asciiTheme="minorHAnsi" w:hAnsiTheme="minorHAnsi" w:cstheme="minorHAnsi"/>
                <w:snapToGrid w:val="0"/>
                <w:color w:val="000000" w:themeColor="text1"/>
                <w:sz w:val="22"/>
                <w:szCs w:val="22"/>
              </w:rPr>
              <w:t>Courier/Hand Delivery</w:t>
            </w:r>
          </w:p>
          <w:p w14:paraId="67AE588F" w14:textId="77777777" w:rsidR="004D6835" w:rsidRPr="0097341B" w:rsidRDefault="00217087" w:rsidP="004B45A1">
            <w:pPr>
              <w:pStyle w:val="BankNormal"/>
              <w:tabs>
                <w:tab w:val="left" w:pos="378"/>
                <w:tab w:val="right" w:pos="7218"/>
              </w:tabs>
              <w:spacing w:after="0"/>
              <w:rPr>
                <w:rFonts w:asciiTheme="minorHAnsi" w:hAnsiTheme="minorHAnsi" w:cstheme="minorHAnsi"/>
                <w:snapToGrid w:val="0"/>
                <w:color w:val="000000" w:themeColor="text1"/>
                <w:sz w:val="22"/>
                <w:szCs w:val="22"/>
              </w:rPr>
            </w:pPr>
            <w:sdt>
              <w:sdtPr>
                <w:rPr>
                  <w:rFonts w:asciiTheme="minorHAnsi" w:hAnsiTheme="minorHAnsi" w:cstheme="minorHAnsi"/>
                  <w:color w:val="000000" w:themeColor="text1"/>
                  <w:sz w:val="22"/>
                  <w:szCs w:val="22"/>
                  <w:lang w:val="en-GB"/>
                </w:rPr>
                <w:id w:val="1821005378"/>
              </w:sdtPr>
              <w:sdtEndPr/>
              <w:sdtContent>
                <w:r w:rsidR="005926FA" w:rsidRPr="0097341B">
                  <w:rPr>
                    <w:rFonts w:ascii="MS Gothic" w:eastAsia="MS Gothic" w:hAnsi="MS Gothic" w:cstheme="minorHAnsi" w:hint="eastAsia"/>
                    <w:color w:val="000000" w:themeColor="text1"/>
                    <w:sz w:val="22"/>
                    <w:szCs w:val="22"/>
                    <w:lang w:val="en-GB"/>
                  </w:rPr>
                  <w:t>☒</w:t>
                </w:r>
              </w:sdtContent>
            </w:sdt>
            <w:r w:rsidR="004D6835" w:rsidRPr="0097341B">
              <w:rPr>
                <w:rFonts w:asciiTheme="minorHAnsi" w:hAnsiTheme="minorHAnsi" w:cstheme="minorHAnsi"/>
                <w:color w:val="000000" w:themeColor="text1"/>
                <w:sz w:val="22"/>
                <w:szCs w:val="22"/>
                <w:lang w:val="en-GB"/>
              </w:rPr>
              <w:t>Electronic submission of Bid</w:t>
            </w:r>
            <w:r w:rsidR="004D6835" w:rsidRPr="0097341B">
              <w:rPr>
                <w:rStyle w:val="FootnoteReference"/>
                <w:rFonts w:asciiTheme="minorHAnsi" w:hAnsiTheme="minorHAnsi" w:cstheme="minorHAnsi"/>
                <w:color w:val="000000" w:themeColor="text1"/>
                <w:sz w:val="22"/>
                <w:szCs w:val="22"/>
                <w:lang w:val="en-GB"/>
              </w:rPr>
              <w:footnoteReference w:id="2"/>
            </w:r>
          </w:p>
        </w:tc>
      </w:tr>
      <w:tr w:rsidR="00814716" w:rsidRPr="00814716" w14:paraId="2111B36B" w14:textId="77777777" w:rsidTr="00EE1A2F">
        <w:tblPrEx>
          <w:tblBorders>
            <w:top w:val="single" w:sz="6" w:space="0" w:color="auto"/>
          </w:tblBorders>
        </w:tblPrEx>
        <w:tc>
          <w:tcPr>
            <w:tcW w:w="612" w:type="dxa"/>
          </w:tcPr>
          <w:p w14:paraId="56AD3B67" w14:textId="77777777" w:rsidR="004D6835" w:rsidRPr="00814716" w:rsidRDefault="004D6835" w:rsidP="00DF7DBE">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23</w:t>
            </w:r>
          </w:p>
        </w:tc>
        <w:tc>
          <w:tcPr>
            <w:tcW w:w="1260" w:type="dxa"/>
          </w:tcPr>
          <w:p w14:paraId="4ECCCC90" w14:textId="77777777" w:rsidR="004D6835" w:rsidRPr="00814716" w:rsidRDefault="004D6835" w:rsidP="004D6835">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D.23.2</w:t>
            </w:r>
          </w:p>
          <w:p w14:paraId="21D08A9A" w14:textId="77777777" w:rsidR="004D6835" w:rsidRPr="00814716" w:rsidRDefault="004D6835" w:rsidP="004D6835">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D.26</w:t>
            </w:r>
          </w:p>
        </w:tc>
        <w:tc>
          <w:tcPr>
            <w:tcW w:w="3060" w:type="dxa"/>
          </w:tcPr>
          <w:p w14:paraId="58620B10" w14:textId="77777777" w:rsidR="004D6835" w:rsidRPr="00814716" w:rsidRDefault="004D6835" w:rsidP="00F475E4">
            <w:pP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Conditions and Procedures for electronic submission and opening, if allowed</w:t>
            </w:r>
          </w:p>
        </w:tc>
        <w:tc>
          <w:tcPr>
            <w:tcW w:w="4770" w:type="dxa"/>
            <w:tcMar>
              <w:top w:w="85" w:type="dxa"/>
              <w:bottom w:w="142" w:type="dxa"/>
            </w:tcMar>
          </w:tcPr>
          <w:p w14:paraId="444F4BD7" w14:textId="77777777" w:rsidR="004D6835" w:rsidRPr="0097341B" w:rsidRDefault="00217087" w:rsidP="00705164">
            <w:pPr>
              <w:pStyle w:val="BankNormal"/>
              <w:tabs>
                <w:tab w:val="right" w:pos="7218"/>
              </w:tabs>
              <w:spacing w:after="0"/>
              <w:rPr>
                <w:rFonts w:asciiTheme="minorHAnsi" w:hAnsiTheme="minorHAnsi" w:cstheme="minorHAnsi"/>
                <w:color w:val="000000" w:themeColor="text1"/>
                <w:sz w:val="22"/>
                <w:szCs w:val="22"/>
                <w:lang w:val="en-GB"/>
              </w:rPr>
            </w:pPr>
            <w:sdt>
              <w:sdtPr>
                <w:rPr>
                  <w:rFonts w:asciiTheme="minorHAnsi" w:hAnsiTheme="minorHAnsi" w:cstheme="minorHAnsi"/>
                  <w:color w:val="000000" w:themeColor="text1"/>
                  <w:sz w:val="22"/>
                  <w:szCs w:val="22"/>
                  <w:lang w:val="en-GB"/>
                </w:rPr>
                <w:id w:val="1481656918"/>
              </w:sdtPr>
              <w:sdtEndPr/>
              <w:sdtContent>
                <w:r w:rsidR="005926FA" w:rsidRPr="0097341B">
                  <w:rPr>
                    <w:rFonts w:ascii="MS Gothic" w:eastAsia="MS Gothic" w:hAnsi="MS Gothic" w:cstheme="minorHAnsi" w:hint="eastAsia"/>
                    <w:color w:val="000000" w:themeColor="text1"/>
                    <w:sz w:val="22"/>
                    <w:szCs w:val="22"/>
                    <w:lang w:val="en-GB"/>
                  </w:rPr>
                  <w:t>☒</w:t>
                </w:r>
              </w:sdtContent>
            </w:sdt>
            <w:r w:rsidR="004D6835" w:rsidRPr="0097341B">
              <w:rPr>
                <w:rFonts w:asciiTheme="minorHAnsi" w:hAnsiTheme="minorHAnsi" w:cstheme="minorHAnsi"/>
                <w:color w:val="000000" w:themeColor="text1"/>
                <w:sz w:val="22"/>
                <w:szCs w:val="22"/>
                <w:lang w:val="en-GB"/>
              </w:rPr>
              <w:t xml:space="preserve">Official Address for e-submission:  </w:t>
            </w:r>
          </w:p>
          <w:p w14:paraId="6FA200B8" w14:textId="77777777" w:rsidR="00750B5D" w:rsidRDefault="00750B5D" w:rsidP="004B45A1">
            <w:pPr>
              <w:pStyle w:val="BankNormal"/>
              <w:tabs>
                <w:tab w:val="right" w:pos="7218"/>
              </w:tabs>
              <w:spacing w:after="0"/>
              <w:rPr>
                <w:rFonts w:asciiTheme="minorHAnsi" w:hAnsiTheme="minorHAnsi" w:cstheme="minorHAnsi"/>
                <w:color w:val="000000" w:themeColor="text1"/>
                <w:sz w:val="22"/>
                <w:szCs w:val="22"/>
                <w:lang w:val="en-GB"/>
              </w:rPr>
            </w:pPr>
            <w:hyperlink r:id="rId16" w:history="1">
              <w:r w:rsidRPr="007A4417">
                <w:rPr>
                  <w:rStyle w:val="Hyperlink"/>
                  <w:rFonts w:asciiTheme="minorHAnsi" w:hAnsiTheme="minorHAnsi" w:cstheme="minorHAnsi"/>
                  <w:sz w:val="22"/>
                  <w:szCs w:val="22"/>
                  <w:lang w:val="en-GB"/>
                </w:rPr>
                <w:t>procurement@sema.org.so</w:t>
              </w:r>
            </w:hyperlink>
            <w:r>
              <w:rPr>
                <w:rFonts w:asciiTheme="minorHAnsi" w:hAnsiTheme="minorHAnsi" w:cstheme="minorHAnsi"/>
                <w:color w:val="000000" w:themeColor="text1"/>
                <w:sz w:val="22"/>
                <w:szCs w:val="22"/>
                <w:lang w:val="en-GB"/>
              </w:rPr>
              <w:t>,</w:t>
            </w:r>
          </w:p>
          <w:p w14:paraId="4B4FD5C0" w14:textId="35027500" w:rsidR="004D6835" w:rsidRPr="0097341B" w:rsidRDefault="00217087" w:rsidP="004B45A1">
            <w:pPr>
              <w:pStyle w:val="BankNormal"/>
              <w:tabs>
                <w:tab w:val="right" w:pos="7218"/>
              </w:tabs>
              <w:spacing w:after="0"/>
              <w:rPr>
                <w:rFonts w:asciiTheme="minorHAnsi" w:hAnsiTheme="minorHAnsi" w:cstheme="minorHAnsi"/>
                <w:color w:val="000000" w:themeColor="text1"/>
                <w:sz w:val="22"/>
                <w:szCs w:val="22"/>
                <w:lang w:val="en-GB"/>
              </w:rPr>
            </w:pPr>
            <w:sdt>
              <w:sdtPr>
                <w:rPr>
                  <w:rFonts w:asciiTheme="minorHAnsi" w:hAnsiTheme="minorHAnsi" w:cstheme="minorHAnsi"/>
                  <w:color w:val="000000" w:themeColor="text1"/>
                  <w:sz w:val="22"/>
                  <w:szCs w:val="22"/>
                  <w:lang w:val="en-GB"/>
                </w:rPr>
                <w:id w:val="1052509584"/>
              </w:sdtPr>
              <w:sdtEndPr/>
              <w:sdtContent>
                <w:r w:rsidR="005926FA" w:rsidRPr="0097341B">
                  <w:rPr>
                    <w:rFonts w:ascii="MS Gothic" w:eastAsia="MS Gothic" w:hAnsi="MS Gothic" w:cstheme="minorHAnsi" w:hint="eastAsia"/>
                    <w:color w:val="000000" w:themeColor="text1"/>
                    <w:sz w:val="22"/>
                    <w:szCs w:val="22"/>
                    <w:lang w:val="en-GB"/>
                  </w:rPr>
                  <w:t>☒</w:t>
                </w:r>
              </w:sdtContent>
            </w:sdt>
            <w:r w:rsidR="004D6835" w:rsidRPr="0097341B">
              <w:rPr>
                <w:rFonts w:asciiTheme="minorHAnsi" w:hAnsiTheme="minorHAnsi" w:cstheme="minorHAnsi"/>
                <w:color w:val="000000" w:themeColor="text1"/>
                <w:sz w:val="22"/>
                <w:szCs w:val="22"/>
                <w:lang w:val="en-GB"/>
              </w:rPr>
              <w:t xml:space="preserve">Format: PDF files only, </w:t>
            </w:r>
          </w:p>
          <w:p w14:paraId="50C8108C" w14:textId="77777777" w:rsidR="00840627" w:rsidRPr="0097341B" w:rsidRDefault="00217087" w:rsidP="00840627">
            <w:pPr>
              <w:pStyle w:val="BankNormal"/>
              <w:tabs>
                <w:tab w:val="right" w:pos="7218"/>
              </w:tabs>
              <w:spacing w:after="0"/>
              <w:rPr>
                <w:rFonts w:asciiTheme="minorHAnsi" w:hAnsiTheme="minorHAnsi" w:cstheme="minorHAnsi"/>
                <w:i/>
                <w:color w:val="000000" w:themeColor="text1"/>
                <w:sz w:val="22"/>
                <w:szCs w:val="22"/>
                <w:lang w:val="en-GB"/>
              </w:rPr>
            </w:pPr>
            <w:sdt>
              <w:sdtPr>
                <w:rPr>
                  <w:rFonts w:asciiTheme="minorHAnsi" w:hAnsiTheme="minorHAnsi" w:cstheme="minorHAnsi"/>
                  <w:color w:val="000000" w:themeColor="text1"/>
                  <w:sz w:val="22"/>
                  <w:szCs w:val="22"/>
                  <w:lang w:val="en-GB"/>
                </w:rPr>
                <w:id w:val="1954131161"/>
              </w:sdtPr>
              <w:sdtEndPr/>
              <w:sdtContent>
                <w:r w:rsidR="005926FA" w:rsidRPr="0097341B">
                  <w:rPr>
                    <w:rFonts w:ascii="MS Gothic" w:eastAsia="MS Gothic" w:hAnsi="MS Gothic" w:cstheme="minorHAnsi" w:hint="eastAsia"/>
                    <w:color w:val="000000" w:themeColor="text1"/>
                    <w:sz w:val="22"/>
                    <w:szCs w:val="22"/>
                    <w:lang w:val="en-GB"/>
                  </w:rPr>
                  <w:t>☒</w:t>
                </w:r>
              </w:sdtContent>
            </w:sdt>
            <w:r w:rsidR="004D6835" w:rsidRPr="0097341B">
              <w:rPr>
                <w:rFonts w:asciiTheme="minorHAnsi" w:hAnsiTheme="minorHAnsi" w:cstheme="minorHAnsi"/>
                <w:color w:val="000000" w:themeColor="text1"/>
                <w:sz w:val="22"/>
                <w:szCs w:val="22"/>
                <w:lang w:val="en-GB"/>
              </w:rPr>
              <w:t xml:space="preserve">Max. File Size per transmission: </w:t>
            </w:r>
            <w:r w:rsidR="004D6835" w:rsidRPr="0097341B">
              <w:rPr>
                <w:rFonts w:asciiTheme="minorHAnsi" w:hAnsiTheme="minorHAnsi" w:cstheme="minorHAnsi"/>
                <w:i/>
                <w:color w:val="000000" w:themeColor="text1"/>
                <w:sz w:val="22"/>
                <w:szCs w:val="22"/>
                <w:lang w:val="en-GB"/>
              </w:rPr>
              <w:t>[</w:t>
            </w:r>
            <w:r w:rsidR="00291D41" w:rsidRPr="0097341B">
              <w:rPr>
                <w:rFonts w:asciiTheme="minorHAnsi" w:hAnsiTheme="minorHAnsi" w:cstheme="minorHAnsi"/>
                <w:i/>
                <w:color w:val="000000" w:themeColor="text1"/>
                <w:sz w:val="22"/>
                <w:szCs w:val="22"/>
                <w:lang w:val="en-GB"/>
              </w:rPr>
              <w:t xml:space="preserve">5 </w:t>
            </w:r>
            <w:r w:rsidR="00863D69" w:rsidRPr="0097341B">
              <w:rPr>
                <w:rFonts w:asciiTheme="minorHAnsi" w:hAnsiTheme="minorHAnsi" w:cstheme="minorHAnsi"/>
                <w:i/>
                <w:color w:val="000000" w:themeColor="text1"/>
                <w:sz w:val="22"/>
                <w:szCs w:val="22"/>
                <w:lang w:val="en-GB"/>
              </w:rPr>
              <w:t>MB</w:t>
            </w:r>
            <w:r w:rsidR="004D6835" w:rsidRPr="0097341B">
              <w:rPr>
                <w:rFonts w:asciiTheme="minorHAnsi" w:hAnsiTheme="minorHAnsi" w:cstheme="minorHAnsi"/>
                <w:i/>
                <w:color w:val="000000" w:themeColor="text1"/>
                <w:sz w:val="22"/>
                <w:szCs w:val="22"/>
                <w:lang w:val="en-GB"/>
              </w:rPr>
              <w:t>]</w:t>
            </w:r>
          </w:p>
          <w:p w14:paraId="262FB6FC" w14:textId="3B17ED4B" w:rsidR="004D6835" w:rsidRPr="0097341B" w:rsidRDefault="00217087" w:rsidP="005926FA">
            <w:pPr>
              <w:pStyle w:val="BankNormal"/>
              <w:tabs>
                <w:tab w:val="right" w:pos="7218"/>
              </w:tabs>
              <w:spacing w:after="0"/>
              <w:rPr>
                <w:rFonts w:asciiTheme="minorHAnsi" w:hAnsiTheme="minorHAnsi" w:cstheme="minorHAnsi"/>
                <w:color w:val="000000" w:themeColor="text1"/>
                <w:sz w:val="22"/>
                <w:szCs w:val="22"/>
                <w:lang w:val="en-GB"/>
              </w:rPr>
            </w:pPr>
            <w:sdt>
              <w:sdtPr>
                <w:rPr>
                  <w:rFonts w:asciiTheme="minorHAnsi" w:hAnsiTheme="minorHAnsi" w:cstheme="minorHAnsi"/>
                  <w:color w:val="000000" w:themeColor="text1"/>
                  <w:sz w:val="22"/>
                  <w:szCs w:val="22"/>
                  <w:lang w:val="en-GB"/>
                </w:rPr>
                <w:id w:val="-305862771"/>
              </w:sdtPr>
              <w:sdtEndPr/>
              <w:sdtContent>
                <w:r w:rsidR="005926FA" w:rsidRPr="0097341B">
                  <w:rPr>
                    <w:rFonts w:ascii="MS Gothic" w:eastAsia="MS Gothic" w:hAnsi="MS Gothic" w:cstheme="minorHAnsi" w:hint="eastAsia"/>
                    <w:color w:val="000000" w:themeColor="text1"/>
                    <w:sz w:val="22"/>
                    <w:szCs w:val="22"/>
                    <w:lang w:val="en-GB"/>
                  </w:rPr>
                  <w:t>☒</w:t>
                </w:r>
              </w:sdtContent>
            </w:sdt>
            <w:r w:rsidR="004D6835" w:rsidRPr="0097341B">
              <w:rPr>
                <w:rFonts w:asciiTheme="minorHAnsi" w:hAnsiTheme="minorHAnsi" w:cstheme="minorHAnsi"/>
                <w:color w:val="000000" w:themeColor="text1"/>
                <w:sz w:val="22"/>
                <w:szCs w:val="22"/>
                <w:lang w:val="en-GB"/>
              </w:rPr>
              <w:t xml:space="preserve">No. of copies to be transmitted: </w:t>
            </w:r>
            <w:r w:rsidR="004D6835" w:rsidRPr="0097341B">
              <w:rPr>
                <w:rFonts w:asciiTheme="minorHAnsi" w:hAnsiTheme="minorHAnsi" w:cstheme="minorHAnsi"/>
                <w:i/>
                <w:color w:val="000000" w:themeColor="text1"/>
                <w:sz w:val="22"/>
                <w:szCs w:val="22"/>
                <w:lang w:val="en-GB"/>
              </w:rPr>
              <w:t>[</w:t>
            </w:r>
            <w:r w:rsidR="005926FA" w:rsidRPr="0097341B">
              <w:rPr>
                <w:rFonts w:asciiTheme="minorHAnsi" w:hAnsiTheme="minorHAnsi" w:cstheme="minorHAnsi"/>
                <w:i/>
                <w:color w:val="000000" w:themeColor="text1"/>
                <w:sz w:val="22"/>
                <w:szCs w:val="22"/>
                <w:lang w:val="en-GB"/>
              </w:rPr>
              <w:t>one copy</w:t>
            </w:r>
            <w:r w:rsidR="004D6835" w:rsidRPr="0097341B">
              <w:rPr>
                <w:rFonts w:asciiTheme="minorHAnsi" w:hAnsiTheme="minorHAnsi" w:cstheme="minorHAnsi"/>
                <w:i/>
                <w:color w:val="000000" w:themeColor="text1"/>
                <w:sz w:val="22"/>
                <w:szCs w:val="22"/>
                <w:lang w:val="en-GB"/>
              </w:rPr>
              <w:t>]</w:t>
            </w:r>
          </w:p>
          <w:p w14:paraId="0F8B9926" w14:textId="083E58F6" w:rsidR="00291D41" w:rsidRPr="0097341B" w:rsidRDefault="00217087" w:rsidP="00291D41">
            <w:pPr>
              <w:pStyle w:val="BankNormal"/>
              <w:tabs>
                <w:tab w:val="right" w:pos="7218"/>
              </w:tabs>
              <w:spacing w:after="0"/>
              <w:rPr>
                <w:rFonts w:asciiTheme="minorHAnsi" w:hAnsiTheme="minorHAnsi" w:cstheme="minorHAnsi"/>
                <w:color w:val="000000" w:themeColor="text1"/>
                <w:sz w:val="22"/>
                <w:szCs w:val="22"/>
                <w:lang w:val="en-GB"/>
              </w:rPr>
            </w:pPr>
            <w:sdt>
              <w:sdtPr>
                <w:rPr>
                  <w:rFonts w:asciiTheme="minorHAnsi" w:hAnsiTheme="minorHAnsi" w:cstheme="minorHAnsi"/>
                  <w:color w:val="000000" w:themeColor="text1"/>
                  <w:sz w:val="22"/>
                  <w:szCs w:val="22"/>
                  <w:lang w:val="en-GB"/>
                </w:rPr>
                <w:id w:val="-1721978643"/>
              </w:sdtPr>
              <w:sdtEndPr/>
              <w:sdtContent>
                <w:r w:rsidR="00BA3F26" w:rsidRPr="0097341B">
                  <w:rPr>
                    <w:rFonts w:ascii="MS Gothic" w:eastAsia="MS Gothic" w:hAnsi="MS Gothic" w:cstheme="minorHAnsi" w:hint="eastAsia"/>
                    <w:color w:val="000000" w:themeColor="text1"/>
                    <w:sz w:val="22"/>
                    <w:szCs w:val="22"/>
                    <w:lang w:val="en-GB"/>
                  </w:rPr>
                  <w:t>☒</w:t>
                </w:r>
              </w:sdtContent>
            </w:sdt>
            <w:r w:rsidR="004D6835" w:rsidRPr="0097341B">
              <w:rPr>
                <w:rFonts w:asciiTheme="minorHAnsi" w:hAnsiTheme="minorHAnsi" w:cstheme="minorHAnsi"/>
                <w:color w:val="000000" w:themeColor="text1"/>
                <w:sz w:val="22"/>
                <w:szCs w:val="22"/>
                <w:lang w:val="en-GB"/>
              </w:rPr>
              <w:t xml:space="preserve">Mandatory subject of </w:t>
            </w:r>
            <w:r w:rsidR="00BF6CFA">
              <w:rPr>
                <w:rFonts w:asciiTheme="minorHAnsi" w:hAnsiTheme="minorHAnsi" w:cstheme="minorHAnsi"/>
                <w:color w:val="000000" w:themeColor="text1"/>
                <w:sz w:val="22"/>
                <w:szCs w:val="22"/>
                <w:lang w:val="en-GB"/>
              </w:rPr>
              <w:t>E-</w:t>
            </w:r>
            <w:r w:rsidR="004D6835" w:rsidRPr="0097341B">
              <w:rPr>
                <w:rFonts w:asciiTheme="minorHAnsi" w:hAnsiTheme="minorHAnsi" w:cstheme="minorHAnsi"/>
                <w:color w:val="000000" w:themeColor="text1"/>
                <w:sz w:val="22"/>
                <w:szCs w:val="22"/>
                <w:lang w:val="en-GB"/>
              </w:rPr>
              <w:t xml:space="preserve">mail: </w:t>
            </w:r>
          </w:p>
          <w:p w14:paraId="797EF1BC" w14:textId="77777777" w:rsidR="00BB7C54" w:rsidRPr="0097341B" w:rsidRDefault="00BB7C54" w:rsidP="00291D41">
            <w:pPr>
              <w:pStyle w:val="BankNormal"/>
              <w:tabs>
                <w:tab w:val="right" w:pos="7218"/>
              </w:tabs>
              <w:spacing w:after="0"/>
              <w:rPr>
                <w:rFonts w:asciiTheme="minorHAnsi" w:hAnsiTheme="minorHAnsi" w:cstheme="minorHAnsi"/>
                <w:color w:val="000000" w:themeColor="text1"/>
                <w:sz w:val="22"/>
                <w:szCs w:val="22"/>
                <w:lang w:val="en-GB"/>
              </w:rPr>
            </w:pPr>
          </w:p>
          <w:p w14:paraId="395AEC17" w14:textId="1117BEE2" w:rsidR="00CC74DF" w:rsidRDefault="00BB7C54" w:rsidP="00CC74DF">
            <w:pPr>
              <w:rPr>
                <w:rFonts w:ascii="Calibri Light" w:eastAsia="Times New Roman" w:hAnsi="Calibri Light" w:cs="Calibri Light"/>
                <w:b/>
                <w:bCs/>
                <w:color w:val="000000"/>
                <w:u w:val="single"/>
              </w:rPr>
            </w:pPr>
            <w:r w:rsidRPr="00750B5D">
              <w:rPr>
                <w:rFonts w:asciiTheme="minorHAnsi" w:hAnsiTheme="minorHAnsi" w:cstheme="minorHAnsi"/>
                <w:color w:val="000000" w:themeColor="text1"/>
                <w:sz w:val="22"/>
                <w:szCs w:val="22"/>
              </w:rPr>
              <w:t>No. M</w:t>
            </w:r>
            <w:r w:rsidR="00BD5EFF" w:rsidRPr="00750B5D">
              <w:rPr>
                <w:rFonts w:asciiTheme="minorHAnsi" w:hAnsiTheme="minorHAnsi" w:cstheme="minorHAnsi"/>
                <w:color w:val="000000" w:themeColor="text1"/>
                <w:sz w:val="22"/>
                <w:szCs w:val="22"/>
              </w:rPr>
              <w:t>O</w:t>
            </w:r>
            <w:r w:rsidRPr="00750B5D">
              <w:rPr>
                <w:rFonts w:asciiTheme="minorHAnsi" w:hAnsiTheme="minorHAnsi" w:cstheme="minorHAnsi"/>
                <w:color w:val="000000" w:themeColor="text1"/>
                <w:sz w:val="22"/>
                <w:szCs w:val="22"/>
              </w:rPr>
              <w:t>IS/</w:t>
            </w:r>
            <w:r w:rsidR="00750B5D" w:rsidRPr="00750B5D">
              <w:rPr>
                <w:rFonts w:asciiTheme="minorHAnsi" w:hAnsiTheme="minorHAnsi" w:cstheme="minorHAnsi"/>
                <w:color w:val="000000" w:themeColor="text1"/>
                <w:sz w:val="22"/>
                <w:szCs w:val="22"/>
              </w:rPr>
              <w:t>SEMA006</w:t>
            </w:r>
            <w:r w:rsidRPr="0097341B">
              <w:rPr>
                <w:rFonts w:asciiTheme="minorHAnsi" w:hAnsiTheme="minorHAnsi" w:cstheme="minorHAnsi"/>
                <w:color w:val="000000" w:themeColor="text1"/>
                <w:sz w:val="22"/>
                <w:szCs w:val="22"/>
              </w:rPr>
              <w:t>-</w:t>
            </w:r>
            <w:r w:rsidR="00E227D1">
              <w:rPr>
                <w:rFonts w:ascii="Calibri Light" w:eastAsia="Times New Roman" w:hAnsi="Calibri Light" w:cs="Calibri Light"/>
                <w:b/>
                <w:bCs/>
                <w:color w:val="000000"/>
              </w:rPr>
              <w:t xml:space="preserve">BUILDING CAPACITY </w:t>
            </w:r>
            <w:r w:rsidR="00C153DD">
              <w:rPr>
                <w:rFonts w:ascii="Calibri Light" w:eastAsia="Times New Roman" w:hAnsi="Calibri Light" w:cs="Calibri Light"/>
                <w:b/>
                <w:bCs/>
                <w:color w:val="000000"/>
              </w:rPr>
              <w:t xml:space="preserve">FOR </w:t>
            </w:r>
            <w:r w:rsidR="00BF6CFA">
              <w:rPr>
                <w:rFonts w:ascii="Calibri Light" w:eastAsia="Times New Roman" w:hAnsi="Calibri Light" w:cs="Calibri Light"/>
                <w:b/>
                <w:bCs/>
                <w:color w:val="000000"/>
              </w:rPr>
              <w:t xml:space="preserve">ENHANCED INFORMATION MANAGEMENT THROUGH THE CREASTION OF A CENTRALIZED </w:t>
            </w:r>
            <w:r w:rsidR="00C153DD">
              <w:rPr>
                <w:rFonts w:ascii="Calibri Light" w:eastAsia="Times New Roman" w:hAnsi="Calibri Light" w:cs="Calibri Light"/>
                <w:b/>
                <w:bCs/>
                <w:color w:val="000000"/>
              </w:rPr>
              <w:t>DATABASE ON CONTAMINATION</w:t>
            </w:r>
            <w:r w:rsidR="00E227D1">
              <w:rPr>
                <w:rFonts w:ascii="Calibri Light" w:eastAsia="Times New Roman" w:hAnsi="Calibri Light" w:cs="Calibri Light"/>
                <w:b/>
                <w:bCs/>
                <w:color w:val="000000"/>
              </w:rPr>
              <w:t xml:space="preserve"> </w:t>
            </w:r>
          </w:p>
          <w:p w14:paraId="160CBC93" w14:textId="702007E4" w:rsidR="00BB7C54" w:rsidRPr="0097341B" w:rsidRDefault="00BB7C54" w:rsidP="00BB7C54">
            <w:pPr>
              <w:rPr>
                <w:rFonts w:asciiTheme="minorHAnsi" w:hAnsiTheme="minorHAnsi" w:cstheme="minorHAnsi"/>
                <w:color w:val="000000" w:themeColor="text1"/>
                <w:sz w:val="22"/>
                <w:szCs w:val="22"/>
              </w:rPr>
            </w:pPr>
          </w:p>
          <w:p w14:paraId="01AB0FE0" w14:textId="77777777" w:rsidR="00BB7C54" w:rsidRPr="0097341B" w:rsidRDefault="00BB7C54" w:rsidP="00291D41">
            <w:pPr>
              <w:pStyle w:val="BankNormal"/>
              <w:tabs>
                <w:tab w:val="right" w:pos="7218"/>
              </w:tabs>
              <w:spacing w:after="0"/>
              <w:rPr>
                <w:rFonts w:asciiTheme="minorHAnsi" w:hAnsiTheme="minorHAnsi" w:cstheme="minorHAnsi"/>
                <w:color w:val="000000" w:themeColor="text1"/>
                <w:sz w:val="22"/>
                <w:szCs w:val="22"/>
                <w:lang w:val="en-GB"/>
              </w:rPr>
            </w:pPr>
          </w:p>
          <w:p w14:paraId="1A8CA7E5" w14:textId="77777777" w:rsidR="00840627" w:rsidRPr="0097341B" w:rsidRDefault="00840627" w:rsidP="004B45A1">
            <w:pPr>
              <w:pStyle w:val="BankNormal"/>
              <w:tabs>
                <w:tab w:val="right" w:pos="7218"/>
              </w:tabs>
              <w:spacing w:after="0"/>
              <w:rPr>
                <w:rFonts w:asciiTheme="minorHAnsi" w:hAnsiTheme="minorHAnsi" w:cstheme="minorHAnsi"/>
                <w:color w:val="000000" w:themeColor="text1"/>
                <w:sz w:val="22"/>
                <w:szCs w:val="22"/>
                <w:lang w:val="en-GB"/>
              </w:rPr>
            </w:pPr>
          </w:p>
        </w:tc>
      </w:tr>
      <w:tr w:rsidR="00814716" w:rsidRPr="00814716" w14:paraId="29CEE3F2" w14:textId="77777777" w:rsidTr="00EE1A2F">
        <w:tblPrEx>
          <w:tblBorders>
            <w:top w:val="single" w:sz="6" w:space="0" w:color="auto"/>
          </w:tblBorders>
        </w:tblPrEx>
        <w:tc>
          <w:tcPr>
            <w:tcW w:w="612" w:type="dxa"/>
          </w:tcPr>
          <w:p w14:paraId="3F1CD554" w14:textId="77777777" w:rsidR="004D6835" w:rsidRPr="00814716" w:rsidRDefault="004D6835" w:rsidP="00DF7DBE">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lastRenderedPageBreak/>
              <w:t>24</w:t>
            </w:r>
          </w:p>
        </w:tc>
        <w:tc>
          <w:tcPr>
            <w:tcW w:w="1260" w:type="dxa"/>
          </w:tcPr>
          <w:p w14:paraId="5030DFF7" w14:textId="77777777" w:rsidR="004D6835" w:rsidRPr="00814716" w:rsidRDefault="00A53FD0" w:rsidP="004D6835">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D.23.1 c)</w:t>
            </w:r>
          </w:p>
        </w:tc>
        <w:tc>
          <w:tcPr>
            <w:tcW w:w="3060" w:type="dxa"/>
          </w:tcPr>
          <w:p w14:paraId="7E0CE882" w14:textId="77777777" w:rsidR="004D6835" w:rsidRPr="00814716" w:rsidRDefault="004D6835" w:rsidP="00F475E4">
            <w:pPr>
              <w:rPr>
                <w:rFonts w:asciiTheme="minorHAnsi" w:hAnsiTheme="minorHAnsi" w:cstheme="minorHAnsi"/>
                <w:b/>
                <w:bCs/>
                <w:color w:val="000000" w:themeColor="text1"/>
                <w:sz w:val="22"/>
                <w:szCs w:val="22"/>
                <w:lang w:val="en-GB"/>
              </w:rPr>
            </w:pPr>
            <w:r w:rsidRPr="00814716">
              <w:rPr>
                <w:rFonts w:asciiTheme="minorHAnsi" w:hAnsiTheme="minorHAnsi" w:cstheme="minorHAnsi"/>
                <w:color w:val="000000" w:themeColor="text1"/>
                <w:sz w:val="22"/>
                <w:szCs w:val="22"/>
                <w:lang w:val="en-GB"/>
              </w:rPr>
              <w:t>Date, time and venue for opening of Bid</w:t>
            </w:r>
          </w:p>
        </w:tc>
        <w:tc>
          <w:tcPr>
            <w:tcW w:w="4770" w:type="dxa"/>
            <w:tcMar>
              <w:top w:w="85" w:type="dxa"/>
              <w:bottom w:w="142" w:type="dxa"/>
            </w:tcMar>
          </w:tcPr>
          <w:p w14:paraId="413863EC" w14:textId="6D068C4A" w:rsidR="00E227D1" w:rsidRPr="00E227D1" w:rsidRDefault="004D6835" w:rsidP="00E227D1">
            <w:pPr>
              <w:pStyle w:val="BankNormal"/>
              <w:tabs>
                <w:tab w:val="right" w:pos="7218"/>
              </w:tabs>
              <w:spacing w:after="0"/>
              <w:rPr>
                <w:rFonts w:asciiTheme="minorHAnsi" w:hAnsiTheme="minorHAnsi" w:cstheme="minorHAnsi"/>
                <w:color w:val="000000" w:themeColor="text1"/>
                <w:sz w:val="22"/>
                <w:szCs w:val="22"/>
              </w:rPr>
            </w:pPr>
            <w:r w:rsidRPr="00E227D1">
              <w:rPr>
                <w:rFonts w:asciiTheme="minorHAnsi" w:hAnsiTheme="minorHAnsi" w:cstheme="minorHAnsi"/>
                <w:color w:val="000000" w:themeColor="text1"/>
                <w:sz w:val="22"/>
                <w:szCs w:val="22"/>
                <w:lang w:val="en-GB"/>
              </w:rPr>
              <w:t xml:space="preserve">Date </w:t>
            </w:r>
            <w:r w:rsidR="00F93C5A" w:rsidRPr="00E227D1">
              <w:rPr>
                <w:rFonts w:asciiTheme="minorHAnsi" w:hAnsiTheme="minorHAnsi" w:cstheme="minorHAnsi"/>
                <w:color w:val="000000" w:themeColor="text1"/>
                <w:sz w:val="22"/>
                <w:szCs w:val="22"/>
                <w:lang w:val="en-GB"/>
              </w:rPr>
              <w:t>and Time</w:t>
            </w:r>
            <w:r w:rsidRPr="00E227D1">
              <w:rPr>
                <w:rFonts w:asciiTheme="minorHAnsi" w:hAnsiTheme="minorHAnsi" w:cstheme="minorHAnsi"/>
                <w:color w:val="000000" w:themeColor="text1"/>
                <w:sz w:val="22"/>
                <w:szCs w:val="22"/>
                <w:lang w:val="en-GB"/>
              </w:rPr>
              <w:t>:</w:t>
            </w:r>
            <w:r w:rsidR="00CC74DF" w:rsidRPr="00E227D1">
              <w:rPr>
                <w:rFonts w:asciiTheme="minorHAnsi" w:hAnsiTheme="minorHAnsi" w:cstheme="minorHAnsi"/>
                <w:color w:val="000000" w:themeColor="text1"/>
                <w:sz w:val="22"/>
                <w:szCs w:val="22"/>
                <w:lang w:val="en-GB"/>
              </w:rPr>
              <w:t xml:space="preserve"> </w:t>
            </w:r>
            <w:r w:rsidR="00E227D1" w:rsidRPr="00E227D1">
              <w:rPr>
                <w:rFonts w:asciiTheme="minorHAnsi" w:hAnsiTheme="minorHAnsi" w:cstheme="minorHAnsi"/>
                <w:color w:val="000000" w:themeColor="text1"/>
                <w:sz w:val="22"/>
                <w:szCs w:val="22"/>
                <w:lang w:val="en-GB"/>
              </w:rPr>
              <w:t>15 December</w:t>
            </w:r>
          </w:p>
          <w:p w14:paraId="5FD281EA" w14:textId="01E06F0A" w:rsidR="004D6835" w:rsidRPr="0097341B" w:rsidRDefault="004D6835" w:rsidP="00E227D1">
            <w:pPr>
              <w:pStyle w:val="BankNormal"/>
              <w:tabs>
                <w:tab w:val="right" w:pos="7218"/>
              </w:tabs>
              <w:spacing w:after="0"/>
              <w:rPr>
                <w:rFonts w:asciiTheme="minorHAnsi" w:hAnsiTheme="minorHAnsi" w:cstheme="minorHAnsi"/>
                <w:color w:val="000000" w:themeColor="text1"/>
                <w:sz w:val="22"/>
                <w:szCs w:val="22"/>
                <w:lang w:val="en-GB"/>
              </w:rPr>
            </w:pPr>
            <w:r w:rsidRPr="00E227D1">
              <w:rPr>
                <w:rFonts w:asciiTheme="minorHAnsi" w:hAnsiTheme="minorHAnsi" w:cstheme="minorHAnsi"/>
                <w:color w:val="000000" w:themeColor="text1"/>
                <w:sz w:val="22"/>
                <w:szCs w:val="22"/>
                <w:lang w:val="en-GB"/>
              </w:rPr>
              <w:t>Venue:</w:t>
            </w:r>
            <w:r w:rsidR="00BD5EFF" w:rsidRPr="00E227D1">
              <w:rPr>
                <w:rFonts w:asciiTheme="minorHAnsi" w:hAnsiTheme="minorHAnsi" w:cstheme="minorHAnsi"/>
                <w:color w:val="000000" w:themeColor="text1"/>
                <w:sz w:val="22"/>
                <w:szCs w:val="22"/>
                <w:lang w:val="en-GB"/>
              </w:rPr>
              <w:t xml:space="preserve"> </w:t>
            </w:r>
            <w:sdt>
              <w:sdtPr>
                <w:rPr>
                  <w:rFonts w:asciiTheme="minorHAnsi" w:hAnsiTheme="minorHAnsi" w:cstheme="minorHAnsi"/>
                  <w:color w:val="000000" w:themeColor="text1"/>
                  <w:sz w:val="22"/>
                  <w:szCs w:val="22"/>
                  <w:lang w:val="en-GB"/>
                </w:rPr>
                <w:id w:val="-44767477"/>
                <w:text/>
              </w:sdtPr>
              <w:sdtEndPr/>
              <w:sdtContent>
                <w:r w:rsidR="002A4C8E">
                  <w:rPr>
                    <w:rFonts w:asciiTheme="minorHAnsi" w:hAnsiTheme="minorHAnsi" w:cstheme="minorHAnsi"/>
                    <w:color w:val="000000" w:themeColor="text1"/>
                    <w:sz w:val="22"/>
                    <w:szCs w:val="22"/>
                    <w:lang w:val="en-GB"/>
                  </w:rPr>
                  <w:t>Bids submitted via E-mail in PDF</w:t>
                </w:r>
              </w:sdtContent>
            </w:sdt>
          </w:p>
        </w:tc>
      </w:tr>
      <w:tr w:rsidR="00814716" w:rsidRPr="00814716" w14:paraId="6DC14482" w14:textId="77777777" w:rsidTr="00EE1A2F">
        <w:tblPrEx>
          <w:tblBorders>
            <w:top w:val="single" w:sz="6" w:space="0" w:color="auto"/>
          </w:tblBorders>
        </w:tblPrEx>
        <w:tc>
          <w:tcPr>
            <w:tcW w:w="612" w:type="dxa"/>
          </w:tcPr>
          <w:p w14:paraId="010B9103" w14:textId="77777777" w:rsidR="004D6835" w:rsidRPr="00814716" w:rsidRDefault="004D6835" w:rsidP="00DF7DBE">
            <w:pPr>
              <w:jc w:val="center"/>
              <w:rPr>
                <w:rFonts w:asciiTheme="minorHAnsi" w:hAnsiTheme="minorHAnsi" w:cstheme="minorHAnsi"/>
                <w:color w:val="000000" w:themeColor="text1"/>
                <w:sz w:val="22"/>
                <w:szCs w:val="22"/>
                <w:lang w:val="en-GB"/>
              </w:rPr>
            </w:pPr>
            <w:r w:rsidRPr="00814716">
              <w:rPr>
                <w:rFonts w:asciiTheme="minorHAnsi" w:hAnsiTheme="minorHAnsi" w:cstheme="minorHAnsi"/>
                <w:color w:val="000000" w:themeColor="text1"/>
                <w:sz w:val="22"/>
                <w:szCs w:val="22"/>
                <w:lang w:val="en-GB"/>
              </w:rPr>
              <w:t>25</w:t>
            </w:r>
          </w:p>
        </w:tc>
        <w:tc>
          <w:tcPr>
            <w:tcW w:w="1260" w:type="dxa"/>
          </w:tcPr>
          <w:p w14:paraId="33C6C841" w14:textId="77777777" w:rsidR="004D6835" w:rsidRPr="00814716" w:rsidRDefault="004D6835" w:rsidP="004D6835">
            <w:pPr>
              <w:jc w:val="center"/>
              <w:rPr>
                <w:rFonts w:asciiTheme="minorHAnsi" w:hAnsiTheme="minorHAnsi" w:cstheme="minorHAnsi"/>
                <w:color w:val="000000" w:themeColor="text1"/>
                <w:sz w:val="22"/>
                <w:szCs w:val="22"/>
                <w:lang w:val="en-GB"/>
              </w:rPr>
            </w:pPr>
          </w:p>
        </w:tc>
        <w:tc>
          <w:tcPr>
            <w:tcW w:w="3060" w:type="dxa"/>
          </w:tcPr>
          <w:p w14:paraId="6BFD26E0" w14:textId="77777777" w:rsidR="004D6835" w:rsidRPr="00814716" w:rsidRDefault="004D6835" w:rsidP="00F475E4">
            <w:pPr>
              <w:rPr>
                <w:rFonts w:asciiTheme="minorHAnsi" w:hAnsiTheme="minorHAnsi" w:cstheme="minorHAnsi"/>
                <w:b/>
                <w:bCs/>
                <w:color w:val="000000" w:themeColor="text1"/>
                <w:sz w:val="22"/>
                <w:szCs w:val="22"/>
                <w:lang w:val="en-GB"/>
              </w:rPr>
            </w:pPr>
            <w:r w:rsidRPr="00814716">
              <w:rPr>
                <w:rFonts w:asciiTheme="minorHAnsi" w:hAnsiTheme="minorHAnsi" w:cstheme="minorHAnsi"/>
                <w:color w:val="000000" w:themeColor="text1"/>
                <w:sz w:val="22"/>
                <w:szCs w:val="22"/>
                <w:lang w:val="en-GB"/>
              </w:rPr>
              <w:t>Evaluation method to be used in selecting the most responsive Bid</w:t>
            </w:r>
          </w:p>
        </w:tc>
        <w:tc>
          <w:tcPr>
            <w:tcW w:w="4770" w:type="dxa"/>
            <w:tcMar>
              <w:top w:w="85" w:type="dxa"/>
              <w:bottom w:w="142" w:type="dxa"/>
            </w:tcMar>
          </w:tcPr>
          <w:p w14:paraId="69C94CBB" w14:textId="77777777" w:rsidR="00A53FD0" w:rsidRPr="00814716" w:rsidRDefault="00217087" w:rsidP="00F93C5A">
            <w:pPr>
              <w:pStyle w:val="BankNormal"/>
              <w:tabs>
                <w:tab w:val="left" w:pos="378"/>
                <w:tab w:val="right" w:pos="7218"/>
              </w:tabs>
              <w:spacing w:after="0"/>
              <w:rPr>
                <w:rFonts w:asciiTheme="minorHAnsi" w:hAnsiTheme="minorHAnsi" w:cstheme="minorHAnsi"/>
                <w:snapToGrid w:val="0"/>
                <w:color w:val="000000" w:themeColor="text1"/>
                <w:sz w:val="22"/>
                <w:szCs w:val="22"/>
              </w:rPr>
            </w:pPr>
            <w:sdt>
              <w:sdtPr>
                <w:rPr>
                  <w:rFonts w:asciiTheme="minorHAnsi" w:hAnsiTheme="minorHAnsi" w:cstheme="minorHAnsi"/>
                  <w:snapToGrid w:val="0"/>
                  <w:color w:val="000000" w:themeColor="text1"/>
                  <w:sz w:val="22"/>
                  <w:szCs w:val="22"/>
                </w:rPr>
                <w:id w:val="-589703974"/>
              </w:sdtPr>
              <w:sdtEndPr/>
              <w:sdtContent>
                <w:r w:rsidR="00BB7C54">
                  <w:rPr>
                    <w:rFonts w:ascii="MS Gothic" w:eastAsia="MS Gothic" w:hAnsi="MS Gothic" w:cstheme="minorHAnsi" w:hint="eastAsia"/>
                    <w:snapToGrid w:val="0"/>
                    <w:color w:val="000000" w:themeColor="text1"/>
                    <w:sz w:val="22"/>
                    <w:szCs w:val="22"/>
                  </w:rPr>
                  <w:t>☐</w:t>
                </w:r>
              </w:sdtContent>
            </w:sdt>
            <w:r w:rsidR="00A53FD0" w:rsidRPr="00814716">
              <w:rPr>
                <w:rFonts w:asciiTheme="minorHAnsi" w:hAnsiTheme="minorHAnsi" w:cstheme="minorHAnsi"/>
                <w:snapToGrid w:val="0"/>
                <w:color w:val="000000" w:themeColor="text1"/>
                <w:sz w:val="22"/>
                <w:szCs w:val="22"/>
              </w:rPr>
              <w:t xml:space="preserve">Non-Discretionary “Pass/Fail” Criteria on the Technical Requirements; and </w:t>
            </w:r>
          </w:p>
          <w:p w14:paraId="6A919300" w14:textId="3D903D91" w:rsidR="00E227D1" w:rsidRPr="00814716" w:rsidRDefault="00217087" w:rsidP="002A4C8E">
            <w:pPr>
              <w:pStyle w:val="BankNormal"/>
              <w:tabs>
                <w:tab w:val="left" w:pos="378"/>
                <w:tab w:val="right" w:pos="7218"/>
              </w:tabs>
              <w:spacing w:after="0"/>
              <w:rPr>
                <w:rFonts w:asciiTheme="minorHAnsi" w:hAnsiTheme="minorHAnsi" w:cstheme="minorHAnsi"/>
                <w:snapToGrid w:val="0"/>
                <w:color w:val="000000" w:themeColor="text1"/>
                <w:sz w:val="22"/>
                <w:szCs w:val="22"/>
              </w:rPr>
            </w:pPr>
            <w:sdt>
              <w:sdtPr>
                <w:rPr>
                  <w:rFonts w:asciiTheme="minorHAnsi" w:hAnsiTheme="minorHAnsi" w:cstheme="minorHAnsi"/>
                  <w:snapToGrid w:val="0"/>
                  <w:color w:val="000000" w:themeColor="text1"/>
                  <w:sz w:val="22"/>
                  <w:szCs w:val="22"/>
                </w:rPr>
                <w:id w:val="-255823130"/>
                <w:showingPlcHdr/>
              </w:sdtPr>
              <w:sdtEndPr/>
              <w:sdtContent>
                <w:r w:rsidR="002A4C8E">
                  <w:rPr>
                    <w:rFonts w:asciiTheme="minorHAnsi" w:hAnsiTheme="minorHAnsi" w:cstheme="minorHAnsi"/>
                    <w:snapToGrid w:val="0"/>
                    <w:color w:val="000000" w:themeColor="text1"/>
                    <w:sz w:val="22"/>
                    <w:szCs w:val="22"/>
                  </w:rPr>
                  <w:t xml:space="preserve">     </w:t>
                </w:r>
              </w:sdtContent>
            </w:sdt>
            <w:sdt>
              <w:sdtPr>
                <w:rPr>
                  <w:rFonts w:asciiTheme="minorHAnsi" w:hAnsiTheme="minorHAnsi" w:cstheme="minorHAnsi"/>
                  <w:snapToGrid w:val="0"/>
                  <w:color w:val="000000" w:themeColor="text1"/>
                  <w:sz w:val="22"/>
                  <w:szCs w:val="22"/>
                </w:rPr>
                <w:id w:val="296873284"/>
              </w:sdtPr>
              <w:sdtEndPr/>
              <w:sdtContent>
                <w:sdt>
                  <w:sdtPr>
                    <w:rPr>
                      <w:rFonts w:asciiTheme="minorHAnsi" w:hAnsiTheme="minorHAnsi" w:cstheme="minorHAnsi"/>
                      <w:color w:val="000000" w:themeColor="text1"/>
                      <w:sz w:val="22"/>
                      <w:szCs w:val="22"/>
                    </w:rPr>
                    <w:id w:val="1363862120"/>
                  </w:sdtPr>
                  <w:sdtEndPr/>
                  <w:sdtContent>
                    <w:r w:rsidR="00E227D1">
                      <w:rPr>
                        <w:rFonts w:ascii="MS Gothic" w:eastAsia="MS Gothic" w:hAnsi="MS Gothic" w:cstheme="minorHAnsi" w:hint="eastAsia"/>
                        <w:color w:val="000000" w:themeColor="text1"/>
                        <w:sz w:val="22"/>
                        <w:szCs w:val="22"/>
                      </w:rPr>
                      <w:t>☒</w:t>
                    </w:r>
                  </w:sdtContent>
                </w:sdt>
              </w:sdtContent>
            </w:sdt>
            <w:r w:rsidR="00E227D1">
              <w:rPr>
                <w:rFonts w:asciiTheme="minorHAnsi" w:hAnsiTheme="minorHAnsi" w:cstheme="minorHAnsi"/>
                <w:snapToGrid w:val="0"/>
                <w:color w:val="000000" w:themeColor="text1"/>
                <w:sz w:val="22"/>
                <w:szCs w:val="22"/>
              </w:rPr>
              <w:t>Most technically qualified/responsive BID</w:t>
            </w:r>
          </w:p>
        </w:tc>
      </w:tr>
      <w:tr w:rsidR="00814716" w:rsidRPr="00814716" w14:paraId="3BE88FC3" w14:textId="77777777" w:rsidTr="00EE1A2F">
        <w:tblPrEx>
          <w:tblBorders>
            <w:top w:val="single" w:sz="6" w:space="0" w:color="auto"/>
          </w:tblBorders>
        </w:tblPrEx>
        <w:tc>
          <w:tcPr>
            <w:tcW w:w="612" w:type="dxa"/>
          </w:tcPr>
          <w:p w14:paraId="2A6E2371" w14:textId="77777777" w:rsidR="004D6835" w:rsidRPr="00814716" w:rsidRDefault="004D6835" w:rsidP="00DF7DBE">
            <w:pPr>
              <w:pStyle w:val="BankNormal"/>
              <w:tabs>
                <w:tab w:val="right" w:pos="7218"/>
              </w:tabs>
              <w:spacing w:after="0"/>
              <w:jc w:val="center"/>
              <w:rPr>
                <w:rFonts w:asciiTheme="minorHAnsi" w:hAnsiTheme="minorHAnsi" w:cstheme="minorHAnsi"/>
                <w:bCs/>
                <w:color w:val="000000" w:themeColor="text1"/>
                <w:sz w:val="22"/>
                <w:szCs w:val="22"/>
                <w:lang w:val="en-GB"/>
              </w:rPr>
            </w:pPr>
            <w:r w:rsidRPr="00814716">
              <w:rPr>
                <w:rFonts w:eastAsiaTheme="minorEastAsia"/>
                <w:color w:val="000000" w:themeColor="text1"/>
                <w:kern w:val="28"/>
                <w:szCs w:val="24"/>
              </w:rPr>
              <w:br w:type="page"/>
            </w:r>
            <w:r w:rsidRPr="00814716">
              <w:rPr>
                <w:rFonts w:eastAsiaTheme="minorEastAsia"/>
                <w:color w:val="000000" w:themeColor="text1"/>
                <w:kern w:val="28"/>
                <w:szCs w:val="24"/>
              </w:rPr>
              <w:br w:type="page"/>
            </w:r>
            <w:r w:rsidRPr="00814716">
              <w:rPr>
                <w:rFonts w:asciiTheme="minorHAnsi" w:hAnsiTheme="minorHAnsi" w:cstheme="minorHAnsi"/>
                <w:bCs/>
                <w:color w:val="000000" w:themeColor="text1"/>
                <w:sz w:val="22"/>
                <w:szCs w:val="22"/>
                <w:lang w:val="en-GB"/>
              </w:rPr>
              <w:t>26</w:t>
            </w:r>
          </w:p>
        </w:tc>
        <w:tc>
          <w:tcPr>
            <w:tcW w:w="1260" w:type="dxa"/>
          </w:tcPr>
          <w:p w14:paraId="5E527566" w14:textId="77777777" w:rsidR="004D6835" w:rsidRPr="00814716" w:rsidRDefault="00456E42" w:rsidP="004D6835">
            <w:pPr>
              <w:pStyle w:val="BankNormal"/>
              <w:tabs>
                <w:tab w:val="right" w:pos="7218"/>
              </w:tabs>
              <w:spacing w:after="0"/>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C.15.1</w:t>
            </w:r>
          </w:p>
        </w:tc>
        <w:tc>
          <w:tcPr>
            <w:tcW w:w="3060" w:type="dxa"/>
          </w:tcPr>
          <w:p w14:paraId="1C6EB19C" w14:textId="77777777" w:rsidR="005F3A6A" w:rsidRPr="00814716" w:rsidDel="0000255A" w:rsidRDefault="004D6835" w:rsidP="005F3A6A">
            <w:pPr>
              <w:pStyle w:val="BankNormal"/>
              <w:tabs>
                <w:tab w:val="right" w:pos="7218"/>
              </w:tabs>
              <w:spacing w:after="0"/>
              <w:rPr>
                <w:rFonts w:asciiTheme="minorHAnsi" w:hAnsiTheme="minorHAnsi" w:cstheme="minorHAnsi"/>
                <w:bCs/>
                <w:i/>
                <w:color w:val="000000" w:themeColor="text1"/>
                <w:sz w:val="22"/>
                <w:szCs w:val="22"/>
                <w:lang w:val="en-GB"/>
              </w:rPr>
            </w:pPr>
            <w:r w:rsidRPr="00814716">
              <w:rPr>
                <w:rFonts w:asciiTheme="minorHAnsi" w:hAnsiTheme="minorHAnsi" w:cstheme="minorHAnsi"/>
                <w:bCs/>
                <w:color w:val="000000" w:themeColor="text1"/>
                <w:sz w:val="22"/>
                <w:szCs w:val="22"/>
                <w:lang w:val="en-GB"/>
              </w:rPr>
              <w:t xml:space="preserve">Required Documents that must be Submitted to Establish Qualification of Bidders </w:t>
            </w:r>
          </w:p>
          <w:p w14:paraId="5DA06232" w14:textId="77777777" w:rsidR="004D6835" w:rsidRPr="00814716" w:rsidDel="0000255A" w:rsidRDefault="004D6835" w:rsidP="00E0019D">
            <w:pPr>
              <w:pStyle w:val="BankNormal"/>
              <w:tabs>
                <w:tab w:val="right" w:pos="7218"/>
              </w:tabs>
              <w:spacing w:after="0"/>
              <w:rPr>
                <w:rFonts w:asciiTheme="minorHAnsi" w:hAnsiTheme="minorHAnsi" w:cstheme="minorHAnsi"/>
                <w:bCs/>
                <w:i/>
                <w:color w:val="000000" w:themeColor="text1"/>
                <w:sz w:val="22"/>
                <w:szCs w:val="22"/>
                <w:lang w:val="en-GB"/>
              </w:rPr>
            </w:pPr>
          </w:p>
        </w:tc>
        <w:tc>
          <w:tcPr>
            <w:tcW w:w="4770" w:type="dxa"/>
            <w:tcMar>
              <w:top w:w="85" w:type="dxa"/>
              <w:bottom w:w="142" w:type="dxa"/>
            </w:tcMar>
          </w:tcPr>
          <w:p w14:paraId="6CE3FEAA" w14:textId="77777777" w:rsidR="004D6835" w:rsidRPr="00CC2811" w:rsidRDefault="00217087" w:rsidP="00F93C5A">
            <w:pPr>
              <w:widowControl/>
              <w:overflowPunct/>
              <w:adjustRightInd/>
              <w:jc w:val="both"/>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409193936"/>
              </w:sdtPr>
              <w:sdtEndPr/>
              <w:sdtContent>
                <w:r w:rsidR="00540423">
                  <w:rPr>
                    <w:rFonts w:ascii="MS Gothic" w:eastAsia="MS Gothic" w:hAnsi="MS Gothic" w:cstheme="minorHAnsi" w:hint="eastAsia"/>
                    <w:color w:val="000000" w:themeColor="text1"/>
                    <w:sz w:val="22"/>
                    <w:szCs w:val="22"/>
                  </w:rPr>
                  <w:t>☒</w:t>
                </w:r>
              </w:sdtContent>
            </w:sdt>
            <w:r w:rsidR="004D6835" w:rsidRPr="00CC2811">
              <w:rPr>
                <w:rFonts w:asciiTheme="minorHAnsi" w:hAnsiTheme="minorHAnsi" w:cstheme="minorHAnsi"/>
                <w:color w:val="000000" w:themeColor="text1"/>
                <w:sz w:val="22"/>
                <w:szCs w:val="22"/>
              </w:rPr>
              <w:t xml:space="preserve">Tax Registration issued by </w:t>
            </w:r>
            <w:r w:rsidR="005F3A6A">
              <w:rPr>
                <w:rFonts w:asciiTheme="minorHAnsi" w:hAnsiTheme="minorHAnsi" w:cstheme="minorHAnsi"/>
                <w:color w:val="000000" w:themeColor="text1"/>
                <w:sz w:val="22"/>
                <w:szCs w:val="22"/>
              </w:rPr>
              <w:t>FGS.</w:t>
            </w:r>
          </w:p>
          <w:p w14:paraId="01ADAC2F" w14:textId="44558F74" w:rsidR="004D6835" w:rsidRPr="00CC2811" w:rsidRDefault="00217087" w:rsidP="00F93C5A">
            <w:pPr>
              <w:widowControl/>
              <w:overflowPunct/>
              <w:adjustRightInd/>
              <w:jc w:val="both"/>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86878585"/>
              </w:sdtPr>
              <w:sdtEndPr/>
              <w:sdtContent>
                <w:r w:rsidR="000E678E" w:rsidRPr="00CC2811">
                  <w:rPr>
                    <w:rFonts w:ascii="MS Gothic" w:eastAsia="MS Gothic" w:hAnsi="MS Gothic" w:cstheme="minorHAnsi" w:hint="eastAsia"/>
                    <w:color w:val="000000" w:themeColor="text1"/>
                    <w:sz w:val="22"/>
                    <w:szCs w:val="22"/>
                  </w:rPr>
                  <w:t>☒</w:t>
                </w:r>
              </w:sdtContent>
            </w:sdt>
            <w:r w:rsidR="004D6835" w:rsidRPr="00CC2811">
              <w:rPr>
                <w:rFonts w:asciiTheme="minorHAnsi" w:hAnsiTheme="minorHAnsi" w:cstheme="minorHAnsi"/>
                <w:color w:val="000000" w:themeColor="text1"/>
                <w:sz w:val="22"/>
                <w:szCs w:val="22"/>
              </w:rPr>
              <w:t xml:space="preserve">Certificate of Registration </w:t>
            </w:r>
            <w:r w:rsidR="00B320E1">
              <w:rPr>
                <w:rFonts w:asciiTheme="minorHAnsi" w:hAnsiTheme="minorHAnsi" w:cstheme="minorHAnsi"/>
                <w:color w:val="000000" w:themeColor="text1"/>
                <w:sz w:val="22"/>
                <w:szCs w:val="22"/>
              </w:rPr>
              <w:t>as a non-profit organization</w:t>
            </w:r>
          </w:p>
          <w:p w14:paraId="7EB33441" w14:textId="77777777" w:rsidR="007C7D19" w:rsidRPr="00814716" w:rsidDel="0000255A" w:rsidRDefault="007C7D19" w:rsidP="005F3A6A">
            <w:pPr>
              <w:widowControl/>
              <w:overflowPunct/>
              <w:adjustRightInd/>
              <w:jc w:val="both"/>
              <w:rPr>
                <w:rFonts w:asciiTheme="minorHAnsi" w:hAnsiTheme="minorHAnsi" w:cstheme="minorHAnsi"/>
                <w:color w:val="000000" w:themeColor="text1"/>
                <w:sz w:val="22"/>
                <w:szCs w:val="22"/>
              </w:rPr>
            </w:pPr>
            <w:r w:rsidRPr="00B83DA1">
              <w:rPr>
                <w:rFonts w:asciiTheme="minorHAnsi" w:hAnsiTheme="minorHAnsi" w:cstheme="minorHAnsi"/>
                <w:lang w:val="en-GB"/>
              </w:rPr>
              <w:tab/>
            </w:r>
          </w:p>
        </w:tc>
      </w:tr>
      <w:tr w:rsidR="00814716" w:rsidRPr="00814716" w14:paraId="08DB60D8" w14:textId="77777777" w:rsidTr="00EE1A2F">
        <w:tblPrEx>
          <w:tblBorders>
            <w:top w:val="single" w:sz="6" w:space="0" w:color="auto"/>
          </w:tblBorders>
        </w:tblPrEx>
        <w:tc>
          <w:tcPr>
            <w:tcW w:w="612" w:type="dxa"/>
          </w:tcPr>
          <w:p w14:paraId="63DFF6D7" w14:textId="77777777" w:rsidR="004D6835" w:rsidRPr="00814716" w:rsidRDefault="004D6835" w:rsidP="00656F8B">
            <w:pPr>
              <w:pStyle w:val="BankNormal"/>
              <w:tabs>
                <w:tab w:val="left" w:pos="5686"/>
                <w:tab w:val="right" w:pos="7218"/>
              </w:tabs>
              <w:spacing w:after="0"/>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29</w:t>
            </w:r>
          </w:p>
        </w:tc>
        <w:tc>
          <w:tcPr>
            <w:tcW w:w="1260" w:type="dxa"/>
          </w:tcPr>
          <w:p w14:paraId="220D8F7E" w14:textId="77777777" w:rsidR="004D6835" w:rsidRPr="00814716" w:rsidRDefault="00456E42" w:rsidP="004D6835">
            <w:pPr>
              <w:pStyle w:val="BankNormal"/>
              <w:tabs>
                <w:tab w:val="left" w:pos="5686"/>
                <w:tab w:val="right" w:pos="7218"/>
              </w:tabs>
              <w:spacing w:after="0"/>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C.15.2</w:t>
            </w:r>
          </w:p>
        </w:tc>
        <w:tc>
          <w:tcPr>
            <w:tcW w:w="3060" w:type="dxa"/>
          </w:tcPr>
          <w:p w14:paraId="7D469223" w14:textId="77777777" w:rsidR="004D6835" w:rsidRPr="00814716" w:rsidRDefault="004D6835" w:rsidP="00452F4B">
            <w:pPr>
              <w:pStyle w:val="BankNormal"/>
              <w:tabs>
                <w:tab w:val="left" w:pos="5686"/>
                <w:tab w:val="right" w:pos="7218"/>
              </w:tabs>
              <w:spacing w:after="0"/>
              <w:rPr>
                <w:rFonts w:asciiTheme="minorHAnsi" w:hAnsiTheme="minorHAnsi" w:cstheme="minorHAnsi"/>
                <w:color w:val="000000" w:themeColor="text1"/>
                <w:sz w:val="22"/>
                <w:szCs w:val="22"/>
                <w:lang w:val="en-GB"/>
              </w:rPr>
            </w:pPr>
            <w:r w:rsidRPr="00814716">
              <w:rPr>
                <w:rFonts w:asciiTheme="minorHAnsi" w:hAnsiTheme="minorHAnsi" w:cstheme="minorHAnsi"/>
                <w:bCs/>
                <w:color w:val="000000" w:themeColor="text1"/>
                <w:sz w:val="22"/>
                <w:szCs w:val="22"/>
                <w:lang w:val="en-GB"/>
              </w:rPr>
              <w:t>Latest</w:t>
            </w:r>
            <w:r w:rsidR="00B37C2E">
              <w:rPr>
                <w:rFonts w:asciiTheme="minorHAnsi" w:hAnsiTheme="minorHAnsi" w:cstheme="minorHAnsi"/>
                <w:bCs/>
                <w:color w:val="000000" w:themeColor="text1"/>
                <w:sz w:val="22"/>
                <w:szCs w:val="22"/>
                <w:lang w:val="en-GB"/>
              </w:rPr>
              <w:t xml:space="preserve"> </w:t>
            </w:r>
            <w:r w:rsidRPr="00814716">
              <w:rPr>
                <w:rFonts w:asciiTheme="minorHAnsi" w:hAnsiTheme="minorHAnsi" w:cstheme="minorHAnsi"/>
                <w:color w:val="000000" w:themeColor="text1"/>
                <w:sz w:val="22"/>
                <w:szCs w:val="22"/>
                <w:lang w:val="en-GB"/>
              </w:rPr>
              <w:t>Expected date for commencement of Contract</w:t>
            </w:r>
          </w:p>
        </w:tc>
        <w:tc>
          <w:tcPr>
            <w:tcW w:w="4770" w:type="dxa"/>
            <w:tcMar>
              <w:top w:w="85" w:type="dxa"/>
              <w:bottom w:w="142" w:type="dxa"/>
            </w:tcMar>
          </w:tcPr>
          <w:p w14:paraId="17613FDB" w14:textId="55F52491" w:rsidR="004D6835" w:rsidRPr="00087DA6" w:rsidRDefault="00B320E1" w:rsidP="000D72D9">
            <w:pPr>
              <w:pStyle w:val="BankNormal"/>
              <w:tabs>
                <w:tab w:val="left" w:pos="5686"/>
                <w:tab w:val="right" w:pos="7218"/>
              </w:tabs>
              <w:spacing w:after="0"/>
              <w:rPr>
                <w:rFonts w:asciiTheme="minorHAnsi" w:hAnsiTheme="minorHAnsi" w:cstheme="minorHAnsi"/>
                <w:iCs/>
                <w:color w:val="000000" w:themeColor="text1"/>
                <w:sz w:val="22"/>
                <w:szCs w:val="22"/>
                <w:highlight w:val="cyan"/>
                <w:lang w:val="en-GB"/>
              </w:rPr>
            </w:pPr>
            <w:r w:rsidRPr="00087DA6">
              <w:rPr>
                <w:rFonts w:asciiTheme="minorHAnsi" w:hAnsiTheme="minorHAnsi" w:cstheme="minorHAnsi"/>
                <w:iCs/>
                <w:color w:val="000000" w:themeColor="text1"/>
                <w:sz w:val="22"/>
                <w:szCs w:val="22"/>
                <w:lang w:val="en-GB"/>
              </w:rPr>
              <w:t>1</w:t>
            </w:r>
            <w:r w:rsidR="00087DA6" w:rsidRPr="00087DA6">
              <w:rPr>
                <w:rFonts w:asciiTheme="minorHAnsi" w:hAnsiTheme="minorHAnsi" w:cstheme="minorHAnsi"/>
                <w:iCs/>
                <w:color w:val="000000" w:themeColor="text1"/>
                <w:sz w:val="22"/>
                <w:szCs w:val="22"/>
                <w:lang w:val="en-GB"/>
              </w:rPr>
              <w:t>5</w:t>
            </w:r>
            <w:r w:rsidRPr="00087DA6">
              <w:rPr>
                <w:rFonts w:asciiTheme="minorHAnsi" w:hAnsiTheme="minorHAnsi" w:cstheme="minorHAnsi"/>
                <w:iCs/>
                <w:color w:val="000000" w:themeColor="text1"/>
                <w:sz w:val="22"/>
                <w:szCs w:val="22"/>
                <w:lang w:val="en-GB"/>
              </w:rPr>
              <w:t xml:space="preserve"> January 2022</w:t>
            </w:r>
          </w:p>
        </w:tc>
      </w:tr>
      <w:tr w:rsidR="00814716" w:rsidRPr="00814716" w14:paraId="09A6CA52" w14:textId="77777777" w:rsidTr="00EE1A2F">
        <w:tblPrEx>
          <w:tblBorders>
            <w:top w:val="single" w:sz="6" w:space="0" w:color="auto"/>
          </w:tblBorders>
        </w:tblPrEx>
        <w:tc>
          <w:tcPr>
            <w:tcW w:w="612" w:type="dxa"/>
          </w:tcPr>
          <w:p w14:paraId="631EFF5B" w14:textId="77777777" w:rsidR="004D6835" w:rsidRPr="00814716" w:rsidRDefault="004D6835" w:rsidP="00DF7DBE">
            <w:pPr>
              <w:pStyle w:val="BankNormal"/>
              <w:tabs>
                <w:tab w:val="left" w:pos="5686"/>
                <w:tab w:val="right" w:pos="7218"/>
              </w:tabs>
              <w:spacing w:after="0"/>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30</w:t>
            </w:r>
          </w:p>
        </w:tc>
        <w:tc>
          <w:tcPr>
            <w:tcW w:w="1260" w:type="dxa"/>
          </w:tcPr>
          <w:p w14:paraId="37372B70" w14:textId="77777777" w:rsidR="004D6835" w:rsidRPr="00814716" w:rsidRDefault="00456E42" w:rsidP="004D6835">
            <w:pPr>
              <w:pStyle w:val="BankNormal"/>
              <w:tabs>
                <w:tab w:val="left" w:pos="5686"/>
                <w:tab w:val="right" w:pos="7218"/>
              </w:tabs>
              <w:spacing w:after="0"/>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C.15.2</w:t>
            </w:r>
          </w:p>
        </w:tc>
        <w:tc>
          <w:tcPr>
            <w:tcW w:w="3060" w:type="dxa"/>
          </w:tcPr>
          <w:p w14:paraId="5A8A384F" w14:textId="77777777" w:rsidR="004D6835" w:rsidRPr="00814716" w:rsidRDefault="004D6835" w:rsidP="00452F4B">
            <w:pPr>
              <w:pStyle w:val="BankNormal"/>
              <w:tabs>
                <w:tab w:val="left" w:pos="5686"/>
                <w:tab w:val="right" w:pos="7218"/>
              </w:tabs>
              <w:spacing w:after="0"/>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Maximum Expected duration of contract</w:t>
            </w:r>
          </w:p>
        </w:tc>
        <w:sdt>
          <w:sdtPr>
            <w:rPr>
              <w:rFonts w:asciiTheme="minorHAnsi" w:hAnsiTheme="minorHAnsi" w:cstheme="minorHAnsi"/>
              <w:bCs/>
              <w:color w:val="000000" w:themeColor="text1"/>
              <w:sz w:val="22"/>
              <w:szCs w:val="22"/>
              <w:lang w:val="en-GB"/>
            </w:rPr>
            <w:id w:val="-1274942041"/>
            <w:text/>
          </w:sdtPr>
          <w:sdtEndPr/>
          <w:sdtContent>
            <w:tc>
              <w:tcPr>
                <w:tcW w:w="4770" w:type="dxa"/>
                <w:tcMar>
                  <w:top w:w="85" w:type="dxa"/>
                  <w:bottom w:w="142" w:type="dxa"/>
                </w:tcMar>
              </w:tcPr>
              <w:p w14:paraId="039F19A0" w14:textId="3F11EC68" w:rsidR="004D6835" w:rsidRPr="001C7CD4" w:rsidRDefault="00B320E1" w:rsidP="003910F3">
                <w:pPr>
                  <w:pStyle w:val="BankNormal"/>
                  <w:tabs>
                    <w:tab w:val="left" w:pos="5686"/>
                    <w:tab w:val="right" w:pos="7218"/>
                  </w:tabs>
                  <w:spacing w:after="0"/>
                  <w:rPr>
                    <w:rFonts w:asciiTheme="minorHAnsi" w:hAnsiTheme="minorHAnsi" w:cstheme="minorHAnsi"/>
                    <w:bCs/>
                    <w:color w:val="000000" w:themeColor="text1"/>
                    <w:sz w:val="22"/>
                    <w:szCs w:val="22"/>
                    <w:highlight w:val="cyan"/>
                    <w:lang w:val="en-GB"/>
                  </w:rPr>
                </w:pPr>
                <w:r>
                  <w:rPr>
                    <w:rFonts w:asciiTheme="minorHAnsi" w:hAnsiTheme="minorHAnsi" w:cstheme="minorHAnsi"/>
                    <w:bCs/>
                    <w:color w:val="000000" w:themeColor="text1"/>
                    <w:sz w:val="22"/>
                    <w:szCs w:val="22"/>
                    <w:lang w:val="en-GB"/>
                  </w:rPr>
                  <w:t xml:space="preserve">5 months </w:t>
                </w:r>
              </w:p>
            </w:tc>
          </w:sdtContent>
        </w:sdt>
      </w:tr>
      <w:tr w:rsidR="00814716" w:rsidRPr="00814716" w14:paraId="72947931" w14:textId="77777777" w:rsidTr="00EE1A2F">
        <w:tblPrEx>
          <w:tblBorders>
            <w:top w:val="single" w:sz="6" w:space="0" w:color="auto"/>
          </w:tblBorders>
        </w:tblPrEx>
        <w:tc>
          <w:tcPr>
            <w:tcW w:w="612" w:type="dxa"/>
          </w:tcPr>
          <w:p w14:paraId="5EAC724C" w14:textId="77777777" w:rsidR="004D6835" w:rsidRPr="00814716" w:rsidRDefault="004D6835" w:rsidP="00DF7DBE">
            <w:pPr>
              <w:pStyle w:val="BankNormal"/>
              <w:tabs>
                <w:tab w:val="left" w:pos="5686"/>
                <w:tab w:val="right" w:pos="7218"/>
              </w:tabs>
              <w:spacing w:after="0"/>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31</w:t>
            </w:r>
          </w:p>
        </w:tc>
        <w:tc>
          <w:tcPr>
            <w:tcW w:w="1260" w:type="dxa"/>
          </w:tcPr>
          <w:p w14:paraId="18A9A487" w14:textId="77777777" w:rsidR="004D6835" w:rsidRPr="00814716" w:rsidRDefault="004D6835" w:rsidP="004D6835">
            <w:pPr>
              <w:pStyle w:val="BankNormal"/>
              <w:tabs>
                <w:tab w:val="left" w:pos="5686"/>
                <w:tab w:val="right" w:pos="7218"/>
              </w:tabs>
              <w:spacing w:after="0"/>
              <w:jc w:val="center"/>
              <w:rPr>
                <w:rFonts w:asciiTheme="minorHAnsi" w:hAnsiTheme="minorHAnsi" w:cstheme="minorHAnsi"/>
                <w:bCs/>
                <w:color w:val="000000" w:themeColor="text1"/>
                <w:sz w:val="22"/>
                <w:szCs w:val="22"/>
                <w:lang w:val="en-GB"/>
              </w:rPr>
            </w:pPr>
          </w:p>
        </w:tc>
        <w:tc>
          <w:tcPr>
            <w:tcW w:w="3060" w:type="dxa"/>
          </w:tcPr>
          <w:p w14:paraId="3F199D7E" w14:textId="77777777" w:rsidR="004D6835" w:rsidRPr="00814716" w:rsidRDefault="00666203" w:rsidP="00452F4B">
            <w:pPr>
              <w:pStyle w:val="BankNormal"/>
              <w:tabs>
                <w:tab w:val="left" w:pos="5686"/>
                <w:tab w:val="right" w:pos="7218"/>
              </w:tabs>
              <w:spacing w:after="0"/>
              <w:rPr>
                <w:rFonts w:asciiTheme="minorHAnsi" w:hAnsiTheme="minorHAnsi" w:cstheme="minorHAnsi"/>
                <w:bCs/>
                <w:color w:val="000000" w:themeColor="text1"/>
                <w:sz w:val="22"/>
                <w:szCs w:val="22"/>
                <w:lang w:val="en-GB"/>
              </w:rPr>
            </w:pPr>
            <w:r>
              <w:rPr>
                <w:rFonts w:asciiTheme="minorHAnsi" w:hAnsiTheme="minorHAnsi" w:cstheme="minorHAnsi"/>
                <w:bCs/>
                <w:color w:val="000000" w:themeColor="text1"/>
                <w:sz w:val="22"/>
                <w:szCs w:val="22"/>
                <w:lang w:val="en-GB"/>
              </w:rPr>
              <w:t>MOIS</w:t>
            </w:r>
            <w:r w:rsidR="004D6835" w:rsidRPr="00814716">
              <w:rPr>
                <w:rFonts w:asciiTheme="minorHAnsi" w:hAnsiTheme="minorHAnsi" w:cstheme="minorHAnsi"/>
                <w:bCs/>
                <w:color w:val="000000" w:themeColor="text1"/>
                <w:sz w:val="22"/>
                <w:szCs w:val="22"/>
                <w:lang w:val="en-GB"/>
              </w:rPr>
              <w:t xml:space="preserve"> will award the contract to:</w:t>
            </w:r>
          </w:p>
        </w:tc>
        <w:tc>
          <w:tcPr>
            <w:tcW w:w="4770" w:type="dxa"/>
            <w:tcMar>
              <w:top w:w="85" w:type="dxa"/>
              <w:bottom w:w="142" w:type="dxa"/>
            </w:tcMar>
          </w:tcPr>
          <w:p w14:paraId="54BBCB6E" w14:textId="77777777" w:rsidR="004D6835" w:rsidRPr="00E60B4E" w:rsidRDefault="00217087" w:rsidP="00F93C5A">
            <w:pPr>
              <w:pStyle w:val="BankNormal"/>
              <w:tabs>
                <w:tab w:val="left" w:pos="5686"/>
                <w:tab w:val="right" w:pos="7218"/>
              </w:tabs>
              <w:spacing w:after="0"/>
              <w:rPr>
                <w:rFonts w:asciiTheme="minorHAnsi" w:hAnsiTheme="minorHAnsi" w:cstheme="minorHAnsi"/>
                <w:bCs/>
                <w:color w:val="000000" w:themeColor="text1"/>
                <w:sz w:val="22"/>
                <w:szCs w:val="22"/>
                <w:lang w:val="en-GB"/>
              </w:rPr>
            </w:pPr>
            <w:sdt>
              <w:sdtPr>
                <w:rPr>
                  <w:rFonts w:asciiTheme="minorHAnsi" w:hAnsiTheme="minorHAnsi" w:cstheme="minorHAnsi"/>
                  <w:color w:val="000000" w:themeColor="text1"/>
                  <w:sz w:val="22"/>
                  <w:szCs w:val="22"/>
                </w:rPr>
                <w:id w:val="1764569758"/>
              </w:sdtPr>
              <w:sdtEndPr/>
              <w:sdtContent>
                <w:r w:rsidR="00F93C5A">
                  <w:rPr>
                    <w:rFonts w:ascii="MS Gothic" w:eastAsia="MS Gothic" w:hAnsi="MS Gothic" w:cstheme="minorHAnsi" w:hint="eastAsia"/>
                    <w:color w:val="000000" w:themeColor="text1"/>
                    <w:sz w:val="22"/>
                    <w:szCs w:val="22"/>
                  </w:rPr>
                  <w:t>☐</w:t>
                </w:r>
              </w:sdtContent>
            </w:sdt>
            <w:r w:rsidR="004D6835" w:rsidRPr="00E60B4E">
              <w:rPr>
                <w:rFonts w:asciiTheme="minorHAnsi" w:hAnsiTheme="minorHAnsi" w:cstheme="minorHAnsi"/>
                <w:bCs/>
                <w:color w:val="000000" w:themeColor="text1"/>
                <w:sz w:val="22"/>
                <w:szCs w:val="22"/>
                <w:lang w:val="en-GB"/>
              </w:rPr>
              <w:t>One Bidder only</w:t>
            </w:r>
          </w:p>
          <w:p w14:paraId="437820F0" w14:textId="77777777" w:rsidR="004D6835" w:rsidRPr="00814716" w:rsidRDefault="00217087" w:rsidP="00F93C5A">
            <w:pPr>
              <w:pStyle w:val="BankNormal"/>
              <w:tabs>
                <w:tab w:val="left" w:pos="5686"/>
                <w:tab w:val="right" w:pos="7218"/>
              </w:tabs>
              <w:spacing w:after="0"/>
              <w:rPr>
                <w:rFonts w:asciiTheme="minorHAnsi" w:hAnsiTheme="minorHAnsi" w:cstheme="minorHAnsi"/>
                <w:color w:val="000000" w:themeColor="text1"/>
                <w:sz w:val="22"/>
                <w:szCs w:val="22"/>
                <w:lang w:val="en-GB"/>
              </w:rPr>
            </w:pPr>
            <w:sdt>
              <w:sdtPr>
                <w:rPr>
                  <w:rFonts w:asciiTheme="minorHAnsi" w:hAnsiTheme="minorHAnsi" w:cstheme="minorHAnsi"/>
                  <w:bCs/>
                  <w:color w:val="000000" w:themeColor="text1"/>
                  <w:sz w:val="22"/>
                  <w:szCs w:val="22"/>
                  <w:lang w:val="en-GB"/>
                </w:rPr>
                <w:id w:val="-934677145"/>
              </w:sdtPr>
              <w:sdtEndPr/>
              <w:sdtContent>
                <w:r w:rsidR="003910F3" w:rsidRPr="00E60B4E">
                  <w:rPr>
                    <w:rFonts w:asciiTheme="minorHAnsi" w:hAnsiTheme="minorHAnsi" w:cstheme="minorHAnsi" w:hint="eastAsia"/>
                    <w:bCs/>
                    <w:color w:val="000000" w:themeColor="text1"/>
                    <w:sz w:val="22"/>
                    <w:szCs w:val="22"/>
                    <w:lang w:val="en-GB"/>
                  </w:rPr>
                  <w:t>☒</w:t>
                </w:r>
              </w:sdtContent>
            </w:sdt>
            <w:r w:rsidR="004D6835" w:rsidRPr="00E60B4E">
              <w:rPr>
                <w:rFonts w:asciiTheme="minorHAnsi" w:hAnsiTheme="minorHAnsi" w:cstheme="minorHAnsi"/>
                <w:bCs/>
                <w:color w:val="000000" w:themeColor="text1"/>
                <w:sz w:val="22"/>
                <w:szCs w:val="22"/>
                <w:lang w:val="en-GB"/>
              </w:rPr>
              <w:t xml:space="preserve">One or more Bidders, depending on the following </w:t>
            </w:r>
            <w:r w:rsidR="003910F3" w:rsidRPr="00E60B4E">
              <w:rPr>
                <w:rFonts w:asciiTheme="minorHAnsi" w:hAnsiTheme="minorHAnsi" w:cstheme="minorHAnsi"/>
                <w:bCs/>
                <w:color w:val="000000" w:themeColor="text1"/>
                <w:sz w:val="22"/>
                <w:szCs w:val="22"/>
                <w:lang w:val="en-GB"/>
              </w:rPr>
              <w:t>factors:</w:t>
            </w:r>
            <w:r w:rsidR="001C7CD4">
              <w:rPr>
                <w:rFonts w:asciiTheme="minorHAnsi" w:hAnsiTheme="minorHAnsi" w:cstheme="minorHAnsi"/>
                <w:bCs/>
                <w:color w:val="000000" w:themeColor="text1"/>
                <w:sz w:val="22"/>
                <w:szCs w:val="22"/>
                <w:lang w:val="en-GB"/>
              </w:rPr>
              <w:t xml:space="preserve"> </w:t>
            </w:r>
            <w:r w:rsidR="003910F3" w:rsidRPr="00E60B4E">
              <w:rPr>
                <w:rFonts w:asciiTheme="minorHAnsi" w:hAnsiTheme="minorHAnsi" w:cstheme="minorHAnsi"/>
                <w:bCs/>
                <w:color w:val="000000" w:themeColor="text1"/>
                <w:sz w:val="22"/>
                <w:szCs w:val="22"/>
                <w:lang w:val="en-GB"/>
              </w:rPr>
              <w:t xml:space="preserve">Bidders may choose to submit their bids for one or several </w:t>
            </w:r>
            <w:r w:rsidR="005F3A6A">
              <w:rPr>
                <w:rFonts w:asciiTheme="minorHAnsi" w:hAnsiTheme="minorHAnsi" w:cstheme="minorHAnsi"/>
                <w:bCs/>
                <w:color w:val="000000" w:themeColor="text1"/>
                <w:sz w:val="22"/>
                <w:szCs w:val="22"/>
                <w:lang w:val="en-GB"/>
              </w:rPr>
              <w:t>items</w:t>
            </w:r>
            <w:r w:rsidR="003910F3" w:rsidRPr="00E60B4E">
              <w:rPr>
                <w:rFonts w:asciiTheme="minorHAnsi" w:hAnsiTheme="minorHAnsi" w:cstheme="minorHAnsi"/>
                <w:bCs/>
                <w:color w:val="000000" w:themeColor="text1"/>
                <w:sz w:val="22"/>
                <w:szCs w:val="22"/>
                <w:lang w:val="en-GB"/>
              </w:rPr>
              <w:t xml:space="preserve"> however partial bid is not allowed within the lot.</w:t>
            </w:r>
          </w:p>
        </w:tc>
      </w:tr>
      <w:tr w:rsidR="00814716" w:rsidRPr="00814716" w14:paraId="1ECDED7C" w14:textId="77777777" w:rsidTr="00EE1A2F">
        <w:tblPrEx>
          <w:tblBorders>
            <w:top w:val="single" w:sz="6" w:space="0" w:color="auto"/>
          </w:tblBorders>
        </w:tblPrEx>
        <w:tc>
          <w:tcPr>
            <w:tcW w:w="612" w:type="dxa"/>
          </w:tcPr>
          <w:p w14:paraId="44FA3D1E" w14:textId="77777777" w:rsidR="004D6835" w:rsidRPr="00814716" w:rsidRDefault="004D6835" w:rsidP="00DF7DBE">
            <w:pPr>
              <w:pStyle w:val="BankNormal"/>
              <w:tabs>
                <w:tab w:val="left" w:pos="5686"/>
                <w:tab w:val="right" w:pos="7218"/>
              </w:tabs>
              <w:spacing w:after="0"/>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32</w:t>
            </w:r>
          </w:p>
        </w:tc>
        <w:tc>
          <w:tcPr>
            <w:tcW w:w="1260" w:type="dxa"/>
          </w:tcPr>
          <w:p w14:paraId="4F078C87" w14:textId="77777777" w:rsidR="004D6835" w:rsidRPr="00814716" w:rsidRDefault="00456E42" w:rsidP="004D6835">
            <w:pPr>
              <w:pStyle w:val="BankNormal"/>
              <w:tabs>
                <w:tab w:val="left" w:pos="5686"/>
                <w:tab w:val="right" w:pos="7218"/>
              </w:tabs>
              <w:spacing w:after="0"/>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F.34</w:t>
            </w:r>
          </w:p>
        </w:tc>
        <w:tc>
          <w:tcPr>
            <w:tcW w:w="3060" w:type="dxa"/>
          </w:tcPr>
          <w:p w14:paraId="6FA6EEB5" w14:textId="77777777" w:rsidR="004D6835" w:rsidRPr="00814716" w:rsidRDefault="004D6835" w:rsidP="00A11FDC">
            <w:pPr>
              <w:pStyle w:val="BankNormal"/>
              <w:tabs>
                <w:tab w:val="left" w:pos="5686"/>
                <w:tab w:val="right" w:pos="7218"/>
              </w:tabs>
              <w:spacing w:after="0"/>
              <w:rPr>
                <w:rFonts w:asciiTheme="minorHAnsi" w:hAnsiTheme="minorHAnsi" w:cstheme="minorHAnsi"/>
                <w:b/>
                <w:bCs/>
                <w:color w:val="000000" w:themeColor="text1"/>
                <w:sz w:val="22"/>
                <w:szCs w:val="22"/>
                <w:lang w:val="en-GB"/>
              </w:rPr>
            </w:pPr>
            <w:r w:rsidRPr="00814716">
              <w:rPr>
                <w:rFonts w:asciiTheme="minorHAnsi" w:hAnsiTheme="minorHAnsi" w:cstheme="minorHAnsi"/>
                <w:bCs/>
                <w:color w:val="000000" w:themeColor="text1"/>
                <w:sz w:val="22"/>
                <w:szCs w:val="22"/>
                <w:lang w:val="en-GB"/>
              </w:rPr>
              <w:t>Criteria for the Award and Evaluation of Bid</w:t>
            </w:r>
          </w:p>
        </w:tc>
        <w:tc>
          <w:tcPr>
            <w:tcW w:w="4770" w:type="dxa"/>
            <w:tcMar>
              <w:top w:w="85" w:type="dxa"/>
              <w:bottom w:w="142" w:type="dxa"/>
            </w:tcMar>
          </w:tcPr>
          <w:p w14:paraId="72208385" w14:textId="77777777" w:rsidR="004D6835" w:rsidRPr="00814716" w:rsidRDefault="004D6835" w:rsidP="00A11FDC">
            <w:pPr>
              <w:pStyle w:val="BankNormal"/>
              <w:tabs>
                <w:tab w:val="left" w:pos="5686"/>
                <w:tab w:val="right" w:pos="7218"/>
              </w:tabs>
              <w:spacing w:after="0"/>
              <w:rPr>
                <w:rFonts w:asciiTheme="minorHAnsi" w:hAnsiTheme="minorHAnsi" w:cstheme="minorHAnsi"/>
                <w:b/>
                <w:color w:val="000000" w:themeColor="text1"/>
                <w:sz w:val="22"/>
                <w:szCs w:val="22"/>
                <w:u w:val="single"/>
                <w:lang w:val="en-GB"/>
              </w:rPr>
            </w:pPr>
            <w:r w:rsidRPr="00814716">
              <w:rPr>
                <w:rFonts w:asciiTheme="minorHAnsi" w:hAnsiTheme="minorHAnsi" w:cstheme="minorHAnsi"/>
                <w:b/>
                <w:color w:val="000000" w:themeColor="text1"/>
                <w:sz w:val="22"/>
                <w:szCs w:val="22"/>
                <w:u w:val="single"/>
                <w:lang w:val="en-GB"/>
              </w:rPr>
              <w:t xml:space="preserve">Award Criteria </w:t>
            </w:r>
          </w:p>
          <w:p w14:paraId="64628990" w14:textId="78CCE2B6" w:rsidR="004D6835" w:rsidRDefault="00217087" w:rsidP="00105991">
            <w:pPr>
              <w:pStyle w:val="BankNormal"/>
              <w:tabs>
                <w:tab w:val="left" w:pos="5686"/>
                <w:tab w:val="right" w:pos="7218"/>
              </w:tabs>
              <w:spacing w:after="0"/>
              <w:rPr>
                <w:rFonts w:asciiTheme="minorHAnsi" w:hAnsiTheme="minorHAnsi" w:cstheme="minorHAnsi"/>
                <w:bCs/>
                <w:color w:val="000000" w:themeColor="text1"/>
                <w:sz w:val="22"/>
                <w:szCs w:val="22"/>
                <w:lang w:val="en-GB"/>
              </w:rPr>
            </w:pPr>
            <w:sdt>
              <w:sdtPr>
                <w:rPr>
                  <w:rFonts w:asciiTheme="minorHAnsi" w:hAnsiTheme="minorHAnsi" w:cstheme="minorHAnsi"/>
                  <w:bCs/>
                  <w:color w:val="000000" w:themeColor="text1"/>
                  <w:sz w:val="22"/>
                  <w:szCs w:val="22"/>
                  <w:lang w:val="en-GB"/>
                </w:rPr>
                <w:id w:val="609474706"/>
              </w:sdtPr>
              <w:sdtEndPr/>
              <w:sdtContent>
                <w:r w:rsidR="009C6523">
                  <w:rPr>
                    <w:rFonts w:ascii="MS Gothic" w:eastAsia="MS Gothic" w:hAnsi="MS Gothic" w:cstheme="minorHAnsi" w:hint="eastAsia"/>
                    <w:bCs/>
                    <w:color w:val="000000" w:themeColor="text1"/>
                    <w:sz w:val="22"/>
                    <w:szCs w:val="22"/>
                    <w:lang w:val="en-GB"/>
                  </w:rPr>
                  <w:t>☒</w:t>
                </w:r>
              </w:sdtContent>
            </w:sdt>
            <w:r w:rsidR="004D6835" w:rsidRPr="00814716">
              <w:rPr>
                <w:rFonts w:asciiTheme="minorHAnsi" w:hAnsiTheme="minorHAnsi" w:cstheme="minorHAnsi"/>
                <w:bCs/>
                <w:color w:val="000000" w:themeColor="text1"/>
                <w:sz w:val="22"/>
                <w:szCs w:val="22"/>
                <w:lang w:val="en-GB"/>
              </w:rPr>
              <w:t>Non-discretionary “Pass” or “Fail” rating on the detailed contents of the Schedule of Requirements and Technical Specifications</w:t>
            </w:r>
          </w:p>
          <w:p w14:paraId="6722493D" w14:textId="77777777" w:rsidR="00EF1FB4" w:rsidRPr="00814716" w:rsidRDefault="00EF1FB4" w:rsidP="00105991">
            <w:pPr>
              <w:pStyle w:val="BankNormal"/>
              <w:tabs>
                <w:tab w:val="left" w:pos="5686"/>
                <w:tab w:val="right" w:pos="7218"/>
              </w:tabs>
              <w:spacing w:after="0"/>
              <w:rPr>
                <w:rFonts w:asciiTheme="minorHAnsi" w:hAnsiTheme="minorHAnsi" w:cstheme="minorHAnsi"/>
                <w:b/>
                <w:color w:val="000000" w:themeColor="text1"/>
                <w:sz w:val="22"/>
                <w:szCs w:val="22"/>
                <w:u w:val="single"/>
                <w:lang w:val="en-GB"/>
              </w:rPr>
            </w:pPr>
          </w:p>
          <w:p w14:paraId="33444A15" w14:textId="40124BF1" w:rsidR="004D6835" w:rsidRDefault="00217087" w:rsidP="00105991">
            <w:pPr>
              <w:pStyle w:val="BankNormal"/>
              <w:tabs>
                <w:tab w:val="left" w:pos="5686"/>
                <w:tab w:val="right" w:pos="7218"/>
              </w:tabs>
              <w:spacing w:after="0"/>
              <w:rPr>
                <w:rFonts w:asciiTheme="minorHAnsi" w:hAnsiTheme="minorHAnsi" w:cstheme="minorHAnsi"/>
                <w:bCs/>
                <w:color w:val="000000" w:themeColor="text1"/>
                <w:sz w:val="22"/>
                <w:szCs w:val="22"/>
                <w:lang w:val="en-GB"/>
              </w:rPr>
            </w:pPr>
            <w:sdt>
              <w:sdtPr>
                <w:rPr>
                  <w:rFonts w:asciiTheme="minorHAnsi" w:hAnsiTheme="minorHAnsi" w:cstheme="minorHAnsi"/>
                  <w:color w:val="000000" w:themeColor="text1"/>
                  <w:sz w:val="22"/>
                  <w:szCs w:val="22"/>
                  <w:lang w:val="en-GB"/>
                </w:rPr>
                <w:id w:val="-1144889307"/>
              </w:sdtPr>
              <w:sdtEndPr/>
              <w:sdtContent>
                <w:r w:rsidR="00F54F7E">
                  <w:rPr>
                    <w:rFonts w:ascii="MS Gothic" w:eastAsia="MS Gothic" w:hAnsi="MS Gothic" w:cstheme="minorHAnsi" w:hint="eastAsia"/>
                    <w:color w:val="000000" w:themeColor="text1"/>
                    <w:sz w:val="22"/>
                    <w:szCs w:val="22"/>
                    <w:lang w:val="en-GB"/>
                  </w:rPr>
                  <w:t>☒</w:t>
                </w:r>
              </w:sdtContent>
            </w:sdt>
            <w:r w:rsidR="004D6835" w:rsidRPr="00814716">
              <w:rPr>
                <w:rFonts w:asciiTheme="minorHAnsi" w:hAnsiTheme="minorHAnsi" w:cstheme="minorHAnsi"/>
                <w:color w:val="000000" w:themeColor="text1"/>
                <w:sz w:val="22"/>
                <w:szCs w:val="22"/>
                <w:lang w:val="en-GB"/>
              </w:rPr>
              <w:t>Compliance</w:t>
            </w:r>
            <w:r w:rsidR="004D6835" w:rsidRPr="00814716">
              <w:rPr>
                <w:rFonts w:asciiTheme="minorHAnsi" w:hAnsiTheme="minorHAnsi" w:cstheme="minorHAnsi"/>
                <w:bCs/>
                <w:color w:val="000000" w:themeColor="text1"/>
                <w:sz w:val="22"/>
                <w:szCs w:val="22"/>
                <w:lang w:val="en-GB"/>
              </w:rPr>
              <w:t xml:space="preserve"> on the following qualification requirements:</w:t>
            </w:r>
          </w:p>
          <w:p w14:paraId="5DDAC944" w14:textId="77777777" w:rsidR="001C7CD4" w:rsidRPr="00814716" w:rsidRDefault="001C7CD4" w:rsidP="00105991">
            <w:pPr>
              <w:pStyle w:val="BankNormal"/>
              <w:tabs>
                <w:tab w:val="left" w:pos="5686"/>
                <w:tab w:val="right" w:pos="7218"/>
              </w:tabs>
              <w:spacing w:after="0"/>
              <w:rPr>
                <w:rFonts w:asciiTheme="minorHAnsi" w:hAnsiTheme="minorHAnsi" w:cstheme="minorHAnsi"/>
                <w:b/>
                <w:color w:val="000000" w:themeColor="text1"/>
                <w:sz w:val="22"/>
                <w:szCs w:val="22"/>
                <w:u w:val="single"/>
                <w:lang w:val="en-GB"/>
              </w:rPr>
            </w:pPr>
          </w:p>
          <w:p w14:paraId="2D68140A" w14:textId="77777777" w:rsidR="004D6835" w:rsidRPr="00814716" w:rsidRDefault="004D6835" w:rsidP="00610083">
            <w:pPr>
              <w:pStyle w:val="BankNormal"/>
              <w:tabs>
                <w:tab w:val="left" w:pos="5686"/>
                <w:tab w:val="right" w:pos="7218"/>
              </w:tabs>
              <w:spacing w:after="0"/>
              <w:ind w:left="18"/>
              <w:rPr>
                <w:rFonts w:asciiTheme="minorHAnsi" w:hAnsiTheme="minorHAnsi" w:cstheme="minorHAnsi"/>
                <w:b/>
                <w:color w:val="000000" w:themeColor="text1"/>
                <w:sz w:val="22"/>
                <w:szCs w:val="22"/>
                <w:u w:val="single"/>
                <w:lang w:val="en-GB"/>
              </w:rPr>
            </w:pPr>
            <w:r w:rsidRPr="00814716">
              <w:rPr>
                <w:rFonts w:asciiTheme="minorHAnsi" w:hAnsiTheme="minorHAnsi" w:cstheme="minorHAnsi"/>
                <w:b/>
                <w:color w:val="000000" w:themeColor="text1"/>
                <w:sz w:val="22"/>
                <w:szCs w:val="22"/>
                <w:u w:val="single"/>
                <w:lang w:val="en-GB"/>
              </w:rPr>
              <w:t>Bid Evaluation Criteria</w:t>
            </w:r>
            <w:r w:rsidRPr="00814716">
              <w:rPr>
                <w:rStyle w:val="FootnoteReference"/>
                <w:rFonts w:asciiTheme="minorHAnsi" w:hAnsiTheme="minorHAnsi" w:cstheme="minorHAnsi"/>
                <w:b/>
                <w:color w:val="000000" w:themeColor="text1"/>
                <w:sz w:val="22"/>
                <w:szCs w:val="22"/>
                <w:u w:val="single"/>
                <w:lang w:val="en-GB"/>
              </w:rPr>
              <w:footnoteReference w:id="3"/>
            </w:r>
          </w:p>
          <w:p w14:paraId="0CD59169" w14:textId="7022E2B8" w:rsidR="004D6835" w:rsidRPr="00814716" w:rsidRDefault="00217087" w:rsidP="00105991">
            <w:pPr>
              <w:pStyle w:val="BankNormal"/>
              <w:tabs>
                <w:tab w:val="left" w:pos="5686"/>
                <w:tab w:val="right" w:pos="7218"/>
              </w:tabs>
              <w:spacing w:after="0"/>
              <w:rPr>
                <w:rFonts w:asciiTheme="minorHAnsi" w:hAnsiTheme="minorHAnsi" w:cstheme="minorHAnsi"/>
                <w:color w:val="000000" w:themeColor="text1"/>
                <w:sz w:val="22"/>
                <w:szCs w:val="22"/>
                <w:lang w:val="en-GB"/>
              </w:rPr>
            </w:pPr>
            <w:sdt>
              <w:sdtPr>
                <w:rPr>
                  <w:rFonts w:asciiTheme="minorHAnsi" w:hAnsiTheme="minorHAnsi" w:cstheme="minorHAnsi"/>
                  <w:color w:val="000000" w:themeColor="text1"/>
                  <w:sz w:val="22"/>
                  <w:szCs w:val="22"/>
                  <w:vertAlign w:val="superscript"/>
                  <w:lang w:val="en-GB"/>
                </w:rPr>
                <w:id w:val="-450787942"/>
              </w:sdtPr>
              <w:sdtEndPr/>
              <w:sdtContent>
                <w:r w:rsidR="00AC6E2C">
                  <w:rPr>
                    <w:rFonts w:ascii="MS Gothic" w:eastAsia="MS Gothic" w:hAnsi="MS Gothic" w:cstheme="minorHAnsi" w:hint="eastAsia"/>
                    <w:color w:val="000000" w:themeColor="text1"/>
                    <w:sz w:val="22"/>
                    <w:szCs w:val="22"/>
                    <w:lang w:val="en-GB"/>
                  </w:rPr>
                  <w:t>☒</w:t>
                </w:r>
              </w:sdtContent>
            </w:sdt>
            <w:r w:rsidR="004D6835" w:rsidRPr="00814716">
              <w:rPr>
                <w:rFonts w:asciiTheme="minorHAnsi" w:hAnsiTheme="minorHAnsi" w:cstheme="minorHAnsi"/>
                <w:color w:val="000000" w:themeColor="text1"/>
                <w:sz w:val="22"/>
                <w:szCs w:val="22"/>
                <w:lang w:val="en-GB"/>
              </w:rPr>
              <w:t>Full compliance of Bid to the Technical Requirements</w:t>
            </w:r>
          </w:p>
          <w:p w14:paraId="78383172" w14:textId="0560AC00" w:rsidR="004D6835" w:rsidRPr="00BB579F" w:rsidRDefault="00217087" w:rsidP="00BB579F">
            <w:pPr>
              <w:rPr>
                <w:rFonts w:asciiTheme="majorBidi" w:eastAsiaTheme="minorHAnsi" w:hAnsiTheme="majorBidi" w:cstheme="majorBidi"/>
                <w:kern w:val="0"/>
              </w:rPr>
            </w:pPr>
            <w:sdt>
              <w:sdtPr>
                <w:rPr>
                  <w:rFonts w:asciiTheme="minorHAnsi" w:hAnsiTheme="minorHAnsi" w:cstheme="minorHAnsi"/>
                  <w:color w:val="000000" w:themeColor="text1"/>
                  <w:sz w:val="22"/>
                  <w:szCs w:val="22"/>
                  <w:lang w:val="en-GB"/>
                </w:rPr>
                <w:id w:val="1225877576"/>
              </w:sdtPr>
              <w:sdtEndPr/>
              <w:sdtContent>
                <w:r w:rsidR="00BB579F">
                  <w:rPr>
                    <w:rFonts w:ascii="MS Gothic" w:eastAsia="MS Gothic" w:hAnsi="MS Gothic" w:cstheme="minorHAnsi" w:hint="eastAsia"/>
                    <w:color w:val="000000" w:themeColor="text1"/>
                    <w:sz w:val="22"/>
                    <w:szCs w:val="22"/>
                    <w:lang w:val="en-GB"/>
                  </w:rPr>
                  <w:t>☒</w:t>
                </w:r>
              </w:sdtContent>
            </w:sdt>
            <w:r w:rsidR="00BB579F" w:rsidRPr="00EF1FB4">
              <w:rPr>
                <w:rFonts w:asciiTheme="minorHAnsi" w:hAnsiTheme="minorHAnsi" w:cstheme="minorHAnsi"/>
                <w:bCs/>
                <w:color w:val="000000" w:themeColor="text1"/>
                <w:sz w:val="22"/>
                <w:szCs w:val="22"/>
                <w:lang w:val="en-GB"/>
              </w:rPr>
              <w:t>The supplier will be based on the evaluation on the grand total price quoted</w:t>
            </w:r>
            <w:r w:rsidR="00EF1FB4">
              <w:rPr>
                <w:rFonts w:asciiTheme="minorHAnsi" w:hAnsiTheme="minorHAnsi" w:cstheme="minorHAnsi"/>
                <w:bCs/>
                <w:color w:val="000000" w:themeColor="text1"/>
                <w:sz w:val="22"/>
                <w:szCs w:val="22"/>
                <w:lang w:val="en-GB"/>
              </w:rPr>
              <w:t>, quality of proposal and experience in the field</w:t>
            </w:r>
          </w:p>
        </w:tc>
      </w:tr>
      <w:tr w:rsidR="00814716" w:rsidRPr="00814716" w14:paraId="2116A189" w14:textId="77777777" w:rsidTr="00EE1A2F">
        <w:tblPrEx>
          <w:tblBorders>
            <w:top w:val="single" w:sz="6" w:space="0" w:color="auto"/>
          </w:tblBorders>
        </w:tblPrEx>
        <w:tc>
          <w:tcPr>
            <w:tcW w:w="612" w:type="dxa"/>
            <w:tcBorders>
              <w:top w:val="single" w:sz="6" w:space="0" w:color="auto"/>
              <w:left w:val="single" w:sz="6" w:space="0" w:color="auto"/>
              <w:bottom w:val="single" w:sz="6" w:space="0" w:color="auto"/>
              <w:right w:val="single" w:sz="6" w:space="0" w:color="auto"/>
            </w:tcBorders>
          </w:tcPr>
          <w:p w14:paraId="5D1C6651" w14:textId="77777777" w:rsidR="004D6835" w:rsidRPr="00814716" w:rsidRDefault="004D6835" w:rsidP="00E07247">
            <w:pPr>
              <w:pStyle w:val="BankNormal"/>
              <w:tabs>
                <w:tab w:val="left" w:pos="5686"/>
                <w:tab w:val="right" w:pos="7218"/>
              </w:tabs>
              <w:spacing w:after="0"/>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33</w:t>
            </w:r>
          </w:p>
        </w:tc>
        <w:tc>
          <w:tcPr>
            <w:tcW w:w="1260" w:type="dxa"/>
            <w:tcBorders>
              <w:top w:val="single" w:sz="6" w:space="0" w:color="auto"/>
              <w:left w:val="single" w:sz="4" w:space="0" w:color="auto"/>
              <w:bottom w:val="single" w:sz="6" w:space="0" w:color="auto"/>
              <w:right w:val="single" w:sz="4" w:space="0" w:color="auto"/>
            </w:tcBorders>
          </w:tcPr>
          <w:p w14:paraId="258E1B14" w14:textId="77777777" w:rsidR="004D6835" w:rsidRPr="00814716" w:rsidRDefault="00456E42" w:rsidP="004D6835">
            <w:pPr>
              <w:pStyle w:val="BankNormal"/>
              <w:tabs>
                <w:tab w:val="left" w:pos="5686"/>
                <w:tab w:val="right" w:pos="7218"/>
              </w:tabs>
              <w:spacing w:after="0"/>
              <w:jc w:val="center"/>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E.29</w:t>
            </w:r>
          </w:p>
        </w:tc>
        <w:tc>
          <w:tcPr>
            <w:tcW w:w="3060" w:type="dxa"/>
            <w:tcBorders>
              <w:top w:val="single" w:sz="6" w:space="0" w:color="auto"/>
              <w:left w:val="single" w:sz="4" w:space="0" w:color="auto"/>
              <w:bottom w:val="single" w:sz="6" w:space="0" w:color="auto"/>
              <w:right w:val="single" w:sz="6" w:space="0" w:color="auto"/>
            </w:tcBorders>
          </w:tcPr>
          <w:p w14:paraId="57B18616" w14:textId="77777777" w:rsidR="004D6835" w:rsidRPr="00814716" w:rsidRDefault="004D6835" w:rsidP="00E07247">
            <w:pPr>
              <w:pStyle w:val="BankNormal"/>
              <w:tabs>
                <w:tab w:val="left" w:pos="5686"/>
                <w:tab w:val="right" w:pos="7218"/>
              </w:tabs>
              <w:spacing w:after="0"/>
              <w:rPr>
                <w:rFonts w:asciiTheme="minorHAnsi" w:hAnsiTheme="minorHAnsi" w:cstheme="minorHAnsi"/>
                <w:bCs/>
                <w:color w:val="000000" w:themeColor="text1"/>
                <w:sz w:val="22"/>
                <w:szCs w:val="22"/>
                <w:lang w:val="en-GB"/>
              </w:rPr>
            </w:pPr>
            <w:r w:rsidRPr="00814716">
              <w:rPr>
                <w:rFonts w:asciiTheme="minorHAnsi" w:hAnsiTheme="minorHAnsi" w:cstheme="minorHAnsi"/>
                <w:bCs/>
                <w:color w:val="000000" w:themeColor="text1"/>
                <w:sz w:val="22"/>
                <w:szCs w:val="22"/>
                <w:lang w:val="en-GB"/>
              </w:rPr>
              <w:t xml:space="preserve">Post qualification Actions </w:t>
            </w:r>
          </w:p>
        </w:tc>
        <w:tc>
          <w:tcPr>
            <w:tcW w:w="4770" w:type="dxa"/>
            <w:tcBorders>
              <w:top w:val="single" w:sz="6" w:space="0" w:color="auto"/>
              <w:left w:val="single" w:sz="4" w:space="0" w:color="auto"/>
              <w:bottom w:val="single" w:sz="6" w:space="0" w:color="auto"/>
              <w:right w:val="single" w:sz="6" w:space="0" w:color="auto"/>
            </w:tcBorders>
            <w:tcMar>
              <w:top w:w="85" w:type="dxa"/>
              <w:bottom w:w="142" w:type="dxa"/>
            </w:tcMar>
          </w:tcPr>
          <w:p w14:paraId="5071E032" w14:textId="3E0F5DFE" w:rsidR="004D6835" w:rsidRPr="00EF1FB4" w:rsidRDefault="00217087" w:rsidP="00105991">
            <w:pPr>
              <w:jc w:val="both"/>
              <w:rPr>
                <w:rFonts w:asciiTheme="minorHAnsi" w:hAnsiTheme="minorHAnsi" w:cstheme="minorHAnsi"/>
                <w:bCs/>
                <w:color w:val="000000" w:themeColor="text1"/>
                <w:sz w:val="22"/>
                <w:szCs w:val="22"/>
                <w:lang w:val="en-GB"/>
              </w:rPr>
            </w:pPr>
            <w:sdt>
              <w:sdtPr>
                <w:rPr>
                  <w:rFonts w:asciiTheme="minorHAnsi" w:hAnsiTheme="minorHAnsi" w:cstheme="minorHAnsi"/>
                  <w:bCs/>
                  <w:color w:val="000000" w:themeColor="text1"/>
                  <w:sz w:val="22"/>
                  <w:szCs w:val="22"/>
                  <w:lang w:val="en-GB"/>
                </w:rPr>
                <w:id w:val="1872958068"/>
              </w:sdtPr>
              <w:sdtEndPr/>
              <w:sdtContent>
                <w:r w:rsidR="00471703" w:rsidRPr="00EF1FB4">
                  <w:rPr>
                    <w:rFonts w:ascii="MS Gothic" w:eastAsia="MS Gothic" w:hAnsi="MS Gothic" w:cstheme="minorHAnsi" w:hint="eastAsia"/>
                    <w:bCs/>
                    <w:color w:val="000000" w:themeColor="text1"/>
                    <w:sz w:val="22"/>
                    <w:szCs w:val="22"/>
                    <w:lang w:val="en-GB"/>
                  </w:rPr>
                  <w:t>☒</w:t>
                </w:r>
              </w:sdtContent>
            </w:sdt>
            <w:r w:rsidR="004D6835" w:rsidRPr="00EF1FB4">
              <w:rPr>
                <w:rFonts w:asciiTheme="minorHAnsi" w:hAnsiTheme="minorHAnsi" w:cstheme="minorHAnsi"/>
                <w:bCs/>
                <w:color w:val="000000" w:themeColor="text1"/>
                <w:sz w:val="22"/>
                <w:szCs w:val="22"/>
                <w:lang w:val="en-GB"/>
              </w:rPr>
              <w:t>Verification of accuracy, correctness and authenticity of the information provided by the bidder on the legal, technical and financial documents submitted</w:t>
            </w:r>
          </w:p>
          <w:p w14:paraId="3BB2AEB6" w14:textId="397E51A8" w:rsidR="004D6835" w:rsidRPr="00EF1FB4" w:rsidRDefault="00217087" w:rsidP="00105991">
            <w:pPr>
              <w:jc w:val="both"/>
              <w:rPr>
                <w:rFonts w:asciiTheme="minorHAnsi" w:hAnsiTheme="minorHAnsi" w:cstheme="minorHAnsi"/>
                <w:bCs/>
                <w:color w:val="000000" w:themeColor="text1"/>
                <w:sz w:val="22"/>
                <w:szCs w:val="22"/>
                <w:lang w:val="en-GB"/>
              </w:rPr>
            </w:pPr>
            <w:sdt>
              <w:sdtPr>
                <w:rPr>
                  <w:rFonts w:asciiTheme="minorHAnsi" w:hAnsiTheme="minorHAnsi" w:cstheme="minorHAnsi"/>
                  <w:bCs/>
                  <w:color w:val="000000" w:themeColor="text1"/>
                  <w:sz w:val="22"/>
                  <w:szCs w:val="22"/>
                  <w:lang w:val="en-GB"/>
                </w:rPr>
                <w:id w:val="-1456634981"/>
              </w:sdtPr>
              <w:sdtEndPr/>
              <w:sdtContent>
                <w:r w:rsidR="00471703" w:rsidRPr="00EF1FB4">
                  <w:rPr>
                    <w:rFonts w:ascii="MS Gothic" w:eastAsia="MS Gothic" w:hAnsi="MS Gothic" w:cstheme="minorHAnsi" w:hint="eastAsia"/>
                    <w:bCs/>
                    <w:color w:val="000000" w:themeColor="text1"/>
                    <w:sz w:val="22"/>
                    <w:szCs w:val="22"/>
                    <w:lang w:val="en-GB"/>
                  </w:rPr>
                  <w:t>☒</w:t>
                </w:r>
              </w:sdtContent>
            </w:sdt>
            <w:r w:rsidR="004D6835" w:rsidRPr="00EF1FB4">
              <w:rPr>
                <w:rFonts w:asciiTheme="minorHAnsi" w:hAnsiTheme="minorHAnsi" w:cstheme="minorHAnsi"/>
                <w:bCs/>
                <w:color w:val="000000" w:themeColor="text1"/>
                <w:sz w:val="22"/>
                <w:szCs w:val="22"/>
                <w:lang w:val="en-GB"/>
              </w:rPr>
              <w:t xml:space="preserve">Validation of extent of compliance to the ITB requirements and evaluation criteria based on what </w:t>
            </w:r>
            <w:r w:rsidR="004D6835" w:rsidRPr="00EF1FB4">
              <w:rPr>
                <w:rFonts w:asciiTheme="minorHAnsi" w:hAnsiTheme="minorHAnsi" w:cstheme="minorHAnsi"/>
                <w:bCs/>
                <w:color w:val="000000" w:themeColor="text1"/>
                <w:sz w:val="22"/>
                <w:szCs w:val="22"/>
                <w:lang w:val="en-GB"/>
              </w:rPr>
              <w:lastRenderedPageBreak/>
              <w:t>has so far been found by the evaluation team</w:t>
            </w:r>
          </w:p>
          <w:p w14:paraId="50E56012" w14:textId="05BCDD31" w:rsidR="004D6835" w:rsidRPr="00EF1FB4" w:rsidRDefault="00217087" w:rsidP="00105991">
            <w:pPr>
              <w:tabs>
                <w:tab w:val="left" w:pos="1440"/>
                <w:tab w:val="left" w:pos="1710"/>
              </w:tabs>
              <w:jc w:val="both"/>
              <w:rPr>
                <w:rFonts w:asciiTheme="minorHAnsi" w:hAnsiTheme="minorHAnsi" w:cstheme="minorHAnsi"/>
                <w:bCs/>
                <w:color w:val="000000" w:themeColor="text1"/>
                <w:sz w:val="22"/>
                <w:szCs w:val="22"/>
                <w:lang w:val="en-GB"/>
              </w:rPr>
            </w:pPr>
            <w:sdt>
              <w:sdtPr>
                <w:rPr>
                  <w:rFonts w:asciiTheme="minorHAnsi" w:hAnsiTheme="minorHAnsi" w:cstheme="minorHAnsi"/>
                  <w:bCs/>
                  <w:color w:val="000000" w:themeColor="text1"/>
                  <w:sz w:val="22"/>
                  <w:szCs w:val="22"/>
                  <w:lang w:val="en-GB"/>
                </w:rPr>
                <w:id w:val="-741787794"/>
              </w:sdtPr>
              <w:sdtEndPr/>
              <w:sdtContent>
                <w:r w:rsidR="00471703" w:rsidRPr="00EF1FB4">
                  <w:rPr>
                    <w:rFonts w:ascii="MS Gothic" w:eastAsia="MS Gothic" w:hAnsi="MS Gothic" w:cstheme="minorHAnsi" w:hint="eastAsia"/>
                    <w:bCs/>
                    <w:color w:val="000000" w:themeColor="text1"/>
                    <w:sz w:val="22"/>
                    <w:szCs w:val="22"/>
                    <w:lang w:val="en-GB"/>
                  </w:rPr>
                  <w:t>☒</w:t>
                </w:r>
              </w:sdtContent>
            </w:sdt>
            <w:r w:rsidR="004D6835" w:rsidRPr="00EF1FB4">
              <w:rPr>
                <w:rFonts w:asciiTheme="minorHAnsi" w:hAnsiTheme="minorHAnsi" w:cstheme="minorHAnsi"/>
                <w:bCs/>
                <w:color w:val="000000" w:themeColor="text1"/>
                <w:sz w:val="22"/>
                <w:szCs w:val="22"/>
                <w:lang w:val="en-GB"/>
              </w:rPr>
              <w:t>Inquiry and reference checking with other previous clients on the quality of performance on on</w:t>
            </w:r>
            <w:r w:rsidR="00471703" w:rsidRPr="00EF1FB4">
              <w:rPr>
                <w:rFonts w:asciiTheme="minorHAnsi" w:hAnsiTheme="minorHAnsi" w:cstheme="minorHAnsi"/>
                <w:bCs/>
                <w:color w:val="000000" w:themeColor="text1"/>
                <w:sz w:val="22"/>
                <w:szCs w:val="22"/>
                <w:lang w:val="en-GB"/>
              </w:rPr>
              <w:t>-</w:t>
            </w:r>
            <w:r w:rsidR="004D6835" w:rsidRPr="00EF1FB4">
              <w:rPr>
                <w:rFonts w:asciiTheme="minorHAnsi" w:hAnsiTheme="minorHAnsi" w:cstheme="minorHAnsi"/>
                <w:bCs/>
                <w:color w:val="000000" w:themeColor="text1"/>
                <w:sz w:val="22"/>
                <w:szCs w:val="22"/>
                <w:lang w:val="en-GB"/>
              </w:rPr>
              <w:t>going or previous contracts completed</w:t>
            </w:r>
          </w:p>
          <w:p w14:paraId="0AA37838" w14:textId="03AFAE42" w:rsidR="004D6835" w:rsidRPr="00EF1FB4" w:rsidRDefault="00217087" w:rsidP="00105991">
            <w:pPr>
              <w:tabs>
                <w:tab w:val="left" w:pos="1440"/>
              </w:tabs>
              <w:jc w:val="both"/>
              <w:rPr>
                <w:rFonts w:asciiTheme="minorHAnsi" w:hAnsiTheme="minorHAnsi" w:cstheme="minorHAnsi"/>
                <w:bCs/>
                <w:color w:val="000000" w:themeColor="text1"/>
                <w:sz w:val="22"/>
                <w:szCs w:val="22"/>
                <w:lang w:val="en-GB"/>
              </w:rPr>
            </w:pPr>
            <w:sdt>
              <w:sdtPr>
                <w:rPr>
                  <w:rFonts w:asciiTheme="minorHAnsi" w:hAnsiTheme="minorHAnsi" w:cstheme="minorHAnsi"/>
                  <w:bCs/>
                  <w:color w:val="000000" w:themeColor="text1"/>
                  <w:sz w:val="22"/>
                  <w:szCs w:val="22"/>
                  <w:lang w:val="en-GB"/>
                </w:rPr>
                <w:id w:val="-1459015929"/>
              </w:sdtPr>
              <w:sdtEndPr/>
              <w:sdtContent>
                <w:r w:rsidR="00FE4263" w:rsidRPr="00EF1FB4">
                  <w:rPr>
                    <w:rFonts w:ascii="MS Gothic" w:eastAsia="MS Gothic" w:hAnsi="MS Gothic" w:cstheme="minorHAnsi" w:hint="eastAsia"/>
                    <w:bCs/>
                    <w:color w:val="000000" w:themeColor="text1"/>
                    <w:sz w:val="22"/>
                    <w:szCs w:val="22"/>
                    <w:lang w:val="en-GB"/>
                  </w:rPr>
                  <w:t>☒</w:t>
                </w:r>
              </w:sdtContent>
            </w:sdt>
            <w:r w:rsidR="004D6835" w:rsidRPr="00EF1FB4">
              <w:rPr>
                <w:rFonts w:asciiTheme="minorHAnsi" w:hAnsiTheme="minorHAnsi" w:cstheme="minorHAnsi"/>
                <w:bCs/>
                <w:color w:val="000000" w:themeColor="text1"/>
                <w:sz w:val="22"/>
                <w:szCs w:val="22"/>
                <w:lang w:val="en-GB"/>
              </w:rPr>
              <w:t>Physical inspection of the bidder’s plant, factory, branches or other places where business transpires, with or without notice to the bidder</w:t>
            </w:r>
          </w:p>
          <w:p w14:paraId="3C47C27A" w14:textId="77777777" w:rsidR="004D6835" w:rsidRPr="00EF1FB4" w:rsidRDefault="00217087" w:rsidP="00105991">
            <w:pPr>
              <w:tabs>
                <w:tab w:val="left" w:pos="1440"/>
              </w:tabs>
              <w:jc w:val="both"/>
              <w:rPr>
                <w:rFonts w:asciiTheme="minorHAnsi" w:hAnsiTheme="minorHAnsi" w:cstheme="minorHAnsi"/>
                <w:bCs/>
                <w:color w:val="000000" w:themeColor="text1"/>
                <w:sz w:val="22"/>
                <w:szCs w:val="22"/>
                <w:lang w:val="en-GB"/>
              </w:rPr>
            </w:pPr>
            <w:sdt>
              <w:sdtPr>
                <w:rPr>
                  <w:rFonts w:asciiTheme="minorHAnsi" w:hAnsiTheme="minorHAnsi" w:cstheme="minorHAnsi"/>
                  <w:bCs/>
                  <w:color w:val="000000" w:themeColor="text1"/>
                  <w:sz w:val="22"/>
                  <w:szCs w:val="22"/>
                  <w:lang w:val="en-GB"/>
                </w:rPr>
                <w:id w:val="-1574344595"/>
              </w:sdtPr>
              <w:sdtEndPr/>
              <w:sdtContent>
                <w:r w:rsidR="00FE4263" w:rsidRPr="00EF1FB4">
                  <w:rPr>
                    <w:rFonts w:ascii="MS Gothic" w:eastAsia="MS Gothic" w:hAnsi="MS Gothic" w:cstheme="minorHAnsi" w:hint="eastAsia"/>
                    <w:bCs/>
                    <w:color w:val="000000" w:themeColor="text1"/>
                    <w:sz w:val="22"/>
                    <w:szCs w:val="22"/>
                    <w:lang w:val="en-GB"/>
                  </w:rPr>
                  <w:t>☒</w:t>
                </w:r>
              </w:sdtContent>
            </w:sdt>
            <w:r w:rsidR="004D6835" w:rsidRPr="00EF1FB4">
              <w:rPr>
                <w:rFonts w:asciiTheme="minorHAnsi" w:hAnsiTheme="minorHAnsi" w:cstheme="minorHAnsi"/>
                <w:bCs/>
                <w:color w:val="000000" w:themeColor="text1"/>
                <w:sz w:val="22"/>
                <w:szCs w:val="22"/>
                <w:lang w:val="en-GB"/>
              </w:rPr>
              <w:t xml:space="preserve">Testing and sampling of completed goods similar to the requirements of </w:t>
            </w:r>
            <w:r w:rsidR="00666203" w:rsidRPr="00EF1FB4">
              <w:rPr>
                <w:rFonts w:asciiTheme="minorHAnsi" w:hAnsiTheme="minorHAnsi" w:cstheme="minorHAnsi"/>
                <w:bCs/>
                <w:color w:val="000000" w:themeColor="text1"/>
                <w:sz w:val="22"/>
                <w:szCs w:val="22"/>
                <w:lang w:val="en-GB"/>
              </w:rPr>
              <w:t>MOIS</w:t>
            </w:r>
            <w:r w:rsidR="004D6835" w:rsidRPr="00EF1FB4">
              <w:rPr>
                <w:rFonts w:asciiTheme="minorHAnsi" w:hAnsiTheme="minorHAnsi" w:cstheme="minorHAnsi"/>
                <w:bCs/>
                <w:color w:val="000000" w:themeColor="text1"/>
                <w:sz w:val="22"/>
                <w:szCs w:val="22"/>
                <w:lang w:val="en-GB"/>
              </w:rPr>
              <w:t>, where available; and</w:t>
            </w:r>
          </w:p>
          <w:p w14:paraId="27FC9CC3" w14:textId="77777777" w:rsidR="004D6835" w:rsidRPr="00105991" w:rsidRDefault="00217087" w:rsidP="00105991">
            <w:pPr>
              <w:tabs>
                <w:tab w:val="left" w:pos="1440"/>
              </w:tabs>
              <w:jc w:val="both"/>
              <w:rPr>
                <w:rFonts w:asciiTheme="minorHAnsi" w:hAnsiTheme="minorHAnsi" w:cstheme="minorHAnsi"/>
                <w:bCs/>
                <w:color w:val="000000" w:themeColor="text1"/>
                <w:szCs w:val="22"/>
                <w:lang w:val="en-GB"/>
              </w:rPr>
            </w:pPr>
            <w:sdt>
              <w:sdtPr>
                <w:rPr>
                  <w:rFonts w:asciiTheme="minorHAnsi" w:hAnsiTheme="minorHAnsi" w:cstheme="minorHAnsi"/>
                  <w:bCs/>
                  <w:color w:val="000000" w:themeColor="text1"/>
                  <w:sz w:val="22"/>
                  <w:szCs w:val="22"/>
                  <w:lang w:val="en-GB"/>
                </w:rPr>
                <w:id w:val="1097596524"/>
              </w:sdtPr>
              <w:sdtEndPr/>
              <w:sdtContent>
                <w:r w:rsidR="00105991" w:rsidRPr="00EF1FB4">
                  <w:rPr>
                    <w:rFonts w:ascii="MS Gothic" w:eastAsia="MS Gothic" w:hAnsi="MS Gothic" w:cstheme="minorHAnsi" w:hint="eastAsia"/>
                    <w:bCs/>
                    <w:color w:val="000000" w:themeColor="text1"/>
                    <w:sz w:val="22"/>
                    <w:szCs w:val="22"/>
                    <w:lang w:val="en-GB"/>
                  </w:rPr>
                  <w:t>☐</w:t>
                </w:r>
              </w:sdtContent>
            </w:sdt>
            <w:r w:rsidR="004D6835" w:rsidRPr="00EF1FB4">
              <w:rPr>
                <w:rFonts w:asciiTheme="minorHAnsi" w:hAnsiTheme="minorHAnsi" w:cstheme="minorHAnsi"/>
                <w:bCs/>
                <w:color w:val="000000" w:themeColor="text1"/>
                <w:sz w:val="22"/>
                <w:szCs w:val="22"/>
                <w:lang w:val="en-GB"/>
              </w:rPr>
              <w:t xml:space="preserve">Others </w:t>
            </w:r>
            <w:sdt>
              <w:sdtPr>
                <w:rPr>
                  <w:rFonts w:asciiTheme="minorHAnsi" w:hAnsiTheme="minorHAnsi" w:cstheme="minorHAnsi"/>
                  <w:bCs/>
                  <w:color w:val="000000" w:themeColor="text1"/>
                  <w:sz w:val="22"/>
                  <w:szCs w:val="22"/>
                  <w:lang w:val="en-GB"/>
                </w:rPr>
                <w:id w:val="333880097"/>
                <w:showingPlcHdr/>
                <w:text/>
              </w:sdtPr>
              <w:sdtEndPr>
                <w:rPr>
                  <w:sz w:val="24"/>
                </w:rPr>
              </w:sdtEndPr>
              <w:sdtContent>
                <w:r w:rsidR="00105991" w:rsidRPr="00EF1FB4">
                  <w:rPr>
                    <w:rFonts w:asciiTheme="minorHAnsi" w:hAnsiTheme="minorHAnsi" w:cstheme="minorHAnsi"/>
                    <w:bCs/>
                    <w:i/>
                    <w:color w:val="000000" w:themeColor="text1"/>
                    <w:sz w:val="22"/>
                    <w:szCs w:val="22"/>
                    <w:lang w:val="en-GB"/>
                  </w:rPr>
                  <w:t>[click here to specify]</w:t>
                </w:r>
              </w:sdtContent>
            </w:sdt>
          </w:p>
        </w:tc>
      </w:tr>
    </w:tbl>
    <w:p w14:paraId="7C3FBD30" w14:textId="77777777" w:rsidR="00DA503E" w:rsidRPr="00814716" w:rsidRDefault="00DA503E" w:rsidP="00DA503E">
      <w:pPr>
        <w:rPr>
          <w:rFonts w:asciiTheme="minorHAnsi" w:hAnsiTheme="minorHAnsi" w:cstheme="minorHAnsi"/>
          <w:snapToGrid w:val="0"/>
          <w:color w:val="000000" w:themeColor="text1"/>
          <w:sz w:val="20"/>
          <w:szCs w:val="20"/>
        </w:rPr>
      </w:pPr>
    </w:p>
    <w:p w14:paraId="0F0B0620" w14:textId="1F85B97E" w:rsidR="009A31D4" w:rsidRPr="00814716" w:rsidRDefault="00B85F1F" w:rsidP="00BB49E1">
      <w:pPr>
        <w:widowControl/>
        <w:overflowPunct/>
        <w:adjustRightInd/>
        <w:rPr>
          <w:rFonts w:asciiTheme="minorHAnsi" w:hAnsiTheme="minorHAnsi" w:cstheme="minorHAnsi"/>
          <w:b/>
          <w:color w:val="000000" w:themeColor="text1"/>
          <w:sz w:val="28"/>
          <w:szCs w:val="28"/>
        </w:rPr>
      </w:pPr>
      <w:bookmarkStart w:id="2" w:name="_Toc172357882"/>
      <w:r w:rsidRPr="00814716">
        <w:rPr>
          <w:rFonts w:asciiTheme="minorHAnsi" w:hAnsiTheme="minorHAnsi" w:cstheme="minorHAnsi"/>
          <w:b/>
          <w:color w:val="000000" w:themeColor="text1"/>
          <w:sz w:val="28"/>
          <w:szCs w:val="28"/>
        </w:rPr>
        <w:br w:type="page"/>
      </w:r>
      <w:r w:rsidR="009A31D4" w:rsidRPr="00814716">
        <w:rPr>
          <w:rFonts w:asciiTheme="minorHAnsi" w:hAnsiTheme="minorHAnsi" w:cstheme="minorHAnsi"/>
          <w:b/>
          <w:color w:val="000000" w:themeColor="text1"/>
          <w:sz w:val="28"/>
          <w:szCs w:val="28"/>
        </w:rPr>
        <w:lastRenderedPageBreak/>
        <w:t xml:space="preserve">Section </w:t>
      </w:r>
      <w:r w:rsidR="00BE65E7" w:rsidRPr="00814716">
        <w:rPr>
          <w:rFonts w:asciiTheme="minorHAnsi" w:hAnsiTheme="minorHAnsi" w:cstheme="minorHAnsi"/>
          <w:b/>
          <w:color w:val="000000" w:themeColor="text1"/>
          <w:sz w:val="28"/>
          <w:szCs w:val="28"/>
        </w:rPr>
        <w:t>3</w:t>
      </w:r>
      <w:r w:rsidR="00B055D8" w:rsidRPr="00814716">
        <w:rPr>
          <w:rFonts w:asciiTheme="minorHAnsi" w:hAnsiTheme="minorHAnsi" w:cstheme="minorHAnsi"/>
          <w:b/>
          <w:color w:val="000000" w:themeColor="text1"/>
          <w:sz w:val="28"/>
          <w:szCs w:val="28"/>
        </w:rPr>
        <w:t>a</w:t>
      </w:r>
      <w:r w:rsidR="009A31D4" w:rsidRPr="00814716">
        <w:rPr>
          <w:rFonts w:asciiTheme="minorHAnsi" w:hAnsiTheme="minorHAnsi" w:cstheme="minorHAnsi"/>
          <w:b/>
          <w:color w:val="000000" w:themeColor="text1"/>
          <w:sz w:val="28"/>
          <w:szCs w:val="28"/>
        </w:rPr>
        <w:t xml:space="preserve">: </w:t>
      </w:r>
      <w:r w:rsidR="00450343" w:rsidRPr="00814716">
        <w:rPr>
          <w:rFonts w:asciiTheme="minorHAnsi" w:hAnsiTheme="minorHAnsi" w:cstheme="minorHAnsi"/>
          <w:b/>
          <w:color w:val="000000" w:themeColor="text1"/>
          <w:sz w:val="28"/>
          <w:szCs w:val="28"/>
        </w:rPr>
        <w:t>Schedule of Requirements and Technical Specifications</w:t>
      </w:r>
    </w:p>
    <w:p w14:paraId="34F6BA37" w14:textId="77777777" w:rsidR="00B00DDB" w:rsidRDefault="00B00DDB">
      <w:pPr>
        <w:widowControl/>
        <w:overflowPunct/>
        <w:adjustRightInd/>
        <w:rPr>
          <w:rFonts w:asciiTheme="minorHAnsi" w:eastAsia="Times New Roman" w:hAnsiTheme="minorHAnsi" w:cstheme="minorHAnsi"/>
          <w:b/>
          <w:color w:val="000000" w:themeColor="text1"/>
          <w:kern w:val="0"/>
          <w:sz w:val="32"/>
        </w:rPr>
      </w:pPr>
    </w:p>
    <w:p w14:paraId="7852997B" w14:textId="159579FA" w:rsidR="006A06EF" w:rsidRDefault="006A06EF" w:rsidP="006A06EF">
      <w:pPr>
        <w:rPr>
          <w:rFonts w:asciiTheme="majorBidi" w:eastAsiaTheme="minorHAnsi" w:hAnsiTheme="majorBidi" w:cstheme="majorBidi"/>
          <w:kern w:val="0"/>
          <w:sz w:val="22"/>
          <w:szCs w:val="22"/>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6270"/>
        <w:gridCol w:w="2250"/>
      </w:tblGrid>
      <w:tr w:rsidR="0016457F" w:rsidRPr="00BB49E1" w14:paraId="1A1180E4" w14:textId="77777777" w:rsidTr="003B2350">
        <w:trPr>
          <w:trHeight w:val="304"/>
        </w:trPr>
        <w:tc>
          <w:tcPr>
            <w:tcW w:w="745" w:type="dxa"/>
            <w:tcBorders>
              <w:top w:val="single" w:sz="4" w:space="0" w:color="auto"/>
              <w:left w:val="single" w:sz="4" w:space="0" w:color="auto"/>
              <w:bottom w:val="single" w:sz="4" w:space="0" w:color="auto"/>
              <w:right w:val="single" w:sz="4" w:space="0" w:color="auto"/>
            </w:tcBorders>
            <w:hideMark/>
          </w:tcPr>
          <w:p w14:paraId="63BCD70B" w14:textId="343CF6A3" w:rsidR="0016457F" w:rsidRPr="00BB49E1" w:rsidRDefault="008C38AE" w:rsidP="0016457F">
            <w:pPr>
              <w:spacing w:line="480" w:lineRule="auto"/>
              <w:rPr>
                <w:b/>
              </w:rPr>
            </w:pPr>
            <w:r w:rsidRPr="00BB49E1">
              <w:rPr>
                <w:b/>
              </w:rPr>
              <w:t xml:space="preserve">No. </w:t>
            </w:r>
          </w:p>
        </w:tc>
        <w:tc>
          <w:tcPr>
            <w:tcW w:w="6270" w:type="dxa"/>
            <w:tcBorders>
              <w:top w:val="single" w:sz="4" w:space="0" w:color="auto"/>
              <w:left w:val="single" w:sz="4" w:space="0" w:color="auto"/>
              <w:bottom w:val="single" w:sz="4" w:space="0" w:color="auto"/>
              <w:right w:val="single" w:sz="4" w:space="0" w:color="auto"/>
            </w:tcBorders>
            <w:hideMark/>
          </w:tcPr>
          <w:p w14:paraId="5E92A925" w14:textId="77777777" w:rsidR="0016457F" w:rsidRPr="00BB49E1" w:rsidRDefault="0016457F" w:rsidP="0016457F">
            <w:pPr>
              <w:spacing w:line="480" w:lineRule="auto"/>
              <w:rPr>
                <w:b/>
                <w:color w:val="0D0D0D" w:themeColor="text1" w:themeTint="F2"/>
              </w:rPr>
            </w:pPr>
            <w:r w:rsidRPr="00BB49E1">
              <w:rPr>
                <w:b/>
                <w:color w:val="0D0D0D" w:themeColor="text1" w:themeTint="F2"/>
              </w:rPr>
              <w:t>DESCRIPTION OF ITEMS</w:t>
            </w:r>
          </w:p>
        </w:tc>
        <w:tc>
          <w:tcPr>
            <w:tcW w:w="2250" w:type="dxa"/>
            <w:tcBorders>
              <w:top w:val="single" w:sz="4" w:space="0" w:color="auto"/>
              <w:left w:val="single" w:sz="4" w:space="0" w:color="auto"/>
              <w:bottom w:val="single" w:sz="4" w:space="0" w:color="auto"/>
              <w:right w:val="single" w:sz="4" w:space="0" w:color="auto"/>
            </w:tcBorders>
          </w:tcPr>
          <w:p w14:paraId="54534882" w14:textId="77777777" w:rsidR="0016457F" w:rsidRPr="00BB49E1" w:rsidRDefault="0016457F" w:rsidP="0016457F">
            <w:pPr>
              <w:spacing w:line="480" w:lineRule="auto"/>
              <w:rPr>
                <w:b/>
              </w:rPr>
            </w:pPr>
            <w:r w:rsidRPr="00BB49E1">
              <w:rPr>
                <w:b/>
              </w:rPr>
              <w:t xml:space="preserve">Deviation (If any) </w:t>
            </w:r>
          </w:p>
        </w:tc>
      </w:tr>
      <w:tr w:rsidR="0016457F" w:rsidRPr="00BB49E1" w14:paraId="781D56C8" w14:textId="77777777" w:rsidTr="003B2350">
        <w:trPr>
          <w:trHeight w:val="304"/>
        </w:trPr>
        <w:tc>
          <w:tcPr>
            <w:tcW w:w="745" w:type="dxa"/>
            <w:tcBorders>
              <w:top w:val="single" w:sz="4" w:space="0" w:color="auto"/>
              <w:left w:val="single" w:sz="4" w:space="0" w:color="auto"/>
              <w:bottom w:val="single" w:sz="4" w:space="0" w:color="auto"/>
              <w:right w:val="single" w:sz="4" w:space="0" w:color="auto"/>
            </w:tcBorders>
          </w:tcPr>
          <w:p w14:paraId="2C8A6041" w14:textId="77777777" w:rsidR="0016457F" w:rsidRPr="00BB49E1" w:rsidRDefault="0016457F" w:rsidP="00BB49E1">
            <w:pPr>
              <w:pStyle w:val="ListParagraph"/>
              <w:widowControl/>
              <w:numPr>
                <w:ilvl w:val="0"/>
                <w:numId w:val="18"/>
              </w:numPr>
              <w:overflowPunct/>
              <w:adjustRightInd/>
              <w:spacing w:line="240" w:lineRule="auto"/>
              <w:rPr>
                <w:bCs/>
                <w:sz w:val="24"/>
              </w:rPr>
            </w:pPr>
          </w:p>
        </w:tc>
        <w:tc>
          <w:tcPr>
            <w:tcW w:w="6270" w:type="dxa"/>
            <w:tcBorders>
              <w:top w:val="single" w:sz="4" w:space="0" w:color="auto"/>
              <w:left w:val="single" w:sz="4" w:space="0" w:color="auto"/>
              <w:bottom w:val="single" w:sz="4" w:space="0" w:color="auto"/>
              <w:right w:val="single" w:sz="4" w:space="0" w:color="auto"/>
            </w:tcBorders>
          </w:tcPr>
          <w:p w14:paraId="35A95845" w14:textId="1BC520C3" w:rsidR="0016457F" w:rsidRPr="00BB49E1" w:rsidRDefault="00A95463" w:rsidP="00BB49E1">
            <w:pPr>
              <w:widowControl/>
              <w:overflowPunct/>
              <w:adjustRightInd/>
              <w:jc w:val="both"/>
              <w:rPr>
                <w:rFonts w:eastAsia="Times New Roman"/>
                <w:kern w:val="0"/>
              </w:rPr>
            </w:pPr>
            <w:r>
              <w:rPr>
                <w:rFonts w:eastAsia="Times New Roman"/>
                <w:b/>
                <w:bCs/>
                <w:kern w:val="0"/>
              </w:rPr>
              <w:t>I</w:t>
            </w:r>
            <w:r w:rsidR="0016457F" w:rsidRPr="00BB49E1">
              <w:rPr>
                <w:rFonts w:eastAsia="Times New Roman"/>
                <w:b/>
                <w:bCs/>
                <w:kern w:val="0"/>
              </w:rPr>
              <w:t>nception report</w:t>
            </w:r>
          </w:p>
          <w:p w14:paraId="3CAC19EC" w14:textId="77777777" w:rsidR="0016457F" w:rsidRPr="00BB49E1" w:rsidRDefault="0016457F" w:rsidP="00BB49E1">
            <w:pPr>
              <w:widowControl/>
              <w:overflowPunct/>
              <w:adjustRightInd/>
              <w:ind w:left="720"/>
              <w:jc w:val="both"/>
              <w:rPr>
                <w:rFonts w:eastAsia="Times New Roman"/>
                <w:kern w:val="0"/>
              </w:rPr>
            </w:pPr>
            <w:r w:rsidRPr="00BB49E1">
              <w:rPr>
                <w:rFonts w:eastAsia="Times New Roman"/>
                <w:kern w:val="0"/>
              </w:rPr>
              <w:t> </w:t>
            </w:r>
          </w:p>
          <w:p w14:paraId="539B64A5" w14:textId="63B92CA2" w:rsidR="0016457F" w:rsidRPr="007C2303" w:rsidRDefault="0029321E" w:rsidP="007C2303">
            <w:pPr>
              <w:rPr>
                <w:bCs/>
                <w:color w:val="0D0D0D" w:themeColor="text1" w:themeTint="F2"/>
              </w:rPr>
            </w:pPr>
            <w:r w:rsidRPr="007C2303">
              <w:t>An inception report should be presented at the outset that lays out the workplan and approach to the impl</w:t>
            </w:r>
            <w:r w:rsidR="007C2303" w:rsidRPr="007C2303">
              <w:t>eme</w:t>
            </w:r>
            <w:r w:rsidRPr="007C2303">
              <w:t>ntation of the contract.</w:t>
            </w:r>
            <w:r w:rsidR="007C2303" w:rsidRPr="007C2303">
              <w:t xml:space="preserve"> </w:t>
            </w:r>
          </w:p>
        </w:tc>
        <w:tc>
          <w:tcPr>
            <w:tcW w:w="2250" w:type="dxa"/>
            <w:tcBorders>
              <w:top w:val="single" w:sz="4" w:space="0" w:color="auto"/>
              <w:left w:val="single" w:sz="4" w:space="0" w:color="auto"/>
              <w:bottom w:val="single" w:sz="4" w:space="0" w:color="auto"/>
              <w:right w:val="single" w:sz="4" w:space="0" w:color="auto"/>
            </w:tcBorders>
          </w:tcPr>
          <w:p w14:paraId="16528DF9" w14:textId="0C4550DA" w:rsidR="0016457F" w:rsidRPr="00BB49E1" w:rsidRDefault="007C2303" w:rsidP="00BB49E1">
            <w:pPr>
              <w:rPr>
                <w:bCs/>
              </w:rPr>
            </w:pPr>
            <w:r>
              <w:rPr>
                <w:bCs/>
              </w:rPr>
              <w:t>No deviation</w:t>
            </w:r>
          </w:p>
        </w:tc>
      </w:tr>
      <w:tr w:rsidR="00A571C9" w:rsidRPr="00BB49E1" w14:paraId="6F9C54F6" w14:textId="77777777" w:rsidTr="003B2350">
        <w:trPr>
          <w:trHeight w:val="304"/>
        </w:trPr>
        <w:tc>
          <w:tcPr>
            <w:tcW w:w="745" w:type="dxa"/>
            <w:tcBorders>
              <w:top w:val="single" w:sz="4" w:space="0" w:color="auto"/>
              <w:left w:val="single" w:sz="4" w:space="0" w:color="auto"/>
              <w:bottom w:val="single" w:sz="4" w:space="0" w:color="auto"/>
              <w:right w:val="single" w:sz="4" w:space="0" w:color="auto"/>
            </w:tcBorders>
          </w:tcPr>
          <w:p w14:paraId="1052A2A1" w14:textId="77777777" w:rsidR="00A571C9" w:rsidRPr="00BB49E1" w:rsidRDefault="00A571C9" w:rsidP="00FA0157">
            <w:pPr>
              <w:pStyle w:val="ListParagraph"/>
              <w:widowControl/>
              <w:numPr>
                <w:ilvl w:val="0"/>
                <w:numId w:val="18"/>
              </w:numPr>
              <w:overflowPunct/>
              <w:adjustRightInd/>
              <w:spacing w:line="480" w:lineRule="auto"/>
              <w:rPr>
                <w:bCs/>
                <w:sz w:val="24"/>
              </w:rPr>
            </w:pPr>
          </w:p>
        </w:tc>
        <w:tc>
          <w:tcPr>
            <w:tcW w:w="6270" w:type="dxa"/>
            <w:tcBorders>
              <w:top w:val="single" w:sz="4" w:space="0" w:color="auto"/>
              <w:left w:val="single" w:sz="4" w:space="0" w:color="auto"/>
              <w:bottom w:val="single" w:sz="4" w:space="0" w:color="auto"/>
              <w:right w:val="single" w:sz="4" w:space="0" w:color="auto"/>
            </w:tcBorders>
          </w:tcPr>
          <w:p w14:paraId="4D35C2A5" w14:textId="77777777" w:rsidR="00A571C9" w:rsidRDefault="00A571C9" w:rsidP="00FA0157">
            <w:r w:rsidRPr="00BB49E1">
              <w:t>Capacity building training for</w:t>
            </w:r>
            <w:r>
              <w:t xml:space="preserve"> SEMA personnel on how to manage a centralized data base</w:t>
            </w:r>
            <w:r w:rsidRPr="00BB49E1">
              <w:t xml:space="preserve"> </w:t>
            </w:r>
          </w:p>
          <w:p w14:paraId="22790AB6" w14:textId="77777777" w:rsidR="00A571C9" w:rsidRDefault="00A571C9" w:rsidP="00FA0157">
            <w:pPr>
              <w:rPr>
                <w:bCs/>
              </w:rPr>
            </w:pPr>
          </w:p>
          <w:p w14:paraId="189CA8A2" w14:textId="77777777" w:rsidR="00A571C9" w:rsidRDefault="00A571C9" w:rsidP="00FA0157">
            <w:pPr>
              <w:rPr>
                <w:bCs/>
              </w:rPr>
            </w:pPr>
            <w:r>
              <w:rPr>
                <w:bCs/>
              </w:rPr>
              <w:t>Activity:</w:t>
            </w:r>
          </w:p>
          <w:p w14:paraId="4CFE1163" w14:textId="77777777" w:rsidR="00A571C9" w:rsidRDefault="00A571C9" w:rsidP="00FA0157">
            <w:pPr>
              <w:rPr>
                <w:bCs/>
              </w:rPr>
            </w:pPr>
          </w:p>
          <w:p w14:paraId="49EDE831" w14:textId="77777777" w:rsidR="00A571C9" w:rsidRPr="00A571C9" w:rsidRDefault="00A571C9" w:rsidP="00FA0157">
            <w:pPr>
              <w:pStyle w:val="ListParagraph"/>
              <w:numPr>
                <w:ilvl w:val="0"/>
                <w:numId w:val="36"/>
              </w:numPr>
              <w:spacing w:line="240" w:lineRule="auto"/>
              <w:rPr>
                <w:bCs/>
              </w:rPr>
            </w:pPr>
            <w:r w:rsidRPr="00A571C9">
              <w:rPr>
                <w:bCs/>
              </w:rPr>
              <w:t xml:space="preserve">It is anticipated that the training will be a combination of departmental and individual training delivered for SEMA staff Including a combination of classroom-based training and on the job training and mentoring. </w:t>
            </w:r>
          </w:p>
          <w:p w14:paraId="3B1BDFFF" w14:textId="77777777" w:rsidR="00A571C9" w:rsidRPr="00BB49E1" w:rsidRDefault="00A571C9" w:rsidP="00A571C9">
            <w:pPr>
              <w:pStyle w:val="ListParagraph"/>
              <w:numPr>
                <w:ilvl w:val="0"/>
                <w:numId w:val="36"/>
              </w:numPr>
              <w:spacing w:line="240" w:lineRule="auto"/>
              <w:rPr>
                <w:bCs/>
              </w:rPr>
            </w:pPr>
          </w:p>
        </w:tc>
        <w:tc>
          <w:tcPr>
            <w:tcW w:w="2250" w:type="dxa"/>
            <w:tcBorders>
              <w:top w:val="single" w:sz="4" w:space="0" w:color="auto"/>
              <w:left w:val="single" w:sz="4" w:space="0" w:color="auto"/>
              <w:bottom w:val="single" w:sz="4" w:space="0" w:color="auto"/>
              <w:right w:val="single" w:sz="4" w:space="0" w:color="auto"/>
            </w:tcBorders>
          </w:tcPr>
          <w:p w14:paraId="376D1A72" w14:textId="77777777" w:rsidR="00A571C9" w:rsidRPr="00BB49E1" w:rsidRDefault="00A571C9" w:rsidP="00FA0157">
            <w:pPr>
              <w:rPr>
                <w:bCs/>
              </w:rPr>
            </w:pPr>
            <w:r>
              <w:rPr>
                <w:bCs/>
              </w:rPr>
              <w:t xml:space="preserve">No deviation. </w:t>
            </w:r>
          </w:p>
        </w:tc>
      </w:tr>
      <w:tr w:rsidR="0016457F" w:rsidRPr="00BB49E1" w14:paraId="067FCC07" w14:textId="77777777" w:rsidTr="003B2350">
        <w:trPr>
          <w:trHeight w:val="304"/>
        </w:trPr>
        <w:tc>
          <w:tcPr>
            <w:tcW w:w="745" w:type="dxa"/>
            <w:tcBorders>
              <w:top w:val="single" w:sz="4" w:space="0" w:color="auto"/>
              <w:left w:val="single" w:sz="4" w:space="0" w:color="auto"/>
              <w:bottom w:val="single" w:sz="4" w:space="0" w:color="auto"/>
              <w:right w:val="single" w:sz="4" w:space="0" w:color="auto"/>
            </w:tcBorders>
          </w:tcPr>
          <w:p w14:paraId="189721E2" w14:textId="77777777" w:rsidR="0016457F" w:rsidRPr="00BB49E1" w:rsidRDefault="0016457F" w:rsidP="008E2B9E">
            <w:pPr>
              <w:pStyle w:val="ListParagraph"/>
              <w:widowControl/>
              <w:numPr>
                <w:ilvl w:val="0"/>
                <w:numId w:val="18"/>
              </w:numPr>
              <w:overflowPunct/>
              <w:adjustRightInd/>
              <w:spacing w:line="480" w:lineRule="auto"/>
              <w:rPr>
                <w:bCs/>
                <w:sz w:val="24"/>
              </w:rPr>
            </w:pPr>
          </w:p>
        </w:tc>
        <w:tc>
          <w:tcPr>
            <w:tcW w:w="6270" w:type="dxa"/>
            <w:tcBorders>
              <w:top w:val="single" w:sz="4" w:space="0" w:color="auto"/>
              <w:left w:val="single" w:sz="4" w:space="0" w:color="auto"/>
              <w:bottom w:val="single" w:sz="4" w:space="0" w:color="auto"/>
              <w:right w:val="single" w:sz="4" w:space="0" w:color="auto"/>
            </w:tcBorders>
          </w:tcPr>
          <w:p w14:paraId="2A1E6599" w14:textId="1CC7D92E" w:rsidR="0016457F" w:rsidRDefault="00A571C9" w:rsidP="00082C51">
            <w:r>
              <w:t>Centralized data base set up in SEMA</w:t>
            </w:r>
          </w:p>
          <w:p w14:paraId="22B5E8B0" w14:textId="77777777" w:rsidR="004E0431" w:rsidRDefault="004E0431" w:rsidP="00082C51">
            <w:pPr>
              <w:rPr>
                <w:bCs/>
              </w:rPr>
            </w:pPr>
          </w:p>
          <w:p w14:paraId="719D0ACF" w14:textId="383F82C5" w:rsidR="004E0431" w:rsidRDefault="004E0431" w:rsidP="00082C51">
            <w:pPr>
              <w:rPr>
                <w:bCs/>
              </w:rPr>
            </w:pPr>
            <w:r>
              <w:rPr>
                <w:bCs/>
              </w:rPr>
              <w:t>Activity:</w:t>
            </w:r>
          </w:p>
          <w:p w14:paraId="77889D4C" w14:textId="77777777" w:rsidR="002B1EB6" w:rsidRDefault="002B1EB6" w:rsidP="00082C51">
            <w:pPr>
              <w:rPr>
                <w:bCs/>
              </w:rPr>
            </w:pPr>
          </w:p>
          <w:p w14:paraId="05114306" w14:textId="35BBD7C4" w:rsidR="00A571C9" w:rsidRPr="00A571C9" w:rsidRDefault="00A571C9" w:rsidP="00A571C9">
            <w:pPr>
              <w:pStyle w:val="ListParagraph"/>
              <w:numPr>
                <w:ilvl w:val="0"/>
                <w:numId w:val="36"/>
              </w:numPr>
              <w:spacing w:line="240" w:lineRule="auto"/>
              <w:rPr>
                <w:bCs/>
              </w:rPr>
            </w:pPr>
            <w:r w:rsidRPr="00A571C9">
              <w:rPr>
                <w:bCs/>
              </w:rPr>
              <w:t>It is anticipated that the foundations for a centralized data based is to be in place.</w:t>
            </w:r>
          </w:p>
          <w:p w14:paraId="78FB8BE0" w14:textId="30B4A90D" w:rsidR="004E0431" w:rsidRPr="00BB49E1" w:rsidRDefault="004E0431" w:rsidP="007C2303">
            <w:pPr>
              <w:rPr>
                <w:bCs/>
              </w:rPr>
            </w:pPr>
          </w:p>
        </w:tc>
        <w:tc>
          <w:tcPr>
            <w:tcW w:w="2250" w:type="dxa"/>
            <w:tcBorders>
              <w:top w:val="single" w:sz="4" w:space="0" w:color="auto"/>
              <w:left w:val="single" w:sz="4" w:space="0" w:color="auto"/>
              <w:bottom w:val="single" w:sz="4" w:space="0" w:color="auto"/>
              <w:right w:val="single" w:sz="4" w:space="0" w:color="auto"/>
            </w:tcBorders>
          </w:tcPr>
          <w:p w14:paraId="37C11CEF" w14:textId="529A3273" w:rsidR="0016457F" w:rsidRPr="00BB49E1" w:rsidRDefault="007C2303" w:rsidP="008C38AE">
            <w:pPr>
              <w:rPr>
                <w:bCs/>
              </w:rPr>
            </w:pPr>
            <w:r>
              <w:rPr>
                <w:bCs/>
              </w:rPr>
              <w:t xml:space="preserve">No deviation. </w:t>
            </w:r>
          </w:p>
        </w:tc>
      </w:tr>
      <w:tr w:rsidR="0016457F" w:rsidRPr="00BB49E1" w14:paraId="6DF8B4AD" w14:textId="77777777" w:rsidTr="003B2350">
        <w:trPr>
          <w:trHeight w:val="304"/>
        </w:trPr>
        <w:tc>
          <w:tcPr>
            <w:tcW w:w="745" w:type="dxa"/>
            <w:tcBorders>
              <w:top w:val="single" w:sz="4" w:space="0" w:color="auto"/>
              <w:left w:val="single" w:sz="4" w:space="0" w:color="auto"/>
              <w:bottom w:val="single" w:sz="4" w:space="0" w:color="auto"/>
              <w:right w:val="single" w:sz="4" w:space="0" w:color="auto"/>
            </w:tcBorders>
          </w:tcPr>
          <w:p w14:paraId="175726A7" w14:textId="77777777" w:rsidR="0016457F" w:rsidRPr="00BB49E1" w:rsidRDefault="0016457F" w:rsidP="008E2B9E">
            <w:pPr>
              <w:pStyle w:val="ListParagraph"/>
              <w:widowControl/>
              <w:numPr>
                <w:ilvl w:val="0"/>
                <w:numId w:val="18"/>
              </w:numPr>
              <w:overflowPunct/>
              <w:adjustRightInd/>
              <w:spacing w:line="480" w:lineRule="auto"/>
              <w:rPr>
                <w:bCs/>
                <w:sz w:val="24"/>
              </w:rPr>
            </w:pPr>
          </w:p>
        </w:tc>
        <w:tc>
          <w:tcPr>
            <w:tcW w:w="6270" w:type="dxa"/>
            <w:tcBorders>
              <w:top w:val="single" w:sz="4" w:space="0" w:color="auto"/>
              <w:left w:val="single" w:sz="4" w:space="0" w:color="auto"/>
              <w:bottom w:val="single" w:sz="4" w:space="0" w:color="auto"/>
              <w:right w:val="single" w:sz="4" w:space="0" w:color="auto"/>
            </w:tcBorders>
          </w:tcPr>
          <w:p w14:paraId="53CE31B2" w14:textId="77777777" w:rsidR="0016457F" w:rsidRPr="00BB49E1" w:rsidRDefault="0016457F" w:rsidP="0016457F">
            <w:pPr>
              <w:widowControl/>
              <w:overflowPunct/>
              <w:adjustRightInd/>
              <w:jc w:val="both"/>
              <w:rPr>
                <w:rFonts w:eastAsia="Times New Roman"/>
                <w:kern w:val="0"/>
              </w:rPr>
            </w:pPr>
            <w:r w:rsidRPr="00BB49E1">
              <w:rPr>
                <w:rFonts w:eastAsia="Times New Roman"/>
                <w:kern w:val="0"/>
              </w:rPr>
              <w:t xml:space="preserve"> </w:t>
            </w:r>
            <w:r w:rsidRPr="00BB49E1">
              <w:rPr>
                <w:rFonts w:eastAsia="Times New Roman"/>
                <w:b/>
                <w:bCs/>
                <w:kern w:val="0"/>
              </w:rPr>
              <w:t>A Final Report</w:t>
            </w:r>
          </w:p>
          <w:p w14:paraId="40C508D6" w14:textId="77777777" w:rsidR="007C2303" w:rsidRDefault="007C2303" w:rsidP="007C2303">
            <w:pPr>
              <w:widowControl/>
              <w:overflowPunct/>
              <w:adjustRightInd/>
              <w:jc w:val="both"/>
              <w:rPr>
                <w:rFonts w:eastAsia="Times New Roman"/>
                <w:kern w:val="0"/>
              </w:rPr>
            </w:pPr>
          </w:p>
          <w:p w14:paraId="2E828858" w14:textId="0DA2FCB3" w:rsidR="0016457F" w:rsidRPr="00BB49E1" w:rsidRDefault="0016457F" w:rsidP="007C2303">
            <w:pPr>
              <w:widowControl/>
              <w:overflowPunct/>
              <w:adjustRightInd/>
              <w:jc w:val="both"/>
              <w:rPr>
                <w:rFonts w:eastAsia="Times New Roman"/>
                <w:kern w:val="0"/>
              </w:rPr>
            </w:pPr>
            <w:r w:rsidRPr="00BB49E1">
              <w:rPr>
                <w:rFonts w:eastAsia="Times New Roman"/>
                <w:kern w:val="0"/>
              </w:rPr>
              <w:t>Final report summarizes what has been delivered</w:t>
            </w:r>
            <w:r w:rsidR="00BB49E1">
              <w:rPr>
                <w:rFonts w:eastAsia="Times New Roman"/>
                <w:kern w:val="0"/>
              </w:rPr>
              <w:t xml:space="preserve"> and anticipated impact.</w:t>
            </w:r>
          </w:p>
        </w:tc>
        <w:tc>
          <w:tcPr>
            <w:tcW w:w="2250" w:type="dxa"/>
            <w:tcBorders>
              <w:top w:val="single" w:sz="4" w:space="0" w:color="auto"/>
              <w:left w:val="single" w:sz="4" w:space="0" w:color="auto"/>
              <w:bottom w:val="single" w:sz="4" w:space="0" w:color="auto"/>
              <w:right w:val="single" w:sz="4" w:space="0" w:color="auto"/>
            </w:tcBorders>
          </w:tcPr>
          <w:p w14:paraId="49D79194" w14:textId="5D07A290" w:rsidR="0016457F" w:rsidRPr="00BB49E1" w:rsidRDefault="008C38AE" w:rsidP="0016457F">
            <w:pPr>
              <w:spacing w:line="480" w:lineRule="auto"/>
              <w:rPr>
                <w:bCs/>
              </w:rPr>
            </w:pPr>
            <w:r w:rsidRPr="00BB49E1">
              <w:rPr>
                <w:bCs/>
              </w:rPr>
              <w:t>N</w:t>
            </w:r>
            <w:r w:rsidR="00A95463">
              <w:rPr>
                <w:bCs/>
              </w:rPr>
              <w:t>o Deviation</w:t>
            </w:r>
          </w:p>
        </w:tc>
      </w:tr>
    </w:tbl>
    <w:p w14:paraId="227537E0" w14:textId="05ED595E" w:rsidR="0016457F" w:rsidRDefault="0016457F" w:rsidP="006A06EF">
      <w:pPr>
        <w:rPr>
          <w:rFonts w:asciiTheme="majorBidi" w:eastAsiaTheme="minorHAnsi" w:hAnsiTheme="majorBidi" w:cstheme="majorBidi"/>
          <w:kern w:val="0"/>
          <w:sz w:val="22"/>
          <w:szCs w:val="22"/>
        </w:rPr>
      </w:pPr>
    </w:p>
    <w:p w14:paraId="4DB68CEC" w14:textId="77777777" w:rsidR="0016457F" w:rsidRPr="0016457F" w:rsidRDefault="0016457F" w:rsidP="0016457F">
      <w:pPr>
        <w:widowControl/>
        <w:overflowPunct/>
        <w:adjustRightInd/>
        <w:jc w:val="both"/>
        <w:rPr>
          <w:rFonts w:ascii="Calibri" w:eastAsia="Times New Roman" w:hAnsi="Calibri" w:cs="Calibri"/>
          <w:color w:val="000000"/>
          <w:kern w:val="0"/>
        </w:rPr>
      </w:pPr>
      <w:r w:rsidRPr="0016457F">
        <w:rPr>
          <w:rFonts w:ascii="Calibri Light" w:eastAsia="Times New Roman" w:hAnsi="Calibri Light" w:cs="Calibri Light"/>
          <w:color w:val="000000"/>
          <w:kern w:val="0"/>
          <w:sz w:val="22"/>
          <w:szCs w:val="22"/>
        </w:rPr>
        <w:br/>
        <w:t> </w:t>
      </w:r>
    </w:p>
    <w:p w14:paraId="0D161BD0" w14:textId="77777777" w:rsidR="006A06EF" w:rsidRDefault="006A06EF" w:rsidP="006A06EF">
      <w:pPr>
        <w:rPr>
          <w:rFonts w:asciiTheme="majorBidi" w:hAnsiTheme="majorBidi" w:cstheme="majorBidi"/>
          <w:b/>
          <w:sz w:val="22"/>
          <w:szCs w:val="22"/>
          <w:u w:val="single"/>
          <w:lang w:val="en-GB"/>
        </w:rPr>
      </w:pPr>
    </w:p>
    <w:p w14:paraId="2435AF04" w14:textId="77777777" w:rsidR="006A06EF" w:rsidRDefault="006A06EF">
      <w:pPr>
        <w:widowControl/>
        <w:overflowPunct/>
        <w:adjustRightInd/>
        <w:rPr>
          <w:rFonts w:asciiTheme="minorHAnsi" w:eastAsia="Times New Roman" w:hAnsiTheme="minorHAnsi" w:cstheme="minorHAnsi"/>
          <w:b/>
          <w:color w:val="000000" w:themeColor="text1"/>
          <w:kern w:val="0"/>
          <w:sz w:val="32"/>
        </w:rPr>
      </w:pPr>
    </w:p>
    <w:p w14:paraId="3A87E5A0" w14:textId="77777777" w:rsidR="006A06EF" w:rsidRDefault="006A06EF">
      <w:pPr>
        <w:widowControl/>
        <w:overflowPunct/>
        <w:adjustRightInd/>
        <w:rPr>
          <w:rFonts w:asciiTheme="minorHAnsi" w:eastAsia="Times New Roman" w:hAnsiTheme="minorHAnsi" w:cstheme="minorHAnsi"/>
          <w:b/>
          <w:color w:val="000000" w:themeColor="text1"/>
          <w:kern w:val="0"/>
          <w:sz w:val="32"/>
        </w:rPr>
      </w:pPr>
    </w:p>
    <w:p w14:paraId="0A80F54F" w14:textId="77777777" w:rsidR="006A06EF" w:rsidRPr="00814716" w:rsidRDefault="006A06EF">
      <w:pPr>
        <w:widowControl/>
        <w:overflowPunct/>
        <w:adjustRightInd/>
        <w:rPr>
          <w:rFonts w:asciiTheme="minorHAnsi" w:eastAsia="Times New Roman" w:hAnsiTheme="minorHAnsi" w:cstheme="minorHAnsi"/>
          <w:b/>
          <w:color w:val="000000" w:themeColor="text1"/>
          <w:kern w:val="0"/>
          <w:sz w:val="32"/>
        </w:rPr>
      </w:pPr>
    </w:p>
    <w:p w14:paraId="104F846F" w14:textId="77777777" w:rsidR="000C4A0C" w:rsidRPr="00814716" w:rsidRDefault="000C4A0C" w:rsidP="00B00DDB">
      <w:pPr>
        <w:widowControl/>
        <w:overflowPunct/>
        <w:adjustRightInd/>
        <w:rPr>
          <w:rFonts w:asciiTheme="minorHAnsi" w:hAnsiTheme="minorHAnsi" w:cstheme="minorHAnsi"/>
          <w:b/>
          <w:color w:val="000000" w:themeColor="text1"/>
          <w:sz w:val="22"/>
          <w:szCs w:val="22"/>
        </w:rPr>
      </w:pPr>
    </w:p>
    <w:p w14:paraId="55985AA8" w14:textId="77777777" w:rsidR="00B00DDB" w:rsidRPr="00814716" w:rsidRDefault="00B00DDB" w:rsidP="00B00DDB">
      <w:pPr>
        <w:widowControl/>
        <w:overflowPunct/>
        <w:adjustRightInd/>
        <w:rPr>
          <w:rFonts w:asciiTheme="minorHAnsi" w:hAnsiTheme="minorHAnsi" w:cstheme="minorHAnsi"/>
          <w:b/>
          <w:color w:val="000000" w:themeColor="text1"/>
          <w:sz w:val="22"/>
          <w:szCs w:val="22"/>
        </w:rPr>
      </w:pPr>
    </w:p>
    <w:p w14:paraId="50DAD20C" w14:textId="77777777" w:rsidR="00B00DDB" w:rsidRPr="00814716" w:rsidRDefault="00B00DDB" w:rsidP="00B00DDB">
      <w:pPr>
        <w:widowControl/>
        <w:overflowPunct/>
        <w:adjustRightInd/>
        <w:rPr>
          <w:rFonts w:asciiTheme="minorHAnsi" w:hAnsiTheme="minorHAnsi" w:cstheme="minorHAnsi"/>
          <w:b/>
          <w:color w:val="000000" w:themeColor="text1"/>
          <w:sz w:val="22"/>
          <w:szCs w:val="22"/>
        </w:rPr>
      </w:pPr>
    </w:p>
    <w:p w14:paraId="75B8E93A" w14:textId="77777777" w:rsidR="00B00DDB" w:rsidRPr="00814716" w:rsidRDefault="00B00DDB" w:rsidP="00B00DDB">
      <w:pPr>
        <w:widowControl/>
        <w:overflowPunct/>
        <w:adjustRightInd/>
        <w:rPr>
          <w:rFonts w:asciiTheme="minorHAnsi" w:hAnsiTheme="minorHAnsi" w:cstheme="minorHAnsi"/>
          <w:b/>
          <w:color w:val="000000" w:themeColor="text1"/>
          <w:sz w:val="22"/>
          <w:szCs w:val="22"/>
        </w:rPr>
      </w:pPr>
      <w:r w:rsidRPr="00814716">
        <w:rPr>
          <w:rFonts w:asciiTheme="minorHAnsi" w:hAnsiTheme="minorHAnsi" w:cstheme="minorHAnsi"/>
          <w:b/>
          <w:color w:val="000000" w:themeColor="text1"/>
          <w:sz w:val="22"/>
          <w:szCs w:val="22"/>
        </w:rPr>
        <w:br w:type="page"/>
      </w:r>
    </w:p>
    <w:p w14:paraId="51D8523A" w14:textId="77777777" w:rsidR="00B00DDB" w:rsidRPr="00814716" w:rsidRDefault="00B00DDB" w:rsidP="00B00DDB">
      <w:pPr>
        <w:pStyle w:val="Section3-Heading1"/>
        <w:spacing w:after="0"/>
        <w:rPr>
          <w:rFonts w:asciiTheme="minorHAnsi" w:hAnsiTheme="minorHAnsi" w:cstheme="minorHAnsi"/>
          <w:color w:val="000000" w:themeColor="text1"/>
        </w:rPr>
      </w:pPr>
      <w:r w:rsidRPr="00814716">
        <w:rPr>
          <w:rFonts w:asciiTheme="minorHAnsi" w:hAnsiTheme="minorHAnsi" w:cstheme="minorHAnsi"/>
          <w:color w:val="000000" w:themeColor="text1"/>
        </w:rPr>
        <w:lastRenderedPageBreak/>
        <w:t xml:space="preserve">Section 3b: </w:t>
      </w:r>
      <w:r w:rsidRPr="00EA3C89">
        <w:rPr>
          <w:rFonts w:asciiTheme="minorHAnsi" w:hAnsiTheme="minorHAnsi" w:cstheme="minorHAnsi"/>
          <w:color w:val="000000" w:themeColor="text1"/>
          <w:highlight w:val="cyan"/>
        </w:rPr>
        <w:t>Related Services</w:t>
      </w:r>
    </w:p>
    <w:p w14:paraId="72D75428" w14:textId="77777777" w:rsidR="00B00DDB" w:rsidRPr="00814716" w:rsidRDefault="00B00DDB" w:rsidP="00B00DDB">
      <w:pPr>
        <w:widowControl/>
        <w:overflowPunct/>
        <w:adjustRightInd/>
        <w:rPr>
          <w:rFonts w:asciiTheme="minorHAnsi" w:hAnsiTheme="minorHAnsi" w:cstheme="minorHAnsi"/>
          <w:b/>
          <w:color w:val="000000" w:themeColor="text1"/>
          <w:sz w:val="22"/>
          <w:szCs w:val="22"/>
        </w:rPr>
      </w:pPr>
    </w:p>
    <w:p w14:paraId="49C4819C" w14:textId="77777777" w:rsidR="00B00DDB" w:rsidRPr="00814716" w:rsidRDefault="00B00DDB" w:rsidP="00B00DDB">
      <w:pPr>
        <w:jc w:val="both"/>
        <w:rPr>
          <w:rFonts w:asciiTheme="minorHAnsi" w:hAnsiTheme="minorHAnsi" w:cstheme="minorHAnsi"/>
          <w:color w:val="000000" w:themeColor="text1"/>
          <w:sz w:val="22"/>
          <w:szCs w:val="22"/>
        </w:rPr>
      </w:pPr>
    </w:p>
    <w:p w14:paraId="12AD19E9" w14:textId="77777777" w:rsidR="00B00DDB" w:rsidRPr="00814716" w:rsidRDefault="00B00DDB" w:rsidP="007C2303">
      <w:pPr>
        <w:jc w:val="both"/>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 xml:space="preserve">Further to the Schedule of Requirements in the preceding Table, Bidders are requested to take note of the following additional requirements, conditions, and related services pertaining to the </w:t>
      </w:r>
      <w:r w:rsidR="0005460A">
        <w:rPr>
          <w:rFonts w:asciiTheme="minorHAnsi" w:hAnsiTheme="minorHAnsi" w:cstheme="minorHAnsi"/>
          <w:color w:val="000000" w:themeColor="text1"/>
          <w:sz w:val="22"/>
          <w:szCs w:val="22"/>
        </w:rPr>
        <w:t>fulfillment of the requirements</w:t>
      </w:r>
      <w:r w:rsidRPr="00814716">
        <w:rPr>
          <w:rFonts w:asciiTheme="minorHAnsi" w:hAnsiTheme="minorHAnsi" w:cstheme="minorHAnsi"/>
          <w:color w:val="000000" w:themeColor="text1"/>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0"/>
        <w:gridCol w:w="1980"/>
        <w:gridCol w:w="4230"/>
      </w:tblGrid>
      <w:tr w:rsidR="00814716" w:rsidRPr="00814716" w14:paraId="542948A2" w14:textId="77777777" w:rsidTr="009B4734">
        <w:trPr>
          <w:cantSplit/>
          <w:trHeight w:val="240"/>
        </w:trPr>
        <w:tc>
          <w:tcPr>
            <w:tcW w:w="3150" w:type="dxa"/>
            <w:tcBorders>
              <w:top w:val="single" w:sz="4" w:space="0" w:color="auto"/>
            </w:tcBorders>
          </w:tcPr>
          <w:p w14:paraId="15C7CA20" w14:textId="77777777" w:rsidR="00B00DDB" w:rsidRPr="00814716" w:rsidRDefault="00B00DDB" w:rsidP="009B4734">
            <w:pPr>
              <w:rPr>
                <w:rFonts w:asciiTheme="minorHAnsi" w:hAnsiTheme="minorHAnsi" w:cstheme="minorHAnsi"/>
                <w:color w:val="000000" w:themeColor="text1"/>
                <w:sz w:val="22"/>
                <w:szCs w:val="22"/>
              </w:rPr>
            </w:pPr>
          </w:p>
          <w:p w14:paraId="2CA1F63B"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 xml:space="preserve">Delivery Term </w:t>
            </w:r>
          </w:p>
          <w:p w14:paraId="5C700FA5"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[INCOTERMS 20</w:t>
            </w:r>
            <w:r w:rsidR="00B37C2E">
              <w:rPr>
                <w:rFonts w:asciiTheme="minorHAnsi" w:hAnsiTheme="minorHAnsi" w:cstheme="minorHAnsi"/>
                <w:color w:val="000000" w:themeColor="text1"/>
                <w:sz w:val="22"/>
                <w:szCs w:val="22"/>
              </w:rPr>
              <w:t>21</w:t>
            </w:r>
            <w:r w:rsidRPr="00814716">
              <w:rPr>
                <w:rFonts w:asciiTheme="minorHAnsi" w:hAnsiTheme="minorHAnsi" w:cstheme="minorHAnsi"/>
                <w:color w:val="000000" w:themeColor="text1"/>
                <w:sz w:val="22"/>
                <w:szCs w:val="22"/>
              </w:rPr>
              <w:t xml:space="preserve">] </w:t>
            </w:r>
          </w:p>
          <w:p w14:paraId="52152174" w14:textId="77777777" w:rsidR="00B00DDB" w:rsidRPr="00814716" w:rsidRDefault="00B00DDB" w:rsidP="009B4734">
            <w:pPr>
              <w:rPr>
                <w:rFonts w:asciiTheme="minorHAnsi" w:hAnsiTheme="minorHAnsi" w:cstheme="minorHAnsi"/>
                <w:i/>
                <w:color w:val="000000" w:themeColor="text1"/>
                <w:sz w:val="22"/>
                <w:szCs w:val="22"/>
              </w:rPr>
            </w:pPr>
            <w:r w:rsidRPr="00814716">
              <w:rPr>
                <w:rFonts w:asciiTheme="minorHAnsi" w:hAnsiTheme="minorHAnsi" w:cstheme="minorHAnsi"/>
                <w:i/>
                <w:color w:val="000000" w:themeColor="text1"/>
                <w:sz w:val="22"/>
                <w:szCs w:val="22"/>
              </w:rPr>
              <w:t>(Pls. link this to price schedule)</w:t>
            </w:r>
          </w:p>
        </w:tc>
        <w:tc>
          <w:tcPr>
            <w:tcW w:w="6210" w:type="dxa"/>
            <w:gridSpan w:val="2"/>
            <w:tcBorders>
              <w:top w:val="single" w:sz="4" w:space="0" w:color="auto"/>
            </w:tcBorders>
          </w:tcPr>
          <w:p w14:paraId="0FB14A4B" w14:textId="77777777" w:rsidR="00B00DDB" w:rsidRPr="00814716" w:rsidRDefault="00217087" w:rsidP="00105991">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555512114"/>
              </w:sdtPr>
              <w:sdtEndPr/>
              <w:sdtContent>
                <w:r w:rsidR="00105991">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FCA</w:t>
            </w:r>
          </w:p>
          <w:p w14:paraId="1F7BC8FC" w14:textId="77777777" w:rsidR="00B00DDB" w:rsidRPr="00814716" w:rsidRDefault="00217087" w:rsidP="00105991">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596360444"/>
              </w:sdtPr>
              <w:sdtEndPr/>
              <w:sdtContent>
                <w:r w:rsidR="00105991">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CPT</w:t>
            </w:r>
          </w:p>
          <w:p w14:paraId="6ADA25B0" w14:textId="77777777" w:rsidR="00B00DDB" w:rsidRPr="00814716" w:rsidRDefault="00217087" w:rsidP="00105991">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881514613"/>
              </w:sdtPr>
              <w:sdtEndPr/>
              <w:sdtContent>
                <w:r w:rsidR="00105991">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 xml:space="preserve">CIP </w:t>
            </w:r>
          </w:p>
          <w:p w14:paraId="4DE4CF57" w14:textId="77777777" w:rsidR="00B00DDB" w:rsidRPr="00814716" w:rsidRDefault="00217087" w:rsidP="00105991">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8465146"/>
              </w:sdtPr>
              <w:sdtEndPr/>
              <w:sdtContent>
                <w:r w:rsidR="00AF32CE">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DAP</w:t>
            </w:r>
          </w:p>
          <w:p w14:paraId="5DF326ED" w14:textId="77777777" w:rsidR="00B00DDB" w:rsidRPr="00814716" w:rsidRDefault="00217087" w:rsidP="00105991">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209110171"/>
              </w:sdtPr>
              <w:sdtEndPr/>
              <w:sdtContent>
                <w:r w:rsidR="00105991">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 xml:space="preserve">Other  </w:t>
            </w:r>
            <w:sdt>
              <w:sdtPr>
                <w:rPr>
                  <w:rFonts w:asciiTheme="minorHAnsi" w:hAnsiTheme="minorHAnsi" w:cstheme="minorHAnsi"/>
                  <w:color w:val="000000" w:themeColor="text1"/>
                  <w:sz w:val="22"/>
                  <w:szCs w:val="22"/>
                </w:rPr>
                <w:id w:val="1054511831"/>
                <w:showingPlcHdr/>
                <w:text/>
              </w:sdtPr>
              <w:sdtEndPr/>
              <w:sdtContent>
                <w:r w:rsidR="00105991">
                  <w:rPr>
                    <w:rStyle w:val="PlaceholderText"/>
                    <w:i/>
                  </w:rPr>
                  <w:t>Click here to specify</w:t>
                </w:r>
              </w:sdtContent>
            </w:sdt>
          </w:p>
        </w:tc>
      </w:tr>
      <w:tr w:rsidR="00814716" w:rsidRPr="00814716" w14:paraId="0B4A94F3" w14:textId="77777777" w:rsidTr="009B4734">
        <w:trPr>
          <w:cantSplit/>
          <w:trHeight w:val="240"/>
        </w:trPr>
        <w:tc>
          <w:tcPr>
            <w:tcW w:w="3150" w:type="dxa"/>
          </w:tcPr>
          <w:p w14:paraId="4ED45654"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Exact Address of Delivery/Installation Location</w:t>
            </w:r>
          </w:p>
        </w:tc>
        <w:tc>
          <w:tcPr>
            <w:tcW w:w="6210" w:type="dxa"/>
            <w:gridSpan w:val="2"/>
          </w:tcPr>
          <w:p w14:paraId="4300A86F" w14:textId="6FF13CCE" w:rsidR="00B00DDB" w:rsidRPr="00814716" w:rsidRDefault="00AF32CE" w:rsidP="00A44D6C">
            <w:pPr>
              <w:rPr>
                <w:rFonts w:asciiTheme="minorHAnsi" w:hAnsiTheme="minorHAnsi" w:cstheme="minorHAnsi"/>
                <w:color w:val="000000" w:themeColor="text1"/>
                <w:sz w:val="22"/>
                <w:szCs w:val="22"/>
              </w:rPr>
            </w:pPr>
            <w:r>
              <w:rPr>
                <w:rFonts w:asciiTheme="minorHAnsi" w:hAnsiTheme="minorHAnsi" w:cstheme="minorHAnsi"/>
                <w:snapToGrid w:val="0"/>
              </w:rPr>
              <w:t>Goods to be delivered to the delivery point DAP at the named place:</w:t>
            </w:r>
            <w:r w:rsidR="00BD5EFF">
              <w:rPr>
                <w:rFonts w:asciiTheme="minorHAnsi" w:hAnsiTheme="minorHAnsi" w:cstheme="minorHAnsi"/>
                <w:snapToGrid w:val="0"/>
              </w:rPr>
              <w:t xml:space="preserve"> </w:t>
            </w:r>
            <w:r w:rsidR="007C2303">
              <w:rPr>
                <w:rFonts w:asciiTheme="minorHAnsi" w:hAnsiTheme="minorHAnsi" w:cstheme="minorHAnsi"/>
                <w:snapToGrid w:val="0"/>
              </w:rPr>
              <w:t xml:space="preserve">SEMA, </w:t>
            </w:r>
            <w:r w:rsidR="00666203">
              <w:rPr>
                <w:rFonts w:asciiTheme="minorHAnsi" w:hAnsiTheme="minorHAnsi" w:cstheme="minorHAnsi"/>
                <w:snapToGrid w:val="0"/>
              </w:rPr>
              <w:t>MOIS</w:t>
            </w:r>
            <w:r w:rsidR="006A06EF">
              <w:rPr>
                <w:rFonts w:asciiTheme="minorHAnsi" w:hAnsiTheme="minorHAnsi" w:cstheme="minorHAnsi"/>
                <w:snapToGrid w:val="0"/>
              </w:rPr>
              <w:t>, VS, Mogadishu, SOMALIA</w:t>
            </w:r>
          </w:p>
        </w:tc>
      </w:tr>
      <w:tr w:rsidR="00814716" w:rsidRPr="00814716" w14:paraId="2A538DA5" w14:textId="77777777" w:rsidTr="009B4734">
        <w:trPr>
          <w:cantSplit/>
        </w:trPr>
        <w:tc>
          <w:tcPr>
            <w:tcW w:w="3150" w:type="dxa"/>
            <w:vMerge w:val="restart"/>
          </w:tcPr>
          <w:p w14:paraId="4740F3F6" w14:textId="77777777" w:rsidR="00B00DDB" w:rsidRPr="00814716" w:rsidRDefault="00B00DDB" w:rsidP="009B4734">
            <w:pPr>
              <w:rPr>
                <w:rFonts w:asciiTheme="minorHAnsi" w:hAnsiTheme="minorHAnsi" w:cstheme="minorHAnsi"/>
                <w:noProof/>
                <w:color w:val="000000" w:themeColor="text1"/>
                <w:sz w:val="22"/>
                <w:szCs w:val="22"/>
              </w:rPr>
            </w:pPr>
            <w:r w:rsidRPr="00814716">
              <w:rPr>
                <w:rFonts w:asciiTheme="minorHAnsi" w:hAnsiTheme="minorHAnsi" w:cstheme="minorHAnsi"/>
                <w:color w:val="000000" w:themeColor="text1"/>
              </w:rPr>
              <w:br w:type="page"/>
            </w:r>
            <w:r w:rsidRPr="00814716">
              <w:rPr>
                <w:rFonts w:asciiTheme="minorHAnsi" w:hAnsiTheme="minorHAnsi" w:cstheme="minorHAnsi"/>
                <w:noProof/>
                <w:color w:val="000000" w:themeColor="text1"/>
                <w:sz w:val="22"/>
                <w:szCs w:val="22"/>
              </w:rPr>
              <w:t>Mode of Transport Preferred</w:t>
            </w:r>
          </w:p>
        </w:tc>
        <w:tc>
          <w:tcPr>
            <w:tcW w:w="1980" w:type="dxa"/>
          </w:tcPr>
          <w:p w14:paraId="21DBFB5C" w14:textId="77777777" w:rsidR="00B00DDB" w:rsidRPr="00814716" w:rsidRDefault="00217087" w:rsidP="009B4734">
            <w:pPr>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601642852"/>
              </w:sdtPr>
              <w:sdtEndPr/>
              <w:sdtContent>
                <w:r w:rsidR="00555507">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AIR</w:t>
            </w:r>
          </w:p>
        </w:tc>
        <w:tc>
          <w:tcPr>
            <w:tcW w:w="4230" w:type="dxa"/>
          </w:tcPr>
          <w:p w14:paraId="0F46CDD8" w14:textId="77777777" w:rsidR="00B00DDB" w:rsidRPr="00814716" w:rsidRDefault="00217087" w:rsidP="009B4734">
            <w:pPr>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012035950"/>
              </w:sdtPr>
              <w:sdtEndPr/>
              <w:sdtContent>
                <w:r w:rsidR="0005460A">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LAND</w:t>
            </w:r>
          </w:p>
        </w:tc>
      </w:tr>
      <w:tr w:rsidR="00814716" w:rsidRPr="00814716" w14:paraId="414E658D" w14:textId="77777777" w:rsidTr="009B4734">
        <w:trPr>
          <w:cantSplit/>
        </w:trPr>
        <w:tc>
          <w:tcPr>
            <w:tcW w:w="3150" w:type="dxa"/>
            <w:vMerge/>
          </w:tcPr>
          <w:p w14:paraId="626DB2EE" w14:textId="77777777" w:rsidR="00B00DDB" w:rsidRPr="00814716" w:rsidRDefault="00B00DDB" w:rsidP="009B4734">
            <w:pPr>
              <w:rPr>
                <w:rFonts w:asciiTheme="minorHAnsi" w:hAnsiTheme="minorHAnsi" w:cstheme="minorHAnsi"/>
                <w:color w:val="000000" w:themeColor="text1"/>
                <w:sz w:val="22"/>
                <w:szCs w:val="22"/>
              </w:rPr>
            </w:pPr>
          </w:p>
        </w:tc>
        <w:tc>
          <w:tcPr>
            <w:tcW w:w="1980" w:type="dxa"/>
          </w:tcPr>
          <w:p w14:paraId="257632F3" w14:textId="77777777" w:rsidR="00B00DDB" w:rsidRPr="00814716" w:rsidRDefault="00217087" w:rsidP="009B4734">
            <w:pPr>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30991616"/>
              </w:sdtPr>
              <w:sdtEndPr/>
              <w:sdtContent>
                <w:r w:rsidR="00555507">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SEA</w:t>
            </w:r>
          </w:p>
        </w:tc>
        <w:tc>
          <w:tcPr>
            <w:tcW w:w="4230" w:type="dxa"/>
          </w:tcPr>
          <w:p w14:paraId="428D49A0" w14:textId="77777777" w:rsidR="00B00DDB" w:rsidRPr="00814716" w:rsidRDefault="00217087" w:rsidP="009B4734">
            <w:pPr>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795019087"/>
              </w:sdtPr>
              <w:sdtEndPr/>
              <w:sdtContent>
                <w:r w:rsidR="00555507">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 xml:space="preserve">OTHER </w:t>
            </w:r>
            <w:r w:rsidR="00B00DDB" w:rsidRPr="00814716">
              <w:rPr>
                <w:rFonts w:asciiTheme="minorHAnsi" w:hAnsiTheme="minorHAnsi" w:cstheme="minorHAnsi"/>
                <w:i/>
                <w:color w:val="000000" w:themeColor="text1"/>
                <w:sz w:val="22"/>
                <w:szCs w:val="22"/>
              </w:rPr>
              <w:t>[pls. specify]</w:t>
            </w:r>
          </w:p>
        </w:tc>
      </w:tr>
      <w:tr w:rsidR="00814716" w:rsidRPr="00814716" w14:paraId="13068737" w14:textId="77777777" w:rsidTr="009B4734">
        <w:trPr>
          <w:cantSplit/>
          <w:trHeight w:val="240"/>
        </w:trPr>
        <w:tc>
          <w:tcPr>
            <w:tcW w:w="3150" w:type="dxa"/>
            <w:tcBorders>
              <w:top w:val="nil"/>
            </w:tcBorders>
          </w:tcPr>
          <w:p w14:paraId="779AB7AC" w14:textId="77777777" w:rsidR="00B00DDB" w:rsidRPr="00814716" w:rsidRDefault="00666203" w:rsidP="009B4734">
            <w:pPr>
              <w:spacing w:before="24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MOIS</w:t>
            </w:r>
            <w:r w:rsidR="00B00DDB" w:rsidRPr="00814716">
              <w:rPr>
                <w:rFonts w:asciiTheme="minorHAnsi" w:hAnsiTheme="minorHAnsi" w:cstheme="minorHAnsi"/>
                <w:color w:val="000000" w:themeColor="text1"/>
                <w:sz w:val="22"/>
                <w:szCs w:val="22"/>
              </w:rPr>
              <w:t xml:space="preserve"> Preferred Freight Forwarder, if any</w:t>
            </w:r>
            <w:r w:rsidR="00B00DDB" w:rsidRPr="00814716">
              <w:rPr>
                <w:rStyle w:val="FootnoteReference"/>
                <w:rFonts w:asciiTheme="minorHAnsi" w:hAnsiTheme="minorHAnsi" w:cstheme="minorHAnsi"/>
                <w:color w:val="000000" w:themeColor="text1"/>
                <w:sz w:val="22"/>
                <w:szCs w:val="22"/>
              </w:rPr>
              <w:footnoteReference w:id="4"/>
            </w:r>
          </w:p>
        </w:tc>
        <w:tc>
          <w:tcPr>
            <w:tcW w:w="6210" w:type="dxa"/>
            <w:gridSpan w:val="2"/>
          </w:tcPr>
          <w:p w14:paraId="05853F71" w14:textId="77777777" w:rsidR="00B00DDB" w:rsidRDefault="00B00DDB" w:rsidP="00105991">
            <w:pPr>
              <w:rPr>
                <w:rFonts w:asciiTheme="minorHAnsi" w:hAnsiTheme="minorHAnsi" w:cstheme="minorHAnsi"/>
                <w:color w:val="000000" w:themeColor="text1"/>
                <w:sz w:val="22"/>
                <w:szCs w:val="22"/>
              </w:rPr>
            </w:pPr>
          </w:p>
          <w:sdt>
            <w:sdtPr>
              <w:rPr>
                <w:rFonts w:asciiTheme="minorHAnsi" w:hAnsiTheme="minorHAnsi" w:cstheme="minorHAnsi"/>
                <w:color w:val="000000" w:themeColor="text1"/>
                <w:sz w:val="22"/>
                <w:szCs w:val="22"/>
                <w:vertAlign w:val="superscript"/>
              </w:rPr>
              <w:id w:val="-272784170"/>
              <w:text w:multiLine="1"/>
            </w:sdtPr>
            <w:sdtEndPr/>
            <w:sdtContent>
              <w:p w14:paraId="63DF9290" w14:textId="33746E9F" w:rsidR="00105991" w:rsidRPr="00814716" w:rsidRDefault="00A571C9" w:rsidP="00555507">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sdtContent>
          </w:sdt>
        </w:tc>
      </w:tr>
      <w:tr w:rsidR="00814716" w:rsidRPr="00814716" w14:paraId="00EF3117" w14:textId="77777777" w:rsidTr="009B4734">
        <w:trPr>
          <w:cantSplit/>
          <w:trHeight w:val="240"/>
        </w:trPr>
        <w:tc>
          <w:tcPr>
            <w:tcW w:w="3150" w:type="dxa"/>
          </w:tcPr>
          <w:p w14:paraId="7C7E07D8" w14:textId="77777777" w:rsidR="00B00DDB" w:rsidRPr="00814716" w:rsidRDefault="00B00DDB" w:rsidP="009B4734">
            <w:pPr>
              <w:rPr>
                <w:rFonts w:asciiTheme="minorHAnsi" w:hAnsiTheme="minorHAnsi" w:cstheme="minorHAnsi"/>
                <w:color w:val="000000" w:themeColor="text1"/>
                <w:sz w:val="22"/>
                <w:szCs w:val="22"/>
              </w:rPr>
            </w:pPr>
          </w:p>
          <w:p w14:paraId="09FFD286"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 xml:space="preserve">Distribution of shipping documents </w:t>
            </w:r>
            <w:r w:rsidRPr="00814716">
              <w:rPr>
                <w:rFonts w:asciiTheme="minorHAnsi" w:hAnsiTheme="minorHAnsi" w:cstheme="minorHAnsi"/>
                <w:i/>
                <w:color w:val="000000" w:themeColor="text1"/>
                <w:sz w:val="22"/>
                <w:szCs w:val="22"/>
              </w:rPr>
              <w:t>(if using freight forwarder)</w:t>
            </w:r>
          </w:p>
        </w:tc>
        <w:tc>
          <w:tcPr>
            <w:tcW w:w="6210" w:type="dxa"/>
            <w:gridSpan w:val="2"/>
          </w:tcPr>
          <w:p w14:paraId="363C0545" w14:textId="77777777" w:rsidR="00105991" w:rsidRDefault="00105991" w:rsidP="009B4734">
            <w:pPr>
              <w:rPr>
                <w:rFonts w:asciiTheme="minorHAnsi" w:hAnsiTheme="minorHAnsi" w:cstheme="minorHAnsi"/>
                <w:i/>
                <w:color w:val="000000" w:themeColor="text1"/>
                <w:sz w:val="22"/>
                <w:szCs w:val="22"/>
              </w:rPr>
            </w:pPr>
          </w:p>
          <w:sdt>
            <w:sdtPr>
              <w:rPr>
                <w:rFonts w:asciiTheme="minorHAnsi" w:hAnsiTheme="minorHAnsi" w:cstheme="minorHAnsi"/>
                <w:color w:val="000000" w:themeColor="text1"/>
                <w:sz w:val="22"/>
                <w:szCs w:val="22"/>
              </w:rPr>
              <w:id w:val="1541006452"/>
              <w:text w:multiLine="1"/>
            </w:sdtPr>
            <w:sdtEndPr/>
            <w:sdtContent>
              <w:p w14:paraId="37A2F073" w14:textId="77777777" w:rsidR="00105991" w:rsidRPr="00105991" w:rsidRDefault="007721A6" w:rsidP="007721A6">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sdtContent>
          </w:sdt>
        </w:tc>
      </w:tr>
      <w:tr w:rsidR="00814716" w:rsidRPr="00814716" w14:paraId="0AC93BBF" w14:textId="77777777" w:rsidTr="009B4734">
        <w:trPr>
          <w:cantSplit/>
          <w:trHeight w:val="240"/>
        </w:trPr>
        <w:tc>
          <w:tcPr>
            <w:tcW w:w="3150" w:type="dxa"/>
          </w:tcPr>
          <w:p w14:paraId="733AF381"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Delivery Date</w:t>
            </w:r>
          </w:p>
        </w:tc>
        <w:tc>
          <w:tcPr>
            <w:tcW w:w="6210" w:type="dxa"/>
            <w:gridSpan w:val="2"/>
          </w:tcPr>
          <w:sdt>
            <w:sdtPr>
              <w:rPr>
                <w:rFonts w:asciiTheme="minorHAnsi" w:hAnsiTheme="minorHAnsi" w:cstheme="minorHAnsi"/>
                <w:bCs/>
                <w:sz w:val="22"/>
                <w:szCs w:val="22"/>
                <w:lang w:val="en-GB"/>
              </w:rPr>
              <w:id w:val="-70430753"/>
              <w:text/>
            </w:sdtPr>
            <w:sdtEndPr/>
            <w:sdtContent>
              <w:p w14:paraId="379C85E4" w14:textId="77777777" w:rsidR="00105991" w:rsidRPr="00814716" w:rsidRDefault="00613CE4" w:rsidP="009B4734">
                <w:pPr>
                  <w:rPr>
                    <w:rFonts w:asciiTheme="minorHAnsi" w:hAnsiTheme="minorHAnsi" w:cstheme="minorHAnsi"/>
                    <w:color w:val="000000" w:themeColor="text1"/>
                    <w:sz w:val="22"/>
                    <w:szCs w:val="22"/>
                  </w:rPr>
                </w:pPr>
                <w:r w:rsidRPr="00613CE4">
                  <w:rPr>
                    <w:rFonts w:asciiTheme="minorHAnsi" w:hAnsiTheme="minorHAnsi" w:cstheme="minorHAnsi"/>
                    <w:bCs/>
                    <w:sz w:val="22"/>
                    <w:szCs w:val="22"/>
                    <w:lang w:val="en-GB"/>
                  </w:rPr>
                  <w:t xml:space="preserve">MUST be delivered to the </w:t>
                </w:r>
                <w:r w:rsidR="00666203">
                  <w:rPr>
                    <w:rFonts w:asciiTheme="minorHAnsi" w:hAnsiTheme="minorHAnsi" w:cstheme="minorHAnsi"/>
                    <w:bCs/>
                    <w:sz w:val="22"/>
                    <w:szCs w:val="22"/>
                    <w:lang w:val="en-GB"/>
                  </w:rPr>
                  <w:t>MOIS</w:t>
                </w:r>
                <w:r w:rsidR="006A06EF">
                  <w:rPr>
                    <w:rFonts w:asciiTheme="minorHAnsi" w:hAnsiTheme="minorHAnsi" w:cstheme="minorHAnsi"/>
                    <w:bCs/>
                    <w:sz w:val="22"/>
                    <w:szCs w:val="22"/>
                    <w:lang w:val="en-GB"/>
                  </w:rPr>
                  <w:t>, VS, Mogadishu</w:t>
                </w:r>
              </w:p>
            </w:sdtContent>
          </w:sdt>
        </w:tc>
      </w:tr>
      <w:tr w:rsidR="00814716" w:rsidRPr="00814716" w14:paraId="7FAD6AAF" w14:textId="77777777" w:rsidTr="009B4734">
        <w:tc>
          <w:tcPr>
            <w:tcW w:w="3150" w:type="dxa"/>
          </w:tcPr>
          <w:p w14:paraId="6505BF8A"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Customs, if needed, clearing shall be done by:</w:t>
            </w:r>
          </w:p>
        </w:tc>
        <w:tc>
          <w:tcPr>
            <w:tcW w:w="6210" w:type="dxa"/>
            <w:gridSpan w:val="2"/>
          </w:tcPr>
          <w:p w14:paraId="2891F0F8" w14:textId="77777777" w:rsidR="00B00DDB" w:rsidRPr="00814716" w:rsidRDefault="00217087" w:rsidP="00105991">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192377078"/>
              </w:sdtPr>
              <w:sdtEndPr/>
              <w:sdtContent>
                <w:r w:rsidR="00CB3A79">
                  <w:rPr>
                    <w:rFonts w:ascii="MS Gothic" w:eastAsia="MS Gothic" w:hAnsi="MS Gothic" w:cstheme="minorHAnsi" w:hint="eastAsia"/>
                    <w:color w:val="000000" w:themeColor="text1"/>
                    <w:sz w:val="22"/>
                    <w:szCs w:val="22"/>
                  </w:rPr>
                  <w:t>☐</w:t>
                </w:r>
              </w:sdtContent>
            </w:sdt>
            <w:r w:rsidR="00666203">
              <w:rPr>
                <w:rFonts w:asciiTheme="minorHAnsi" w:hAnsiTheme="minorHAnsi" w:cstheme="minorHAnsi"/>
                <w:color w:val="000000" w:themeColor="text1"/>
                <w:sz w:val="22"/>
                <w:szCs w:val="22"/>
              </w:rPr>
              <w:t>MOIS</w:t>
            </w:r>
          </w:p>
          <w:p w14:paraId="01D619C9" w14:textId="77777777" w:rsidR="00B00DDB" w:rsidRPr="00814716" w:rsidRDefault="00217087" w:rsidP="00105991">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374584066"/>
              </w:sdtPr>
              <w:sdtEndPr/>
              <w:sdtContent>
                <w:r w:rsidR="00CB3A79">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Supplier</w:t>
            </w:r>
          </w:p>
          <w:p w14:paraId="0DA7F6A2" w14:textId="77777777" w:rsidR="00B00DDB" w:rsidRPr="00814716" w:rsidRDefault="00217087" w:rsidP="00105991">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245579494"/>
              </w:sdtPr>
              <w:sdtEndPr/>
              <w:sdtContent>
                <w:r w:rsidR="00105991">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Freight Forwarder</w:t>
            </w:r>
          </w:p>
        </w:tc>
      </w:tr>
      <w:tr w:rsidR="00814716" w:rsidRPr="00814716" w14:paraId="654D1317" w14:textId="77777777" w:rsidTr="009B4734">
        <w:tc>
          <w:tcPr>
            <w:tcW w:w="3150" w:type="dxa"/>
          </w:tcPr>
          <w:p w14:paraId="3AE2B782" w14:textId="77777777" w:rsidR="00B00DDB" w:rsidRPr="00814716" w:rsidRDefault="00B00DDB" w:rsidP="009B4734">
            <w:pPr>
              <w:rPr>
                <w:rFonts w:asciiTheme="minorHAnsi" w:hAnsiTheme="minorHAnsi" w:cstheme="minorHAnsi"/>
                <w:color w:val="000000" w:themeColor="text1"/>
                <w:sz w:val="22"/>
                <w:szCs w:val="22"/>
              </w:rPr>
            </w:pPr>
            <w:proofErr w:type="spellStart"/>
            <w:r w:rsidRPr="00814716">
              <w:rPr>
                <w:rFonts w:asciiTheme="minorHAnsi" w:hAnsiTheme="minorHAnsi" w:cstheme="minorHAnsi"/>
                <w:color w:val="000000" w:themeColor="text1"/>
                <w:sz w:val="22"/>
                <w:szCs w:val="22"/>
              </w:rPr>
              <w:t>Ex factory</w:t>
            </w:r>
            <w:proofErr w:type="spellEnd"/>
            <w:r w:rsidRPr="00814716">
              <w:rPr>
                <w:rFonts w:asciiTheme="minorHAnsi" w:hAnsiTheme="minorHAnsi" w:cstheme="minorHAnsi"/>
                <w:color w:val="000000" w:themeColor="text1"/>
                <w:sz w:val="22"/>
                <w:szCs w:val="22"/>
              </w:rPr>
              <w:t xml:space="preserve"> / Pre-shipment inspection</w:t>
            </w:r>
          </w:p>
        </w:tc>
        <w:sdt>
          <w:sdtPr>
            <w:rPr>
              <w:rFonts w:asciiTheme="minorHAnsi" w:hAnsiTheme="minorHAnsi" w:cstheme="minorHAnsi"/>
              <w:color w:val="000000" w:themeColor="text1"/>
              <w:sz w:val="22"/>
              <w:szCs w:val="22"/>
            </w:rPr>
            <w:id w:val="834276550"/>
            <w:text/>
          </w:sdtPr>
          <w:sdtEndPr/>
          <w:sdtContent>
            <w:tc>
              <w:tcPr>
                <w:tcW w:w="6210" w:type="dxa"/>
                <w:gridSpan w:val="2"/>
              </w:tcPr>
              <w:p w14:paraId="26A6BA7D" w14:textId="77777777" w:rsidR="00B00DDB" w:rsidRPr="00814716" w:rsidRDefault="00B05259" w:rsidP="00B05259">
                <w:pPr>
                  <w:widowControl/>
                  <w:overflowPunct/>
                  <w:adjustRightInd/>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sdtContent>
        </w:sdt>
      </w:tr>
      <w:tr w:rsidR="00814716" w:rsidRPr="00814716" w14:paraId="79E8B94E" w14:textId="77777777" w:rsidTr="009B4734">
        <w:tc>
          <w:tcPr>
            <w:tcW w:w="3150" w:type="dxa"/>
          </w:tcPr>
          <w:p w14:paraId="58E256B6"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Inspection upon delivery</w:t>
            </w:r>
          </w:p>
        </w:tc>
        <w:sdt>
          <w:sdtPr>
            <w:rPr>
              <w:rFonts w:asciiTheme="minorHAnsi" w:hAnsiTheme="minorHAnsi" w:cstheme="minorHAnsi"/>
              <w:color w:val="000000" w:themeColor="text1"/>
              <w:sz w:val="22"/>
              <w:szCs w:val="22"/>
            </w:rPr>
            <w:id w:val="-908540017"/>
            <w:text w:multiLine="1"/>
          </w:sdtPr>
          <w:sdtEndPr/>
          <w:sdtContent>
            <w:tc>
              <w:tcPr>
                <w:tcW w:w="6210" w:type="dxa"/>
                <w:gridSpan w:val="2"/>
              </w:tcPr>
              <w:p w14:paraId="7E255988" w14:textId="77777777" w:rsidR="00B00DDB" w:rsidRPr="00814716" w:rsidRDefault="00D00384" w:rsidP="00D00384">
                <w:pPr>
                  <w:widowControl/>
                  <w:overflowPunct/>
                  <w:adjustRightInd/>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Would be performed by </w:t>
                </w:r>
                <w:r w:rsidR="00666203">
                  <w:rPr>
                    <w:rFonts w:asciiTheme="minorHAnsi" w:hAnsiTheme="minorHAnsi" w:cstheme="minorHAnsi"/>
                    <w:color w:val="000000" w:themeColor="text1"/>
                    <w:sz w:val="22"/>
                    <w:szCs w:val="22"/>
                  </w:rPr>
                  <w:t>MOIS</w:t>
                </w:r>
                <w:r>
                  <w:rPr>
                    <w:rFonts w:asciiTheme="minorHAnsi" w:hAnsiTheme="minorHAnsi" w:cstheme="minorHAnsi"/>
                    <w:color w:val="000000" w:themeColor="text1"/>
                    <w:sz w:val="22"/>
                    <w:szCs w:val="22"/>
                  </w:rPr>
                  <w:t xml:space="preserve"> assigned inspection team.</w:t>
                </w:r>
              </w:p>
            </w:tc>
          </w:sdtContent>
        </w:sdt>
      </w:tr>
      <w:tr w:rsidR="00814716" w:rsidRPr="00814716" w14:paraId="3DFB3DC9" w14:textId="77777777" w:rsidTr="009B4734">
        <w:tc>
          <w:tcPr>
            <w:tcW w:w="3150" w:type="dxa"/>
          </w:tcPr>
          <w:p w14:paraId="7019CBC3"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Installation Requirements</w:t>
            </w:r>
          </w:p>
        </w:tc>
        <w:sdt>
          <w:sdtPr>
            <w:rPr>
              <w:rFonts w:asciiTheme="minorHAnsi" w:hAnsiTheme="minorHAnsi" w:cstheme="minorHAnsi"/>
              <w:color w:val="000000" w:themeColor="text1"/>
              <w:sz w:val="22"/>
              <w:szCs w:val="22"/>
            </w:rPr>
            <w:id w:val="-2040660052"/>
            <w:text w:multiLine="1"/>
          </w:sdtPr>
          <w:sdtEndPr/>
          <w:sdtContent>
            <w:tc>
              <w:tcPr>
                <w:tcW w:w="6210" w:type="dxa"/>
                <w:gridSpan w:val="2"/>
              </w:tcPr>
              <w:p w14:paraId="28AADD5F" w14:textId="77777777" w:rsidR="00B00DDB" w:rsidRPr="00814716" w:rsidRDefault="00CB3A79" w:rsidP="0049740C">
                <w:pPr>
                  <w:widowControl/>
                  <w:overflowPunct/>
                  <w:adjustRightInd/>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This should be responsibility of the Supplier </w:t>
                </w:r>
              </w:p>
            </w:tc>
          </w:sdtContent>
        </w:sdt>
      </w:tr>
      <w:tr w:rsidR="00814716" w:rsidRPr="00814716" w14:paraId="78360D84" w14:textId="77777777" w:rsidTr="009B4734">
        <w:tc>
          <w:tcPr>
            <w:tcW w:w="3150" w:type="dxa"/>
          </w:tcPr>
          <w:p w14:paraId="6A7E0B4E"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 xml:space="preserve">Testing Requirements </w:t>
            </w:r>
          </w:p>
        </w:tc>
        <w:sdt>
          <w:sdtPr>
            <w:rPr>
              <w:rFonts w:asciiTheme="minorHAnsi" w:hAnsiTheme="minorHAnsi" w:cstheme="minorHAnsi"/>
              <w:color w:val="000000" w:themeColor="text1"/>
              <w:sz w:val="22"/>
              <w:szCs w:val="22"/>
            </w:rPr>
            <w:id w:val="-1486237555"/>
            <w:text w:multiLine="1"/>
          </w:sdtPr>
          <w:sdtEndPr/>
          <w:sdtContent>
            <w:tc>
              <w:tcPr>
                <w:tcW w:w="6210" w:type="dxa"/>
                <w:gridSpan w:val="2"/>
              </w:tcPr>
              <w:p w14:paraId="00848D86" w14:textId="77777777" w:rsidR="00B00DDB" w:rsidRPr="00814716" w:rsidRDefault="00CA7AD8" w:rsidP="00CA7AD8">
                <w:pPr>
                  <w:widowControl/>
                  <w:overflowPunct/>
                  <w:adjustRightInd/>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sdtContent>
        </w:sdt>
      </w:tr>
      <w:tr w:rsidR="00814716" w:rsidRPr="00814716" w14:paraId="5607BECB" w14:textId="77777777" w:rsidTr="009B4734">
        <w:tc>
          <w:tcPr>
            <w:tcW w:w="3150" w:type="dxa"/>
          </w:tcPr>
          <w:p w14:paraId="4CB177DD"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Scope of Training on Operation and Maintenance</w:t>
            </w:r>
          </w:p>
        </w:tc>
        <w:sdt>
          <w:sdtPr>
            <w:rPr>
              <w:rFonts w:asciiTheme="minorHAnsi" w:hAnsiTheme="minorHAnsi" w:cstheme="minorHAnsi"/>
              <w:color w:val="000000" w:themeColor="text1"/>
              <w:sz w:val="22"/>
              <w:szCs w:val="22"/>
            </w:rPr>
            <w:id w:val="-766391754"/>
            <w:text w:multiLine="1"/>
          </w:sdtPr>
          <w:sdtEndPr/>
          <w:sdtContent>
            <w:tc>
              <w:tcPr>
                <w:tcW w:w="6210" w:type="dxa"/>
                <w:gridSpan w:val="2"/>
              </w:tcPr>
              <w:p w14:paraId="4F5048DA" w14:textId="77777777" w:rsidR="00B00DDB" w:rsidRPr="00814716" w:rsidRDefault="00DA5429" w:rsidP="00DA5429">
                <w:pPr>
                  <w:widowControl/>
                  <w:overflowPunct/>
                  <w:adjustRightInd/>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sdtContent>
        </w:sdt>
      </w:tr>
      <w:tr w:rsidR="00814716" w:rsidRPr="00814716" w14:paraId="1B93E4D6" w14:textId="77777777" w:rsidTr="009B4734">
        <w:tc>
          <w:tcPr>
            <w:tcW w:w="3150" w:type="dxa"/>
          </w:tcPr>
          <w:p w14:paraId="022F454C"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Commissioning</w:t>
            </w:r>
          </w:p>
        </w:tc>
        <w:sdt>
          <w:sdtPr>
            <w:rPr>
              <w:rFonts w:asciiTheme="minorHAnsi" w:hAnsiTheme="minorHAnsi" w:cstheme="minorHAnsi"/>
              <w:color w:val="000000" w:themeColor="text1"/>
              <w:sz w:val="22"/>
              <w:szCs w:val="22"/>
            </w:rPr>
            <w:id w:val="591130419"/>
            <w:text w:multiLine="1"/>
          </w:sdtPr>
          <w:sdtEndPr/>
          <w:sdtContent>
            <w:tc>
              <w:tcPr>
                <w:tcW w:w="6210" w:type="dxa"/>
                <w:gridSpan w:val="2"/>
              </w:tcPr>
              <w:p w14:paraId="6A821606" w14:textId="77777777" w:rsidR="00B00DDB" w:rsidRPr="00814716" w:rsidRDefault="00F86991" w:rsidP="00F86991">
                <w:pPr>
                  <w:widowControl/>
                  <w:overflowPunct/>
                  <w:adjustRightInd/>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sdtContent>
        </w:sdt>
      </w:tr>
      <w:tr w:rsidR="00814716" w:rsidRPr="00814716" w14:paraId="117E1F2B" w14:textId="77777777" w:rsidTr="009B4734">
        <w:tc>
          <w:tcPr>
            <w:tcW w:w="3150" w:type="dxa"/>
          </w:tcPr>
          <w:p w14:paraId="13BEAB81"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Technical Support Requirements</w:t>
            </w:r>
          </w:p>
        </w:tc>
        <w:sdt>
          <w:sdtPr>
            <w:rPr>
              <w:rFonts w:asciiTheme="minorHAnsi" w:hAnsiTheme="minorHAnsi" w:cstheme="minorHAnsi"/>
              <w:color w:val="000000" w:themeColor="text1"/>
              <w:sz w:val="22"/>
              <w:szCs w:val="22"/>
            </w:rPr>
            <w:id w:val="401957178"/>
            <w:text w:multiLine="1"/>
          </w:sdtPr>
          <w:sdtEndPr/>
          <w:sdtContent>
            <w:tc>
              <w:tcPr>
                <w:tcW w:w="6210" w:type="dxa"/>
                <w:gridSpan w:val="2"/>
              </w:tcPr>
              <w:p w14:paraId="14C62B77" w14:textId="77777777" w:rsidR="00B00DDB" w:rsidRPr="00814716" w:rsidRDefault="00C70904" w:rsidP="00C70904">
                <w:pPr>
                  <w:widowControl/>
                  <w:overflowPunct/>
                  <w:adjustRightInd/>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sdtContent>
        </w:sdt>
      </w:tr>
      <w:tr w:rsidR="00814716" w:rsidRPr="00814716" w14:paraId="68CBD84F" w14:textId="77777777" w:rsidTr="009B4734">
        <w:tc>
          <w:tcPr>
            <w:tcW w:w="3150" w:type="dxa"/>
          </w:tcPr>
          <w:p w14:paraId="2E7E6B2C" w14:textId="77777777" w:rsidR="00B00DDB" w:rsidRPr="00814716" w:rsidRDefault="00B00DDB" w:rsidP="009B4734">
            <w:pPr>
              <w:jc w:val="center"/>
              <w:rPr>
                <w:rFonts w:asciiTheme="minorHAnsi" w:hAnsiTheme="minorHAnsi" w:cstheme="minorHAnsi"/>
                <w:color w:val="000000" w:themeColor="text1"/>
                <w:sz w:val="22"/>
                <w:szCs w:val="22"/>
              </w:rPr>
            </w:pPr>
          </w:p>
          <w:p w14:paraId="42E23374" w14:textId="77777777" w:rsidR="00B00DDB" w:rsidRPr="00814716" w:rsidRDefault="00B00DDB" w:rsidP="00CB3A79">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 xml:space="preserve">Payment Terms </w:t>
            </w:r>
          </w:p>
        </w:tc>
        <w:tc>
          <w:tcPr>
            <w:tcW w:w="6210" w:type="dxa"/>
            <w:gridSpan w:val="2"/>
          </w:tcPr>
          <w:p w14:paraId="7ADCB304" w14:textId="77777777" w:rsidR="00B00DDB" w:rsidRPr="00814716" w:rsidRDefault="00217087" w:rsidP="00A512EC">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641888768"/>
              </w:sdtPr>
              <w:sdtEndPr/>
              <w:sdtContent>
                <w:r w:rsidR="00327AE2">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 xml:space="preserve">100% within 30 days upon </w:t>
            </w:r>
            <w:r w:rsidR="00666203">
              <w:rPr>
                <w:rFonts w:asciiTheme="minorHAnsi" w:hAnsiTheme="minorHAnsi" w:cstheme="minorHAnsi"/>
                <w:color w:val="000000" w:themeColor="text1"/>
                <w:sz w:val="22"/>
                <w:szCs w:val="22"/>
              </w:rPr>
              <w:t>MOIS</w:t>
            </w:r>
            <w:r w:rsidR="00B00DDB" w:rsidRPr="00814716">
              <w:rPr>
                <w:rFonts w:asciiTheme="minorHAnsi" w:hAnsiTheme="minorHAnsi" w:cstheme="minorHAnsi"/>
                <w:color w:val="000000" w:themeColor="text1"/>
                <w:sz w:val="22"/>
                <w:szCs w:val="22"/>
              </w:rPr>
              <w:t>’s acceptance of the goods delivered as specified and receipt of invoice</w:t>
            </w:r>
          </w:p>
          <w:p w14:paraId="7FCCA466" w14:textId="77777777" w:rsidR="00B00DDB" w:rsidRPr="00814716" w:rsidRDefault="00B00DDB" w:rsidP="00A512EC">
            <w:pPr>
              <w:widowControl/>
              <w:overflowPunct/>
              <w:adjustRightInd/>
              <w:rPr>
                <w:rFonts w:asciiTheme="minorHAnsi" w:hAnsiTheme="minorHAnsi" w:cstheme="minorHAnsi"/>
                <w:color w:val="000000" w:themeColor="text1"/>
                <w:sz w:val="22"/>
                <w:szCs w:val="22"/>
              </w:rPr>
            </w:pPr>
          </w:p>
        </w:tc>
      </w:tr>
      <w:tr w:rsidR="00814716" w:rsidRPr="00814716" w14:paraId="23D7FC7B" w14:textId="77777777" w:rsidTr="009B4734">
        <w:trPr>
          <w:cantSplit/>
          <w:trHeight w:val="460"/>
        </w:trPr>
        <w:tc>
          <w:tcPr>
            <w:tcW w:w="3150" w:type="dxa"/>
            <w:tcBorders>
              <w:bottom w:val="single" w:sz="4" w:space="0" w:color="auto"/>
            </w:tcBorders>
          </w:tcPr>
          <w:p w14:paraId="6F364742"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lastRenderedPageBreak/>
              <w:t>After-sale services required</w:t>
            </w:r>
          </w:p>
        </w:tc>
        <w:tc>
          <w:tcPr>
            <w:tcW w:w="6210" w:type="dxa"/>
            <w:gridSpan w:val="2"/>
            <w:tcBorders>
              <w:bottom w:val="single" w:sz="4" w:space="0" w:color="auto"/>
            </w:tcBorders>
          </w:tcPr>
          <w:p w14:paraId="105892C9" w14:textId="77777777" w:rsidR="00B00DDB" w:rsidRPr="00814716" w:rsidRDefault="00217087" w:rsidP="00A512EC">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506483831"/>
              </w:sdtPr>
              <w:sdtEndPr/>
              <w:sdtContent>
                <w:r w:rsidR="00CB3A79">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 xml:space="preserve">Warranty on Parts and Labor for minimum period of </w:t>
            </w:r>
            <w:sdt>
              <w:sdtPr>
                <w:rPr>
                  <w:rFonts w:asciiTheme="minorHAnsi" w:hAnsiTheme="minorHAnsi" w:cstheme="minorHAnsi"/>
                  <w:color w:val="000000" w:themeColor="text1"/>
                  <w:sz w:val="22"/>
                  <w:szCs w:val="22"/>
                </w:rPr>
                <w:id w:val="397784856"/>
                <w:text/>
              </w:sdtPr>
              <w:sdtEndPr/>
              <w:sdtContent>
                <w:r w:rsidR="00CB3A79">
                  <w:rPr>
                    <w:rFonts w:asciiTheme="minorHAnsi" w:hAnsiTheme="minorHAnsi" w:cstheme="minorHAnsi"/>
                    <w:color w:val="000000" w:themeColor="text1"/>
                    <w:sz w:val="22"/>
                    <w:szCs w:val="22"/>
                  </w:rPr>
                  <w:t xml:space="preserve">One Year </w:t>
                </w:r>
              </w:sdtContent>
            </w:sdt>
          </w:p>
          <w:p w14:paraId="3103DA66" w14:textId="77777777" w:rsidR="00B00DDB" w:rsidRPr="00814716" w:rsidRDefault="00217087" w:rsidP="00A512EC">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41819942"/>
              </w:sdtPr>
              <w:sdtEndPr/>
              <w:sdtContent>
                <w:r w:rsidR="00CB3A79">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 xml:space="preserve">Technical Support </w:t>
            </w:r>
          </w:p>
          <w:p w14:paraId="7BDE496D" w14:textId="77777777" w:rsidR="00B00DDB" w:rsidRPr="00814716" w:rsidRDefault="00217087" w:rsidP="00A512EC">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872575387"/>
              </w:sdtPr>
              <w:sdtEndPr/>
              <w:sdtContent>
                <w:r w:rsidR="00CB3A79">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Provision of Service Unit when pulled out for maintenance/ repair</w:t>
            </w:r>
          </w:p>
          <w:p w14:paraId="19B3DAA7" w14:textId="77777777" w:rsidR="00B00DDB" w:rsidRPr="00814716" w:rsidRDefault="00217087" w:rsidP="00A512EC">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199359000"/>
              </w:sdtPr>
              <w:sdtEndPr/>
              <w:sdtContent>
                <w:r w:rsidR="00A512EC">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 xml:space="preserve">Others </w:t>
            </w:r>
            <w:sdt>
              <w:sdtPr>
                <w:rPr>
                  <w:rFonts w:asciiTheme="minorHAnsi" w:hAnsiTheme="minorHAnsi" w:cstheme="minorHAnsi"/>
                  <w:color w:val="000000" w:themeColor="text1"/>
                  <w:sz w:val="22"/>
                  <w:szCs w:val="22"/>
                </w:rPr>
                <w:id w:val="165131709"/>
                <w:showingPlcHdr/>
                <w:text/>
              </w:sdtPr>
              <w:sdtEndPr/>
              <w:sdtContent>
                <w:r w:rsidR="00A512EC" w:rsidRPr="00814716">
                  <w:rPr>
                    <w:rFonts w:asciiTheme="minorHAnsi" w:hAnsiTheme="minorHAnsi" w:cstheme="minorHAnsi"/>
                    <w:i/>
                    <w:color w:val="000000" w:themeColor="text1"/>
                    <w:sz w:val="22"/>
                    <w:szCs w:val="22"/>
                  </w:rPr>
                  <w:t>[pls. specify]</w:t>
                </w:r>
              </w:sdtContent>
            </w:sdt>
          </w:p>
        </w:tc>
      </w:tr>
      <w:tr w:rsidR="00814716" w:rsidRPr="00814716" w14:paraId="77B66258" w14:textId="77777777" w:rsidTr="009B4734">
        <w:tc>
          <w:tcPr>
            <w:tcW w:w="3150" w:type="dxa"/>
          </w:tcPr>
          <w:p w14:paraId="2FFDBCEC" w14:textId="77777777" w:rsidR="00B00DDB" w:rsidRPr="00814716" w:rsidRDefault="00B00DDB" w:rsidP="009B4734">
            <w:pPr>
              <w:rPr>
                <w:rFonts w:asciiTheme="minorHAnsi" w:hAnsiTheme="minorHAnsi" w:cstheme="minorHAnsi"/>
                <w:color w:val="000000" w:themeColor="text1"/>
                <w:sz w:val="22"/>
                <w:szCs w:val="22"/>
              </w:rPr>
            </w:pPr>
            <w:r w:rsidRPr="00814716">
              <w:rPr>
                <w:rFonts w:asciiTheme="minorHAnsi" w:hAnsiTheme="minorHAnsi" w:cstheme="minorHAnsi"/>
                <w:color w:val="000000" w:themeColor="text1"/>
                <w:sz w:val="22"/>
                <w:szCs w:val="22"/>
              </w:rPr>
              <w:t xml:space="preserve">All documentations, including catalogs, instructions and operating manuals, shall be in this language </w:t>
            </w:r>
          </w:p>
        </w:tc>
        <w:tc>
          <w:tcPr>
            <w:tcW w:w="6210" w:type="dxa"/>
            <w:gridSpan w:val="2"/>
          </w:tcPr>
          <w:p w14:paraId="34457317" w14:textId="77777777" w:rsidR="00B00DDB" w:rsidRPr="00814716" w:rsidRDefault="00217087" w:rsidP="00A512EC">
            <w:pPr>
              <w:widowControl/>
              <w:overflowPunct/>
              <w:adjustRightInd/>
              <w:rPr>
                <w:rFonts w:asciiTheme="minorHAnsi" w:hAnsiTheme="minorHAnsi" w:cstheme="minorHAnsi"/>
                <w:color w:val="000000" w:themeColor="text1"/>
                <w:sz w:val="22"/>
                <w:szCs w:val="22"/>
              </w:rPr>
            </w:pPr>
            <w:sdt>
              <w:sdtPr>
                <w:rPr>
                  <w:rFonts w:asciiTheme="minorHAnsi" w:hAnsiTheme="minorHAnsi" w:cstheme="minorHAnsi"/>
                  <w:color w:val="000000" w:themeColor="text1"/>
                  <w:sz w:val="22"/>
                  <w:szCs w:val="22"/>
                </w:rPr>
                <w:id w:val="-1300694978"/>
              </w:sdtPr>
              <w:sdtEndPr/>
              <w:sdtContent>
                <w:r w:rsidR="0046441D">
                  <w:rPr>
                    <w:rFonts w:ascii="MS Gothic" w:eastAsia="MS Gothic" w:hAnsi="MS Gothic" w:cstheme="minorHAnsi" w:hint="eastAsia"/>
                    <w:color w:val="000000" w:themeColor="text1"/>
                    <w:sz w:val="22"/>
                    <w:szCs w:val="22"/>
                  </w:rPr>
                  <w:t>☒</w:t>
                </w:r>
              </w:sdtContent>
            </w:sdt>
            <w:r w:rsidR="00B00DDB" w:rsidRPr="00814716">
              <w:rPr>
                <w:rFonts w:asciiTheme="minorHAnsi" w:hAnsiTheme="minorHAnsi" w:cstheme="minorHAnsi"/>
                <w:color w:val="000000" w:themeColor="text1"/>
                <w:sz w:val="22"/>
                <w:szCs w:val="22"/>
              </w:rPr>
              <w:t xml:space="preserve">English        </w:t>
            </w:r>
          </w:p>
          <w:p w14:paraId="675D0C86" w14:textId="77777777" w:rsidR="00B00DDB" w:rsidRPr="00814716" w:rsidRDefault="00B00DDB" w:rsidP="00A512EC">
            <w:pPr>
              <w:widowControl/>
              <w:overflowPunct/>
              <w:adjustRightInd/>
              <w:rPr>
                <w:rFonts w:asciiTheme="minorHAnsi" w:hAnsiTheme="minorHAnsi" w:cstheme="minorHAnsi"/>
                <w:color w:val="000000" w:themeColor="text1"/>
                <w:sz w:val="22"/>
                <w:szCs w:val="22"/>
              </w:rPr>
            </w:pPr>
          </w:p>
        </w:tc>
      </w:tr>
    </w:tbl>
    <w:p w14:paraId="2AE7B8DD" w14:textId="77777777" w:rsidR="00B00DDB" w:rsidRPr="00814716" w:rsidRDefault="00B00DDB" w:rsidP="00B00DDB">
      <w:pPr>
        <w:widowControl/>
        <w:overflowPunct/>
        <w:adjustRightInd/>
        <w:rPr>
          <w:rFonts w:asciiTheme="minorHAnsi" w:hAnsiTheme="minorHAnsi" w:cstheme="minorHAnsi"/>
          <w:b/>
          <w:color w:val="000000" w:themeColor="text1"/>
          <w:sz w:val="28"/>
        </w:rPr>
      </w:pPr>
      <w:r w:rsidRPr="00814716">
        <w:rPr>
          <w:rFonts w:asciiTheme="minorHAnsi" w:hAnsiTheme="minorHAnsi" w:cstheme="minorHAnsi"/>
          <w:b/>
          <w:color w:val="000000" w:themeColor="text1"/>
          <w:sz w:val="28"/>
        </w:rPr>
        <w:br w:type="page"/>
      </w:r>
    </w:p>
    <w:p w14:paraId="16ABC989" w14:textId="77777777" w:rsidR="001D08BB" w:rsidRPr="00814716" w:rsidRDefault="009A31D4" w:rsidP="00A512EC">
      <w:pPr>
        <w:pStyle w:val="Section3-Heading1"/>
        <w:pBdr>
          <w:bottom w:val="single" w:sz="4" w:space="0" w:color="auto"/>
        </w:pBdr>
        <w:rPr>
          <w:rFonts w:asciiTheme="minorHAnsi" w:hAnsiTheme="minorHAnsi" w:cstheme="minorHAnsi"/>
          <w:color w:val="000000" w:themeColor="text1"/>
        </w:rPr>
      </w:pPr>
      <w:r w:rsidRPr="00814716">
        <w:rPr>
          <w:rFonts w:asciiTheme="minorHAnsi" w:hAnsiTheme="minorHAnsi" w:cstheme="minorHAnsi"/>
          <w:color w:val="000000" w:themeColor="text1"/>
        </w:rPr>
        <w:lastRenderedPageBreak/>
        <w:t xml:space="preserve">Section </w:t>
      </w:r>
      <w:r w:rsidR="00BE65E7" w:rsidRPr="00814716">
        <w:rPr>
          <w:rFonts w:asciiTheme="minorHAnsi" w:hAnsiTheme="minorHAnsi" w:cstheme="minorHAnsi"/>
          <w:color w:val="000000" w:themeColor="text1"/>
        </w:rPr>
        <w:t>4</w:t>
      </w:r>
      <w:r w:rsidR="001D08BB" w:rsidRPr="00814716">
        <w:rPr>
          <w:rFonts w:asciiTheme="minorHAnsi" w:hAnsiTheme="minorHAnsi" w:cstheme="minorHAnsi"/>
          <w:color w:val="000000" w:themeColor="text1"/>
        </w:rPr>
        <w:t xml:space="preserve">: </w:t>
      </w:r>
      <w:r w:rsidR="00BD1BF4" w:rsidRPr="00814716">
        <w:rPr>
          <w:rFonts w:asciiTheme="minorHAnsi" w:hAnsiTheme="minorHAnsi" w:cstheme="minorHAnsi"/>
          <w:color w:val="000000" w:themeColor="text1"/>
        </w:rPr>
        <w:t>Bid</w:t>
      </w:r>
      <w:r w:rsidR="001D08BB" w:rsidRPr="00814716">
        <w:rPr>
          <w:rFonts w:asciiTheme="minorHAnsi" w:hAnsiTheme="minorHAnsi" w:cstheme="minorHAnsi"/>
          <w:color w:val="000000" w:themeColor="text1"/>
        </w:rPr>
        <w:t xml:space="preserve"> Submission Form</w:t>
      </w:r>
      <w:bookmarkEnd w:id="2"/>
      <w:r w:rsidR="00D02D2B" w:rsidRPr="00814716">
        <w:rPr>
          <w:rStyle w:val="FootnoteReference"/>
          <w:rFonts w:asciiTheme="minorHAnsi" w:hAnsiTheme="minorHAnsi" w:cstheme="minorHAnsi"/>
          <w:color w:val="000000" w:themeColor="text1"/>
        </w:rPr>
        <w:footnoteReference w:id="5"/>
      </w:r>
    </w:p>
    <w:p w14:paraId="575F38AD" w14:textId="77777777" w:rsidR="006F4F4B" w:rsidRPr="00814716" w:rsidRDefault="006F4F4B" w:rsidP="00A512EC">
      <w:pPr>
        <w:pStyle w:val="Section3-Heading1"/>
        <w:pBdr>
          <w:bottom w:val="single" w:sz="4" w:space="0" w:color="auto"/>
        </w:pBdr>
        <w:rPr>
          <w:rFonts w:asciiTheme="minorHAnsi" w:hAnsiTheme="minorHAnsi" w:cstheme="minorHAnsi"/>
          <w:i/>
          <w:color w:val="000000" w:themeColor="text1"/>
          <w:sz w:val="28"/>
          <w:szCs w:val="28"/>
        </w:rPr>
      </w:pPr>
      <w:r w:rsidRPr="00814716">
        <w:rPr>
          <w:rFonts w:asciiTheme="minorHAnsi" w:hAnsiTheme="minorHAnsi" w:cstheme="minorHAnsi"/>
          <w:i/>
          <w:color w:val="000000" w:themeColor="text1"/>
          <w:sz w:val="28"/>
          <w:szCs w:val="28"/>
        </w:rPr>
        <w:t>(This should be written in the Letterhead of the Bidder.  Except for indicated fields, no changes may be made in this template.)</w:t>
      </w:r>
    </w:p>
    <w:sdt>
      <w:sdtPr>
        <w:rPr>
          <w:rFonts w:asciiTheme="minorHAnsi" w:hAnsiTheme="minorHAnsi" w:cstheme="minorHAnsi"/>
          <w:color w:val="000000" w:themeColor="text1"/>
          <w:lang w:val="en-GB"/>
        </w:rPr>
        <w:id w:val="-608202922"/>
        <w:showingPlcHdr/>
        <w:text/>
      </w:sdtPr>
      <w:sdtEndPr/>
      <w:sdtContent>
        <w:p w14:paraId="7B0E2F9E" w14:textId="77777777" w:rsidR="00A512EC" w:rsidRDefault="00A512EC" w:rsidP="00A512EC">
          <w:pPr>
            <w:jc w:val="right"/>
            <w:rPr>
              <w:rFonts w:asciiTheme="minorHAnsi" w:hAnsiTheme="minorHAnsi" w:cstheme="minorHAnsi"/>
              <w:color w:val="000000" w:themeColor="text1"/>
              <w:lang w:val="en-GB"/>
            </w:rPr>
          </w:pPr>
          <w:r>
            <w:rPr>
              <w:rStyle w:val="PlaceholderText"/>
            </w:rPr>
            <w:t>Insert: Location</w:t>
          </w:r>
        </w:p>
      </w:sdtContent>
    </w:sdt>
    <w:sdt>
      <w:sdtPr>
        <w:rPr>
          <w:rFonts w:asciiTheme="minorHAnsi" w:hAnsiTheme="minorHAnsi" w:cstheme="minorHAnsi"/>
          <w:color w:val="000000" w:themeColor="text1"/>
          <w:lang w:val="en-GB"/>
        </w:rPr>
        <w:id w:val="1661891588"/>
        <w:showingPlcHdr/>
        <w:date>
          <w:dateFormat w:val="M/d/yyyy"/>
          <w:lid w:val="en-US"/>
          <w:storeMappedDataAs w:val="dateTime"/>
          <w:calendar w:val="gregorian"/>
        </w:date>
      </w:sdtPr>
      <w:sdtEndPr/>
      <w:sdtContent>
        <w:p w14:paraId="6A45BA61" w14:textId="77777777" w:rsidR="00A512EC" w:rsidRDefault="003B25FC" w:rsidP="003B25FC">
          <w:pPr>
            <w:jc w:val="right"/>
            <w:rPr>
              <w:rFonts w:asciiTheme="minorHAnsi" w:hAnsiTheme="minorHAnsi" w:cstheme="minorHAnsi"/>
              <w:color w:val="000000" w:themeColor="text1"/>
              <w:lang w:val="en-GB"/>
            </w:rPr>
          </w:pPr>
          <w:r>
            <w:rPr>
              <w:rStyle w:val="PlaceholderText"/>
            </w:rPr>
            <w:t>Insert: Date</w:t>
          </w:r>
        </w:p>
      </w:sdtContent>
    </w:sdt>
    <w:p w14:paraId="100C105B" w14:textId="55CBBA73" w:rsidR="001D08BB" w:rsidRPr="00814716" w:rsidRDefault="001D08BB" w:rsidP="00CB3A79">
      <w:pPr>
        <w:rPr>
          <w:rFonts w:asciiTheme="minorHAnsi" w:hAnsiTheme="minorHAnsi" w:cstheme="minorHAnsi"/>
          <w:color w:val="000000" w:themeColor="text1"/>
          <w:lang w:val="en-GB"/>
        </w:rPr>
      </w:pPr>
      <w:r w:rsidRPr="00814716">
        <w:rPr>
          <w:rFonts w:asciiTheme="minorHAnsi" w:hAnsiTheme="minorHAnsi" w:cstheme="minorHAnsi"/>
          <w:color w:val="000000" w:themeColor="text1"/>
          <w:lang w:val="en-GB"/>
        </w:rPr>
        <w:t>To:</w:t>
      </w:r>
      <w:r w:rsidRPr="00814716">
        <w:rPr>
          <w:rFonts w:asciiTheme="minorHAnsi" w:hAnsiTheme="minorHAnsi" w:cstheme="minorHAnsi"/>
          <w:color w:val="000000" w:themeColor="text1"/>
          <w:lang w:val="en-GB"/>
        </w:rPr>
        <w:tab/>
      </w:r>
      <w:sdt>
        <w:sdtPr>
          <w:rPr>
            <w:rFonts w:asciiTheme="minorHAnsi" w:hAnsiTheme="minorHAnsi" w:cstheme="minorHAnsi"/>
            <w:color w:val="000000" w:themeColor="text1"/>
            <w:sz w:val="22"/>
            <w:szCs w:val="22"/>
          </w:rPr>
          <w:id w:val="-2129931852"/>
          <w:text/>
        </w:sdtPr>
        <w:sdtEndPr/>
        <w:sdtContent>
          <w:proofErr w:type="spellStart"/>
          <w:r w:rsidR="00CB3A79" w:rsidRPr="00CB3A79">
            <w:rPr>
              <w:rFonts w:asciiTheme="minorHAnsi" w:hAnsiTheme="minorHAnsi" w:cstheme="minorHAnsi"/>
              <w:color w:val="000000" w:themeColor="text1"/>
              <w:sz w:val="22"/>
              <w:szCs w:val="22"/>
            </w:rPr>
            <w:t>Mukhtar</w:t>
          </w:r>
          <w:proofErr w:type="spellEnd"/>
          <w:r w:rsidR="00CB3A79" w:rsidRPr="00CB3A79">
            <w:rPr>
              <w:rFonts w:asciiTheme="minorHAnsi" w:hAnsiTheme="minorHAnsi" w:cstheme="minorHAnsi"/>
              <w:color w:val="000000" w:themeColor="text1"/>
              <w:sz w:val="22"/>
              <w:szCs w:val="22"/>
            </w:rPr>
            <w:t xml:space="preserve"> Mohamed </w:t>
          </w:r>
          <w:proofErr w:type="spellStart"/>
          <w:r w:rsidR="00CB3A79" w:rsidRPr="00CB3A79">
            <w:rPr>
              <w:rFonts w:asciiTheme="minorHAnsi" w:hAnsiTheme="minorHAnsi" w:cstheme="minorHAnsi"/>
              <w:color w:val="000000" w:themeColor="text1"/>
              <w:sz w:val="22"/>
              <w:szCs w:val="22"/>
            </w:rPr>
            <w:t>Ma’ow</w:t>
          </w:r>
          <w:proofErr w:type="spellEnd"/>
          <w:r w:rsidR="00DA3F2F">
            <w:rPr>
              <w:rFonts w:asciiTheme="minorHAnsi" w:hAnsiTheme="minorHAnsi" w:cstheme="minorHAnsi"/>
              <w:color w:val="000000" w:themeColor="text1"/>
              <w:sz w:val="22"/>
              <w:szCs w:val="22"/>
            </w:rPr>
            <w:t xml:space="preserve">, </w:t>
          </w:r>
          <w:r w:rsidR="00CB3A79" w:rsidRPr="00CB3A79">
            <w:rPr>
              <w:rFonts w:asciiTheme="minorHAnsi" w:hAnsiTheme="minorHAnsi" w:cstheme="minorHAnsi"/>
              <w:color w:val="000000" w:themeColor="text1"/>
              <w:sz w:val="22"/>
              <w:szCs w:val="22"/>
            </w:rPr>
            <w:t>Director Administration and Finance, M</w:t>
          </w:r>
          <w:r w:rsidR="00BD5EFF">
            <w:rPr>
              <w:rFonts w:asciiTheme="minorHAnsi" w:hAnsiTheme="minorHAnsi" w:cstheme="minorHAnsi"/>
              <w:color w:val="000000" w:themeColor="text1"/>
              <w:sz w:val="22"/>
              <w:szCs w:val="22"/>
            </w:rPr>
            <w:t>O</w:t>
          </w:r>
          <w:r w:rsidR="00CB3A79" w:rsidRPr="00CB3A79">
            <w:rPr>
              <w:rFonts w:asciiTheme="minorHAnsi" w:hAnsiTheme="minorHAnsi" w:cstheme="minorHAnsi"/>
              <w:color w:val="000000" w:themeColor="text1"/>
              <w:sz w:val="22"/>
              <w:szCs w:val="22"/>
            </w:rPr>
            <w:t>IS</w:t>
          </w:r>
        </w:sdtContent>
      </w:sdt>
    </w:p>
    <w:p w14:paraId="39DC22DD" w14:textId="77777777" w:rsidR="001D08BB" w:rsidRPr="00814716" w:rsidRDefault="001D08BB" w:rsidP="001D08BB">
      <w:pPr>
        <w:rPr>
          <w:rFonts w:asciiTheme="minorHAnsi" w:hAnsiTheme="minorHAnsi" w:cstheme="minorHAnsi"/>
          <w:color w:val="000000" w:themeColor="text1"/>
          <w:lang w:val="en-GB"/>
        </w:rPr>
      </w:pPr>
    </w:p>
    <w:p w14:paraId="4D324DC7" w14:textId="77777777" w:rsidR="001D08BB" w:rsidRPr="00814716" w:rsidRDefault="001D08BB" w:rsidP="001D08BB">
      <w:pPr>
        <w:rPr>
          <w:rFonts w:asciiTheme="minorHAnsi" w:hAnsiTheme="minorHAnsi" w:cstheme="minorHAnsi"/>
          <w:color w:val="000000" w:themeColor="text1"/>
          <w:lang w:val="en-GB"/>
        </w:rPr>
      </w:pPr>
      <w:r w:rsidRPr="00814716">
        <w:rPr>
          <w:rFonts w:asciiTheme="minorHAnsi" w:hAnsiTheme="minorHAnsi" w:cstheme="minorHAnsi"/>
          <w:color w:val="000000" w:themeColor="text1"/>
          <w:lang w:val="en-GB"/>
        </w:rPr>
        <w:t>Dear Sir</w:t>
      </w:r>
      <w:r w:rsidR="0029796E" w:rsidRPr="00814716">
        <w:rPr>
          <w:rFonts w:asciiTheme="minorHAnsi" w:hAnsiTheme="minorHAnsi" w:cstheme="minorHAnsi"/>
          <w:color w:val="000000" w:themeColor="text1"/>
          <w:lang w:val="en-GB"/>
        </w:rPr>
        <w:t>/Madam</w:t>
      </w:r>
      <w:r w:rsidRPr="00814716">
        <w:rPr>
          <w:rFonts w:asciiTheme="minorHAnsi" w:hAnsiTheme="minorHAnsi" w:cstheme="minorHAnsi"/>
          <w:color w:val="000000" w:themeColor="text1"/>
          <w:lang w:val="en-GB"/>
        </w:rPr>
        <w:t>:</w:t>
      </w:r>
    </w:p>
    <w:p w14:paraId="1DDEAECD" w14:textId="77777777" w:rsidR="001D08BB" w:rsidRPr="00814716" w:rsidRDefault="001D08BB" w:rsidP="001D08BB">
      <w:pPr>
        <w:rPr>
          <w:rFonts w:asciiTheme="minorHAnsi" w:hAnsiTheme="minorHAnsi" w:cstheme="minorHAnsi"/>
          <w:color w:val="000000" w:themeColor="text1"/>
          <w:lang w:val="en-GB"/>
        </w:rPr>
      </w:pPr>
    </w:p>
    <w:p w14:paraId="02E4AA58" w14:textId="11138CF7" w:rsidR="001D08BB" w:rsidRPr="00814716" w:rsidRDefault="001D08BB" w:rsidP="00A66A39">
      <w:pPr>
        <w:shd w:val="clear" w:color="auto" w:fill="FFFFFF" w:themeFill="background1"/>
        <w:jc w:val="both"/>
        <w:rPr>
          <w:rFonts w:asciiTheme="minorHAnsi" w:hAnsiTheme="minorHAnsi" w:cstheme="minorHAnsi"/>
          <w:color w:val="000000" w:themeColor="text1"/>
          <w:lang w:val="en-GB"/>
        </w:rPr>
      </w:pPr>
      <w:r w:rsidRPr="00814716">
        <w:rPr>
          <w:rFonts w:asciiTheme="minorHAnsi" w:hAnsiTheme="minorHAnsi" w:cstheme="minorHAnsi"/>
          <w:color w:val="000000" w:themeColor="text1"/>
          <w:lang w:val="en-GB"/>
        </w:rPr>
        <w:tab/>
        <w:t xml:space="preserve">We, the undersigned, </w:t>
      </w:r>
      <w:r w:rsidR="002560FE" w:rsidRPr="00814716">
        <w:rPr>
          <w:rFonts w:asciiTheme="minorHAnsi" w:hAnsiTheme="minorHAnsi" w:cstheme="minorHAnsi"/>
          <w:color w:val="000000" w:themeColor="text1"/>
          <w:lang w:val="en-GB"/>
        </w:rPr>
        <w:t xml:space="preserve">hereby </w:t>
      </w:r>
      <w:r w:rsidRPr="00814716">
        <w:rPr>
          <w:rFonts w:asciiTheme="minorHAnsi" w:hAnsiTheme="minorHAnsi" w:cstheme="minorHAnsi"/>
          <w:color w:val="000000" w:themeColor="text1"/>
          <w:lang w:val="en-GB"/>
        </w:rPr>
        <w:t xml:space="preserve">offer to </w:t>
      </w:r>
      <w:r w:rsidR="005F1BE5" w:rsidRPr="00814716">
        <w:rPr>
          <w:rFonts w:asciiTheme="minorHAnsi" w:hAnsiTheme="minorHAnsi" w:cstheme="minorHAnsi"/>
          <w:color w:val="000000" w:themeColor="text1"/>
          <w:lang w:val="en-GB"/>
        </w:rPr>
        <w:t>supply the goods and related s</w:t>
      </w:r>
      <w:r w:rsidRPr="00814716">
        <w:rPr>
          <w:rFonts w:asciiTheme="minorHAnsi" w:hAnsiTheme="minorHAnsi" w:cstheme="minorHAnsi"/>
          <w:color w:val="000000" w:themeColor="text1"/>
          <w:lang w:val="en-GB"/>
        </w:rPr>
        <w:t xml:space="preserve">ervices </w:t>
      </w:r>
      <w:r w:rsidR="005F1BE5" w:rsidRPr="00814716">
        <w:rPr>
          <w:rFonts w:asciiTheme="minorHAnsi" w:hAnsiTheme="minorHAnsi" w:cstheme="minorHAnsi"/>
          <w:color w:val="000000" w:themeColor="text1"/>
          <w:lang w:val="en-GB"/>
        </w:rPr>
        <w:t xml:space="preserve">required </w:t>
      </w:r>
      <w:r w:rsidRPr="00814716">
        <w:rPr>
          <w:rFonts w:asciiTheme="minorHAnsi" w:hAnsiTheme="minorHAnsi" w:cstheme="minorHAnsi"/>
          <w:color w:val="000000" w:themeColor="text1"/>
          <w:lang w:val="en-GB"/>
        </w:rPr>
        <w:t xml:space="preserve">for </w:t>
      </w:r>
      <w:sdt>
        <w:sdtPr>
          <w:rPr>
            <w:rFonts w:ascii="Calibri Light" w:eastAsia="Times New Roman" w:hAnsi="Calibri Light" w:cs="Calibri Light"/>
            <w:b/>
            <w:bCs/>
            <w:color w:val="000000"/>
            <w:u w:val="single"/>
          </w:rPr>
          <w:id w:val="1139765540"/>
          <w:text/>
        </w:sdtPr>
        <w:sdtEndPr/>
        <w:sdtContent>
          <w:r w:rsidR="007C2303">
            <w:rPr>
              <w:rFonts w:ascii="Calibri Light" w:eastAsia="Times New Roman" w:hAnsi="Calibri Light" w:cs="Calibri Light"/>
              <w:b/>
              <w:bCs/>
              <w:color w:val="000000"/>
              <w:u w:val="single"/>
            </w:rPr>
            <w:t xml:space="preserve">BUILDING </w:t>
          </w:r>
          <w:r w:rsidR="00026210" w:rsidRPr="00026210">
            <w:rPr>
              <w:rFonts w:ascii="Calibri Light" w:eastAsia="Times New Roman" w:hAnsi="Calibri Light" w:cs="Calibri Light"/>
              <w:b/>
              <w:bCs/>
              <w:color w:val="000000"/>
              <w:u w:val="single"/>
            </w:rPr>
            <w:t xml:space="preserve">CAPACITY </w:t>
          </w:r>
          <w:r w:rsidR="00C153DD">
            <w:rPr>
              <w:rFonts w:ascii="Calibri Light" w:eastAsia="Times New Roman" w:hAnsi="Calibri Light" w:cs="Calibri Light"/>
              <w:b/>
              <w:bCs/>
              <w:color w:val="000000"/>
              <w:u w:val="single"/>
            </w:rPr>
            <w:t xml:space="preserve">FOR </w:t>
          </w:r>
          <w:r w:rsidR="00B7596B">
            <w:rPr>
              <w:rFonts w:ascii="Calibri Light" w:eastAsia="Times New Roman" w:hAnsi="Calibri Light" w:cs="Calibri Light"/>
              <w:b/>
              <w:bCs/>
              <w:color w:val="000000"/>
              <w:u w:val="single"/>
            </w:rPr>
            <w:t>ENHANVED INFORMATION MANAGEMENT THROUGH THE CREATION OF A CENTRALIZED DATABASE ON</w:t>
          </w:r>
          <w:r w:rsidR="00C153DD">
            <w:rPr>
              <w:rFonts w:ascii="Calibri Light" w:eastAsia="Times New Roman" w:hAnsi="Calibri Light" w:cs="Calibri Light"/>
              <w:b/>
              <w:bCs/>
              <w:color w:val="000000"/>
              <w:u w:val="single"/>
            </w:rPr>
            <w:t xml:space="preserve"> CONTAMINATION,</w:t>
          </w:r>
          <w:r w:rsidR="00DB44A2">
            <w:rPr>
              <w:rFonts w:ascii="Calibri Light" w:eastAsia="Times New Roman" w:hAnsi="Calibri Light" w:cs="Calibri Light"/>
              <w:b/>
              <w:bCs/>
              <w:color w:val="000000"/>
              <w:u w:val="single"/>
            </w:rPr>
            <w:t xml:space="preserve"> S</w:t>
          </w:r>
          <w:r w:rsidR="00C153DD">
            <w:rPr>
              <w:rFonts w:ascii="Calibri Light" w:eastAsia="Times New Roman" w:hAnsi="Calibri Light" w:cs="Calibri Light"/>
              <w:b/>
              <w:bCs/>
              <w:color w:val="000000"/>
              <w:u w:val="single"/>
            </w:rPr>
            <w:t>OMALIA EXPLOSIVES MANAGEMENT AUTHORITY (SEMA),</w:t>
          </w:r>
          <w:r w:rsidR="00DB44A2">
            <w:rPr>
              <w:rFonts w:ascii="Calibri Light" w:eastAsia="Times New Roman" w:hAnsi="Calibri Light" w:cs="Calibri Light"/>
              <w:b/>
              <w:bCs/>
              <w:color w:val="000000"/>
              <w:u w:val="single"/>
            </w:rPr>
            <w:t xml:space="preserve"> </w:t>
          </w:r>
          <w:r w:rsidR="00026210" w:rsidRPr="00026210">
            <w:rPr>
              <w:rFonts w:ascii="Calibri Light" w:eastAsia="Times New Roman" w:hAnsi="Calibri Light" w:cs="Calibri Light"/>
              <w:b/>
              <w:bCs/>
              <w:color w:val="000000"/>
              <w:u w:val="single"/>
            </w:rPr>
            <w:t>Ministry of Internal security (MOIS) listed herein with this bidding document for MOIS, in Mogadishu, Somalia</w:t>
          </w:r>
          <w:r w:rsidR="00143EF6">
            <w:rPr>
              <w:rFonts w:ascii="Calibri Light" w:eastAsia="Times New Roman" w:hAnsi="Calibri Light" w:cs="Calibri Light"/>
              <w:b/>
              <w:bCs/>
              <w:color w:val="000000"/>
              <w:u w:val="single"/>
            </w:rPr>
            <w:t xml:space="preserve"> for contract value of US$ 20,000 </w:t>
          </w:r>
        </w:sdtContent>
      </w:sdt>
      <w:r w:rsidRPr="00814716">
        <w:rPr>
          <w:rFonts w:asciiTheme="minorHAnsi" w:hAnsiTheme="minorHAnsi" w:cstheme="minorHAnsi"/>
          <w:color w:val="000000" w:themeColor="text1"/>
          <w:lang w:val="en-GB"/>
        </w:rPr>
        <w:t xml:space="preserve">in accordance with your </w:t>
      </w:r>
      <w:r w:rsidR="00BB49D1" w:rsidRPr="00814716">
        <w:rPr>
          <w:rFonts w:asciiTheme="minorHAnsi" w:hAnsiTheme="minorHAnsi" w:cstheme="minorHAnsi"/>
          <w:color w:val="000000" w:themeColor="text1"/>
          <w:lang w:val="en-GB"/>
        </w:rPr>
        <w:t>Invitation to Bid</w:t>
      </w:r>
      <w:r w:rsidRPr="00814716">
        <w:rPr>
          <w:rFonts w:asciiTheme="minorHAnsi" w:hAnsiTheme="minorHAnsi" w:cstheme="minorHAnsi"/>
          <w:color w:val="000000" w:themeColor="text1"/>
          <w:lang w:val="en-GB"/>
        </w:rPr>
        <w:t xml:space="preserve"> dated </w:t>
      </w:r>
      <w:sdt>
        <w:sdtPr>
          <w:rPr>
            <w:rFonts w:asciiTheme="minorHAnsi" w:hAnsiTheme="minorHAnsi" w:cstheme="minorHAnsi"/>
            <w:color w:val="000000" w:themeColor="text1"/>
            <w:lang w:val="en-GB"/>
          </w:rPr>
          <w:id w:val="633302738"/>
          <w:showingPlcHdr/>
          <w:date>
            <w:dateFormat w:val="MMMM d, yyyy"/>
            <w:lid w:val="en-US"/>
            <w:storeMappedDataAs w:val="dateTime"/>
            <w:calendar w:val="gregorian"/>
          </w:date>
        </w:sdtPr>
        <w:sdtEndPr/>
        <w:sdtContent>
          <w:r w:rsidR="003B25FC">
            <w:rPr>
              <w:rStyle w:val="PlaceholderText"/>
            </w:rPr>
            <w:t>Insert: bid date</w:t>
          </w:r>
        </w:sdtContent>
      </w:sdt>
      <w:r w:rsidR="005D522C">
        <w:rPr>
          <w:rFonts w:asciiTheme="minorHAnsi" w:hAnsiTheme="minorHAnsi" w:cstheme="minorHAnsi"/>
          <w:color w:val="000000" w:themeColor="text1"/>
          <w:lang w:val="en-GB"/>
        </w:rPr>
        <w:t xml:space="preserve">. </w:t>
      </w:r>
      <w:r w:rsidRPr="00814716">
        <w:rPr>
          <w:rFonts w:asciiTheme="minorHAnsi" w:hAnsiTheme="minorHAnsi" w:cstheme="minorHAnsi"/>
          <w:color w:val="000000" w:themeColor="text1"/>
          <w:lang w:val="en-GB"/>
        </w:rPr>
        <w:t xml:space="preserve">We are hereby submitting our </w:t>
      </w:r>
      <w:r w:rsidR="00BD1BF4" w:rsidRPr="00814716">
        <w:rPr>
          <w:rFonts w:asciiTheme="minorHAnsi" w:hAnsiTheme="minorHAnsi" w:cstheme="minorHAnsi"/>
          <w:color w:val="000000" w:themeColor="text1"/>
          <w:lang w:val="en-GB"/>
        </w:rPr>
        <w:t>Bid</w:t>
      </w:r>
      <w:r w:rsidRPr="00814716">
        <w:rPr>
          <w:rFonts w:asciiTheme="minorHAnsi" w:hAnsiTheme="minorHAnsi" w:cstheme="minorHAnsi"/>
          <w:color w:val="000000" w:themeColor="text1"/>
          <w:lang w:val="en-GB"/>
        </w:rPr>
        <w:t xml:space="preserve">, which includes the </w:t>
      </w:r>
      <w:r w:rsidR="00BD1BF4" w:rsidRPr="00814716">
        <w:rPr>
          <w:rFonts w:asciiTheme="minorHAnsi" w:hAnsiTheme="minorHAnsi" w:cstheme="minorHAnsi"/>
          <w:color w:val="000000" w:themeColor="text1"/>
          <w:lang w:val="en-GB"/>
        </w:rPr>
        <w:t>Bid</w:t>
      </w:r>
      <w:r w:rsidR="00BD5EFF">
        <w:rPr>
          <w:rFonts w:asciiTheme="minorHAnsi" w:hAnsiTheme="minorHAnsi" w:cstheme="minorHAnsi"/>
          <w:color w:val="000000" w:themeColor="text1"/>
          <w:lang w:val="en-GB"/>
        </w:rPr>
        <w:t xml:space="preserve"> </w:t>
      </w:r>
      <w:r w:rsidR="00CB3A79">
        <w:rPr>
          <w:rFonts w:asciiTheme="minorHAnsi" w:hAnsiTheme="minorHAnsi" w:cstheme="minorHAnsi"/>
          <w:color w:val="000000" w:themeColor="text1"/>
          <w:lang w:val="en-GB"/>
        </w:rPr>
        <w:t xml:space="preserve">document </w:t>
      </w:r>
      <w:r w:rsidRPr="00814716">
        <w:rPr>
          <w:rFonts w:asciiTheme="minorHAnsi" w:hAnsiTheme="minorHAnsi" w:cstheme="minorHAnsi"/>
          <w:color w:val="000000" w:themeColor="text1"/>
          <w:lang w:val="en-GB"/>
        </w:rPr>
        <w:t xml:space="preserve">and </w:t>
      </w:r>
      <w:r w:rsidR="00F920FE" w:rsidRPr="00814716">
        <w:rPr>
          <w:rFonts w:asciiTheme="minorHAnsi" w:hAnsiTheme="minorHAnsi" w:cstheme="minorHAnsi"/>
          <w:color w:val="000000" w:themeColor="text1"/>
          <w:lang w:val="en-GB"/>
        </w:rPr>
        <w:t>Price Schedule</w:t>
      </w:r>
      <w:r w:rsidRPr="00814716">
        <w:rPr>
          <w:rFonts w:asciiTheme="minorHAnsi" w:hAnsiTheme="minorHAnsi" w:cstheme="minorHAnsi"/>
          <w:color w:val="000000" w:themeColor="text1"/>
          <w:lang w:val="en-GB"/>
        </w:rPr>
        <w:t>.</w:t>
      </w:r>
    </w:p>
    <w:p w14:paraId="1967AA78" w14:textId="77777777" w:rsidR="001D08BB" w:rsidRPr="00814716" w:rsidRDefault="001D08BB" w:rsidP="001D08BB">
      <w:pPr>
        <w:jc w:val="both"/>
        <w:rPr>
          <w:rFonts w:asciiTheme="minorHAnsi" w:hAnsiTheme="minorHAnsi" w:cstheme="minorHAnsi"/>
          <w:color w:val="000000" w:themeColor="text1"/>
          <w:lang w:val="en-GB"/>
        </w:rPr>
      </w:pPr>
    </w:p>
    <w:p w14:paraId="39036F6D" w14:textId="61148B29" w:rsidR="00653EB6" w:rsidRPr="00814716" w:rsidRDefault="001D08BB" w:rsidP="001D08BB">
      <w:pPr>
        <w:ind w:firstLine="709"/>
        <w:jc w:val="both"/>
        <w:rPr>
          <w:rFonts w:asciiTheme="minorHAnsi" w:hAnsiTheme="minorHAnsi" w:cstheme="minorHAnsi"/>
          <w:color w:val="000000" w:themeColor="text1"/>
          <w:lang w:val="en-GB"/>
        </w:rPr>
      </w:pPr>
      <w:r w:rsidRPr="00814716">
        <w:rPr>
          <w:rFonts w:asciiTheme="minorHAnsi" w:hAnsiTheme="minorHAnsi" w:cstheme="minorHAnsi"/>
          <w:color w:val="000000" w:themeColor="text1"/>
          <w:lang w:val="en-GB"/>
        </w:rPr>
        <w:t>We hereby declare that</w:t>
      </w:r>
      <w:r w:rsidR="00653EB6" w:rsidRPr="00814716">
        <w:rPr>
          <w:rFonts w:asciiTheme="minorHAnsi" w:hAnsiTheme="minorHAnsi" w:cstheme="minorHAnsi"/>
          <w:color w:val="000000" w:themeColor="text1"/>
          <w:lang w:val="en-GB"/>
        </w:rPr>
        <w:t>:</w:t>
      </w:r>
    </w:p>
    <w:p w14:paraId="53D66B0F" w14:textId="77777777" w:rsidR="00653EB6" w:rsidRPr="00814716" w:rsidRDefault="00653EB6" w:rsidP="001D08BB">
      <w:pPr>
        <w:ind w:firstLine="709"/>
        <w:jc w:val="both"/>
        <w:rPr>
          <w:rFonts w:asciiTheme="minorHAnsi" w:hAnsiTheme="minorHAnsi" w:cstheme="minorHAnsi"/>
          <w:color w:val="000000" w:themeColor="text1"/>
          <w:lang w:val="en-GB"/>
        </w:rPr>
      </w:pPr>
    </w:p>
    <w:p w14:paraId="63D5FCB5" w14:textId="278DE3FB" w:rsidR="001D08BB" w:rsidRPr="00814716" w:rsidRDefault="00B85F1F" w:rsidP="008E2B9E">
      <w:pPr>
        <w:pStyle w:val="ListParagraph"/>
        <w:numPr>
          <w:ilvl w:val="0"/>
          <w:numId w:val="9"/>
        </w:numPr>
        <w:spacing w:line="240" w:lineRule="auto"/>
        <w:ind w:left="1080"/>
        <w:jc w:val="both"/>
        <w:rPr>
          <w:rFonts w:asciiTheme="minorHAnsi" w:hAnsiTheme="minorHAnsi" w:cstheme="minorHAnsi"/>
          <w:color w:val="000000" w:themeColor="text1"/>
          <w:lang w:val="en-GB"/>
        </w:rPr>
      </w:pPr>
      <w:r w:rsidRPr="00814716">
        <w:rPr>
          <w:rFonts w:asciiTheme="minorHAnsi" w:hAnsiTheme="minorHAnsi" w:cstheme="minorHAnsi"/>
          <w:color w:val="000000" w:themeColor="text1"/>
          <w:lang w:val="en-GB"/>
        </w:rPr>
        <w:t>A</w:t>
      </w:r>
      <w:r w:rsidR="001D08BB" w:rsidRPr="00814716">
        <w:rPr>
          <w:rFonts w:asciiTheme="minorHAnsi" w:hAnsiTheme="minorHAnsi" w:cstheme="minorHAnsi"/>
          <w:color w:val="000000" w:themeColor="text1"/>
          <w:lang w:val="en-GB"/>
        </w:rPr>
        <w:t xml:space="preserve">ll the information and statements made in this </w:t>
      </w:r>
      <w:r w:rsidR="00BD1BF4" w:rsidRPr="00814716">
        <w:rPr>
          <w:rFonts w:asciiTheme="minorHAnsi" w:hAnsiTheme="minorHAnsi" w:cstheme="minorHAnsi"/>
          <w:color w:val="000000" w:themeColor="text1"/>
          <w:lang w:val="en-GB"/>
        </w:rPr>
        <w:t>Bid</w:t>
      </w:r>
      <w:r w:rsidR="001D08BB" w:rsidRPr="00814716">
        <w:rPr>
          <w:rFonts w:asciiTheme="minorHAnsi" w:hAnsiTheme="minorHAnsi" w:cstheme="minorHAnsi"/>
          <w:color w:val="000000" w:themeColor="text1"/>
          <w:lang w:val="en-GB"/>
        </w:rPr>
        <w:t xml:space="preserve"> are true and </w:t>
      </w:r>
      <w:r w:rsidR="001426BD" w:rsidRPr="00814716">
        <w:rPr>
          <w:rFonts w:asciiTheme="minorHAnsi" w:hAnsiTheme="minorHAnsi" w:cstheme="minorHAnsi"/>
          <w:color w:val="000000" w:themeColor="text1"/>
          <w:lang w:val="en-GB"/>
        </w:rPr>
        <w:t xml:space="preserve">we </w:t>
      </w:r>
      <w:r w:rsidR="001D08BB" w:rsidRPr="00814716">
        <w:rPr>
          <w:rFonts w:asciiTheme="minorHAnsi" w:hAnsiTheme="minorHAnsi" w:cstheme="minorHAnsi"/>
          <w:color w:val="000000" w:themeColor="text1"/>
          <w:lang w:val="en-GB"/>
        </w:rPr>
        <w:t>accept that any mis</w:t>
      </w:r>
      <w:r w:rsidR="00903B9B" w:rsidRPr="00814716">
        <w:rPr>
          <w:rFonts w:asciiTheme="minorHAnsi" w:hAnsiTheme="minorHAnsi" w:cstheme="minorHAnsi"/>
          <w:color w:val="000000" w:themeColor="text1"/>
          <w:lang w:val="en-GB"/>
        </w:rPr>
        <w:t>represent</w:t>
      </w:r>
      <w:r w:rsidR="001D08BB" w:rsidRPr="00814716">
        <w:rPr>
          <w:rFonts w:asciiTheme="minorHAnsi" w:hAnsiTheme="minorHAnsi" w:cstheme="minorHAnsi"/>
          <w:color w:val="000000" w:themeColor="text1"/>
          <w:lang w:val="en-GB"/>
        </w:rPr>
        <w:t>ation contained in it m</w:t>
      </w:r>
      <w:r w:rsidR="00653EB6" w:rsidRPr="00814716">
        <w:rPr>
          <w:rFonts w:asciiTheme="minorHAnsi" w:hAnsiTheme="minorHAnsi" w:cstheme="minorHAnsi"/>
          <w:color w:val="000000" w:themeColor="text1"/>
          <w:lang w:val="en-GB"/>
        </w:rPr>
        <w:t xml:space="preserve">ay lead to our </w:t>
      </w:r>
      <w:r w:rsidR="00B7596B" w:rsidRPr="00814716">
        <w:rPr>
          <w:rFonts w:asciiTheme="minorHAnsi" w:hAnsiTheme="minorHAnsi" w:cstheme="minorHAnsi"/>
          <w:color w:val="000000" w:themeColor="text1"/>
          <w:lang w:val="en-GB"/>
        </w:rPr>
        <w:t>disqualification</w:t>
      </w:r>
    </w:p>
    <w:p w14:paraId="234C98ED" w14:textId="1A41F5AE" w:rsidR="00795881" w:rsidRPr="00814716" w:rsidRDefault="00B85F1F" w:rsidP="008E2B9E">
      <w:pPr>
        <w:pStyle w:val="ListParagraph"/>
        <w:numPr>
          <w:ilvl w:val="0"/>
          <w:numId w:val="9"/>
        </w:numPr>
        <w:spacing w:line="240" w:lineRule="auto"/>
        <w:ind w:left="1080"/>
        <w:jc w:val="both"/>
        <w:rPr>
          <w:rFonts w:asciiTheme="minorHAnsi" w:hAnsiTheme="minorHAnsi" w:cstheme="minorHAnsi"/>
          <w:color w:val="000000" w:themeColor="text1"/>
          <w:lang w:val="en-GB"/>
        </w:rPr>
      </w:pPr>
      <w:r w:rsidRPr="00814716">
        <w:rPr>
          <w:rFonts w:asciiTheme="minorHAnsi" w:hAnsiTheme="minorHAnsi" w:cstheme="minorHAnsi"/>
          <w:color w:val="000000" w:themeColor="text1"/>
          <w:lang w:val="en-GB"/>
        </w:rPr>
        <w:t>W</w:t>
      </w:r>
      <w:r w:rsidR="00795881" w:rsidRPr="00814716">
        <w:rPr>
          <w:rFonts w:asciiTheme="minorHAnsi" w:hAnsiTheme="minorHAnsi" w:cstheme="minorHAnsi"/>
          <w:color w:val="000000" w:themeColor="text1"/>
          <w:lang w:val="en-GB"/>
        </w:rPr>
        <w:t xml:space="preserve">e have no outstanding bankruptcy or pending </w:t>
      </w:r>
      <w:r w:rsidR="004144B9" w:rsidRPr="00814716">
        <w:rPr>
          <w:rFonts w:asciiTheme="minorHAnsi" w:hAnsiTheme="minorHAnsi" w:cstheme="minorHAnsi"/>
          <w:color w:val="000000" w:themeColor="text1"/>
          <w:lang w:val="en-GB"/>
        </w:rPr>
        <w:t xml:space="preserve">litigation or any </w:t>
      </w:r>
      <w:r w:rsidR="00795881" w:rsidRPr="00814716">
        <w:rPr>
          <w:rFonts w:asciiTheme="minorHAnsi" w:hAnsiTheme="minorHAnsi" w:cstheme="minorHAnsi"/>
          <w:color w:val="000000" w:themeColor="text1"/>
          <w:lang w:val="en-GB"/>
        </w:rPr>
        <w:t xml:space="preserve">legal action that could impair our operation as a going concern </w:t>
      </w:r>
    </w:p>
    <w:p w14:paraId="4C938886" w14:textId="77777777" w:rsidR="00795881" w:rsidRPr="00814716" w:rsidRDefault="00B85F1F" w:rsidP="008E2B9E">
      <w:pPr>
        <w:pStyle w:val="ListParagraph"/>
        <w:numPr>
          <w:ilvl w:val="0"/>
          <w:numId w:val="9"/>
        </w:numPr>
        <w:spacing w:line="240" w:lineRule="auto"/>
        <w:ind w:left="1080"/>
        <w:jc w:val="both"/>
        <w:rPr>
          <w:rFonts w:asciiTheme="minorHAnsi" w:hAnsiTheme="minorHAnsi" w:cstheme="minorHAnsi"/>
          <w:color w:val="000000" w:themeColor="text1"/>
          <w:lang w:val="en-GB"/>
        </w:rPr>
      </w:pPr>
      <w:r w:rsidRPr="00814716">
        <w:rPr>
          <w:rFonts w:asciiTheme="minorHAnsi" w:hAnsiTheme="minorHAnsi" w:cstheme="minorHAnsi"/>
          <w:color w:val="000000" w:themeColor="text1"/>
          <w:lang w:val="en-GB"/>
        </w:rPr>
        <w:t>W</w:t>
      </w:r>
      <w:r w:rsidR="00795881" w:rsidRPr="00814716">
        <w:rPr>
          <w:rFonts w:asciiTheme="minorHAnsi" w:hAnsiTheme="minorHAnsi" w:cstheme="minorHAnsi"/>
          <w:color w:val="000000" w:themeColor="text1"/>
          <w:lang w:val="en-GB"/>
        </w:rPr>
        <w:t xml:space="preserve">e do not employ, nor anticipate employing, any person who is or was recently employed by </w:t>
      </w:r>
      <w:r w:rsidR="00666203">
        <w:rPr>
          <w:rFonts w:asciiTheme="minorHAnsi" w:hAnsiTheme="minorHAnsi" w:cstheme="minorHAnsi"/>
          <w:color w:val="000000" w:themeColor="text1"/>
          <w:lang w:val="en-GB"/>
        </w:rPr>
        <w:t>MOIS</w:t>
      </w:r>
      <w:r w:rsidR="00795881" w:rsidRPr="00814716">
        <w:rPr>
          <w:rFonts w:asciiTheme="minorHAnsi" w:hAnsiTheme="minorHAnsi" w:cstheme="minorHAnsi"/>
          <w:color w:val="000000" w:themeColor="text1"/>
          <w:lang w:val="en-GB"/>
        </w:rPr>
        <w:t>.</w:t>
      </w:r>
    </w:p>
    <w:p w14:paraId="52E96102" w14:textId="77777777" w:rsidR="001D08BB" w:rsidRPr="00814716" w:rsidRDefault="001D08BB" w:rsidP="001D08BB">
      <w:pPr>
        <w:jc w:val="both"/>
        <w:rPr>
          <w:rFonts w:asciiTheme="minorHAnsi" w:hAnsiTheme="minorHAnsi" w:cstheme="minorHAnsi"/>
          <w:color w:val="000000" w:themeColor="text1"/>
          <w:lang w:val="en-GB"/>
        </w:rPr>
      </w:pPr>
    </w:p>
    <w:p w14:paraId="5E3B6BE2" w14:textId="77777777" w:rsidR="001426BD" w:rsidRPr="00814716" w:rsidRDefault="001426BD" w:rsidP="001426BD">
      <w:pPr>
        <w:widowControl/>
        <w:overflowPunct/>
        <w:adjustRightInd/>
        <w:ind w:firstLine="720"/>
        <w:jc w:val="both"/>
        <w:rPr>
          <w:rFonts w:asciiTheme="minorHAnsi" w:eastAsia="Times New Roman" w:hAnsiTheme="minorHAnsi" w:cstheme="minorHAnsi"/>
          <w:color w:val="000000" w:themeColor="text1"/>
          <w:lang w:eastAsia="en-PH"/>
        </w:rPr>
      </w:pPr>
      <w:r w:rsidRPr="00814716">
        <w:rPr>
          <w:rFonts w:asciiTheme="minorHAnsi" w:eastAsia="Times New Roman" w:hAnsiTheme="minorHAnsi" w:cstheme="minorHAnsi"/>
          <w:color w:val="000000" w:themeColor="text1"/>
          <w:lang w:eastAsia="en-PH"/>
        </w:rPr>
        <w:t xml:space="preserve">We confirm that we have read, understood and hereby </w:t>
      </w:r>
      <w:r w:rsidR="00653EB6" w:rsidRPr="00814716">
        <w:rPr>
          <w:rFonts w:asciiTheme="minorHAnsi" w:eastAsia="Times New Roman" w:hAnsiTheme="minorHAnsi" w:cstheme="minorHAnsi"/>
          <w:color w:val="000000" w:themeColor="text1"/>
          <w:lang w:eastAsia="en-PH"/>
        </w:rPr>
        <w:t>fully a</w:t>
      </w:r>
      <w:r w:rsidRPr="00814716">
        <w:rPr>
          <w:rFonts w:asciiTheme="minorHAnsi" w:eastAsia="Times New Roman" w:hAnsiTheme="minorHAnsi" w:cstheme="minorHAnsi"/>
          <w:color w:val="000000" w:themeColor="text1"/>
          <w:lang w:eastAsia="en-PH"/>
        </w:rPr>
        <w:t xml:space="preserve">ccept the </w:t>
      </w:r>
      <w:r w:rsidR="00450343" w:rsidRPr="00814716">
        <w:rPr>
          <w:rFonts w:asciiTheme="minorHAnsi" w:eastAsia="Times New Roman" w:hAnsiTheme="minorHAnsi" w:cstheme="minorHAnsi"/>
          <w:color w:val="000000" w:themeColor="text1"/>
          <w:lang w:eastAsia="en-PH"/>
        </w:rPr>
        <w:t>Schedule of Requirements and Technical Specifications</w:t>
      </w:r>
      <w:r w:rsidRPr="00814716">
        <w:rPr>
          <w:rFonts w:asciiTheme="minorHAnsi" w:eastAsia="Times New Roman" w:hAnsiTheme="minorHAnsi" w:cstheme="minorHAnsi"/>
          <w:color w:val="000000" w:themeColor="text1"/>
          <w:lang w:eastAsia="en-PH"/>
        </w:rPr>
        <w:t xml:space="preserve"> describing the duties and responsibilities </w:t>
      </w:r>
      <w:r w:rsidR="00B023F4" w:rsidRPr="00814716">
        <w:rPr>
          <w:rFonts w:asciiTheme="minorHAnsi" w:eastAsia="Times New Roman" w:hAnsiTheme="minorHAnsi" w:cstheme="minorHAnsi"/>
          <w:color w:val="000000" w:themeColor="text1"/>
          <w:lang w:eastAsia="en-PH"/>
        </w:rPr>
        <w:t xml:space="preserve">required of us in this </w:t>
      </w:r>
      <w:r w:rsidR="00BB49D1" w:rsidRPr="00814716">
        <w:rPr>
          <w:rFonts w:asciiTheme="minorHAnsi" w:eastAsia="Times New Roman" w:hAnsiTheme="minorHAnsi" w:cstheme="minorHAnsi"/>
          <w:color w:val="000000" w:themeColor="text1"/>
          <w:lang w:eastAsia="en-PH"/>
        </w:rPr>
        <w:t>ITB</w:t>
      </w:r>
      <w:r w:rsidRPr="00814716">
        <w:rPr>
          <w:rFonts w:asciiTheme="minorHAnsi" w:eastAsia="Times New Roman" w:hAnsiTheme="minorHAnsi" w:cstheme="minorHAnsi"/>
          <w:color w:val="000000" w:themeColor="text1"/>
          <w:lang w:eastAsia="en-PH"/>
        </w:rPr>
        <w:t xml:space="preserve">, and the General Terms and Conditions of </w:t>
      </w:r>
      <w:r w:rsidR="00666203">
        <w:rPr>
          <w:rFonts w:asciiTheme="minorHAnsi" w:eastAsia="Times New Roman" w:hAnsiTheme="minorHAnsi" w:cstheme="minorHAnsi"/>
          <w:color w:val="000000" w:themeColor="text1"/>
          <w:lang w:eastAsia="en-PH"/>
        </w:rPr>
        <w:t>MOIS</w:t>
      </w:r>
      <w:r w:rsidRPr="00814716">
        <w:rPr>
          <w:rFonts w:asciiTheme="minorHAnsi" w:eastAsia="Times New Roman" w:hAnsiTheme="minorHAnsi" w:cstheme="minorHAnsi"/>
          <w:color w:val="000000" w:themeColor="text1"/>
          <w:lang w:eastAsia="en-PH"/>
        </w:rPr>
        <w:t xml:space="preserve">’s </w:t>
      </w:r>
      <w:r w:rsidR="005F1BE5" w:rsidRPr="00814716">
        <w:rPr>
          <w:rFonts w:asciiTheme="minorHAnsi" w:eastAsia="Times New Roman" w:hAnsiTheme="minorHAnsi" w:cstheme="minorHAnsi"/>
          <w:color w:val="000000" w:themeColor="text1"/>
          <w:lang w:eastAsia="en-PH"/>
        </w:rPr>
        <w:t xml:space="preserve">Standard </w:t>
      </w:r>
      <w:r w:rsidRPr="00814716">
        <w:rPr>
          <w:rFonts w:asciiTheme="minorHAnsi" w:eastAsia="Times New Roman" w:hAnsiTheme="minorHAnsi" w:cstheme="minorHAnsi"/>
          <w:color w:val="000000" w:themeColor="text1"/>
          <w:lang w:eastAsia="en-PH"/>
        </w:rPr>
        <w:t xml:space="preserve">Contract for </w:t>
      </w:r>
      <w:r w:rsidR="005F1BE5" w:rsidRPr="00814716">
        <w:rPr>
          <w:rFonts w:asciiTheme="minorHAnsi" w:eastAsia="Times New Roman" w:hAnsiTheme="minorHAnsi" w:cstheme="minorHAnsi"/>
          <w:color w:val="000000" w:themeColor="text1"/>
          <w:lang w:eastAsia="en-PH"/>
        </w:rPr>
        <w:t>this ITB</w:t>
      </w:r>
      <w:r w:rsidRPr="00814716">
        <w:rPr>
          <w:rFonts w:asciiTheme="minorHAnsi" w:eastAsia="Times New Roman" w:hAnsiTheme="minorHAnsi" w:cstheme="minorHAnsi"/>
          <w:color w:val="000000" w:themeColor="text1"/>
          <w:lang w:eastAsia="en-PH"/>
        </w:rPr>
        <w:t>.</w:t>
      </w:r>
    </w:p>
    <w:p w14:paraId="28A694FF" w14:textId="77777777" w:rsidR="001426BD" w:rsidRPr="00814716" w:rsidRDefault="001426BD" w:rsidP="001426BD">
      <w:pPr>
        <w:jc w:val="both"/>
        <w:rPr>
          <w:rFonts w:asciiTheme="minorHAnsi" w:hAnsiTheme="minorHAnsi" w:cstheme="minorHAnsi"/>
          <w:color w:val="000000" w:themeColor="text1"/>
          <w:lang w:val="en-GB"/>
        </w:rPr>
      </w:pPr>
    </w:p>
    <w:p w14:paraId="19AEB096" w14:textId="561D27A8" w:rsidR="001D08BB" w:rsidRPr="00814716" w:rsidRDefault="001D08BB" w:rsidP="00A66A39">
      <w:pPr>
        <w:shd w:val="clear" w:color="auto" w:fill="FFFFFF" w:themeFill="background1"/>
        <w:ind w:firstLine="720"/>
        <w:jc w:val="both"/>
        <w:rPr>
          <w:rFonts w:asciiTheme="minorHAnsi" w:hAnsiTheme="minorHAnsi" w:cstheme="minorHAnsi"/>
          <w:i/>
          <w:color w:val="000000" w:themeColor="text1"/>
          <w:lang w:val="en-GB"/>
        </w:rPr>
      </w:pPr>
      <w:r w:rsidRPr="00814716">
        <w:rPr>
          <w:rFonts w:asciiTheme="minorHAnsi" w:hAnsiTheme="minorHAnsi" w:cstheme="minorHAnsi"/>
          <w:color w:val="000000" w:themeColor="text1"/>
          <w:lang w:val="en-GB"/>
        </w:rPr>
        <w:t xml:space="preserve">We agree to abide by this </w:t>
      </w:r>
      <w:r w:rsidR="00BD1BF4" w:rsidRPr="00814716">
        <w:rPr>
          <w:rFonts w:asciiTheme="minorHAnsi" w:hAnsiTheme="minorHAnsi" w:cstheme="minorHAnsi"/>
          <w:color w:val="000000" w:themeColor="text1"/>
          <w:lang w:val="en-GB"/>
        </w:rPr>
        <w:t>Bid</w:t>
      </w:r>
      <w:r w:rsidRPr="00814716">
        <w:rPr>
          <w:rFonts w:asciiTheme="minorHAnsi" w:hAnsiTheme="minorHAnsi" w:cstheme="minorHAnsi"/>
          <w:color w:val="000000" w:themeColor="text1"/>
          <w:lang w:val="en-GB"/>
        </w:rPr>
        <w:t xml:space="preserve"> for</w:t>
      </w:r>
      <w:sdt>
        <w:sdtPr>
          <w:rPr>
            <w:rFonts w:asciiTheme="minorHAnsi" w:hAnsiTheme="minorHAnsi" w:cstheme="minorHAnsi"/>
            <w:color w:val="000000" w:themeColor="text1"/>
            <w:lang w:val="en-GB"/>
          </w:rPr>
          <w:id w:val="-1000729240"/>
          <w:text/>
        </w:sdtPr>
        <w:sdtEndPr/>
        <w:sdtContent>
          <w:r w:rsidR="00BD5EFF">
            <w:rPr>
              <w:rFonts w:asciiTheme="minorHAnsi" w:hAnsiTheme="minorHAnsi" w:cstheme="minorHAnsi"/>
              <w:color w:val="000000" w:themeColor="text1"/>
              <w:lang w:val="en-GB"/>
            </w:rPr>
            <w:t xml:space="preserve"> </w:t>
          </w:r>
          <w:r w:rsidR="00B7596B">
            <w:rPr>
              <w:rFonts w:asciiTheme="minorHAnsi" w:hAnsiTheme="minorHAnsi" w:cstheme="minorHAnsi"/>
              <w:color w:val="000000" w:themeColor="text1"/>
              <w:lang w:val="en-GB"/>
            </w:rPr>
            <w:t>6</w:t>
          </w:r>
          <w:r w:rsidR="00BD5EFF">
            <w:rPr>
              <w:rFonts w:asciiTheme="minorHAnsi" w:hAnsiTheme="minorHAnsi" w:cstheme="minorHAnsi"/>
              <w:color w:val="000000" w:themeColor="text1"/>
              <w:lang w:val="en-GB"/>
            </w:rPr>
            <w:t>0</w:t>
          </w:r>
          <w:r w:rsidR="00A66A39">
            <w:rPr>
              <w:rFonts w:asciiTheme="minorHAnsi" w:hAnsiTheme="minorHAnsi" w:cstheme="minorHAnsi"/>
              <w:color w:val="000000" w:themeColor="text1"/>
              <w:lang w:val="en-GB"/>
            </w:rPr>
            <w:t xml:space="preserve"> days</w:t>
          </w:r>
        </w:sdtContent>
      </w:sdt>
      <w:r w:rsidRPr="00814716">
        <w:rPr>
          <w:rFonts w:asciiTheme="minorHAnsi" w:hAnsiTheme="minorHAnsi" w:cstheme="minorHAnsi"/>
          <w:i/>
          <w:color w:val="000000" w:themeColor="text1"/>
          <w:lang w:val="en-GB"/>
        </w:rPr>
        <w:t xml:space="preserve">. </w:t>
      </w:r>
    </w:p>
    <w:p w14:paraId="5DB93BF0" w14:textId="77777777" w:rsidR="001D08BB" w:rsidRPr="00814716" w:rsidRDefault="001D08BB" w:rsidP="001D08BB">
      <w:pPr>
        <w:jc w:val="both"/>
        <w:rPr>
          <w:rFonts w:asciiTheme="minorHAnsi" w:hAnsiTheme="minorHAnsi" w:cstheme="minorHAnsi"/>
          <w:color w:val="000000" w:themeColor="text1"/>
          <w:lang w:val="en-GB"/>
        </w:rPr>
      </w:pPr>
    </w:p>
    <w:p w14:paraId="263D510A" w14:textId="77777777" w:rsidR="001D08BB" w:rsidRPr="00814716" w:rsidRDefault="001D08BB" w:rsidP="005B5BC2">
      <w:pPr>
        <w:pStyle w:val="BodyText"/>
        <w:jc w:val="both"/>
        <w:rPr>
          <w:rFonts w:asciiTheme="minorHAnsi" w:hAnsiTheme="minorHAnsi" w:cstheme="minorHAnsi"/>
          <w:color w:val="000000" w:themeColor="text1"/>
        </w:rPr>
      </w:pPr>
      <w:r w:rsidRPr="00814716">
        <w:rPr>
          <w:rFonts w:asciiTheme="minorHAnsi" w:hAnsiTheme="minorHAnsi" w:cstheme="minorHAnsi"/>
          <w:color w:val="000000" w:themeColor="text1"/>
        </w:rPr>
        <w:tab/>
        <w:t xml:space="preserve">We undertake, if our </w:t>
      </w:r>
      <w:r w:rsidR="00BD1BF4" w:rsidRPr="00814716">
        <w:rPr>
          <w:rFonts w:asciiTheme="minorHAnsi" w:hAnsiTheme="minorHAnsi" w:cstheme="minorHAnsi"/>
          <w:color w:val="000000" w:themeColor="text1"/>
        </w:rPr>
        <w:t>Bid</w:t>
      </w:r>
      <w:r w:rsidRPr="00814716">
        <w:rPr>
          <w:rFonts w:asciiTheme="minorHAnsi" w:hAnsiTheme="minorHAnsi" w:cstheme="minorHAnsi"/>
          <w:color w:val="000000" w:themeColor="text1"/>
        </w:rPr>
        <w:t xml:space="preserve"> is accepted, to initiate the </w:t>
      </w:r>
      <w:r w:rsidR="00D958B0" w:rsidRPr="00814716">
        <w:rPr>
          <w:rFonts w:asciiTheme="minorHAnsi" w:hAnsiTheme="minorHAnsi" w:cstheme="minorHAnsi"/>
          <w:color w:val="000000" w:themeColor="text1"/>
        </w:rPr>
        <w:t xml:space="preserve">supply of goods and provision of related </w:t>
      </w:r>
      <w:r w:rsidRPr="00814716">
        <w:rPr>
          <w:rFonts w:asciiTheme="minorHAnsi" w:hAnsiTheme="minorHAnsi" w:cstheme="minorHAnsi"/>
          <w:color w:val="000000" w:themeColor="text1"/>
        </w:rPr>
        <w:t>services not later than the date indicated in the Data Sheet.</w:t>
      </w:r>
    </w:p>
    <w:p w14:paraId="195AA0DC" w14:textId="77777777" w:rsidR="001D08BB" w:rsidRPr="00814716" w:rsidRDefault="001D08BB" w:rsidP="001D08BB">
      <w:pPr>
        <w:jc w:val="both"/>
        <w:rPr>
          <w:rFonts w:asciiTheme="minorHAnsi" w:hAnsiTheme="minorHAnsi" w:cstheme="minorHAnsi"/>
          <w:color w:val="000000" w:themeColor="text1"/>
          <w:lang w:val="en-GB"/>
        </w:rPr>
      </w:pPr>
    </w:p>
    <w:p w14:paraId="44D9E28D" w14:textId="5CF0745D" w:rsidR="006813D3" w:rsidRPr="00814716" w:rsidRDefault="006813D3" w:rsidP="0078449B">
      <w:pPr>
        <w:pStyle w:val="ListParagraph"/>
        <w:widowControl/>
        <w:tabs>
          <w:tab w:val="left" w:pos="9270"/>
        </w:tabs>
        <w:overflowPunct/>
        <w:adjustRightInd/>
        <w:spacing w:line="240" w:lineRule="auto"/>
        <w:ind w:left="0" w:firstLine="720"/>
        <w:jc w:val="both"/>
        <w:rPr>
          <w:rFonts w:asciiTheme="minorHAnsi" w:hAnsiTheme="minorHAnsi" w:cstheme="minorHAnsi"/>
          <w:color w:val="000000" w:themeColor="text1"/>
          <w:sz w:val="24"/>
        </w:rPr>
      </w:pPr>
      <w:r w:rsidRPr="00814716">
        <w:rPr>
          <w:rFonts w:asciiTheme="minorHAnsi" w:hAnsiTheme="minorHAnsi" w:cstheme="minorHAnsi"/>
          <w:snapToGrid w:val="0"/>
          <w:color w:val="000000" w:themeColor="text1"/>
          <w:sz w:val="24"/>
        </w:rPr>
        <w:t xml:space="preserve">We fully understand and recognize that </w:t>
      </w:r>
      <w:r w:rsidR="00BD5EFF">
        <w:rPr>
          <w:rFonts w:asciiTheme="minorHAnsi" w:hAnsiTheme="minorHAnsi" w:cstheme="minorHAnsi"/>
          <w:snapToGrid w:val="0"/>
          <w:color w:val="000000" w:themeColor="text1"/>
          <w:sz w:val="24"/>
        </w:rPr>
        <w:t>MOIS</w:t>
      </w:r>
      <w:r w:rsidRPr="00814716">
        <w:rPr>
          <w:rFonts w:asciiTheme="minorHAnsi" w:hAnsiTheme="minorHAnsi" w:cstheme="minorHAnsi"/>
          <w:snapToGrid w:val="0"/>
          <w:color w:val="000000" w:themeColor="text1"/>
          <w:sz w:val="24"/>
        </w:rPr>
        <w:t xml:space="preserve"> is not bound to accept this </w:t>
      </w:r>
      <w:r w:rsidR="00BD1BF4" w:rsidRPr="00814716">
        <w:rPr>
          <w:rFonts w:asciiTheme="minorHAnsi" w:hAnsiTheme="minorHAnsi" w:cstheme="minorHAnsi"/>
          <w:snapToGrid w:val="0"/>
          <w:color w:val="000000" w:themeColor="text1"/>
          <w:sz w:val="24"/>
        </w:rPr>
        <w:t>Bid</w:t>
      </w:r>
      <w:r w:rsidRPr="00814716">
        <w:rPr>
          <w:rFonts w:asciiTheme="minorHAnsi" w:hAnsiTheme="minorHAnsi" w:cstheme="minorHAnsi"/>
          <w:snapToGrid w:val="0"/>
          <w:color w:val="000000" w:themeColor="text1"/>
          <w:sz w:val="24"/>
        </w:rPr>
        <w:t xml:space="preserve">, </w:t>
      </w:r>
      <w:r w:rsidRPr="00814716">
        <w:rPr>
          <w:rFonts w:asciiTheme="minorHAnsi" w:hAnsiTheme="minorHAnsi" w:cstheme="minorHAnsi"/>
          <w:color w:val="000000" w:themeColor="text1"/>
          <w:sz w:val="24"/>
        </w:rPr>
        <w:t xml:space="preserve">that </w:t>
      </w:r>
      <w:r w:rsidR="00D573E0" w:rsidRPr="00814716">
        <w:rPr>
          <w:rFonts w:asciiTheme="minorHAnsi" w:hAnsiTheme="minorHAnsi" w:cstheme="minorHAnsi"/>
          <w:color w:val="000000" w:themeColor="text1"/>
          <w:sz w:val="24"/>
        </w:rPr>
        <w:t>we</w:t>
      </w:r>
      <w:r w:rsidRPr="00814716">
        <w:rPr>
          <w:rFonts w:asciiTheme="minorHAnsi" w:hAnsiTheme="minorHAnsi" w:cstheme="minorHAnsi"/>
          <w:color w:val="000000" w:themeColor="text1"/>
          <w:sz w:val="24"/>
        </w:rPr>
        <w:t xml:space="preserve"> shall bear all costs associated with its preparation and submission</w:t>
      </w:r>
      <w:r w:rsidR="00D573E0" w:rsidRPr="00814716">
        <w:rPr>
          <w:rFonts w:asciiTheme="minorHAnsi" w:hAnsiTheme="minorHAnsi" w:cstheme="minorHAnsi"/>
          <w:color w:val="000000" w:themeColor="text1"/>
          <w:sz w:val="24"/>
        </w:rPr>
        <w:t>,</w:t>
      </w:r>
      <w:r w:rsidRPr="00814716">
        <w:rPr>
          <w:rFonts w:asciiTheme="minorHAnsi" w:hAnsiTheme="minorHAnsi" w:cstheme="minorHAnsi"/>
          <w:color w:val="000000" w:themeColor="text1"/>
          <w:sz w:val="24"/>
        </w:rPr>
        <w:t xml:space="preserve"> and that </w:t>
      </w:r>
      <w:r w:rsidR="00666203">
        <w:rPr>
          <w:rFonts w:asciiTheme="minorHAnsi" w:hAnsiTheme="minorHAnsi" w:cstheme="minorHAnsi"/>
          <w:color w:val="000000" w:themeColor="text1"/>
          <w:sz w:val="24"/>
        </w:rPr>
        <w:t>MOIS</w:t>
      </w:r>
      <w:r w:rsidRPr="00814716">
        <w:rPr>
          <w:rFonts w:asciiTheme="minorHAnsi" w:hAnsiTheme="minorHAnsi" w:cstheme="minorHAnsi"/>
          <w:color w:val="000000" w:themeColor="text1"/>
          <w:sz w:val="24"/>
        </w:rPr>
        <w:t xml:space="preserve"> will in no case be responsible or liable for those costs, regardless of the conduct or outcome of the </w:t>
      </w:r>
      <w:r w:rsidR="00D573E0" w:rsidRPr="00814716">
        <w:rPr>
          <w:rFonts w:asciiTheme="minorHAnsi" w:hAnsiTheme="minorHAnsi" w:cstheme="minorHAnsi"/>
          <w:color w:val="000000" w:themeColor="text1"/>
          <w:sz w:val="24"/>
        </w:rPr>
        <w:t>evaluation</w:t>
      </w:r>
      <w:r w:rsidRPr="00814716">
        <w:rPr>
          <w:rFonts w:asciiTheme="minorHAnsi" w:hAnsiTheme="minorHAnsi" w:cstheme="minorHAnsi"/>
          <w:color w:val="000000" w:themeColor="text1"/>
          <w:sz w:val="24"/>
        </w:rPr>
        <w:t>.</w:t>
      </w:r>
    </w:p>
    <w:p w14:paraId="75D511C3" w14:textId="77777777" w:rsidR="001D08BB" w:rsidRPr="00814716" w:rsidRDefault="001D08BB" w:rsidP="001D08BB">
      <w:pPr>
        <w:jc w:val="both"/>
        <w:rPr>
          <w:rFonts w:asciiTheme="minorHAnsi" w:hAnsiTheme="minorHAnsi" w:cstheme="minorHAnsi"/>
          <w:color w:val="000000" w:themeColor="text1"/>
          <w:lang w:val="en-GB"/>
        </w:rPr>
      </w:pPr>
    </w:p>
    <w:p w14:paraId="0A175E2E" w14:textId="77777777" w:rsidR="001D08BB" w:rsidRPr="00814716" w:rsidRDefault="001D08BB" w:rsidP="001D08BB">
      <w:pPr>
        <w:rPr>
          <w:rFonts w:asciiTheme="minorHAnsi" w:hAnsiTheme="minorHAnsi" w:cstheme="minorHAnsi"/>
          <w:color w:val="000000" w:themeColor="text1"/>
          <w:lang w:eastAsia="it-IT"/>
        </w:rPr>
      </w:pPr>
      <w:r w:rsidRPr="00814716">
        <w:rPr>
          <w:rFonts w:asciiTheme="minorHAnsi" w:hAnsiTheme="minorHAnsi" w:cstheme="minorHAnsi"/>
          <w:color w:val="000000" w:themeColor="text1"/>
          <w:lang w:eastAsia="it-IT"/>
        </w:rPr>
        <w:lastRenderedPageBreak/>
        <w:tab/>
        <w:t>We remain,</w:t>
      </w:r>
    </w:p>
    <w:p w14:paraId="3D84B366" w14:textId="77777777" w:rsidR="001D08BB" w:rsidRPr="00814716" w:rsidRDefault="001D08BB" w:rsidP="001D08BB">
      <w:pPr>
        <w:rPr>
          <w:rFonts w:asciiTheme="minorHAnsi" w:hAnsiTheme="minorHAnsi" w:cstheme="minorHAnsi"/>
          <w:color w:val="000000" w:themeColor="text1"/>
          <w:lang w:val="en-GB"/>
        </w:rPr>
      </w:pPr>
    </w:p>
    <w:p w14:paraId="26E31BBC" w14:textId="77777777" w:rsidR="001D08BB" w:rsidRPr="00814716" w:rsidRDefault="001D08BB" w:rsidP="001D08BB">
      <w:pPr>
        <w:ind w:firstLine="708"/>
        <w:jc w:val="both"/>
        <w:rPr>
          <w:rFonts w:asciiTheme="minorHAnsi" w:hAnsiTheme="minorHAnsi" w:cstheme="minorHAnsi"/>
          <w:color w:val="000000" w:themeColor="text1"/>
          <w:lang w:val="en-GB"/>
        </w:rPr>
      </w:pPr>
      <w:r w:rsidRPr="00814716">
        <w:rPr>
          <w:rFonts w:asciiTheme="minorHAnsi" w:hAnsiTheme="minorHAnsi" w:cstheme="minorHAnsi"/>
          <w:color w:val="000000" w:themeColor="text1"/>
          <w:lang w:val="en-GB"/>
        </w:rPr>
        <w:t>Yours sincerely,</w:t>
      </w:r>
    </w:p>
    <w:p w14:paraId="71ABC04E" w14:textId="77777777" w:rsidR="001D08BB" w:rsidRPr="00814716" w:rsidRDefault="001D08BB" w:rsidP="001D08BB">
      <w:pPr>
        <w:jc w:val="both"/>
        <w:rPr>
          <w:rFonts w:asciiTheme="minorHAnsi" w:hAnsiTheme="minorHAnsi" w:cstheme="minorHAnsi"/>
          <w:color w:val="000000" w:themeColor="text1"/>
          <w:lang w:val="en-GB"/>
        </w:rPr>
      </w:pPr>
    </w:p>
    <w:p w14:paraId="64FD5556" w14:textId="77777777" w:rsidR="001D08BB" w:rsidRPr="00814716" w:rsidRDefault="001D08BB" w:rsidP="001D08BB">
      <w:pPr>
        <w:tabs>
          <w:tab w:val="right" w:pos="8460"/>
        </w:tabs>
        <w:ind w:left="720"/>
        <w:jc w:val="both"/>
        <w:rPr>
          <w:rFonts w:asciiTheme="minorHAnsi" w:hAnsiTheme="minorHAnsi" w:cstheme="minorHAnsi"/>
          <w:color w:val="000000" w:themeColor="text1"/>
          <w:u w:val="single"/>
          <w:lang w:val="en-GB"/>
        </w:rPr>
      </w:pPr>
      <w:r w:rsidRPr="00814716">
        <w:rPr>
          <w:rFonts w:asciiTheme="minorHAnsi" w:hAnsiTheme="minorHAnsi" w:cstheme="minorHAnsi"/>
          <w:color w:val="000000" w:themeColor="text1"/>
          <w:lang w:val="en-GB"/>
        </w:rPr>
        <w:t>Authorized Signature [</w:t>
      </w:r>
      <w:r w:rsidRPr="00814716">
        <w:rPr>
          <w:rFonts w:asciiTheme="minorHAnsi" w:hAnsiTheme="minorHAnsi" w:cstheme="minorHAnsi"/>
          <w:i/>
          <w:iCs/>
          <w:color w:val="000000" w:themeColor="text1"/>
          <w:lang w:val="en-GB"/>
        </w:rPr>
        <w:t>In full and initials</w:t>
      </w:r>
      <w:r w:rsidRPr="00814716">
        <w:rPr>
          <w:rFonts w:asciiTheme="minorHAnsi" w:hAnsiTheme="minorHAnsi" w:cstheme="minorHAnsi"/>
          <w:color w:val="000000" w:themeColor="text1"/>
          <w:lang w:val="en-GB"/>
        </w:rPr>
        <w:t xml:space="preserve">]:  </w:t>
      </w:r>
      <w:r w:rsidRPr="00814716">
        <w:rPr>
          <w:rFonts w:asciiTheme="minorHAnsi" w:hAnsiTheme="minorHAnsi" w:cstheme="minorHAnsi"/>
          <w:color w:val="000000" w:themeColor="text1"/>
          <w:u w:val="single"/>
          <w:lang w:val="en-GB"/>
        </w:rPr>
        <w:tab/>
      </w:r>
    </w:p>
    <w:p w14:paraId="65BFBEBF" w14:textId="77777777" w:rsidR="001D08BB" w:rsidRPr="00814716" w:rsidRDefault="001D08BB" w:rsidP="0031135D">
      <w:pPr>
        <w:shd w:val="clear" w:color="auto" w:fill="FFFFFF" w:themeFill="background1"/>
        <w:tabs>
          <w:tab w:val="right" w:pos="8460"/>
        </w:tabs>
        <w:ind w:left="720"/>
        <w:jc w:val="both"/>
        <w:rPr>
          <w:rFonts w:asciiTheme="minorHAnsi" w:hAnsiTheme="minorHAnsi" w:cstheme="minorHAnsi"/>
          <w:color w:val="000000" w:themeColor="text1"/>
          <w:u w:val="single"/>
          <w:lang w:val="en-GB"/>
        </w:rPr>
      </w:pPr>
      <w:r w:rsidRPr="00814716">
        <w:rPr>
          <w:rFonts w:asciiTheme="minorHAnsi" w:hAnsiTheme="minorHAnsi" w:cstheme="minorHAnsi"/>
          <w:color w:val="000000" w:themeColor="text1"/>
          <w:lang w:val="en-GB"/>
        </w:rPr>
        <w:t xml:space="preserve">Name and Title of Signatory:  </w:t>
      </w:r>
      <w:sdt>
        <w:sdtPr>
          <w:rPr>
            <w:rFonts w:asciiTheme="minorHAnsi" w:hAnsiTheme="minorHAnsi" w:cstheme="minorHAnsi"/>
            <w:color w:val="000000" w:themeColor="text1"/>
            <w:lang w:val="en-GB"/>
          </w:rPr>
          <w:id w:val="-1016452600"/>
          <w:showingPlcHdr/>
          <w:text/>
        </w:sdtPr>
        <w:sdtEndPr/>
        <w:sdtContent>
          <w:r w:rsidR="0031135D" w:rsidRPr="00814716">
            <w:rPr>
              <w:rFonts w:asciiTheme="minorHAnsi" w:hAnsiTheme="minorHAnsi" w:cstheme="minorHAnsi"/>
              <w:color w:val="000000" w:themeColor="text1"/>
              <w:u w:val="single"/>
              <w:lang w:val="en-GB"/>
            </w:rPr>
            <w:tab/>
          </w:r>
        </w:sdtContent>
      </w:sdt>
    </w:p>
    <w:p w14:paraId="0805A4EB" w14:textId="77777777" w:rsidR="001D08BB" w:rsidRPr="00814716" w:rsidRDefault="001D08BB" w:rsidP="0031135D">
      <w:pPr>
        <w:shd w:val="clear" w:color="auto" w:fill="FFFFFF" w:themeFill="background1"/>
        <w:tabs>
          <w:tab w:val="right" w:pos="8460"/>
        </w:tabs>
        <w:ind w:left="720"/>
        <w:jc w:val="both"/>
        <w:rPr>
          <w:rFonts w:asciiTheme="minorHAnsi" w:hAnsiTheme="minorHAnsi" w:cstheme="minorHAnsi"/>
          <w:color w:val="000000" w:themeColor="text1"/>
          <w:u w:val="single"/>
          <w:lang w:val="en-GB"/>
        </w:rPr>
      </w:pPr>
      <w:r w:rsidRPr="00814716">
        <w:rPr>
          <w:rFonts w:asciiTheme="minorHAnsi" w:hAnsiTheme="minorHAnsi" w:cstheme="minorHAnsi"/>
          <w:color w:val="000000" w:themeColor="text1"/>
          <w:lang w:val="en-GB"/>
        </w:rPr>
        <w:t xml:space="preserve">Name of Firm:  </w:t>
      </w:r>
      <w:sdt>
        <w:sdtPr>
          <w:rPr>
            <w:rFonts w:asciiTheme="minorHAnsi" w:hAnsiTheme="minorHAnsi" w:cstheme="minorHAnsi"/>
            <w:color w:val="000000" w:themeColor="text1"/>
            <w:lang w:val="en-GB"/>
          </w:rPr>
          <w:id w:val="-1503273320"/>
          <w:showingPlcHdr/>
          <w:text/>
        </w:sdtPr>
        <w:sdtEndPr/>
        <w:sdtContent>
          <w:r w:rsidR="0031135D" w:rsidRPr="00814716">
            <w:rPr>
              <w:rFonts w:asciiTheme="minorHAnsi" w:hAnsiTheme="minorHAnsi" w:cstheme="minorHAnsi"/>
              <w:color w:val="000000" w:themeColor="text1"/>
              <w:u w:val="single"/>
              <w:lang w:val="en-GB"/>
            </w:rPr>
            <w:tab/>
          </w:r>
        </w:sdtContent>
      </w:sdt>
    </w:p>
    <w:p w14:paraId="5B9484B1" w14:textId="77777777" w:rsidR="00144156" w:rsidRPr="00814716" w:rsidRDefault="0029796E" w:rsidP="003F2E67">
      <w:pPr>
        <w:pStyle w:val="BodyText2"/>
        <w:pBdr>
          <w:bottom w:val="single" w:sz="4" w:space="7" w:color="auto"/>
        </w:pBdr>
        <w:shd w:val="clear" w:color="auto" w:fill="FFFFFF" w:themeFill="background1"/>
        <w:spacing w:line="240" w:lineRule="auto"/>
        <w:ind w:firstLine="720"/>
        <w:rPr>
          <w:rFonts w:asciiTheme="minorHAnsi" w:hAnsiTheme="minorHAnsi" w:cstheme="minorHAnsi"/>
          <w:color w:val="000000" w:themeColor="text1"/>
          <w:sz w:val="28"/>
          <w:u w:val="single"/>
          <w:lang w:val="en-GB"/>
        </w:rPr>
      </w:pPr>
      <w:r w:rsidRPr="00814716">
        <w:rPr>
          <w:rFonts w:asciiTheme="minorHAnsi" w:hAnsiTheme="minorHAnsi" w:cstheme="minorHAnsi"/>
          <w:color w:val="000000" w:themeColor="text1"/>
          <w:lang w:val="en-GB"/>
        </w:rPr>
        <w:t xml:space="preserve">Contact </w:t>
      </w:r>
      <w:r w:rsidR="0031135D" w:rsidRPr="00814716">
        <w:rPr>
          <w:rFonts w:asciiTheme="minorHAnsi" w:hAnsiTheme="minorHAnsi" w:cstheme="minorHAnsi"/>
          <w:color w:val="000000" w:themeColor="text1"/>
          <w:lang w:val="en-GB"/>
        </w:rPr>
        <w:t>Details:</w:t>
      </w:r>
      <w:sdt>
        <w:sdtPr>
          <w:rPr>
            <w:rFonts w:asciiTheme="minorHAnsi" w:hAnsiTheme="minorHAnsi" w:cstheme="minorHAnsi"/>
            <w:color w:val="000000" w:themeColor="text1"/>
            <w:sz w:val="28"/>
            <w:lang w:val="en-GB"/>
          </w:rPr>
          <w:id w:val="-961808814"/>
          <w:showingPlcHdr/>
          <w:text/>
        </w:sdtPr>
        <w:sdtEndPr/>
        <w:sdtContent>
          <w:r w:rsidR="0031135D" w:rsidRPr="00814716">
            <w:rPr>
              <w:rFonts w:asciiTheme="minorHAnsi" w:hAnsiTheme="minorHAnsi" w:cstheme="minorHAnsi"/>
              <w:color w:val="000000" w:themeColor="text1"/>
              <w:sz w:val="28"/>
              <w:u w:val="single"/>
              <w:lang w:val="en-GB"/>
            </w:rPr>
            <w:tab/>
          </w:r>
          <w:r w:rsidR="0031135D" w:rsidRPr="00814716">
            <w:rPr>
              <w:rFonts w:asciiTheme="minorHAnsi" w:hAnsiTheme="minorHAnsi" w:cstheme="minorHAnsi"/>
              <w:color w:val="000000" w:themeColor="text1"/>
              <w:sz w:val="28"/>
              <w:u w:val="single"/>
              <w:lang w:val="en-GB"/>
            </w:rPr>
            <w:tab/>
          </w:r>
          <w:r w:rsidR="0031135D" w:rsidRPr="00814716">
            <w:rPr>
              <w:rFonts w:asciiTheme="minorHAnsi" w:hAnsiTheme="minorHAnsi" w:cstheme="minorHAnsi"/>
              <w:color w:val="000000" w:themeColor="text1"/>
              <w:sz w:val="28"/>
              <w:u w:val="single"/>
              <w:lang w:val="en-GB"/>
            </w:rPr>
            <w:tab/>
          </w:r>
          <w:r w:rsidR="0031135D" w:rsidRPr="00814716">
            <w:rPr>
              <w:rFonts w:asciiTheme="minorHAnsi" w:hAnsiTheme="minorHAnsi" w:cstheme="minorHAnsi"/>
              <w:color w:val="000000" w:themeColor="text1"/>
              <w:sz w:val="28"/>
              <w:u w:val="single"/>
              <w:lang w:val="en-GB"/>
            </w:rPr>
            <w:tab/>
          </w:r>
          <w:r w:rsidR="0031135D" w:rsidRPr="00814716">
            <w:rPr>
              <w:rFonts w:asciiTheme="minorHAnsi" w:hAnsiTheme="minorHAnsi" w:cstheme="minorHAnsi"/>
              <w:color w:val="000000" w:themeColor="text1"/>
              <w:sz w:val="28"/>
              <w:u w:val="single"/>
              <w:lang w:val="en-GB"/>
            </w:rPr>
            <w:tab/>
          </w:r>
          <w:r w:rsidR="0031135D" w:rsidRPr="00814716">
            <w:rPr>
              <w:rFonts w:asciiTheme="minorHAnsi" w:hAnsiTheme="minorHAnsi" w:cstheme="minorHAnsi"/>
              <w:color w:val="000000" w:themeColor="text1"/>
              <w:sz w:val="28"/>
              <w:u w:val="single"/>
              <w:lang w:val="en-GB"/>
            </w:rPr>
            <w:tab/>
          </w:r>
          <w:r w:rsidR="0031135D" w:rsidRPr="00814716">
            <w:rPr>
              <w:rFonts w:asciiTheme="minorHAnsi" w:hAnsiTheme="minorHAnsi" w:cstheme="minorHAnsi"/>
              <w:color w:val="000000" w:themeColor="text1"/>
              <w:sz w:val="28"/>
              <w:u w:val="single"/>
              <w:lang w:val="en-GB"/>
            </w:rPr>
            <w:tab/>
          </w:r>
          <w:r w:rsidR="0031135D" w:rsidRPr="00814716">
            <w:rPr>
              <w:rFonts w:asciiTheme="minorHAnsi" w:hAnsiTheme="minorHAnsi" w:cstheme="minorHAnsi"/>
              <w:color w:val="000000" w:themeColor="text1"/>
              <w:sz w:val="28"/>
              <w:u w:val="single"/>
              <w:lang w:val="en-GB"/>
            </w:rPr>
            <w:tab/>
          </w:r>
          <w:r w:rsidR="0031135D" w:rsidRPr="00814716">
            <w:rPr>
              <w:rFonts w:asciiTheme="minorHAnsi" w:hAnsiTheme="minorHAnsi" w:cstheme="minorHAnsi"/>
              <w:color w:val="000000" w:themeColor="text1"/>
              <w:sz w:val="28"/>
              <w:u w:val="single"/>
              <w:lang w:val="en-GB"/>
            </w:rPr>
            <w:tab/>
          </w:r>
        </w:sdtContent>
      </w:sdt>
    </w:p>
    <w:p w14:paraId="6BB3526A" w14:textId="77777777" w:rsidR="00795881" w:rsidRPr="00814716" w:rsidRDefault="00795881" w:rsidP="00144156">
      <w:pPr>
        <w:pStyle w:val="BodyText2"/>
        <w:pBdr>
          <w:bottom w:val="single" w:sz="4" w:space="7" w:color="auto"/>
        </w:pBdr>
        <w:spacing w:line="240" w:lineRule="auto"/>
        <w:rPr>
          <w:rFonts w:asciiTheme="minorHAnsi" w:hAnsiTheme="minorHAnsi" w:cstheme="minorHAnsi"/>
          <w:color w:val="000000" w:themeColor="text1"/>
          <w:sz w:val="28"/>
          <w:u w:val="single"/>
          <w:lang w:val="en-GB"/>
        </w:rPr>
      </w:pPr>
    </w:p>
    <w:p w14:paraId="596D9DB9" w14:textId="77777777" w:rsidR="00687C77" w:rsidRPr="00814716" w:rsidRDefault="00687C77" w:rsidP="00144156">
      <w:pPr>
        <w:pStyle w:val="BodyText2"/>
        <w:pBdr>
          <w:bottom w:val="single" w:sz="4" w:space="27" w:color="auto"/>
        </w:pBdr>
        <w:spacing w:line="240" w:lineRule="auto"/>
        <w:jc w:val="center"/>
        <w:rPr>
          <w:rFonts w:asciiTheme="minorHAnsi" w:hAnsiTheme="minorHAnsi" w:cstheme="minorHAnsi"/>
          <w:i/>
          <w:color w:val="000000" w:themeColor="text1"/>
          <w:sz w:val="22"/>
          <w:szCs w:val="22"/>
        </w:rPr>
      </w:pPr>
      <w:r w:rsidRPr="00814716">
        <w:rPr>
          <w:rFonts w:asciiTheme="minorHAnsi" w:hAnsiTheme="minorHAnsi" w:cstheme="minorHAnsi"/>
          <w:i/>
          <w:color w:val="000000" w:themeColor="text1"/>
          <w:sz w:val="22"/>
          <w:szCs w:val="22"/>
          <w:u w:val="single"/>
          <w:lang w:val="en-GB"/>
        </w:rPr>
        <w:t>[please mark this letter with your corporate seal, if available]</w:t>
      </w:r>
    </w:p>
    <w:p w14:paraId="5D48ADBA" w14:textId="77777777" w:rsidR="00795881" w:rsidRPr="00814716" w:rsidRDefault="00795881">
      <w:pPr>
        <w:widowControl/>
        <w:overflowPunct/>
        <w:adjustRightInd/>
        <w:rPr>
          <w:rFonts w:asciiTheme="minorHAnsi" w:hAnsiTheme="minorHAnsi" w:cstheme="minorHAnsi"/>
          <w:b/>
          <w:bCs/>
          <w:color w:val="000000" w:themeColor="text1"/>
        </w:rPr>
      </w:pPr>
      <w:r w:rsidRPr="00814716">
        <w:rPr>
          <w:rFonts w:asciiTheme="minorHAnsi" w:hAnsiTheme="minorHAnsi" w:cstheme="minorHAnsi"/>
          <w:b/>
          <w:bCs/>
          <w:color w:val="000000" w:themeColor="text1"/>
        </w:rPr>
        <w:br w:type="page"/>
      </w:r>
    </w:p>
    <w:p w14:paraId="483DAB83" w14:textId="77777777" w:rsidR="00081D16" w:rsidRPr="00814716" w:rsidRDefault="00081D16" w:rsidP="00F63178">
      <w:pPr>
        <w:rPr>
          <w:rFonts w:asciiTheme="minorHAnsi" w:hAnsiTheme="minorHAnsi" w:cstheme="minorHAnsi"/>
          <w:b/>
          <w:bCs/>
          <w:color w:val="000000" w:themeColor="text1"/>
        </w:rPr>
      </w:pPr>
    </w:p>
    <w:p w14:paraId="00E98C7F" w14:textId="77777777" w:rsidR="005B595F" w:rsidRPr="00814716" w:rsidRDefault="005B595F" w:rsidP="00F63178">
      <w:pPr>
        <w:pStyle w:val="Section3-Heading1"/>
        <w:spacing w:after="0"/>
        <w:rPr>
          <w:rFonts w:asciiTheme="minorHAnsi" w:hAnsiTheme="minorHAnsi" w:cstheme="minorHAnsi"/>
          <w:color w:val="000000" w:themeColor="text1"/>
        </w:rPr>
      </w:pPr>
      <w:r w:rsidRPr="00814716">
        <w:rPr>
          <w:rFonts w:asciiTheme="minorHAnsi" w:hAnsiTheme="minorHAnsi" w:cstheme="minorHAnsi"/>
          <w:color w:val="000000" w:themeColor="text1"/>
        </w:rPr>
        <w:t xml:space="preserve">Section </w:t>
      </w:r>
      <w:r w:rsidR="0020143D" w:rsidRPr="00814716">
        <w:rPr>
          <w:rFonts w:asciiTheme="minorHAnsi" w:hAnsiTheme="minorHAnsi" w:cstheme="minorHAnsi"/>
          <w:color w:val="000000" w:themeColor="text1"/>
        </w:rPr>
        <w:t>5</w:t>
      </w:r>
      <w:r w:rsidRPr="00814716">
        <w:rPr>
          <w:rFonts w:asciiTheme="minorHAnsi" w:hAnsiTheme="minorHAnsi" w:cstheme="minorHAnsi"/>
          <w:color w:val="000000" w:themeColor="text1"/>
        </w:rPr>
        <w:t xml:space="preserve">: </w:t>
      </w:r>
      <w:r w:rsidR="00056A51" w:rsidRPr="00814716">
        <w:rPr>
          <w:rFonts w:asciiTheme="minorHAnsi" w:hAnsiTheme="minorHAnsi" w:cstheme="minorHAnsi"/>
          <w:color w:val="000000" w:themeColor="text1"/>
        </w:rPr>
        <w:t xml:space="preserve">Documents Establishing the Eligibility and Qualifications of the </w:t>
      </w:r>
      <w:r w:rsidR="00FC6CFB" w:rsidRPr="00814716">
        <w:rPr>
          <w:rFonts w:asciiTheme="minorHAnsi" w:hAnsiTheme="minorHAnsi" w:cstheme="minorHAnsi"/>
          <w:color w:val="000000" w:themeColor="text1"/>
        </w:rPr>
        <w:t>Bidder</w:t>
      </w:r>
    </w:p>
    <w:p w14:paraId="1ABF97B1" w14:textId="77777777" w:rsidR="00D43197" w:rsidRPr="00814716" w:rsidRDefault="00FC6CFB" w:rsidP="00F63178">
      <w:pPr>
        <w:pStyle w:val="SectionVHeader"/>
        <w:rPr>
          <w:rFonts w:asciiTheme="minorHAnsi" w:hAnsiTheme="minorHAnsi" w:cstheme="minorHAnsi"/>
          <w:b w:val="0"/>
          <w:color w:val="000000" w:themeColor="text1"/>
        </w:rPr>
      </w:pPr>
      <w:r w:rsidRPr="00814716">
        <w:rPr>
          <w:rFonts w:asciiTheme="minorHAnsi" w:hAnsiTheme="minorHAnsi" w:cstheme="minorHAnsi"/>
          <w:b w:val="0"/>
          <w:color w:val="000000" w:themeColor="text1"/>
        </w:rPr>
        <w:t>Bidder</w:t>
      </w:r>
      <w:r w:rsidR="006C6650" w:rsidRPr="00814716">
        <w:rPr>
          <w:rFonts w:asciiTheme="minorHAnsi" w:hAnsiTheme="minorHAnsi" w:cstheme="minorHAnsi"/>
          <w:b w:val="0"/>
          <w:color w:val="000000" w:themeColor="text1"/>
        </w:rPr>
        <w:t xml:space="preserve"> Information Form</w:t>
      </w:r>
      <w:r w:rsidR="001863E4" w:rsidRPr="00814716">
        <w:rPr>
          <w:rStyle w:val="FootnoteReference"/>
          <w:rFonts w:asciiTheme="minorHAnsi" w:hAnsiTheme="minorHAnsi" w:cstheme="minorHAnsi"/>
          <w:b w:val="0"/>
          <w:color w:val="000000" w:themeColor="text1"/>
          <w:sz w:val="24"/>
          <w:szCs w:val="24"/>
        </w:rPr>
        <w:footnoteReference w:id="6"/>
      </w:r>
    </w:p>
    <w:p w14:paraId="432B1394" w14:textId="77777777" w:rsidR="00D43197" w:rsidRPr="00814716" w:rsidRDefault="00D43197" w:rsidP="00F63178">
      <w:pPr>
        <w:rPr>
          <w:rFonts w:asciiTheme="minorHAnsi" w:hAnsiTheme="minorHAnsi" w:cstheme="minorHAnsi"/>
          <w:b/>
          <w:color w:val="000000" w:themeColor="text1"/>
        </w:rPr>
      </w:pPr>
    </w:p>
    <w:p w14:paraId="669AF589" w14:textId="77777777" w:rsidR="007F0F5A" w:rsidRPr="00814716" w:rsidRDefault="007F0F5A" w:rsidP="00F63178">
      <w:pPr>
        <w:ind w:left="720" w:hanging="720"/>
        <w:jc w:val="right"/>
        <w:rPr>
          <w:rFonts w:asciiTheme="minorHAnsi" w:hAnsiTheme="minorHAnsi" w:cstheme="minorHAnsi"/>
          <w:color w:val="000000" w:themeColor="text1"/>
          <w:sz w:val="20"/>
          <w:szCs w:val="20"/>
        </w:rPr>
      </w:pPr>
      <w:r w:rsidRPr="00814716">
        <w:rPr>
          <w:rFonts w:asciiTheme="minorHAnsi" w:hAnsiTheme="minorHAnsi" w:cstheme="minorHAnsi"/>
          <w:color w:val="000000" w:themeColor="text1"/>
          <w:sz w:val="20"/>
          <w:szCs w:val="20"/>
        </w:rPr>
        <w:t xml:space="preserve">Date: </w:t>
      </w:r>
      <w:sdt>
        <w:sdtPr>
          <w:rPr>
            <w:rFonts w:asciiTheme="minorHAnsi" w:hAnsiTheme="minorHAnsi" w:cstheme="minorHAnsi"/>
            <w:color w:val="000000" w:themeColor="text1"/>
            <w:sz w:val="20"/>
            <w:szCs w:val="20"/>
          </w:rPr>
          <w:id w:val="557897902"/>
          <w:showingPlcHdr/>
          <w:date w:fullDate="2012-06-08T00:00:00Z">
            <w:dateFormat w:val="d/M/yyyy"/>
            <w:lid w:val="en-US"/>
            <w:storeMappedDataAs w:val="dateTime"/>
            <w:calendar w:val="gregorian"/>
          </w:date>
        </w:sdtPr>
        <w:sdtEndPr/>
        <w:sdtContent>
          <w:r w:rsidR="0031135D" w:rsidRPr="00814716">
            <w:rPr>
              <w:rFonts w:asciiTheme="minorHAnsi" w:hAnsiTheme="minorHAnsi" w:cstheme="minorHAnsi"/>
              <w:i/>
              <w:color w:val="000000" w:themeColor="text1"/>
              <w:sz w:val="20"/>
              <w:szCs w:val="20"/>
            </w:rPr>
            <w:t>[inse</w:t>
          </w:r>
          <w:r w:rsidR="0031135D">
            <w:rPr>
              <w:rFonts w:asciiTheme="minorHAnsi" w:hAnsiTheme="minorHAnsi" w:cstheme="minorHAnsi"/>
              <w:i/>
              <w:color w:val="000000" w:themeColor="text1"/>
              <w:sz w:val="20"/>
              <w:szCs w:val="20"/>
            </w:rPr>
            <w:t>rt date (as day, month and year</w:t>
          </w:r>
          <w:proofErr w:type="gramStart"/>
          <w:r w:rsidR="0031135D">
            <w:rPr>
              <w:rFonts w:asciiTheme="minorHAnsi" w:hAnsiTheme="minorHAnsi" w:cstheme="minorHAnsi"/>
              <w:i/>
              <w:color w:val="000000" w:themeColor="text1"/>
              <w:sz w:val="20"/>
              <w:szCs w:val="20"/>
            </w:rPr>
            <w:t>]</w:t>
          </w:r>
          <w:r w:rsidR="0031135D" w:rsidRPr="00814716">
            <w:rPr>
              <w:rFonts w:asciiTheme="minorHAnsi" w:hAnsiTheme="minorHAnsi" w:cstheme="minorHAnsi"/>
              <w:i/>
              <w:color w:val="000000" w:themeColor="text1"/>
              <w:sz w:val="20"/>
              <w:szCs w:val="20"/>
            </w:rPr>
            <w:t>of</w:t>
          </w:r>
          <w:proofErr w:type="gramEnd"/>
          <w:r w:rsidR="0031135D" w:rsidRPr="00814716">
            <w:rPr>
              <w:rFonts w:asciiTheme="minorHAnsi" w:hAnsiTheme="minorHAnsi" w:cstheme="minorHAnsi"/>
              <w:i/>
              <w:color w:val="000000" w:themeColor="text1"/>
              <w:sz w:val="20"/>
              <w:szCs w:val="20"/>
            </w:rPr>
            <w:t xml:space="preserve"> Bid Submission</w:t>
          </w:r>
          <w:r w:rsidR="0031135D" w:rsidRPr="00814716">
            <w:rPr>
              <w:rFonts w:asciiTheme="minorHAnsi" w:hAnsiTheme="minorHAnsi" w:cstheme="minorHAnsi"/>
              <w:color w:val="000000" w:themeColor="text1"/>
              <w:sz w:val="20"/>
              <w:szCs w:val="20"/>
            </w:rPr>
            <w:t>]</w:t>
          </w:r>
        </w:sdtContent>
      </w:sdt>
    </w:p>
    <w:p w14:paraId="61CA65FB" w14:textId="77777777" w:rsidR="007F0F5A" w:rsidRPr="00814716" w:rsidRDefault="00BB49D1" w:rsidP="00F63178">
      <w:pPr>
        <w:tabs>
          <w:tab w:val="right" w:pos="9360"/>
        </w:tabs>
        <w:ind w:left="720" w:hanging="720"/>
        <w:jc w:val="right"/>
        <w:rPr>
          <w:rFonts w:asciiTheme="minorHAnsi" w:hAnsiTheme="minorHAnsi" w:cstheme="minorHAnsi"/>
          <w:color w:val="000000" w:themeColor="text1"/>
          <w:sz w:val="20"/>
          <w:szCs w:val="20"/>
        </w:rPr>
      </w:pPr>
      <w:r w:rsidRPr="00814716">
        <w:rPr>
          <w:rFonts w:asciiTheme="minorHAnsi" w:hAnsiTheme="minorHAnsi" w:cstheme="minorHAnsi"/>
          <w:color w:val="000000" w:themeColor="text1"/>
          <w:sz w:val="20"/>
          <w:szCs w:val="20"/>
        </w:rPr>
        <w:t>ITB</w:t>
      </w:r>
      <w:r w:rsidR="007F0F5A" w:rsidRPr="00814716">
        <w:rPr>
          <w:rFonts w:asciiTheme="minorHAnsi" w:hAnsiTheme="minorHAnsi" w:cstheme="minorHAnsi"/>
          <w:color w:val="000000" w:themeColor="text1"/>
          <w:sz w:val="20"/>
          <w:szCs w:val="20"/>
        </w:rPr>
        <w:t xml:space="preserve"> No.: </w:t>
      </w:r>
      <w:sdt>
        <w:sdtPr>
          <w:rPr>
            <w:rFonts w:asciiTheme="minorHAnsi" w:hAnsiTheme="minorHAnsi" w:cstheme="minorHAnsi"/>
            <w:color w:val="000000" w:themeColor="text1"/>
            <w:sz w:val="20"/>
            <w:szCs w:val="20"/>
          </w:rPr>
          <w:id w:val="565534699"/>
          <w:showingPlcHdr/>
          <w:text/>
        </w:sdtPr>
        <w:sdtEndPr/>
        <w:sdtContent>
          <w:r w:rsidR="0031135D" w:rsidRPr="00814716">
            <w:rPr>
              <w:rFonts w:asciiTheme="minorHAnsi" w:hAnsiTheme="minorHAnsi" w:cstheme="minorHAnsi"/>
              <w:i/>
              <w:color w:val="000000" w:themeColor="text1"/>
              <w:sz w:val="20"/>
              <w:szCs w:val="20"/>
            </w:rPr>
            <w:t>[insert number of bidding process]</w:t>
          </w:r>
        </w:sdtContent>
      </w:sdt>
    </w:p>
    <w:p w14:paraId="2CB72687" w14:textId="77777777" w:rsidR="007F0F5A" w:rsidRPr="00814716" w:rsidRDefault="007F0F5A" w:rsidP="00F63178">
      <w:pPr>
        <w:ind w:left="720" w:hanging="720"/>
        <w:jc w:val="right"/>
        <w:rPr>
          <w:rFonts w:asciiTheme="minorHAnsi" w:hAnsiTheme="minorHAnsi" w:cstheme="minorHAnsi"/>
          <w:color w:val="000000" w:themeColor="text1"/>
          <w:sz w:val="20"/>
          <w:szCs w:val="20"/>
        </w:rPr>
      </w:pPr>
    </w:p>
    <w:p w14:paraId="094DC271" w14:textId="77777777" w:rsidR="007F0F5A" w:rsidRPr="00814716" w:rsidRDefault="007F0F5A" w:rsidP="00F63178">
      <w:pPr>
        <w:ind w:left="720" w:hanging="720"/>
        <w:jc w:val="right"/>
        <w:rPr>
          <w:rFonts w:asciiTheme="minorHAnsi" w:hAnsiTheme="minorHAnsi" w:cstheme="minorHAnsi"/>
          <w:color w:val="000000" w:themeColor="text1"/>
          <w:sz w:val="20"/>
          <w:szCs w:val="20"/>
        </w:rPr>
      </w:pPr>
      <w:r w:rsidRPr="00814716">
        <w:rPr>
          <w:rFonts w:asciiTheme="minorHAnsi" w:hAnsiTheme="minorHAnsi" w:cstheme="minorHAnsi"/>
          <w:color w:val="000000" w:themeColor="text1"/>
          <w:sz w:val="20"/>
          <w:szCs w:val="20"/>
        </w:rPr>
        <w:t xml:space="preserve">Page </w:t>
      </w:r>
      <w:sdt>
        <w:sdtPr>
          <w:rPr>
            <w:rFonts w:asciiTheme="minorHAnsi" w:hAnsiTheme="minorHAnsi" w:cstheme="minorHAnsi"/>
            <w:color w:val="000000" w:themeColor="text1"/>
            <w:sz w:val="20"/>
            <w:szCs w:val="20"/>
          </w:rPr>
          <w:id w:val="-1527473975"/>
          <w:showingPlcHdr/>
          <w:text/>
        </w:sdtPr>
        <w:sdtEndPr/>
        <w:sdtContent>
          <w:r w:rsidR="0031135D" w:rsidRPr="00814716">
            <w:rPr>
              <w:rFonts w:asciiTheme="minorHAnsi" w:hAnsiTheme="minorHAnsi" w:cstheme="minorHAnsi"/>
              <w:color w:val="000000" w:themeColor="text1"/>
              <w:sz w:val="20"/>
              <w:szCs w:val="20"/>
            </w:rPr>
            <w:t>________</w:t>
          </w:r>
        </w:sdtContent>
      </w:sdt>
      <w:r w:rsidR="0031135D">
        <w:rPr>
          <w:rFonts w:asciiTheme="minorHAnsi" w:hAnsiTheme="minorHAnsi" w:cstheme="minorHAnsi"/>
          <w:color w:val="000000" w:themeColor="text1"/>
          <w:sz w:val="20"/>
          <w:szCs w:val="20"/>
        </w:rPr>
        <w:t xml:space="preserve">of </w:t>
      </w:r>
      <w:sdt>
        <w:sdtPr>
          <w:rPr>
            <w:rFonts w:asciiTheme="minorHAnsi" w:hAnsiTheme="minorHAnsi" w:cstheme="minorHAnsi"/>
            <w:color w:val="000000" w:themeColor="text1"/>
            <w:sz w:val="20"/>
            <w:szCs w:val="20"/>
          </w:rPr>
          <w:id w:val="-1664465177"/>
          <w:showingPlcHdr/>
          <w:text/>
        </w:sdtPr>
        <w:sdtEndPr/>
        <w:sdtContent>
          <w:r w:rsidR="0031135D" w:rsidRPr="00814716">
            <w:rPr>
              <w:rFonts w:asciiTheme="minorHAnsi" w:hAnsiTheme="minorHAnsi" w:cstheme="minorHAnsi"/>
              <w:color w:val="000000" w:themeColor="text1"/>
              <w:sz w:val="20"/>
              <w:szCs w:val="20"/>
            </w:rPr>
            <w:t>________</w:t>
          </w:r>
        </w:sdtContent>
      </w:sdt>
      <w:r w:rsidRPr="00814716">
        <w:rPr>
          <w:rFonts w:asciiTheme="minorHAnsi" w:hAnsiTheme="minorHAnsi" w:cstheme="minorHAnsi"/>
          <w:color w:val="000000" w:themeColor="text1"/>
          <w:sz w:val="20"/>
          <w:szCs w:val="20"/>
        </w:rPr>
        <w:t xml:space="preserve"> pages</w:t>
      </w:r>
    </w:p>
    <w:p w14:paraId="072921C6" w14:textId="77777777" w:rsidR="007F0F5A" w:rsidRPr="00814716" w:rsidRDefault="007F0F5A" w:rsidP="00F63178">
      <w:pPr>
        <w:suppressAutoHyphens/>
        <w:rPr>
          <w:rFonts w:asciiTheme="minorHAnsi" w:hAnsiTheme="minorHAnsi" w:cstheme="minorHAnsi"/>
          <w:color w:val="000000" w:themeColor="text1"/>
          <w:spacing w:val="-2"/>
          <w:sz w:val="20"/>
          <w:szCs w:val="2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2790"/>
        <w:gridCol w:w="3330"/>
      </w:tblGrid>
      <w:tr w:rsidR="00814716" w:rsidRPr="00814716" w14:paraId="62259237" w14:textId="77777777">
        <w:trPr>
          <w:cantSplit/>
          <w:trHeight w:val="440"/>
        </w:trPr>
        <w:tc>
          <w:tcPr>
            <w:tcW w:w="9180" w:type="dxa"/>
            <w:gridSpan w:val="3"/>
            <w:tcBorders>
              <w:bottom w:val="nil"/>
            </w:tcBorders>
          </w:tcPr>
          <w:p w14:paraId="50016FA9" w14:textId="77777777" w:rsidR="007F0F5A" w:rsidRPr="00814716" w:rsidRDefault="007F0F5A" w:rsidP="0031135D">
            <w:pPr>
              <w:tabs>
                <w:tab w:val="left" w:pos="6075"/>
              </w:tabs>
              <w:suppressAutoHyphens/>
              <w:spacing w:after="200"/>
              <w:ind w:left="360" w:hanging="360"/>
              <w:rPr>
                <w:rFonts w:asciiTheme="minorHAnsi" w:hAnsiTheme="minorHAnsi" w:cstheme="minorHAnsi"/>
                <w:color w:val="000000" w:themeColor="text1"/>
                <w:sz w:val="20"/>
                <w:szCs w:val="20"/>
              </w:rPr>
            </w:pPr>
            <w:r w:rsidRPr="00814716">
              <w:rPr>
                <w:rFonts w:asciiTheme="minorHAnsi" w:hAnsiTheme="minorHAnsi" w:cstheme="minorHAnsi"/>
                <w:color w:val="000000" w:themeColor="text1"/>
                <w:spacing w:val="-2"/>
                <w:sz w:val="20"/>
                <w:szCs w:val="20"/>
              </w:rPr>
              <w:t xml:space="preserve">1.  </w:t>
            </w:r>
            <w:r w:rsidR="00FC6CFB" w:rsidRPr="00814716">
              <w:rPr>
                <w:rFonts w:asciiTheme="minorHAnsi" w:hAnsiTheme="minorHAnsi" w:cstheme="minorHAnsi"/>
                <w:color w:val="000000" w:themeColor="text1"/>
                <w:spacing w:val="-2"/>
                <w:sz w:val="20"/>
                <w:szCs w:val="20"/>
              </w:rPr>
              <w:t>Bidder</w:t>
            </w:r>
            <w:r w:rsidRPr="00814716">
              <w:rPr>
                <w:rFonts w:asciiTheme="minorHAnsi" w:hAnsiTheme="minorHAnsi" w:cstheme="minorHAnsi"/>
                <w:color w:val="000000" w:themeColor="text1"/>
                <w:spacing w:val="-2"/>
                <w:sz w:val="20"/>
                <w:szCs w:val="20"/>
              </w:rPr>
              <w:t>’s</w:t>
            </w:r>
            <w:r w:rsidRPr="00814716">
              <w:rPr>
                <w:rFonts w:asciiTheme="minorHAnsi" w:hAnsiTheme="minorHAnsi" w:cstheme="minorHAnsi"/>
                <w:color w:val="000000" w:themeColor="text1"/>
                <w:sz w:val="20"/>
                <w:szCs w:val="20"/>
              </w:rPr>
              <w:t xml:space="preserve"> Legal Name  </w:t>
            </w:r>
            <w:sdt>
              <w:sdtPr>
                <w:rPr>
                  <w:rFonts w:asciiTheme="minorHAnsi" w:hAnsiTheme="minorHAnsi" w:cstheme="minorHAnsi"/>
                  <w:color w:val="000000" w:themeColor="text1"/>
                  <w:sz w:val="20"/>
                  <w:szCs w:val="20"/>
                </w:rPr>
                <w:id w:val="1570924906"/>
                <w:showingPlcHdr/>
                <w:text/>
              </w:sdtPr>
              <w:sdtEndPr/>
              <w:sdtContent>
                <w:r w:rsidR="0031135D" w:rsidRPr="00814716">
                  <w:rPr>
                    <w:rFonts w:asciiTheme="minorHAnsi" w:hAnsiTheme="minorHAnsi" w:cstheme="minorHAnsi"/>
                    <w:bCs/>
                    <w:i/>
                    <w:iCs/>
                    <w:color w:val="000000" w:themeColor="text1"/>
                    <w:sz w:val="20"/>
                    <w:szCs w:val="20"/>
                  </w:rPr>
                  <w:t>[insert Bidder’s legal name]</w:t>
                </w:r>
              </w:sdtContent>
            </w:sdt>
            <w:r w:rsidR="0031135D">
              <w:rPr>
                <w:rFonts w:asciiTheme="minorHAnsi" w:hAnsiTheme="minorHAnsi" w:cstheme="minorHAnsi"/>
                <w:color w:val="000000" w:themeColor="text1"/>
                <w:sz w:val="20"/>
                <w:szCs w:val="20"/>
              </w:rPr>
              <w:tab/>
            </w:r>
          </w:p>
        </w:tc>
      </w:tr>
      <w:tr w:rsidR="00814716" w:rsidRPr="00814716" w14:paraId="4FB9CDBE" w14:textId="77777777" w:rsidTr="001863E4">
        <w:trPr>
          <w:cantSplit/>
          <w:trHeight w:val="503"/>
        </w:trPr>
        <w:tc>
          <w:tcPr>
            <w:tcW w:w="9180" w:type="dxa"/>
            <w:gridSpan w:val="3"/>
            <w:tcBorders>
              <w:left w:val="single" w:sz="4" w:space="0" w:color="auto"/>
            </w:tcBorders>
          </w:tcPr>
          <w:p w14:paraId="5667306E" w14:textId="77777777" w:rsidR="007F0F5A" w:rsidRPr="00814716" w:rsidRDefault="007F0F5A" w:rsidP="0031135D">
            <w:pPr>
              <w:suppressAutoHyphens/>
              <w:spacing w:after="200"/>
              <w:ind w:left="360" w:hanging="360"/>
              <w:rPr>
                <w:rFonts w:asciiTheme="minorHAnsi" w:hAnsiTheme="minorHAnsi" w:cstheme="minorHAnsi"/>
                <w:color w:val="000000" w:themeColor="text1"/>
                <w:spacing w:val="-2"/>
                <w:sz w:val="20"/>
                <w:szCs w:val="20"/>
              </w:rPr>
            </w:pPr>
            <w:r w:rsidRPr="00814716">
              <w:rPr>
                <w:rFonts w:asciiTheme="minorHAnsi" w:hAnsiTheme="minorHAnsi" w:cstheme="minorHAnsi"/>
                <w:color w:val="000000" w:themeColor="text1"/>
                <w:spacing w:val="-2"/>
                <w:sz w:val="20"/>
                <w:szCs w:val="20"/>
              </w:rPr>
              <w:t xml:space="preserve">2.  In case of Joint Venture (JV), legal name of each party: </w:t>
            </w:r>
            <w:sdt>
              <w:sdtPr>
                <w:rPr>
                  <w:rFonts w:asciiTheme="minorHAnsi" w:hAnsiTheme="minorHAnsi" w:cstheme="minorHAnsi"/>
                  <w:color w:val="000000" w:themeColor="text1"/>
                  <w:spacing w:val="-2"/>
                  <w:sz w:val="20"/>
                  <w:szCs w:val="20"/>
                </w:rPr>
                <w:id w:val="-2059390295"/>
                <w:showingPlcHdr/>
                <w:text/>
              </w:sdtPr>
              <w:sdtEndPr/>
              <w:sdtContent>
                <w:r w:rsidR="0031135D" w:rsidRPr="00814716">
                  <w:rPr>
                    <w:rFonts w:asciiTheme="minorHAnsi" w:hAnsiTheme="minorHAnsi" w:cstheme="minorHAnsi"/>
                    <w:bCs/>
                    <w:i/>
                    <w:iCs/>
                    <w:color w:val="000000" w:themeColor="text1"/>
                    <w:spacing w:val="-2"/>
                    <w:sz w:val="20"/>
                    <w:szCs w:val="20"/>
                  </w:rPr>
                  <w:t>[insert legal name of each party in JV]</w:t>
                </w:r>
              </w:sdtContent>
            </w:sdt>
          </w:p>
        </w:tc>
      </w:tr>
      <w:tr w:rsidR="00814716" w:rsidRPr="00814716" w14:paraId="53D40C3E" w14:textId="77777777" w:rsidTr="001863E4">
        <w:trPr>
          <w:cantSplit/>
          <w:trHeight w:val="530"/>
        </w:trPr>
        <w:tc>
          <w:tcPr>
            <w:tcW w:w="9180" w:type="dxa"/>
            <w:gridSpan w:val="3"/>
            <w:tcBorders>
              <w:left w:val="single" w:sz="4" w:space="0" w:color="auto"/>
            </w:tcBorders>
          </w:tcPr>
          <w:p w14:paraId="2616CD70" w14:textId="77777777" w:rsidR="007F0F5A" w:rsidRPr="00814716" w:rsidRDefault="007F0F5A" w:rsidP="0031135D">
            <w:pPr>
              <w:suppressAutoHyphens/>
              <w:spacing w:after="200"/>
              <w:rPr>
                <w:rFonts w:asciiTheme="minorHAnsi" w:hAnsiTheme="minorHAnsi" w:cstheme="minorHAnsi"/>
                <w:b/>
                <w:color w:val="000000" w:themeColor="text1"/>
                <w:sz w:val="20"/>
                <w:szCs w:val="20"/>
              </w:rPr>
            </w:pPr>
            <w:r w:rsidRPr="00814716">
              <w:rPr>
                <w:rFonts w:asciiTheme="minorHAnsi" w:hAnsiTheme="minorHAnsi" w:cstheme="minorHAnsi"/>
                <w:color w:val="000000" w:themeColor="text1"/>
                <w:sz w:val="20"/>
                <w:szCs w:val="20"/>
              </w:rPr>
              <w:t xml:space="preserve">3.  </w:t>
            </w:r>
            <w:r w:rsidR="00C41E17" w:rsidRPr="00814716">
              <w:rPr>
                <w:rFonts w:asciiTheme="minorHAnsi" w:hAnsiTheme="minorHAnsi" w:cstheme="minorHAnsi"/>
                <w:color w:val="000000" w:themeColor="text1"/>
                <w:sz w:val="20"/>
                <w:szCs w:val="20"/>
              </w:rPr>
              <w:t>Actual</w:t>
            </w:r>
            <w:r w:rsidRPr="00814716">
              <w:rPr>
                <w:rFonts w:asciiTheme="minorHAnsi" w:hAnsiTheme="minorHAnsi" w:cstheme="minorHAnsi"/>
                <w:color w:val="000000" w:themeColor="text1"/>
                <w:spacing w:val="-2"/>
                <w:sz w:val="20"/>
                <w:szCs w:val="20"/>
              </w:rPr>
              <w:t xml:space="preserve"> or intended Country</w:t>
            </w:r>
            <w:r w:rsidR="00C41E17" w:rsidRPr="00814716">
              <w:rPr>
                <w:rFonts w:asciiTheme="minorHAnsi" w:hAnsiTheme="minorHAnsi" w:cstheme="minorHAnsi"/>
                <w:color w:val="000000" w:themeColor="text1"/>
                <w:spacing w:val="-2"/>
                <w:sz w:val="20"/>
                <w:szCs w:val="20"/>
              </w:rPr>
              <w:t>/</w:t>
            </w:r>
            <w:proofErr w:type="spellStart"/>
            <w:r w:rsidR="00C41E17" w:rsidRPr="00814716">
              <w:rPr>
                <w:rFonts w:asciiTheme="minorHAnsi" w:hAnsiTheme="minorHAnsi" w:cstheme="minorHAnsi"/>
                <w:color w:val="000000" w:themeColor="text1"/>
                <w:spacing w:val="-2"/>
                <w:sz w:val="20"/>
                <w:szCs w:val="20"/>
              </w:rPr>
              <w:t>ies</w:t>
            </w:r>
            <w:proofErr w:type="spellEnd"/>
            <w:r w:rsidRPr="00814716">
              <w:rPr>
                <w:rFonts w:asciiTheme="minorHAnsi" w:hAnsiTheme="minorHAnsi" w:cstheme="minorHAnsi"/>
                <w:color w:val="000000" w:themeColor="text1"/>
                <w:spacing w:val="-2"/>
                <w:sz w:val="20"/>
                <w:szCs w:val="20"/>
              </w:rPr>
              <w:t xml:space="preserve"> of Registration</w:t>
            </w:r>
            <w:r w:rsidR="00C41E17" w:rsidRPr="00814716">
              <w:rPr>
                <w:rFonts w:asciiTheme="minorHAnsi" w:hAnsiTheme="minorHAnsi" w:cstheme="minorHAnsi"/>
                <w:color w:val="000000" w:themeColor="text1"/>
                <w:spacing w:val="-2"/>
                <w:sz w:val="20"/>
                <w:szCs w:val="20"/>
              </w:rPr>
              <w:t>/Operation</w:t>
            </w:r>
            <w:r w:rsidRPr="00814716">
              <w:rPr>
                <w:rFonts w:asciiTheme="minorHAnsi" w:hAnsiTheme="minorHAnsi" w:cstheme="minorHAnsi"/>
                <w:color w:val="000000" w:themeColor="text1"/>
                <w:spacing w:val="-2"/>
                <w:sz w:val="20"/>
                <w:szCs w:val="20"/>
              </w:rPr>
              <w:t xml:space="preserve">: </w:t>
            </w:r>
            <w:sdt>
              <w:sdtPr>
                <w:rPr>
                  <w:rFonts w:asciiTheme="minorHAnsi" w:hAnsiTheme="minorHAnsi" w:cstheme="minorHAnsi"/>
                  <w:color w:val="000000" w:themeColor="text1"/>
                  <w:spacing w:val="-2"/>
                  <w:sz w:val="20"/>
                  <w:szCs w:val="20"/>
                </w:rPr>
                <w:id w:val="-1195222015"/>
                <w:showingPlcHdr/>
                <w:text/>
              </w:sdtPr>
              <w:sdtEndPr/>
              <w:sdtContent>
                <w:r w:rsidR="0031135D" w:rsidRPr="00814716">
                  <w:rPr>
                    <w:rFonts w:asciiTheme="minorHAnsi" w:hAnsiTheme="minorHAnsi" w:cstheme="minorHAnsi"/>
                    <w:bCs/>
                    <w:i/>
                    <w:iCs/>
                    <w:color w:val="000000" w:themeColor="text1"/>
                    <w:spacing w:val="-2"/>
                    <w:sz w:val="20"/>
                    <w:szCs w:val="20"/>
                  </w:rPr>
                  <w:t xml:space="preserve">[insert actual or intended </w:t>
                </w:r>
                <w:r w:rsidR="0031135D" w:rsidRPr="0031135D">
                  <w:rPr>
                    <w:rFonts w:asciiTheme="minorHAnsi" w:hAnsiTheme="minorHAnsi" w:cstheme="minorHAnsi"/>
                    <w:bCs/>
                    <w:i/>
                    <w:iCs/>
                    <w:color w:val="000000" w:themeColor="text1"/>
                    <w:spacing w:val="-2"/>
                    <w:sz w:val="20"/>
                    <w:szCs w:val="20"/>
                  </w:rPr>
                  <w:t>Country</w:t>
                </w:r>
                <w:r w:rsidR="0031135D" w:rsidRPr="00814716">
                  <w:rPr>
                    <w:rFonts w:asciiTheme="minorHAnsi" w:hAnsiTheme="minorHAnsi" w:cstheme="minorHAnsi"/>
                    <w:bCs/>
                    <w:i/>
                    <w:iCs/>
                    <w:color w:val="000000" w:themeColor="text1"/>
                    <w:spacing w:val="-2"/>
                    <w:sz w:val="20"/>
                    <w:szCs w:val="20"/>
                  </w:rPr>
                  <w:t xml:space="preserve"> of Registration]</w:t>
                </w:r>
              </w:sdtContent>
            </w:sdt>
          </w:p>
        </w:tc>
      </w:tr>
      <w:tr w:rsidR="00814716" w:rsidRPr="00814716" w14:paraId="0C4D732E" w14:textId="77777777" w:rsidTr="00D243BB">
        <w:trPr>
          <w:cantSplit/>
          <w:trHeight w:val="341"/>
        </w:trPr>
        <w:tc>
          <w:tcPr>
            <w:tcW w:w="9180" w:type="dxa"/>
            <w:gridSpan w:val="3"/>
            <w:tcBorders>
              <w:left w:val="single" w:sz="4" w:space="0" w:color="auto"/>
            </w:tcBorders>
          </w:tcPr>
          <w:p w14:paraId="08E6761A" w14:textId="77777777" w:rsidR="007F0F5A" w:rsidRPr="00814716" w:rsidRDefault="00BD4E09" w:rsidP="0031135D">
            <w:pPr>
              <w:suppressAutoHyphens/>
              <w:spacing w:after="200"/>
              <w:rPr>
                <w:rFonts w:asciiTheme="minorHAnsi" w:hAnsiTheme="minorHAnsi" w:cstheme="minorHAnsi"/>
                <w:b/>
                <w:color w:val="000000" w:themeColor="text1"/>
                <w:spacing w:val="-2"/>
                <w:sz w:val="20"/>
                <w:szCs w:val="20"/>
              </w:rPr>
            </w:pPr>
            <w:r w:rsidRPr="00814716">
              <w:rPr>
                <w:rFonts w:asciiTheme="minorHAnsi" w:hAnsiTheme="minorHAnsi" w:cstheme="minorHAnsi"/>
                <w:color w:val="000000" w:themeColor="text1"/>
                <w:spacing w:val="-2"/>
                <w:sz w:val="20"/>
                <w:szCs w:val="20"/>
              </w:rPr>
              <w:t>4</w:t>
            </w:r>
            <w:r w:rsidR="007F0F5A" w:rsidRPr="00814716">
              <w:rPr>
                <w:rFonts w:asciiTheme="minorHAnsi" w:hAnsiTheme="minorHAnsi" w:cstheme="minorHAnsi"/>
                <w:color w:val="000000" w:themeColor="text1"/>
                <w:spacing w:val="-2"/>
                <w:sz w:val="20"/>
                <w:szCs w:val="20"/>
              </w:rPr>
              <w:t>.  Year of Registration</w:t>
            </w:r>
            <w:r w:rsidR="00673AFE" w:rsidRPr="00814716">
              <w:rPr>
                <w:rFonts w:asciiTheme="minorHAnsi" w:hAnsiTheme="minorHAnsi" w:cstheme="minorHAnsi"/>
                <w:color w:val="000000" w:themeColor="text1"/>
                <w:spacing w:val="-2"/>
                <w:sz w:val="20"/>
                <w:szCs w:val="20"/>
              </w:rPr>
              <w:t xml:space="preserve"> in its Location</w:t>
            </w:r>
            <w:r w:rsidR="007F0F5A" w:rsidRPr="00814716">
              <w:rPr>
                <w:rFonts w:asciiTheme="minorHAnsi" w:hAnsiTheme="minorHAnsi" w:cstheme="minorHAnsi"/>
                <w:color w:val="000000" w:themeColor="text1"/>
                <w:spacing w:val="-2"/>
                <w:sz w:val="20"/>
                <w:szCs w:val="20"/>
              </w:rPr>
              <w:t xml:space="preserve">: </w:t>
            </w:r>
            <w:sdt>
              <w:sdtPr>
                <w:rPr>
                  <w:rFonts w:asciiTheme="minorHAnsi" w:hAnsiTheme="minorHAnsi" w:cstheme="minorHAnsi"/>
                  <w:color w:val="000000" w:themeColor="text1"/>
                  <w:spacing w:val="-2"/>
                  <w:sz w:val="20"/>
                  <w:szCs w:val="20"/>
                </w:rPr>
                <w:id w:val="-1929807700"/>
                <w:showingPlcHdr/>
                <w:text/>
              </w:sdtPr>
              <w:sdtEndPr/>
              <w:sdtContent>
                <w:r w:rsidR="0031135D" w:rsidRPr="00814716">
                  <w:rPr>
                    <w:rFonts w:asciiTheme="minorHAnsi" w:hAnsiTheme="minorHAnsi" w:cstheme="minorHAnsi"/>
                    <w:bCs/>
                    <w:i/>
                    <w:iCs/>
                    <w:color w:val="000000" w:themeColor="text1"/>
                    <w:spacing w:val="-2"/>
                    <w:sz w:val="20"/>
                    <w:szCs w:val="20"/>
                  </w:rPr>
                  <w:t>[insert Bidder’s year of registration]</w:t>
                </w:r>
              </w:sdtContent>
            </w:sdt>
          </w:p>
        </w:tc>
      </w:tr>
      <w:tr w:rsidR="00814716" w:rsidRPr="00814716" w14:paraId="638C5CC1" w14:textId="77777777" w:rsidTr="0031135D">
        <w:trPr>
          <w:cantSplit/>
        </w:trPr>
        <w:tc>
          <w:tcPr>
            <w:tcW w:w="3060" w:type="dxa"/>
            <w:tcBorders>
              <w:left w:val="single" w:sz="4" w:space="0" w:color="auto"/>
            </w:tcBorders>
          </w:tcPr>
          <w:p w14:paraId="124853E0" w14:textId="77777777" w:rsidR="00C41E17" w:rsidRDefault="00BD4E09" w:rsidP="00BD4E09">
            <w:pPr>
              <w:suppressAutoHyphens/>
              <w:spacing w:after="200"/>
              <w:rPr>
                <w:rFonts w:asciiTheme="minorHAnsi" w:hAnsiTheme="minorHAnsi" w:cstheme="minorHAnsi"/>
                <w:color w:val="000000" w:themeColor="text1"/>
                <w:spacing w:val="-2"/>
                <w:sz w:val="20"/>
                <w:szCs w:val="20"/>
              </w:rPr>
            </w:pPr>
            <w:r w:rsidRPr="00814716">
              <w:rPr>
                <w:rFonts w:asciiTheme="minorHAnsi" w:hAnsiTheme="minorHAnsi" w:cstheme="minorHAnsi"/>
                <w:color w:val="000000" w:themeColor="text1"/>
                <w:spacing w:val="-2"/>
                <w:sz w:val="20"/>
                <w:szCs w:val="20"/>
              </w:rPr>
              <w:t>5</w:t>
            </w:r>
            <w:r w:rsidR="00C41E17" w:rsidRPr="00814716">
              <w:rPr>
                <w:rFonts w:asciiTheme="minorHAnsi" w:hAnsiTheme="minorHAnsi" w:cstheme="minorHAnsi"/>
                <w:color w:val="000000" w:themeColor="text1"/>
                <w:spacing w:val="-2"/>
                <w:sz w:val="20"/>
                <w:szCs w:val="20"/>
              </w:rPr>
              <w:t>. Countries of Operation</w:t>
            </w:r>
          </w:p>
          <w:p w14:paraId="7BC679A2" w14:textId="77777777" w:rsidR="0031135D" w:rsidRPr="00814716" w:rsidRDefault="0031135D" w:rsidP="00BD4E09">
            <w:pPr>
              <w:suppressAutoHyphens/>
              <w:spacing w:after="200"/>
              <w:rPr>
                <w:rFonts w:asciiTheme="minorHAnsi" w:hAnsiTheme="minorHAnsi" w:cstheme="minorHAnsi"/>
                <w:color w:val="000000" w:themeColor="text1"/>
                <w:spacing w:val="-2"/>
                <w:sz w:val="20"/>
                <w:szCs w:val="20"/>
              </w:rPr>
            </w:pPr>
          </w:p>
        </w:tc>
        <w:tc>
          <w:tcPr>
            <w:tcW w:w="2790" w:type="dxa"/>
            <w:tcBorders>
              <w:left w:val="single" w:sz="4" w:space="0" w:color="auto"/>
            </w:tcBorders>
          </w:tcPr>
          <w:p w14:paraId="08354413" w14:textId="77777777" w:rsidR="00C41E17" w:rsidRDefault="00BD4E09" w:rsidP="00BD4E09">
            <w:pPr>
              <w:suppressAutoHyphens/>
              <w:spacing w:after="200"/>
              <w:rPr>
                <w:rFonts w:asciiTheme="minorHAnsi" w:hAnsiTheme="minorHAnsi" w:cstheme="minorHAnsi"/>
                <w:color w:val="000000" w:themeColor="text1"/>
                <w:spacing w:val="-2"/>
                <w:sz w:val="20"/>
                <w:szCs w:val="20"/>
              </w:rPr>
            </w:pPr>
            <w:r w:rsidRPr="00814716">
              <w:rPr>
                <w:rFonts w:asciiTheme="minorHAnsi" w:hAnsiTheme="minorHAnsi" w:cstheme="minorHAnsi"/>
                <w:color w:val="000000" w:themeColor="text1"/>
                <w:spacing w:val="-2"/>
                <w:sz w:val="20"/>
                <w:szCs w:val="20"/>
              </w:rPr>
              <w:t>6.</w:t>
            </w:r>
            <w:r w:rsidR="00C41E17" w:rsidRPr="00814716">
              <w:rPr>
                <w:rFonts w:asciiTheme="minorHAnsi" w:hAnsiTheme="minorHAnsi" w:cstheme="minorHAnsi"/>
                <w:color w:val="000000" w:themeColor="text1"/>
                <w:spacing w:val="-2"/>
                <w:sz w:val="20"/>
                <w:szCs w:val="20"/>
              </w:rPr>
              <w:t xml:space="preserve"> No. of staff in each Country</w:t>
            </w:r>
          </w:p>
          <w:p w14:paraId="7E814911" w14:textId="77777777" w:rsidR="0031135D" w:rsidRPr="00814716" w:rsidRDefault="0031135D" w:rsidP="00BD4E09">
            <w:pPr>
              <w:suppressAutoHyphens/>
              <w:spacing w:after="200"/>
              <w:rPr>
                <w:rFonts w:asciiTheme="minorHAnsi" w:hAnsiTheme="minorHAnsi" w:cstheme="minorHAnsi"/>
                <w:color w:val="000000" w:themeColor="text1"/>
                <w:spacing w:val="-2"/>
                <w:sz w:val="20"/>
                <w:szCs w:val="20"/>
              </w:rPr>
            </w:pPr>
          </w:p>
        </w:tc>
        <w:tc>
          <w:tcPr>
            <w:tcW w:w="3330" w:type="dxa"/>
            <w:tcBorders>
              <w:left w:val="single" w:sz="4" w:space="0" w:color="auto"/>
            </w:tcBorders>
          </w:tcPr>
          <w:p w14:paraId="40DD0BE9" w14:textId="77777777" w:rsidR="00C41E17" w:rsidRDefault="00BD4E09" w:rsidP="00C41E17">
            <w:pPr>
              <w:suppressAutoHyphens/>
              <w:spacing w:after="200"/>
              <w:rPr>
                <w:rFonts w:asciiTheme="minorHAnsi" w:hAnsiTheme="minorHAnsi" w:cstheme="minorHAnsi"/>
                <w:color w:val="000000" w:themeColor="text1"/>
                <w:spacing w:val="-2"/>
                <w:sz w:val="20"/>
                <w:szCs w:val="20"/>
              </w:rPr>
            </w:pPr>
            <w:r w:rsidRPr="00814716">
              <w:rPr>
                <w:rFonts w:asciiTheme="minorHAnsi" w:hAnsiTheme="minorHAnsi" w:cstheme="minorHAnsi"/>
                <w:color w:val="000000" w:themeColor="text1"/>
                <w:spacing w:val="-2"/>
                <w:sz w:val="20"/>
                <w:szCs w:val="20"/>
              </w:rPr>
              <w:t>7</w:t>
            </w:r>
            <w:r w:rsidR="00C41E17" w:rsidRPr="00814716">
              <w:rPr>
                <w:rFonts w:asciiTheme="minorHAnsi" w:hAnsiTheme="minorHAnsi" w:cstheme="minorHAnsi"/>
                <w:color w:val="000000" w:themeColor="text1"/>
                <w:spacing w:val="-2"/>
                <w:sz w:val="20"/>
                <w:szCs w:val="20"/>
              </w:rPr>
              <w:t>.Years of Operation in each Country</w:t>
            </w:r>
          </w:p>
          <w:p w14:paraId="7B1EB17F" w14:textId="77777777" w:rsidR="0031135D" w:rsidRPr="00814716" w:rsidRDefault="0031135D" w:rsidP="00C41E17">
            <w:pPr>
              <w:suppressAutoHyphens/>
              <w:spacing w:after="200"/>
              <w:rPr>
                <w:rFonts w:asciiTheme="minorHAnsi" w:hAnsiTheme="minorHAnsi" w:cstheme="minorHAnsi"/>
                <w:color w:val="000000" w:themeColor="text1"/>
                <w:spacing w:val="-2"/>
                <w:sz w:val="20"/>
                <w:szCs w:val="20"/>
              </w:rPr>
            </w:pPr>
          </w:p>
        </w:tc>
      </w:tr>
      <w:tr w:rsidR="00814716" w:rsidRPr="00814716" w14:paraId="1E2E7C1A" w14:textId="77777777" w:rsidTr="00C41E17">
        <w:trPr>
          <w:cantSplit/>
        </w:trPr>
        <w:tc>
          <w:tcPr>
            <w:tcW w:w="9180" w:type="dxa"/>
            <w:gridSpan w:val="3"/>
            <w:tcBorders>
              <w:left w:val="single" w:sz="4" w:space="0" w:color="auto"/>
            </w:tcBorders>
          </w:tcPr>
          <w:p w14:paraId="1ACF4FA0" w14:textId="77777777" w:rsidR="00C41E17" w:rsidRPr="00814716" w:rsidRDefault="00BD4E09" w:rsidP="0031135D">
            <w:pPr>
              <w:suppressAutoHyphens/>
              <w:spacing w:after="200"/>
              <w:rPr>
                <w:rFonts w:asciiTheme="minorHAnsi" w:hAnsiTheme="minorHAnsi" w:cstheme="minorHAnsi"/>
                <w:color w:val="000000" w:themeColor="text1"/>
                <w:spacing w:val="-2"/>
                <w:sz w:val="20"/>
                <w:szCs w:val="20"/>
              </w:rPr>
            </w:pPr>
            <w:r w:rsidRPr="00814716">
              <w:rPr>
                <w:rFonts w:asciiTheme="minorHAnsi" w:hAnsiTheme="minorHAnsi" w:cstheme="minorHAnsi"/>
                <w:color w:val="000000" w:themeColor="text1"/>
                <w:spacing w:val="-2"/>
                <w:sz w:val="20"/>
                <w:szCs w:val="20"/>
              </w:rPr>
              <w:t>8</w:t>
            </w:r>
            <w:r w:rsidR="00C41E17" w:rsidRPr="00814716">
              <w:rPr>
                <w:rFonts w:asciiTheme="minorHAnsi" w:hAnsiTheme="minorHAnsi" w:cstheme="minorHAnsi"/>
                <w:color w:val="000000" w:themeColor="text1"/>
                <w:spacing w:val="-2"/>
                <w:sz w:val="20"/>
                <w:szCs w:val="20"/>
              </w:rPr>
              <w:t>.  Legal Address/</w:t>
            </w:r>
            <w:proofErr w:type="spellStart"/>
            <w:r w:rsidR="00C41E17" w:rsidRPr="00814716">
              <w:rPr>
                <w:rFonts w:asciiTheme="minorHAnsi" w:hAnsiTheme="minorHAnsi" w:cstheme="minorHAnsi"/>
                <w:color w:val="000000" w:themeColor="text1"/>
                <w:spacing w:val="-2"/>
                <w:sz w:val="20"/>
                <w:szCs w:val="20"/>
              </w:rPr>
              <w:t>es</w:t>
            </w:r>
            <w:proofErr w:type="spellEnd"/>
            <w:r w:rsidR="00C41E17" w:rsidRPr="00814716">
              <w:rPr>
                <w:rFonts w:asciiTheme="minorHAnsi" w:hAnsiTheme="minorHAnsi" w:cstheme="minorHAnsi"/>
                <w:color w:val="000000" w:themeColor="text1"/>
                <w:spacing w:val="-2"/>
                <w:sz w:val="20"/>
                <w:szCs w:val="20"/>
              </w:rPr>
              <w:t xml:space="preserve"> in Country/</w:t>
            </w:r>
            <w:proofErr w:type="spellStart"/>
            <w:r w:rsidR="00C41E17" w:rsidRPr="00814716">
              <w:rPr>
                <w:rFonts w:asciiTheme="minorHAnsi" w:hAnsiTheme="minorHAnsi" w:cstheme="minorHAnsi"/>
                <w:color w:val="000000" w:themeColor="text1"/>
                <w:spacing w:val="-2"/>
                <w:sz w:val="20"/>
                <w:szCs w:val="20"/>
              </w:rPr>
              <w:t>ies</w:t>
            </w:r>
            <w:proofErr w:type="spellEnd"/>
            <w:r w:rsidR="00C41E17" w:rsidRPr="00814716">
              <w:rPr>
                <w:rFonts w:asciiTheme="minorHAnsi" w:hAnsiTheme="minorHAnsi" w:cstheme="minorHAnsi"/>
                <w:color w:val="000000" w:themeColor="text1"/>
                <w:spacing w:val="-2"/>
                <w:sz w:val="20"/>
                <w:szCs w:val="20"/>
              </w:rPr>
              <w:t xml:space="preserve"> of Registration/Operation:</w:t>
            </w:r>
            <w:sdt>
              <w:sdtPr>
                <w:rPr>
                  <w:rFonts w:asciiTheme="minorHAnsi" w:hAnsiTheme="minorHAnsi" w:cstheme="minorHAnsi"/>
                  <w:color w:val="000000" w:themeColor="text1"/>
                  <w:spacing w:val="-2"/>
                  <w:sz w:val="20"/>
                  <w:szCs w:val="20"/>
                </w:rPr>
                <w:id w:val="-100961270"/>
                <w:showingPlcHdr/>
                <w:text/>
              </w:sdtPr>
              <w:sdtEndPr/>
              <w:sdtContent>
                <w:r w:rsidR="0031135D" w:rsidRPr="00814716">
                  <w:rPr>
                    <w:rFonts w:asciiTheme="minorHAnsi" w:hAnsiTheme="minorHAnsi" w:cstheme="minorHAnsi"/>
                    <w:bCs/>
                    <w:i/>
                    <w:iCs/>
                    <w:color w:val="000000" w:themeColor="text1"/>
                    <w:spacing w:val="-2"/>
                    <w:sz w:val="20"/>
                    <w:szCs w:val="20"/>
                  </w:rPr>
                  <w:t>[insert Bidder’s legal address in country of registration]</w:t>
                </w:r>
              </w:sdtContent>
            </w:sdt>
          </w:p>
        </w:tc>
      </w:tr>
      <w:tr w:rsidR="00814716" w:rsidRPr="00814716" w14:paraId="7167E5A9" w14:textId="77777777">
        <w:trPr>
          <w:cantSplit/>
        </w:trPr>
        <w:tc>
          <w:tcPr>
            <w:tcW w:w="9180" w:type="dxa"/>
            <w:gridSpan w:val="3"/>
          </w:tcPr>
          <w:p w14:paraId="785BB627" w14:textId="77777777" w:rsidR="00C41E17" w:rsidRPr="00814716" w:rsidRDefault="00BD4E09" w:rsidP="00C41E17">
            <w:pPr>
              <w:pStyle w:val="Outline"/>
              <w:suppressAutoHyphens/>
              <w:spacing w:before="0" w:after="200"/>
              <w:rPr>
                <w:rFonts w:asciiTheme="minorHAnsi" w:hAnsiTheme="minorHAnsi" w:cstheme="minorHAnsi"/>
                <w:color w:val="000000" w:themeColor="text1"/>
                <w:spacing w:val="-2"/>
                <w:kern w:val="0"/>
                <w:sz w:val="20"/>
              </w:rPr>
            </w:pPr>
            <w:r w:rsidRPr="00814716">
              <w:rPr>
                <w:rFonts w:asciiTheme="minorHAnsi" w:hAnsiTheme="minorHAnsi" w:cstheme="minorHAnsi"/>
                <w:color w:val="000000" w:themeColor="text1"/>
                <w:spacing w:val="-2"/>
                <w:kern w:val="0"/>
                <w:sz w:val="20"/>
              </w:rPr>
              <w:t>9</w:t>
            </w:r>
            <w:r w:rsidR="00C41E17" w:rsidRPr="00814716">
              <w:rPr>
                <w:rFonts w:asciiTheme="minorHAnsi" w:hAnsiTheme="minorHAnsi" w:cstheme="minorHAnsi"/>
                <w:color w:val="000000" w:themeColor="text1"/>
                <w:spacing w:val="-2"/>
                <w:kern w:val="0"/>
                <w:sz w:val="20"/>
              </w:rPr>
              <w:t>. Value and Description of Top three (3) Biggest Contract for the past five (5) years</w:t>
            </w:r>
          </w:p>
        </w:tc>
      </w:tr>
      <w:tr w:rsidR="00814716" w:rsidRPr="00814716" w14:paraId="3DE3E2EC" w14:textId="77777777" w:rsidTr="00656F8B">
        <w:trPr>
          <w:cantSplit/>
        </w:trPr>
        <w:tc>
          <w:tcPr>
            <w:tcW w:w="9180" w:type="dxa"/>
            <w:gridSpan w:val="3"/>
          </w:tcPr>
          <w:p w14:paraId="39E26906" w14:textId="77777777" w:rsidR="00BD4E09" w:rsidRPr="00814716" w:rsidRDefault="00BD4E09" w:rsidP="001863E4">
            <w:pPr>
              <w:pStyle w:val="Outline"/>
              <w:suppressAutoHyphens/>
              <w:spacing w:before="0" w:after="200"/>
              <w:rPr>
                <w:rFonts w:asciiTheme="minorHAnsi" w:hAnsiTheme="minorHAnsi" w:cstheme="minorHAnsi"/>
                <w:color w:val="000000" w:themeColor="text1"/>
                <w:spacing w:val="-2"/>
                <w:kern w:val="0"/>
                <w:sz w:val="20"/>
              </w:rPr>
            </w:pPr>
            <w:r w:rsidRPr="00814716">
              <w:rPr>
                <w:rFonts w:asciiTheme="minorHAnsi" w:hAnsiTheme="minorHAnsi" w:cstheme="minorHAnsi"/>
                <w:color w:val="000000" w:themeColor="text1"/>
                <w:spacing w:val="-2"/>
                <w:kern w:val="0"/>
                <w:sz w:val="20"/>
              </w:rPr>
              <w:t>10.  Latest Credit Rating (</w:t>
            </w:r>
            <w:r w:rsidR="00673AFE" w:rsidRPr="00814716">
              <w:rPr>
                <w:rFonts w:asciiTheme="minorHAnsi" w:hAnsiTheme="minorHAnsi" w:cstheme="minorHAnsi"/>
                <w:color w:val="000000" w:themeColor="text1"/>
                <w:spacing w:val="-2"/>
                <w:kern w:val="0"/>
                <w:sz w:val="20"/>
              </w:rPr>
              <w:t xml:space="preserve">Score and Source, </w:t>
            </w:r>
            <w:r w:rsidRPr="00814716">
              <w:rPr>
                <w:rFonts w:asciiTheme="minorHAnsi" w:hAnsiTheme="minorHAnsi" w:cstheme="minorHAnsi"/>
                <w:color w:val="000000" w:themeColor="text1"/>
                <w:spacing w:val="-2"/>
                <w:kern w:val="0"/>
                <w:sz w:val="20"/>
              </w:rPr>
              <w:t xml:space="preserve">if any) </w:t>
            </w:r>
          </w:p>
        </w:tc>
      </w:tr>
      <w:tr w:rsidR="00814716" w:rsidRPr="00814716" w14:paraId="15DF79DD" w14:textId="77777777">
        <w:trPr>
          <w:cantSplit/>
        </w:trPr>
        <w:tc>
          <w:tcPr>
            <w:tcW w:w="9180" w:type="dxa"/>
            <w:gridSpan w:val="3"/>
          </w:tcPr>
          <w:p w14:paraId="6A85461B" w14:textId="77777777" w:rsidR="00BD4E09" w:rsidRPr="00814716" w:rsidRDefault="00673AFE" w:rsidP="00673AFE">
            <w:pPr>
              <w:pStyle w:val="Outline"/>
              <w:suppressAutoHyphens/>
              <w:spacing w:before="0" w:after="200"/>
              <w:ind w:left="342" w:hanging="270"/>
              <w:rPr>
                <w:rFonts w:asciiTheme="minorHAnsi" w:hAnsiTheme="minorHAnsi" w:cstheme="minorHAnsi"/>
                <w:color w:val="000000" w:themeColor="text1"/>
                <w:spacing w:val="-2"/>
                <w:kern w:val="0"/>
                <w:sz w:val="20"/>
              </w:rPr>
            </w:pPr>
            <w:r w:rsidRPr="00814716">
              <w:rPr>
                <w:rFonts w:asciiTheme="minorHAnsi" w:hAnsiTheme="minorHAnsi" w:cstheme="minorHAnsi"/>
                <w:color w:val="000000" w:themeColor="text1"/>
                <w:spacing w:val="-2"/>
                <w:kern w:val="0"/>
                <w:sz w:val="20"/>
              </w:rPr>
              <w:t xml:space="preserve">11.  </w:t>
            </w:r>
            <w:r w:rsidR="00BD4E09" w:rsidRPr="00814716">
              <w:rPr>
                <w:rFonts w:asciiTheme="minorHAnsi" w:hAnsiTheme="minorHAnsi" w:cstheme="minorHAnsi"/>
                <w:color w:val="000000" w:themeColor="text1"/>
                <w:spacing w:val="-2"/>
                <w:kern w:val="0"/>
                <w:sz w:val="20"/>
              </w:rPr>
              <w:t xml:space="preserve">Brief description of litigation history (disputes, arbitration, claims, etc.), indicating current status and outcomes, if already resolved. </w:t>
            </w:r>
          </w:p>
        </w:tc>
      </w:tr>
      <w:tr w:rsidR="00814716" w:rsidRPr="00814716" w14:paraId="332DE23B" w14:textId="77777777">
        <w:trPr>
          <w:cantSplit/>
        </w:trPr>
        <w:tc>
          <w:tcPr>
            <w:tcW w:w="9180" w:type="dxa"/>
            <w:gridSpan w:val="3"/>
          </w:tcPr>
          <w:p w14:paraId="3952D705" w14:textId="77777777" w:rsidR="007F0F5A" w:rsidRPr="00814716" w:rsidRDefault="00BD4E09" w:rsidP="007F0F5A">
            <w:pPr>
              <w:pStyle w:val="Outline"/>
              <w:suppressAutoHyphens/>
              <w:spacing w:before="0" w:after="200"/>
              <w:rPr>
                <w:rFonts w:asciiTheme="minorHAnsi" w:hAnsiTheme="minorHAnsi" w:cstheme="minorHAnsi"/>
                <w:color w:val="000000" w:themeColor="text1"/>
                <w:spacing w:val="-2"/>
                <w:kern w:val="0"/>
                <w:sz w:val="20"/>
              </w:rPr>
            </w:pPr>
            <w:r w:rsidRPr="00814716">
              <w:rPr>
                <w:rFonts w:asciiTheme="minorHAnsi" w:hAnsiTheme="minorHAnsi" w:cstheme="minorHAnsi"/>
                <w:color w:val="000000" w:themeColor="text1"/>
                <w:spacing w:val="-2"/>
                <w:kern w:val="0"/>
                <w:sz w:val="20"/>
              </w:rPr>
              <w:t>12</w:t>
            </w:r>
            <w:r w:rsidR="007F0F5A" w:rsidRPr="00814716">
              <w:rPr>
                <w:rFonts w:asciiTheme="minorHAnsi" w:hAnsiTheme="minorHAnsi" w:cstheme="minorHAnsi"/>
                <w:color w:val="000000" w:themeColor="text1"/>
                <w:spacing w:val="-2"/>
                <w:kern w:val="0"/>
                <w:sz w:val="20"/>
              </w:rPr>
              <w:t xml:space="preserve">.  </w:t>
            </w:r>
            <w:r w:rsidR="00FC6CFB" w:rsidRPr="00814716">
              <w:rPr>
                <w:rFonts w:asciiTheme="minorHAnsi" w:hAnsiTheme="minorHAnsi" w:cstheme="minorHAnsi"/>
                <w:color w:val="000000" w:themeColor="text1"/>
                <w:spacing w:val="-2"/>
                <w:kern w:val="0"/>
                <w:sz w:val="20"/>
              </w:rPr>
              <w:t>Bidder</w:t>
            </w:r>
            <w:r w:rsidR="007F0F5A" w:rsidRPr="00814716">
              <w:rPr>
                <w:rFonts w:asciiTheme="minorHAnsi" w:hAnsiTheme="minorHAnsi" w:cstheme="minorHAnsi"/>
                <w:color w:val="000000" w:themeColor="text1"/>
                <w:spacing w:val="-2"/>
                <w:kern w:val="0"/>
                <w:sz w:val="20"/>
              </w:rPr>
              <w:t>’s Authorized Representative Information</w:t>
            </w:r>
          </w:p>
          <w:p w14:paraId="3A0FBC73" w14:textId="77777777" w:rsidR="007F0F5A" w:rsidRPr="00814716" w:rsidRDefault="007F0F5A" w:rsidP="00FC28C6">
            <w:pPr>
              <w:pStyle w:val="Outline1"/>
              <w:keepNext w:val="0"/>
              <w:tabs>
                <w:tab w:val="clear" w:pos="360"/>
                <w:tab w:val="left" w:pos="6015"/>
              </w:tabs>
              <w:suppressAutoHyphens/>
              <w:spacing w:before="0"/>
              <w:rPr>
                <w:rFonts w:asciiTheme="minorHAnsi" w:hAnsiTheme="minorHAnsi" w:cstheme="minorHAnsi"/>
                <w:b/>
                <w:color w:val="000000" w:themeColor="text1"/>
                <w:spacing w:val="-2"/>
                <w:kern w:val="0"/>
                <w:sz w:val="20"/>
              </w:rPr>
            </w:pPr>
            <w:r w:rsidRPr="00814716">
              <w:rPr>
                <w:rFonts w:asciiTheme="minorHAnsi" w:hAnsiTheme="minorHAnsi" w:cstheme="minorHAnsi"/>
                <w:color w:val="000000" w:themeColor="text1"/>
                <w:spacing w:val="-2"/>
                <w:kern w:val="0"/>
                <w:sz w:val="20"/>
              </w:rPr>
              <w:t xml:space="preserve">     Name: </w:t>
            </w:r>
            <w:sdt>
              <w:sdtPr>
                <w:rPr>
                  <w:rFonts w:asciiTheme="minorHAnsi" w:hAnsiTheme="minorHAnsi" w:cstheme="minorHAnsi"/>
                  <w:color w:val="000000" w:themeColor="text1"/>
                  <w:spacing w:val="-2"/>
                  <w:kern w:val="0"/>
                  <w:sz w:val="20"/>
                </w:rPr>
                <w:id w:val="739069820"/>
                <w:showingPlcHdr/>
                <w:text/>
              </w:sdtPr>
              <w:sdtEndPr/>
              <w:sdtContent>
                <w:r w:rsidR="00FC28C6" w:rsidRPr="00814716">
                  <w:rPr>
                    <w:rFonts w:asciiTheme="minorHAnsi" w:hAnsiTheme="minorHAnsi" w:cstheme="minorHAnsi"/>
                    <w:i/>
                    <w:color w:val="000000" w:themeColor="text1"/>
                    <w:spacing w:val="-2"/>
                    <w:kern w:val="0"/>
                    <w:sz w:val="20"/>
                  </w:rPr>
                  <w:t>[insert Authorized Representative’s name]</w:t>
                </w:r>
              </w:sdtContent>
            </w:sdt>
            <w:r w:rsidR="00FC28C6">
              <w:rPr>
                <w:rFonts w:asciiTheme="minorHAnsi" w:hAnsiTheme="minorHAnsi" w:cstheme="minorHAnsi"/>
                <w:color w:val="000000" w:themeColor="text1"/>
                <w:spacing w:val="-2"/>
                <w:kern w:val="0"/>
                <w:sz w:val="20"/>
              </w:rPr>
              <w:tab/>
            </w:r>
          </w:p>
          <w:p w14:paraId="08BD5542" w14:textId="77777777" w:rsidR="007F0F5A" w:rsidRPr="00814716" w:rsidRDefault="007F0F5A" w:rsidP="001863E4">
            <w:pPr>
              <w:suppressAutoHyphens/>
              <w:rPr>
                <w:rFonts w:asciiTheme="minorHAnsi" w:hAnsiTheme="minorHAnsi" w:cstheme="minorHAnsi"/>
                <w:b/>
                <w:color w:val="000000" w:themeColor="text1"/>
                <w:spacing w:val="-2"/>
                <w:sz w:val="20"/>
                <w:szCs w:val="20"/>
              </w:rPr>
            </w:pPr>
            <w:r w:rsidRPr="00814716">
              <w:rPr>
                <w:rFonts w:asciiTheme="minorHAnsi" w:hAnsiTheme="minorHAnsi" w:cstheme="minorHAnsi"/>
                <w:color w:val="000000" w:themeColor="text1"/>
                <w:spacing w:val="-2"/>
                <w:sz w:val="20"/>
                <w:szCs w:val="20"/>
              </w:rPr>
              <w:t xml:space="preserve">     Address: </w:t>
            </w:r>
            <w:sdt>
              <w:sdtPr>
                <w:rPr>
                  <w:rFonts w:asciiTheme="minorHAnsi" w:hAnsiTheme="minorHAnsi" w:cstheme="minorHAnsi"/>
                  <w:color w:val="000000" w:themeColor="text1"/>
                  <w:spacing w:val="-2"/>
                  <w:sz w:val="20"/>
                  <w:szCs w:val="20"/>
                </w:rPr>
                <w:id w:val="1597676002"/>
                <w:showingPlcHdr/>
                <w:text/>
              </w:sdtPr>
              <w:sdtEndPr/>
              <w:sdtContent>
                <w:r w:rsidR="00FC28C6" w:rsidRPr="00814716">
                  <w:rPr>
                    <w:rFonts w:asciiTheme="minorHAnsi" w:hAnsiTheme="minorHAnsi" w:cstheme="minorHAnsi"/>
                    <w:i/>
                    <w:color w:val="000000" w:themeColor="text1"/>
                    <w:spacing w:val="-2"/>
                    <w:sz w:val="20"/>
                    <w:szCs w:val="20"/>
                  </w:rPr>
                  <w:t>[insert Authorized Representative’s Address]</w:t>
                </w:r>
              </w:sdtContent>
            </w:sdt>
          </w:p>
          <w:p w14:paraId="627C7168" w14:textId="77777777" w:rsidR="007F0F5A" w:rsidRPr="00814716" w:rsidRDefault="007F0F5A" w:rsidP="001863E4">
            <w:pPr>
              <w:suppressAutoHyphens/>
              <w:rPr>
                <w:rFonts w:asciiTheme="minorHAnsi" w:hAnsiTheme="minorHAnsi" w:cstheme="minorHAnsi"/>
                <w:b/>
                <w:color w:val="000000" w:themeColor="text1"/>
                <w:spacing w:val="-2"/>
                <w:sz w:val="20"/>
                <w:szCs w:val="20"/>
              </w:rPr>
            </w:pPr>
            <w:r w:rsidRPr="00814716">
              <w:rPr>
                <w:rFonts w:asciiTheme="minorHAnsi" w:hAnsiTheme="minorHAnsi" w:cstheme="minorHAnsi"/>
                <w:color w:val="000000" w:themeColor="text1"/>
                <w:spacing w:val="-2"/>
                <w:sz w:val="20"/>
                <w:szCs w:val="20"/>
              </w:rPr>
              <w:t xml:space="preserve">     Telephone/Fax numbers: </w:t>
            </w:r>
            <w:sdt>
              <w:sdtPr>
                <w:rPr>
                  <w:rFonts w:asciiTheme="minorHAnsi" w:hAnsiTheme="minorHAnsi" w:cstheme="minorHAnsi"/>
                  <w:color w:val="000000" w:themeColor="text1"/>
                  <w:spacing w:val="-2"/>
                  <w:sz w:val="20"/>
                  <w:szCs w:val="20"/>
                </w:rPr>
                <w:id w:val="-316350401"/>
                <w:showingPlcHdr/>
                <w:text/>
              </w:sdtPr>
              <w:sdtEndPr/>
              <w:sdtContent>
                <w:r w:rsidR="00FC28C6" w:rsidRPr="00814716">
                  <w:rPr>
                    <w:rFonts w:asciiTheme="minorHAnsi" w:hAnsiTheme="minorHAnsi" w:cstheme="minorHAnsi"/>
                    <w:i/>
                    <w:color w:val="000000" w:themeColor="text1"/>
                    <w:spacing w:val="-2"/>
                    <w:sz w:val="20"/>
                    <w:szCs w:val="20"/>
                  </w:rPr>
                  <w:t>[insert Authorized Representative’s telephone/fax numbers]</w:t>
                </w:r>
              </w:sdtContent>
            </w:sdt>
          </w:p>
          <w:p w14:paraId="5B1797F8" w14:textId="5AE78F10" w:rsidR="007F0F5A" w:rsidRPr="00814716" w:rsidRDefault="007F0F5A" w:rsidP="00FC28C6">
            <w:pPr>
              <w:suppressAutoHyphens/>
              <w:rPr>
                <w:rFonts w:asciiTheme="minorHAnsi" w:hAnsiTheme="minorHAnsi" w:cstheme="minorHAnsi"/>
                <w:color w:val="000000" w:themeColor="text1"/>
                <w:spacing w:val="-2"/>
                <w:sz w:val="20"/>
                <w:szCs w:val="20"/>
              </w:rPr>
            </w:pPr>
            <w:r w:rsidRPr="00814716">
              <w:rPr>
                <w:rFonts w:asciiTheme="minorHAnsi" w:hAnsiTheme="minorHAnsi" w:cstheme="minorHAnsi"/>
                <w:color w:val="000000" w:themeColor="text1"/>
                <w:spacing w:val="-2"/>
                <w:sz w:val="20"/>
                <w:szCs w:val="20"/>
              </w:rPr>
              <w:t xml:space="preserve">     E</w:t>
            </w:r>
            <w:r w:rsidR="00BF6CFA">
              <w:rPr>
                <w:rFonts w:asciiTheme="minorHAnsi" w:hAnsiTheme="minorHAnsi" w:cstheme="minorHAnsi"/>
                <w:color w:val="000000" w:themeColor="text1"/>
                <w:spacing w:val="-2"/>
                <w:sz w:val="20"/>
                <w:szCs w:val="20"/>
              </w:rPr>
              <w:t>-</w:t>
            </w:r>
            <w:r w:rsidRPr="00814716">
              <w:rPr>
                <w:rFonts w:asciiTheme="minorHAnsi" w:hAnsiTheme="minorHAnsi" w:cstheme="minorHAnsi"/>
                <w:color w:val="000000" w:themeColor="text1"/>
                <w:spacing w:val="-2"/>
                <w:sz w:val="20"/>
                <w:szCs w:val="20"/>
              </w:rPr>
              <w:t xml:space="preserve">mail Address: </w:t>
            </w:r>
            <w:sdt>
              <w:sdtPr>
                <w:rPr>
                  <w:rFonts w:asciiTheme="minorHAnsi" w:hAnsiTheme="minorHAnsi" w:cstheme="minorHAnsi"/>
                  <w:color w:val="000000" w:themeColor="text1"/>
                  <w:spacing w:val="-2"/>
                  <w:sz w:val="20"/>
                  <w:szCs w:val="20"/>
                </w:rPr>
                <w:id w:val="363567910"/>
                <w:showingPlcHdr/>
                <w:text/>
              </w:sdtPr>
              <w:sdtEndPr/>
              <w:sdtContent>
                <w:r w:rsidR="00FC28C6" w:rsidRPr="00814716">
                  <w:rPr>
                    <w:rFonts w:asciiTheme="minorHAnsi" w:hAnsiTheme="minorHAnsi" w:cstheme="minorHAnsi"/>
                    <w:i/>
                    <w:color w:val="000000" w:themeColor="text1"/>
                    <w:spacing w:val="-2"/>
                    <w:sz w:val="20"/>
                    <w:szCs w:val="20"/>
                  </w:rPr>
                  <w:t>[insert Authorized Representative’s email address]</w:t>
                </w:r>
              </w:sdtContent>
            </w:sdt>
          </w:p>
        </w:tc>
      </w:tr>
      <w:tr w:rsidR="00814716" w:rsidRPr="00814716" w14:paraId="1902D473" w14:textId="77777777" w:rsidTr="00C41E17">
        <w:trPr>
          <w:cantSplit/>
        </w:trPr>
        <w:tc>
          <w:tcPr>
            <w:tcW w:w="9180" w:type="dxa"/>
            <w:gridSpan w:val="3"/>
          </w:tcPr>
          <w:p w14:paraId="024CC2CF" w14:textId="77777777" w:rsidR="007E7420" w:rsidRPr="00814716" w:rsidRDefault="00BD4E09" w:rsidP="00C41E17">
            <w:pPr>
              <w:spacing w:after="200"/>
              <w:ind w:left="342" w:hanging="342"/>
              <w:rPr>
                <w:rFonts w:asciiTheme="minorHAnsi" w:hAnsiTheme="minorHAnsi" w:cstheme="minorHAnsi"/>
                <w:i/>
                <w:color w:val="000000" w:themeColor="text1"/>
                <w:spacing w:val="-2"/>
                <w:sz w:val="20"/>
                <w:szCs w:val="20"/>
              </w:rPr>
            </w:pPr>
            <w:r w:rsidRPr="00814716">
              <w:rPr>
                <w:rFonts w:asciiTheme="minorHAnsi" w:hAnsiTheme="minorHAnsi" w:cstheme="minorHAnsi"/>
                <w:color w:val="000000" w:themeColor="text1"/>
                <w:sz w:val="20"/>
                <w:szCs w:val="20"/>
              </w:rPr>
              <w:t>1</w:t>
            </w:r>
            <w:r w:rsidR="002C2FF2" w:rsidRPr="00814716">
              <w:rPr>
                <w:rFonts w:asciiTheme="minorHAnsi" w:hAnsiTheme="minorHAnsi" w:cstheme="minorHAnsi"/>
                <w:color w:val="000000" w:themeColor="text1"/>
                <w:sz w:val="20"/>
                <w:szCs w:val="20"/>
              </w:rPr>
              <w:t>4</w:t>
            </w:r>
            <w:r w:rsidR="007E7420" w:rsidRPr="00814716">
              <w:rPr>
                <w:rFonts w:asciiTheme="minorHAnsi" w:hAnsiTheme="minorHAnsi" w:cstheme="minorHAnsi"/>
                <w:color w:val="000000" w:themeColor="text1"/>
                <w:sz w:val="20"/>
                <w:szCs w:val="20"/>
              </w:rPr>
              <w:t xml:space="preserve">. Attached are copies of original documents of: </w:t>
            </w:r>
          </w:p>
          <w:p w14:paraId="55DA3CB7" w14:textId="77777777" w:rsidR="007E7420" w:rsidRPr="00814716" w:rsidRDefault="00217087" w:rsidP="00A512EC">
            <w:pPr>
              <w:pStyle w:val="ListParagraph"/>
              <w:suppressAutoHyphens/>
              <w:rPr>
                <w:rFonts w:asciiTheme="minorHAnsi" w:hAnsiTheme="minorHAnsi" w:cstheme="minorHAnsi"/>
                <w:color w:val="000000" w:themeColor="text1"/>
                <w:spacing w:val="-2"/>
                <w:sz w:val="20"/>
                <w:szCs w:val="20"/>
              </w:rPr>
            </w:pPr>
            <w:sdt>
              <w:sdtPr>
                <w:rPr>
                  <w:rFonts w:asciiTheme="minorHAnsi" w:hAnsiTheme="minorHAnsi" w:cstheme="minorHAnsi"/>
                  <w:color w:val="000000" w:themeColor="text1"/>
                  <w:spacing w:val="-2"/>
                  <w:sz w:val="20"/>
                  <w:szCs w:val="20"/>
                </w:rPr>
                <w:id w:val="-1306541796"/>
              </w:sdtPr>
              <w:sdtEndPr/>
              <w:sdtContent>
                <w:r w:rsidR="00A512EC">
                  <w:rPr>
                    <w:rFonts w:ascii="MS Gothic" w:eastAsia="MS Gothic" w:hAnsi="MS Gothic" w:cstheme="minorHAnsi" w:hint="eastAsia"/>
                    <w:color w:val="000000" w:themeColor="text1"/>
                    <w:spacing w:val="-2"/>
                    <w:sz w:val="20"/>
                    <w:szCs w:val="20"/>
                  </w:rPr>
                  <w:t>☐</w:t>
                </w:r>
              </w:sdtContent>
            </w:sdt>
            <w:r w:rsidR="007E7420" w:rsidRPr="00814716">
              <w:rPr>
                <w:rFonts w:asciiTheme="minorHAnsi" w:hAnsiTheme="minorHAnsi" w:cstheme="minorHAnsi"/>
                <w:color w:val="000000" w:themeColor="text1"/>
                <w:spacing w:val="-2"/>
                <w:sz w:val="20"/>
                <w:szCs w:val="20"/>
              </w:rPr>
              <w:t>All eligibility document requirements listed in the Data Sheet</w:t>
            </w:r>
          </w:p>
          <w:p w14:paraId="30581732" w14:textId="77777777" w:rsidR="007E7420" w:rsidRPr="00814716" w:rsidRDefault="00217087" w:rsidP="00A512EC">
            <w:pPr>
              <w:widowControl/>
              <w:suppressAutoHyphens/>
              <w:overflowPunct/>
              <w:adjustRightInd/>
              <w:ind w:left="720"/>
              <w:rPr>
                <w:rFonts w:asciiTheme="minorHAnsi" w:hAnsiTheme="minorHAnsi" w:cstheme="minorHAnsi"/>
                <w:color w:val="000000" w:themeColor="text1"/>
                <w:spacing w:val="-2"/>
                <w:sz w:val="20"/>
                <w:szCs w:val="20"/>
              </w:rPr>
            </w:pPr>
            <w:sdt>
              <w:sdtPr>
                <w:rPr>
                  <w:rFonts w:asciiTheme="minorHAnsi" w:hAnsiTheme="minorHAnsi" w:cstheme="minorHAnsi"/>
                  <w:color w:val="000000" w:themeColor="text1"/>
                  <w:spacing w:val="-2"/>
                  <w:sz w:val="20"/>
                  <w:szCs w:val="20"/>
                </w:rPr>
                <w:id w:val="1855070292"/>
              </w:sdtPr>
              <w:sdtEndPr/>
              <w:sdtContent>
                <w:r w:rsidR="00A512EC">
                  <w:rPr>
                    <w:rFonts w:ascii="MS Gothic" w:eastAsia="MS Gothic" w:hAnsi="MS Gothic" w:cstheme="minorHAnsi" w:hint="eastAsia"/>
                    <w:color w:val="000000" w:themeColor="text1"/>
                    <w:spacing w:val="-2"/>
                    <w:sz w:val="20"/>
                    <w:szCs w:val="20"/>
                  </w:rPr>
                  <w:t>☐</w:t>
                </w:r>
              </w:sdtContent>
            </w:sdt>
            <w:r w:rsidR="007E7420" w:rsidRPr="00814716">
              <w:rPr>
                <w:rFonts w:asciiTheme="minorHAnsi" w:hAnsiTheme="minorHAnsi" w:cstheme="minorHAnsi"/>
                <w:color w:val="000000" w:themeColor="text1"/>
                <w:spacing w:val="-2"/>
                <w:sz w:val="20"/>
                <w:szCs w:val="20"/>
              </w:rPr>
              <w:t>If Joint Venture/Consortium – copy of the Memorandum of Understanding</w:t>
            </w:r>
            <w:r w:rsidR="00F63178" w:rsidRPr="00814716">
              <w:rPr>
                <w:rFonts w:asciiTheme="minorHAnsi" w:hAnsiTheme="minorHAnsi" w:cstheme="minorHAnsi"/>
                <w:color w:val="000000" w:themeColor="text1"/>
                <w:spacing w:val="-2"/>
                <w:sz w:val="20"/>
                <w:szCs w:val="20"/>
              </w:rPr>
              <w:t>/Agreement</w:t>
            </w:r>
            <w:r w:rsidR="007E7420" w:rsidRPr="00814716">
              <w:rPr>
                <w:rFonts w:asciiTheme="minorHAnsi" w:hAnsiTheme="minorHAnsi" w:cstheme="minorHAnsi"/>
                <w:color w:val="000000" w:themeColor="text1"/>
                <w:spacing w:val="-2"/>
                <w:sz w:val="20"/>
                <w:szCs w:val="20"/>
              </w:rPr>
              <w:t xml:space="preserve"> or Letter of Intent to form a JV/Consortium, or Registration of JV/Consortium, if registered</w:t>
            </w:r>
          </w:p>
          <w:p w14:paraId="3E7E940F" w14:textId="77777777" w:rsidR="007E7420" w:rsidRPr="00814716" w:rsidRDefault="00217087" w:rsidP="00A512EC">
            <w:pPr>
              <w:widowControl/>
              <w:suppressAutoHyphens/>
              <w:overflowPunct/>
              <w:adjustRightInd/>
              <w:ind w:left="720"/>
              <w:rPr>
                <w:rFonts w:asciiTheme="minorHAnsi" w:hAnsiTheme="minorHAnsi" w:cstheme="minorHAnsi"/>
                <w:color w:val="000000" w:themeColor="text1"/>
                <w:spacing w:val="-2"/>
                <w:sz w:val="20"/>
                <w:szCs w:val="20"/>
              </w:rPr>
            </w:pPr>
            <w:sdt>
              <w:sdtPr>
                <w:rPr>
                  <w:rFonts w:asciiTheme="minorHAnsi" w:hAnsiTheme="minorHAnsi" w:cstheme="minorHAnsi"/>
                  <w:color w:val="000000" w:themeColor="text1"/>
                  <w:spacing w:val="-2"/>
                  <w:sz w:val="20"/>
                  <w:szCs w:val="20"/>
                </w:rPr>
                <w:id w:val="-1145421452"/>
              </w:sdtPr>
              <w:sdtEndPr/>
              <w:sdtContent>
                <w:r w:rsidR="00A512EC">
                  <w:rPr>
                    <w:rFonts w:ascii="MS Gothic" w:eastAsia="MS Gothic" w:hAnsi="MS Gothic" w:cstheme="minorHAnsi" w:hint="eastAsia"/>
                    <w:color w:val="000000" w:themeColor="text1"/>
                    <w:spacing w:val="-2"/>
                    <w:sz w:val="20"/>
                    <w:szCs w:val="20"/>
                  </w:rPr>
                  <w:t>☐</w:t>
                </w:r>
              </w:sdtContent>
            </w:sdt>
            <w:r w:rsidR="007E7420" w:rsidRPr="00814716">
              <w:rPr>
                <w:rFonts w:asciiTheme="minorHAnsi" w:hAnsiTheme="minorHAnsi" w:cstheme="minorHAnsi"/>
                <w:color w:val="000000" w:themeColor="text1"/>
                <w:spacing w:val="-2"/>
                <w:sz w:val="20"/>
                <w:szCs w:val="20"/>
              </w:rPr>
              <w:t>If case of Government corporation or Government-owned/controlled entity, documents establishing legal and financial autonomy and compliance with commercial law.</w:t>
            </w:r>
          </w:p>
        </w:tc>
      </w:tr>
    </w:tbl>
    <w:p w14:paraId="1C9D00D1" w14:textId="77777777" w:rsidR="00356E37" w:rsidRPr="00814716" w:rsidRDefault="00356E37" w:rsidP="00CB3A79">
      <w:pPr>
        <w:widowControl/>
        <w:overflowPunct/>
        <w:adjustRightInd/>
        <w:rPr>
          <w:rFonts w:asciiTheme="minorHAnsi" w:hAnsiTheme="minorHAnsi" w:cstheme="minorHAnsi"/>
          <w:b/>
          <w:snapToGrid w:val="0"/>
          <w:color w:val="000000" w:themeColor="text1"/>
          <w:sz w:val="28"/>
        </w:rPr>
      </w:pPr>
    </w:p>
    <w:p w14:paraId="4E351EE0" w14:textId="77777777" w:rsidR="00356E37" w:rsidRPr="00814716" w:rsidRDefault="00356E37" w:rsidP="00356E37">
      <w:pPr>
        <w:pStyle w:val="Section3-Heading1"/>
        <w:rPr>
          <w:rFonts w:asciiTheme="minorHAnsi" w:hAnsiTheme="minorHAnsi" w:cstheme="minorHAnsi"/>
          <w:color w:val="000000" w:themeColor="text1"/>
        </w:rPr>
      </w:pPr>
      <w:r w:rsidRPr="00814716">
        <w:rPr>
          <w:rFonts w:asciiTheme="minorHAnsi" w:hAnsiTheme="minorHAnsi" w:cstheme="minorHAnsi"/>
          <w:color w:val="000000" w:themeColor="text1"/>
        </w:rPr>
        <w:t xml:space="preserve">Section </w:t>
      </w:r>
      <w:r w:rsidR="00FA18CC">
        <w:rPr>
          <w:rFonts w:asciiTheme="minorHAnsi" w:hAnsiTheme="minorHAnsi" w:cstheme="minorHAnsi"/>
          <w:color w:val="000000" w:themeColor="text1"/>
        </w:rPr>
        <w:t>6</w:t>
      </w:r>
      <w:r w:rsidRPr="00814716">
        <w:rPr>
          <w:rFonts w:asciiTheme="minorHAnsi" w:hAnsiTheme="minorHAnsi" w:cstheme="minorHAnsi"/>
          <w:color w:val="000000" w:themeColor="text1"/>
        </w:rPr>
        <w:t xml:space="preserve">: </w:t>
      </w:r>
      <w:r w:rsidR="00F920FE" w:rsidRPr="00814716">
        <w:rPr>
          <w:rFonts w:asciiTheme="minorHAnsi" w:hAnsiTheme="minorHAnsi" w:cstheme="minorHAnsi"/>
          <w:color w:val="000000" w:themeColor="text1"/>
        </w:rPr>
        <w:t>Price Schedule</w:t>
      </w:r>
      <w:r w:rsidRPr="00814716">
        <w:rPr>
          <w:rFonts w:asciiTheme="minorHAnsi" w:hAnsiTheme="minorHAnsi" w:cstheme="minorHAnsi"/>
          <w:color w:val="000000" w:themeColor="text1"/>
        </w:rPr>
        <w:t xml:space="preserve"> Form</w:t>
      </w:r>
      <w:r w:rsidR="00CD2456" w:rsidRPr="00814716">
        <w:rPr>
          <w:rStyle w:val="FootnoteReference"/>
          <w:rFonts w:asciiTheme="minorHAnsi" w:hAnsiTheme="minorHAnsi" w:cstheme="minorHAnsi"/>
          <w:color w:val="000000" w:themeColor="text1"/>
        </w:rPr>
        <w:footnoteReference w:id="7"/>
      </w:r>
    </w:p>
    <w:p w14:paraId="66EE661E" w14:textId="77777777" w:rsidR="00356E37" w:rsidRPr="00814716" w:rsidRDefault="00356E37" w:rsidP="00356E37">
      <w:pPr>
        <w:rPr>
          <w:rFonts w:asciiTheme="minorHAnsi" w:eastAsia="Times New Roman" w:hAnsiTheme="minorHAnsi" w:cstheme="minorHAnsi"/>
          <w:b/>
          <w:snapToGrid w:val="0"/>
          <w:color w:val="000000" w:themeColor="text1"/>
          <w:sz w:val="28"/>
        </w:rPr>
      </w:pPr>
    </w:p>
    <w:p w14:paraId="62D07892" w14:textId="77777777" w:rsidR="00356E37" w:rsidRPr="00814716" w:rsidRDefault="00356E37" w:rsidP="00356E37">
      <w:pPr>
        <w:jc w:val="both"/>
        <w:rPr>
          <w:rFonts w:asciiTheme="minorHAnsi" w:eastAsia="Times New Roman" w:hAnsiTheme="minorHAnsi" w:cstheme="minorHAnsi"/>
          <w:snapToGrid w:val="0"/>
          <w:color w:val="000000" w:themeColor="text1"/>
        </w:rPr>
      </w:pPr>
      <w:r w:rsidRPr="00814716">
        <w:rPr>
          <w:rFonts w:asciiTheme="minorHAnsi" w:eastAsia="Times New Roman" w:hAnsiTheme="minorHAnsi" w:cstheme="minorHAnsi"/>
          <w:snapToGrid w:val="0"/>
          <w:color w:val="000000" w:themeColor="text1"/>
        </w:rPr>
        <w:t xml:space="preserve">The </w:t>
      </w:r>
      <w:r w:rsidRPr="00814716">
        <w:rPr>
          <w:rFonts w:asciiTheme="minorHAnsi" w:hAnsiTheme="minorHAnsi" w:cstheme="minorHAnsi"/>
          <w:snapToGrid w:val="0"/>
          <w:color w:val="000000" w:themeColor="text1"/>
        </w:rPr>
        <w:t>Bidder</w:t>
      </w:r>
      <w:r w:rsidRPr="00814716">
        <w:rPr>
          <w:rFonts w:asciiTheme="minorHAnsi" w:eastAsia="Times New Roman" w:hAnsiTheme="minorHAnsi" w:cstheme="minorHAnsi"/>
          <w:snapToGrid w:val="0"/>
          <w:color w:val="000000" w:themeColor="text1"/>
        </w:rPr>
        <w:t xml:space="preserve"> is required to prepare the </w:t>
      </w:r>
      <w:r w:rsidR="00F920FE" w:rsidRPr="00814716">
        <w:rPr>
          <w:rFonts w:asciiTheme="minorHAnsi" w:hAnsiTheme="minorHAnsi" w:cstheme="minorHAnsi"/>
          <w:snapToGrid w:val="0"/>
          <w:color w:val="000000" w:themeColor="text1"/>
        </w:rPr>
        <w:t>Price Schedule</w:t>
      </w:r>
      <w:r w:rsidRPr="00814716">
        <w:rPr>
          <w:rFonts w:asciiTheme="minorHAnsi" w:eastAsia="Times New Roman" w:hAnsiTheme="minorHAnsi" w:cstheme="minorHAnsi"/>
          <w:snapToGrid w:val="0"/>
          <w:color w:val="000000" w:themeColor="text1"/>
        </w:rPr>
        <w:t xml:space="preserve"> as indicated in the Instruction to </w:t>
      </w:r>
      <w:r w:rsidRPr="00814716">
        <w:rPr>
          <w:rFonts w:asciiTheme="minorHAnsi" w:hAnsiTheme="minorHAnsi" w:cstheme="minorHAnsi"/>
          <w:snapToGrid w:val="0"/>
          <w:color w:val="000000" w:themeColor="text1"/>
        </w:rPr>
        <w:t>Bidders</w:t>
      </w:r>
      <w:r w:rsidRPr="00814716">
        <w:rPr>
          <w:rFonts w:asciiTheme="minorHAnsi" w:eastAsia="Times New Roman" w:hAnsiTheme="minorHAnsi" w:cstheme="minorHAnsi"/>
          <w:snapToGrid w:val="0"/>
          <w:color w:val="000000" w:themeColor="text1"/>
        </w:rPr>
        <w:t>.</w:t>
      </w:r>
    </w:p>
    <w:p w14:paraId="72AE538D" w14:textId="77777777" w:rsidR="00356E37" w:rsidRPr="00814716" w:rsidRDefault="00356E37" w:rsidP="00356E37">
      <w:pPr>
        <w:jc w:val="both"/>
        <w:rPr>
          <w:rFonts w:asciiTheme="minorHAnsi" w:eastAsia="Times New Roman" w:hAnsiTheme="minorHAnsi" w:cstheme="minorHAnsi"/>
          <w:snapToGrid w:val="0"/>
          <w:color w:val="000000" w:themeColor="text1"/>
        </w:rPr>
      </w:pPr>
    </w:p>
    <w:p w14:paraId="24C83240" w14:textId="77777777" w:rsidR="00356E37" w:rsidRPr="00814716" w:rsidRDefault="00356E37" w:rsidP="00356E37">
      <w:pPr>
        <w:jc w:val="both"/>
        <w:rPr>
          <w:rFonts w:asciiTheme="minorHAnsi" w:eastAsia="Times New Roman" w:hAnsiTheme="minorHAnsi" w:cstheme="minorHAnsi"/>
          <w:snapToGrid w:val="0"/>
          <w:color w:val="000000" w:themeColor="text1"/>
        </w:rPr>
      </w:pPr>
      <w:r w:rsidRPr="00814716">
        <w:rPr>
          <w:rFonts w:asciiTheme="minorHAnsi" w:eastAsia="Times New Roman" w:hAnsiTheme="minorHAnsi" w:cstheme="minorHAnsi"/>
          <w:snapToGrid w:val="0"/>
          <w:color w:val="000000" w:themeColor="text1"/>
        </w:rPr>
        <w:t xml:space="preserve">The </w:t>
      </w:r>
      <w:r w:rsidR="009D34BC" w:rsidRPr="00814716">
        <w:rPr>
          <w:rFonts w:asciiTheme="minorHAnsi" w:hAnsiTheme="minorHAnsi" w:cstheme="minorHAnsi"/>
          <w:snapToGrid w:val="0"/>
          <w:color w:val="000000" w:themeColor="text1"/>
        </w:rPr>
        <w:t>Price Schedule</w:t>
      </w:r>
      <w:r w:rsidR="00EA3C89">
        <w:rPr>
          <w:rFonts w:asciiTheme="minorHAnsi" w:hAnsiTheme="minorHAnsi" w:cstheme="minorHAnsi"/>
          <w:snapToGrid w:val="0"/>
          <w:color w:val="000000" w:themeColor="text1"/>
        </w:rPr>
        <w:t xml:space="preserve"> </w:t>
      </w:r>
      <w:r w:rsidRPr="00814716">
        <w:rPr>
          <w:rFonts w:asciiTheme="minorHAnsi" w:eastAsia="Times New Roman" w:hAnsiTheme="minorHAnsi" w:cstheme="minorHAnsi"/>
          <w:snapToGrid w:val="0"/>
          <w:color w:val="000000" w:themeColor="text1"/>
        </w:rPr>
        <w:t xml:space="preserve">must provide a detailed cost breakdown of all goods and related services to be provided, from unit price to </w:t>
      </w:r>
      <w:r w:rsidR="00CB3A79">
        <w:rPr>
          <w:rFonts w:asciiTheme="minorHAnsi" w:eastAsia="Times New Roman" w:hAnsiTheme="minorHAnsi" w:cstheme="minorHAnsi"/>
          <w:snapToGrid w:val="0"/>
          <w:color w:val="000000" w:themeColor="text1"/>
        </w:rPr>
        <w:t xml:space="preserve">items </w:t>
      </w:r>
      <w:r w:rsidRPr="00814716">
        <w:rPr>
          <w:rFonts w:asciiTheme="minorHAnsi" w:eastAsia="Times New Roman" w:hAnsiTheme="minorHAnsi" w:cstheme="minorHAnsi"/>
          <w:snapToGrid w:val="0"/>
          <w:color w:val="000000" w:themeColor="text1"/>
        </w:rPr>
        <w:t>prices. Separate figures must be provided for each functional grouping or category, if any.</w:t>
      </w:r>
    </w:p>
    <w:p w14:paraId="2F3C75A0" w14:textId="77777777" w:rsidR="00356E37" w:rsidRPr="00814716" w:rsidRDefault="00356E37" w:rsidP="00356E37">
      <w:pPr>
        <w:jc w:val="both"/>
        <w:rPr>
          <w:rFonts w:asciiTheme="minorHAnsi" w:eastAsia="Times New Roman" w:hAnsiTheme="minorHAnsi" w:cstheme="minorHAnsi"/>
          <w:snapToGrid w:val="0"/>
          <w:color w:val="000000" w:themeColor="text1"/>
        </w:rPr>
      </w:pPr>
    </w:p>
    <w:p w14:paraId="3D7953B1" w14:textId="77777777" w:rsidR="00356E37" w:rsidRPr="00814716" w:rsidRDefault="00356E37" w:rsidP="00356E37">
      <w:pPr>
        <w:jc w:val="both"/>
        <w:rPr>
          <w:rFonts w:asciiTheme="minorHAnsi" w:eastAsia="Times New Roman" w:hAnsiTheme="minorHAnsi" w:cstheme="minorHAnsi"/>
          <w:snapToGrid w:val="0"/>
          <w:color w:val="000000" w:themeColor="text1"/>
        </w:rPr>
      </w:pPr>
      <w:r w:rsidRPr="00814716">
        <w:rPr>
          <w:rFonts w:asciiTheme="minorHAnsi" w:hAnsiTheme="minorHAnsi" w:cstheme="minorHAnsi"/>
          <w:snapToGrid w:val="0"/>
          <w:color w:val="000000" w:themeColor="text1"/>
        </w:rPr>
        <w:t>Any e</w:t>
      </w:r>
      <w:r w:rsidRPr="00814716">
        <w:rPr>
          <w:rFonts w:asciiTheme="minorHAnsi" w:eastAsia="Times New Roman" w:hAnsiTheme="minorHAnsi" w:cstheme="minorHAnsi"/>
          <w:snapToGrid w:val="0"/>
          <w:color w:val="000000" w:themeColor="text1"/>
        </w:rPr>
        <w:t xml:space="preserve">stimates for cost-reimbursable </w:t>
      </w:r>
      <w:r w:rsidRPr="00814716">
        <w:rPr>
          <w:rFonts w:asciiTheme="minorHAnsi" w:hAnsiTheme="minorHAnsi" w:cstheme="minorHAnsi"/>
          <w:snapToGrid w:val="0"/>
          <w:color w:val="000000" w:themeColor="text1"/>
        </w:rPr>
        <w:t xml:space="preserve">items, such as travel of experts </w:t>
      </w:r>
      <w:r w:rsidRPr="00814716">
        <w:rPr>
          <w:rFonts w:asciiTheme="minorHAnsi" w:eastAsia="Times New Roman" w:hAnsiTheme="minorHAnsi" w:cstheme="minorHAnsi"/>
          <w:snapToGrid w:val="0"/>
          <w:color w:val="000000" w:themeColor="text1"/>
        </w:rPr>
        <w:t>and out</w:t>
      </w:r>
      <w:r w:rsidRPr="00814716">
        <w:rPr>
          <w:rFonts w:asciiTheme="minorHAnsi" w:hAnsiTheme="minorHAnsi" w:cstheme="minorHAnsi"/>
          <w:snapToGrid w:val="0"/>
          <w:color w:val="000000" w:themeColor="text1"/>
        </w:rPr>
        <w:t>-</w:t>
      </w:r>
      <w:r w:rsidRPr="00814716">
        <w:rPr>
          <w:rFonts w:asciiTheme="minorHAnsi" w:eastAsia="Times New Roman" w:hAnsiTheme="minorHAnsi" w:cstheme="minorHAnsi"/>
          <w:snapToGrid w:val="0"/>
          <w:color w:val="000000" w:themeColor="text1"/>
        </w:rPr>
        <w:t>of</w:t>
      </w:r>
      <w:r w:rsidRPr="00814716">
        <w:rPr>
          <w:rFonts w:asciiTheme="minorHAnsi" w:hAnsiTheme="minorHAnsi" w:cstheme="minorHAnsi"/>
          <w:snapToGrid w:val="0"/>
          <w:color w:val="000000" w:themeColor="text1"/>
        </w:rPr>
        <w:t>-</w:t>
      </w:r>
      <w:r w:rsidRPr="00814716">
        <w:rPr>
          <w:rFonts w:asciiTheme="minorHAnsi" w:eastAsia="Times New Roman" w:hAnsiTheme="minorHAnsi" w:cstheme="minorHAnsi"/>
          <w:snapToGrid w:val="0"/>
          <w:color w:val="000000" w:themeColor="text1"/>
        </w:rPr>
        <w:t>pocket expenses</w:t>
      </w:r>
      <w:r w:rsidRPr="00814716">
        <w:rPr>
          <w:rFonts w:asciiTheme="minorHAnsi" w:hAnsiTheme="minorHAnsi" w:cstheme="minorHAnsi"/>
          <w:snapToGrid w:val="0"/>
          <w:color w:val="000000" w:themeColor="text1"/>
        </w:rPr>
        <w:t>,</w:t>
      </w:r>
      <w:r w:rsidRPr="00814716">
        <w:rPr>
          <w:rFonts w:asciiTheme="minorHAnsi" w:eastAsia="Times New Roman" w:hAnsiTheme="minorHAnsi" w:cstheme="minorHAnsi"/>
          <w:snapToGrid w:val="0"/>
          <w:color w:val="000000" w:themeColor="text1"/>
        </w:rPr>
        <w:t xml:space="preserve"> should be listed separately.</w:t>
      </w:r>
    </w:p>
    <w:p w14:paraId="728C7B99" w14:textId="77777777" w:rsidR="00356E37" w:rsidRPr="00814716" w:rsidRDefault="00356E37" w:rsidP="00356E37">
      <w:pPr>
        <w:jc w:val="both"/>
        <w:rPr>
          <w:rFonts w:asciiTheme="minorHAnsi" w:eastAsia="Times New Roman" w:hAnsiTheme="minorHAnsi" w:cstheme="minorHAnsi"/>
          <w:snapToGrid w:val="0"/>
          <w:color w:val="000000" w:themeColor="text1"/>
        </w:rPr>
      </w:pPr>
    </w:p>
    <w:p w14:paraId="126E95AB" w14:textId="77777777" w:rsidR="00356E37" w:rsidRPr="00814716" w:rsidRDefault="00356E37" w:rsidP="00C23931">
      <w:pPr>
        <w:jc w:val="both"/>
        <w:rPr>
          <w:rFonts w:asciiTheme="minorHAnsi" w:eastAsia="Times New Roman" w:hAnsiTheme="minorHAnsi" w:cstheme="minorHAnsi"/>
          <w:snapToGrid w:val="0"/>
          <w:color w:val="000000" w:themeColor="text1"/>
        </w:rPr>
      </w:pPr>
      <w:r w:rsidRPr="00814716">
        <w:rPr>
          <w:rFonts w:asciiTheme="minorHAnsi" w:eastAsia="Times New Roman" w:hAnsiTheme="minorHAnsi" w:cstheme="minorHAnsi"/>
          <w:snapToGrid w:val="0"/>
          <w:color w:val="000000" w:themeColor="text1"/>
        </w:rPr>
        <w:t xml:space="preserve">The format shown on the following pages is suggested for use as a guide in preparing the </w:t>
      </w:r>
      <w:r w:rsidR="008870A7" w:rsidRPr="00814716">
        <w:rPr>
          <w:rFonts w:asciiTheme="minorHAnsi" w:hAnsiTheme="minorHAnsi" w:cstheme="minorHAnsi"/>
          <w:snapToGrid w:val="0"/>
          <w:color w:val="000000" w:themeColor="text1"/>
        </w:rPr>
        <w:t>Price Schedule</w:t>
      </w:r>
      <w:r w:rsidRPr="00814716">
        <w:rPr>
          <w:rFonts w:asciiTheme="minorHAnsi" w:eastAsia="Times New Roman" w:hAnsiTheme="minorHAnsi" w:cstheme="minorHAnsi"/>
          <w:snapToGrid w:val="0"/>
          <w:color w:val="000000" w:themeColor="text1"/>
        </w:rPr>
        <w:t>. The format includes specific expenditures, which may or may not be required or applicable but are indicated to serve as examples.</w:t>
      </w:r>
    </w:p>
    <w:p w14:paraId="377088FA" w14:textId="77777777" w:rsidR="00356E37" w:rsidRPr="00814716" w:rsidRDefault="00356E37" w:rsidP="00356E37">
      <w:pPr>
        <w:jc w:val="both"/>
        <w:rPr>
          <w:rFonts w:asciiTheme="minorHAnsi" w:eastAsia="Times New Roman" w:hAnsiTheme="minorHAnsi" w:cstheme="minorHAnsi"/>
          <w:snapToGrid w:val="0"/>
          <w:color w:val="000000" w:themeColor="text1"/>
        </w:rPr>
      </w:pPr>
    </w:p>
    <w:p w14:paraId="7343C013" w14:textId="77777777" w:rsidR="00356E37" w:rsidRPr="00814716" w:rsidRDefault="00356E37" w:rsidP="00356E37">
      <w:pPr>
        <w:jc w:val="both"/>
        <w:rPr>
          <w:rFonts w:asciiTheme="minorHAnsi" w:eastAsia="Times New Roman" w:hAnsiTheme="minorHAnsi" w:cstheme="minorHAnsi"/>
          <w:snapToGrid w:val="0"/>
          <w:color w:val="000000" w:themeColor="text1"/>
        </w:rPr>
      </w:pPr>
      <w:r w:rsidRPr="00814716">
        <w:rPr>
          <w:rFonts w:asciiTheme="minorHAnsi" w:eastAsia="Times New Roman" w:hAnsiTheme="minorHAnsi" w:cstheme="minorHAnsi"/>
          <w:snapToGrid w:val="0"/>
          <w:color w:val="000000" w:themeColor="text1"/>
        </w:rPr>
        <w:t xml:space="preserve">The </w:t>
      </w:r>
      <w:r w:rsidRPr="00814716">
        <w:rPr>
          <w:rFonts w:asciiTheme="minorHAnsi" w:hAnsiTheme="minorHAnsi" w:cstheme="minorHAnsi"/>
          <w:snapToGrid w:val="0"/>
          <w:color w:val="000000" w:themeColor="text1"/>
        </w:rPr>
        <w:t>Bidders</w:t>
      </w:r>
      <w:r w:rsidRPr="00814716">
        <w:rPr>
          <w:rFonts w:asciiTheme="minorHAnsi" w:eastAsia="Times New Roman" w:hAnsiTheme="minorHAnsi" w:cstheme="minorHAnsi"/>
          <w:snapToGrid w:val="0"/>
          <w:color w:val="000000" w:themeColor="text1"/>
        </w:rPr>
        <w:t xml:space="preserve"> are requested to provide the cost breakdown for the above given prices for each deliverable based on the following format. </w:t>
      </w:r>
      <w:r w:rsidR="00666203">
        <w:rPr>
          <w:rFonts w:asciiTheme="minorHAnsi" w:eastAsia="Times New Roman" w:hAnsiTheme="minorHAnsi" w:cstheme="minorHAnsi"/>
          <w:snapToGrid w:val="0"/>
          <w:color w:val="000000" w:themeColor="text1"/>
        </w:rPr>
        <w:t>MOIS</w:t>
      </w:r>
      <w:r w:rsidRPr="00814716">
        <w:rPr>
          <w:rFonts w:asciiTheme="minorHAnsi" w:eastAsia="Times New Roman" w:hAnsiTheme="minorHAnsi" w:cstheme="minorHAnsi"/>
          <w:snapToGrid w:val="0"/>
          <w:color w:val="000000" w:themeColor="text1"/>
        </w:rPr>
        <w:t xml:space="preserve"> shall use the cost breakdown for the price reasonability assessment purposes as well as the calculation of price in the event that both parties have agreed </w:t>
      </w:r>
      <w:r w:rsidR="00D958B0" w:rsidRPr="00814716">
        <w:rPr>
          <w:rFonts w:asciiTheme="minorHAnsi" w:eastAsia="Times New Roman" w:hAnsiTheme="minorHAnsi" w:cstheme="minorHAnsi"/>
          <w:snapToGrid w:val="0"/>
          <w:color w:val="000000" w:themeColor="text1"/>
        </w:rPr>
        <w:t>for additional</w:t>
      </w:r>
      <w:r w:rsidR="00DA3F2F">
        <w:rPr>
          <w:rFonts w:asciiTheme="minorHAnsi" w:eastAsia="Times New Roman" w:hAnsiTheme="minorHAnsi" w:cstheme="minorHAnsi"/>
          <w:snapToGrid w:val="0"/>
          <w:color w:val="000000" w:themeColor="text1"/>
        </w:rPr>
        <w:t xml:space="preserve"> </w:t>
      </w:r>
      <w:r w:rsidR="00D958B0" w:rsidRPr="00814716">
        <w:rPr>
          <w:rFonts w:asciiTheme="minorHAnsi" w:eastAsia="Times New Roman" w:hAnsiTheme="minorHAnsi" w:cstheme="minorHAnsi"/>
          <w:snapToGrid w:val="0"/>
          <w:color w:val="000000" w:themeColor="text1"/>
        </w:rPr>
        <w:t>set of goods and/or related s</w:t>
      </w:r>
      <w:r w:rsidRPr="00814716">
        <w:rPr>
          <w:rFonts w:asciiTheme="minorHAnsi" w:eastAsia="Times New Roman" w:hAnsiTheme="minorHAnsi" w:cstheme="minorHAnsi"/>
          <w:snapToGrid w:val="0"/>
          <w:color w:val="000000" w:themeColor="text1"/>
        </w:rPr>
        <w:t xml:space="preserve">ervices. </w:t>
      </w:r>
    </w:p>
    <w:p w14:paraId="092C9044" w14:textId="77777777" w:rsidR="00356E37" w:rsidRPr="00814716" w:rsidRDefault="00356E37" w:rsidP="00356E37">
      <w:pPr>
        <w:rPr>
          <w:rFonts w:asciiTheme="minorHAnsi" w:eastAsia="Times New Roman" w:hAnsiTheme="minorHAnsi" w:cstheme="minorHAnsi"/>
          <w:snapToGrid w:val="0"/>
          <w:color w:val="000000" w:themeColor="text1"/>
        </w:rPr>
      </w:pPr>
    </w:p>
    <w:p w14:paraId="0DA741D2" w14:textId="77777777" w:rsidR="00A1427D" w:rsidRDefault="00A1427D" w:rsidP="00A1427D">
      <w:pPr>
        <w:rPr>
          <w:rFonts w:asciiTheme="majorBidi" w:hAnsiTheme="majorBidi" w:cstheme="maj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4566"/>
        <w:gridCol w:w="2215"/>
        <w:gridCol w:w="1989"/>
      </w:tblGrid>
      <w:tr w:rsidR="00016A51" w:rsidRPr="00EF1FB4" w14:paraId="69709C90" w14:textId="77777777" w:rsidTr="00BB49E1">
        <w:trPr>
          <w:trHeight w:val="498"/>
        </w:trPr>
        <w:tc>
          <w:tcPr>
            <w:tcW w:w="580" w:type="dxa"/>
            <w:tcBorders>
              <w:top w:val="single" w:sz="4" w:space="0" w:color="auto"/>
              <w:left w:val="single" w:sz="4" w:space="0" w:color="auto"/>
              <w:bottom w:val="single" w:sz="4" w:space="0" w:color="auto"/>
              <w:right w:val="single" w:sz="4" w:space="0" w:color="auto"/>
            </w:tcBorders>
            <w:hideMark/>
          </w:tcPr>
          <w:p w14:paraId="6494C2D8" w14:textId="77777777" w:rsidR="0034033D" w:rsidRPr="00EF1FB4" w:rsidRDefault="0034033D" w:rsidP="00D1744E">
            <w:pPr>
              <w:spacing w:line="480" w:lineRule="auto"/>
              <w:jc w:val="center"/>
              <w:rPr>
                <w:rFonts w:asciiTheme="majorBidi" w:hAnsiTheme="majorBidi" w:cstheme="majorBidi"/>
                <w:b/>
                <w:sz w:val="22"/>
                <w:szCs w:val="22"/>
              </w:rPr>
            </w:pPr>
            <w:r w:rsidRPr="00EF1FB4">
              <w:rPr>
                <w:rFonts w:asciiTheme="majorBidi" w:hAnsiTheme="majorBidi" w:cstheme="majorBidi"/>
                <w:b/>
                <w:sz w:val="22"/>
                <w:szCs w:val="22"/>
              </w:rPr>
              <w:t>S/N</w:t>
            </w:r>
          </w:p>
        </w:tc>
        <w:tc>
          <w:tcPr>
            <w:tcW w:w="4566" w:type="dxa"/>
            <w:tcBorders>
              <w:top w:val="single" w:sz="4" w:space="0" w:color="auto"/>
              <w:left w:val="single" w:sz="4" w:space="0" w:color="auto"/>
              <w:bottom w:val="single" w:sz="4" w:space="0" w:color="auto"/>
              <w:right w:val="single" w:sz="4" w:space="0" w:color="auto"/>
            </w:tcBorders>
            <w:hideMark/>
          </w:tcPr>
          <w:p w14:paraId="3A03C318" w14:textId="77777777" w:rsidR="0034033D" w:rsidRPr="00EF1FB4" w:rsidRDefault="0034033D" w:rsidP="00D1744E">
            <w:pPr>
              <w:spacing w:line="480" w:lineRule="auto"/>
              <w:jc w:val="center"/>
              <w:rPr>
                <w:rFonts w:asciiTheme="majorBidi" w:hAnsiTheme="majorBidi" w:cstheme="majorBidi"/>
                <w:b/>
                <w:sz w:val="22"/>
                <w:szCs w:val="22"/>
              </w:rPr>
            </w:pPr>
            <w:r w:rsidRPr="00EF1FB4">
              <w:rPr>
                <w:rFonts w:asciiTheme="majorBidi" w:hAnsiTheme="majorBidi" w:cstheme="majorBidi"/>
                <w:b/>
                <w:sz w:val="22"/>
                <w:szCs w:val="22"/>
              </w:rPr>
              <w:t>Description of Items</w:t>
            </w:r>
          </w:p>
        </w:tc>
        <w:tc>
          <w:tcPr>
            <w:tcW w:w="2215" w:type="dxa"/>
            <w:tcBorders>
              <w:top w:val="single" w:sz="4" w:space="0" w:color="auto"/>
              <w:left w:val="single" w:sz="4" w:space="0" w:color="auto"/>
              <w:bottom w:val="single" w:sz="4" w:space="0" w:color="auto"/>
              <w:right w:val="single" w:sz="4" w:space="0" w:color="auto"/>
            </w:tcBorders>
            <w:hideMark/>
          </w:tcPr>
          <w:p w14:paraId="3D603567" w14:textId="77777777" w:rsidR="0034033D" w:rsidRPr="00EF1FB4" w:rsidRDefault="0034033D" w:rsidP="00D1744E">
            <w:pPr>
              <w:spacing w:line="480" w:lineRule="auto"/>
              <w:jc w:val="center"/>
              <w:rPr>
                <w:rFonts w:asciiTheme="majorBidi" w:hAnsiTheme="majorBidi" w:cstheme="majorBidi"/>
                <w:b/>
                <w:sz w:val="22"/>
                <w:szCs w:val="22"/>
              </w:rPr>
            </w:pPr>
            <w:r w:rsidRPr="00EF1FB4">
              <w:rPr>
                <w:rFonts w:asciiTheme="majorBidi" w:hAnsiTheme="majorBidi" w:cstheme="majorBidi"/>
                <w:b/>
                <w:sz w:val="22"/>
                <w:szCs w:val="22"/>
              </w:rPr>
              <w:t>% of Payment</w:t>
            </w:r>
          </w:p>
        </w:tc>
        <w:tc>
          <w:tcPr>
            <w:tcW w:w="1989" w:type="dxa"/>
            <w:tcBorders>
              <w:top w:val="single" w:sz="4" w:space="0" w:color="auto"/>
              <w:left w:val="single" w:sz="4" w:space="0" w:color="auto"/>
              <w:bottom w:val="single" w:sz="4" w:space="0" w:color="auto"/>
              <w:right w:val="single" w:sz="4" w:space="0" w:color="auto"/>
            </w:tcBorders>
          </w:tcPr>
          <w:p w14:paraId="2EED8769" w14:textId="77777777" w:rsidR="0034033D" w:rsidRPr="00EF1FB4" w:rsidRDefault="0034033D" w:rsidP="00D1744E">
            <w:pPr>
              <w:spacing w:line="480" w:lineRule="auto"/>
              <w:jc w:val="center"/>
              <w:rPr>
                <w:rFonts w:asciiTheme="majorBidi" w:hAnsiTheme="majorBidi" w:cstheme="majorBidi"/>
                <w:b/>
                <w:sz w:val="22"/>
                <w:szCs w:val="22"/>
              </w:rPr>
            </w:pPr>
            <w:r w:rsidRPr="00EF1FB4">
              <w:rPr>
                <w:rFonts w:asciiTheme="majorBidi" w:hAnsiTheme="majorBidi" w:cstheme="majorBidi"/>
                <w:b/>
                <w:sz w:val="22"/>
                <w:szCs w:val="22"/>
              </w:rPr>
              <w:t>Time Period</w:t>
            </w:r>
          </w:p>
        </w:tc>
      </w:tr>
      <w:tr w:rsidR="00016A51" w:rsidRPr="00EF1FB4" w14:paraId="6890A2D2" w14:textId="77777777" w:rsidTr="00BB49E1">
        <w:trPr>
          <w:trHeight w:val="513"/>
        </w:trPr>
        <w:tc>
          <w:tcPr>
            <w:tcW w:w="580" w:type="dxa"/>
            <w:tcBorders>
              <w:top w:val="single" w:sz="4" w:space="0" w:color="auto"/>
              <w:left w:val="single" w:sz="4" w:space="0" w:color="auto"/>
              <w:bottom w:val="single" w:sz="4" w:space="0" w:color="auto"/>
              <w:right w:val="single" w:sz="4" w:space="0" w:color="auto"/>
            </w:tcBorders>
            <w:hideMark/>
          </w:tcPr>
          <w:p w14:paraId="20331CDA" w14:textId="77777777" w:rsidR="0034033D" w:rsidRPr="00EF1FB4" w:rsidRDefault="0034033D" w:rsidP="00777DD2">
            <w:pPr>
              <w:spacing w:line="480" w:lineRule="auto"/>
              <w:rPr>
                <w:rFonts w:asciiTheme="majorBidi" w:hAnsiTheme="majorBidi" w:cstheme="majorBidi"/>
                <w:sz w:val="22"/>
                <w:szCs w:val="22"/>
              </w:rPr>
            </w:pPr>
            <w:r w:rsidRPr="00EF1FB4">
              <w:rPr>
                <w:rFonts w:asciiTheme="majorBidi" w:hAnsiTheme="majorBidi" w:cstheme="majorBidi"/>
                <w:sz w:val="22"/>
                <w:szCs w:val="22"/>
              </w:rPr>
              <w:t>1.</w:t>
            </w:r>
          </w:p>
        </w:tc>
        <w:tc>
          <w:tcPr>
            <w:tcW w:w="4566" w:type="dxa"/>
            <w:tcBorders>
              <w:top w:val="single" w:sz="4" w:space="0" w:color="auto"/>
              <w:left w:val="single" w:sz="4" w:space="0" w:color="auto"/>
              <w:bottom w:val="single" w:sz="4" w:space="0" w:color="auto"/>
              <w:right w:val="single" w:sz="4" w:space="0" w:color="auto"/>
            </w:tcBorders>
          </w:tcPr>
          <w:p w14:paraId="63E6972F" w14:textId="2EBF59C7" w:rsidR="0034033D" w:rsidRPr="00EF1FB4" w:rsidRDefault="0029321E" w:rsidP="00777DD2">
            <w:pPr>
              <w:rPr>
                <w:rFonts w:asciiTheme="majorHAnsi" w:hAnsiTheme="majorHAnsi" w:cstheme="majorHAnsi"/>
                <w:sz w:val="22"/>
                <w:szCs w:val="22"/>
              </w:rPr>
            </w:pPr>
            <w:r>
              <w:rPr>
                <w:rFonts w:asciiTheme="majorHAnsi" w:hAnsiTheme="majorHAnsi" w:cstheme="majorHAnsi"/>
              </w:rPr>
              <w:t>An inception report with capacity assessment tools</w:t>
            </w:r>
          </w:p>
        </w:tc>
        <w:tc>
          <w:tcPr>
            <w:tcW w:w="2215" w:type="dxa"/>
            <w:tcBorders>
              <w:top w:val="single" w:sz="4" w:space="0" w:color="auto"/>
              <w:left w:val="single" w:sz="4" w:space="0" w:color="auto"/>
              <w:bottom w:val="single" w:sz="4" w:space="0" w:color="auto"/>
              <w:right w:val="single" w:sz="4" w:space="0" w:color="auto"/>
            </w:tcBorders>
          </w:tcPr>
          <w:p w14:paraId="2042C490" w14:textId="77777777" w:rsidR="0034033D" w:rsidRPr="00EF1FB4" w:rsidRDefault="0034033D" w:rsidP="00D1744E">
            <w:pPr>
              <w:spacing w:line="480" w:lineRule="auto"/>
              <w:jc w:val="center"/>
              <w:rPr>
                <w:rFonts w:asciiTheme="majorBidi" w:hAnsiTheme="majorBidi" w:cstheme="majorBidi"/>
                <w:sz w:val="22"/>
                <w:szCs w:val="22"/>
              </w:rPr>
            </w:pPr>
            <w:r w:rsidRPr="00EF1FB4">
              <w:rPr>
                <w:rFonts w:asciiTheme="majorBidi" w:hAnsiTheme="majorBidi" w:cstheme="majorBidi"/>
                <w:sz w:val="22"/>
                <w:szCs w:val="22"/>
              </w:rPr>
              <w:t>20%</w:t>
            </w:r>
          </w:p>
        </w:tc>
        <w:tc>
          <w:tcPr>
            <w:tcW w:w="1989" w:type="dxa"/>
            <w:tcBorders>
              <w:top w:val="single" w:sz="4" w:space="0" w:color="auto"/>
              <w:left w:val="single" w:sz="4" w:space="0" w:color="auto"/>
              <w:bottom w:val="single" w:sz="4" w:space="0" w:color="auto"/>
              <w:right w:val="single" w:sz="4" w:space="0" w:color="auto"/>
            </w:tcBorders>
          </w:tcPr>
          <w:p w14:paraId="3C7B7DA9" w14:textId="06B75454" w:rsidR="0034033D" w:rsidRPr="00EF1FB4" w:rsidRDefault="003F2E67" w:rsidP="00EF1FB4">
            <w:pPr>
              <w:jc w:val="center"/>
              <w:rPr>
                <w:rFonts w:asciiTheme="majorBidi" w:hAnsiTheme="majorBidi" w:cstheme="majorBidi"/>
                <w:sz w:val="22"/>
                <w:szCs w:val="22"/>
              </w:rPr>
            </w:pPr>
            <w:r w:rsidRPr="00E17D2E">
              <w:rPr>
                <w:rFonts w:asciiTheme="majorBidi" w:hAnsiTheme="majorBidi" w:cstheme="majorBidi"/>
                <w:sz w:val="22"/>
                <w:szCs w:val="22"/>
              </w:rPr>
              <w:t>Presented no later than 5 days after the commencement of contract</w:t>
            </w:r>
            <w:r>
              <w:rPr>
                <w:rFonts w:asciiTheme="majorBidi" w:hAnsiTheme="majorBidi" w:cstheme="majorBidi"/>
                <w:sz w:val="22"/>
                <w:szCs w:val="22"/>
              </w:rPr>
              <w:t xml:space="preserve"> </w:t>
            </w:r>
          </w:p>
        </w:tc>
      </w:tr>
      <w:tr w:rsidR="00016A51" w:rsidRPr="00EF1FB4" w14:paraId="356F02D6" w14:textId="77777777" w:rsidTr="00BB49E1">
        <w:trPr>
          <w:trHeight w:val="498"/>
        </w:trPr>
        <w:tc>
          <w:tcPr>
            <w:tcW w:w="580" w:type="dxa"/>
            <w:tcBorders>
              <w:top w:val="single" w:sz="4" w:space="0" w:color="auto"/>
              <w:left w:val="single" w:sz="4" w:space="0" w:color="auto"/>
              <w:bottom w:val="single" w:sz="4" w:space="0" w:color="auto"/>
              <w:right w:val="single" w:sz="4" w:space="0" w:color="auto"/>
            </w:tcBorders>
            <w:hideMark/>
          </w:tcPr>
          <w:p w14:paraId="0FC337BF" w14:textId="77777777" w:rsidR="0034033D" w:rsidRPr="00EF1FB4" w:rsidRDefault="0034033D" w:rsidP="00777DD2">
            <w:pPr>
              <w:spacing w:line="480" w:lineRule="auto"/>
              <w:rPr>
                <w:rFonts w:asciiTheme="majorBidi" w:hAnsiTheme="majorBidi" w:cstheme="majorBidi"/>
                <w:sz w:val="22"/>
                <w:szCs w:val="22"/>
              </w:rPr>
            </w:pPr>
            <w:r w:rsidRPr="00EF1FB4">
              <w:rPr>
                <w:rFonts w:asciiTheme="majorBidi" w:hAnsiTheme="majorBidi" w:cstheme="majorBidi"/>
                <w:sz w:val="22"/>
                <w:szCs w:val="22"/>
              </w:rPr>
              <w:t>2.</w:t>
            </w:r>
          </w:p>
        </w:tc>
        <w:tc>
          <w:tcPr>
            <w:tcW w:w="4566" w:type="dxa"/>
            <w:tcBorders>
              <w:top w:val="single" w:sz="4" w:space="0" w:color="auto"/>
              <w:left w:val="single" w:sz="4" w:space="0" w:color="auto"/>
              <w:bottom w:val="single" w:sz="4" w:space="0" w:color="auto"/>
              <w:right w:val="single" w:sz="4" w:space="0" w:color="auto"/>
            </w:tcBorders>
          </w:tcPr>
          <w:p w14:paraId="4F3E4B9D" w14:textId="73E87794" w:rsidR="0034033D" w:rsidRPr="00EF1FB4" w:rsidRDefault="0029321E" w:rsidP="00777DD2">
            <w:pPr>
              <w:rPr>
                <w:rFonts w:asciiTheme="majorHAnsi" w:hAnsiTheme="majorHAnsi" w:cstheme="majorHAnsi"/>
                <w:sz w:val="22"/>
                <w:szCs w:val="22"/>
              </w:rPr>
            </w:pPr>
            <w:r>
              <w:rPr>
                <w:rFonts w:asciiTheme="majorHAnsi" w:hAnsiTheme="majorHAnsi" w:cstheme="majorHAnsi"/>
              </w:rPr>
              <w:t xml:space="preserve">Delivery of 50% of </w:t>
            </w:r>
            <w:r w:rsidR="00DB44A2">
              <w:rPr>
                <w:rFonts w:asciiTheme="majorHAnsi" w:hAnsiTheme="majorHAnsi" w:cstheme="majorHAnsi"/>
              </w:rPr>
              <w:t>work</w:t>
            </w:r>
            <w:r>
              <w:rPr>
                <w:rFonts w:asciiTheme="majorHAnsi" w:hAnsiTheme="majorHAnsi" w:cstheme="majorHAnsi"/>
              </w:rPr>
              <w:t xml:space="preserve"> completed </w:t>
            </w:r>
            <w:r w:rsidR="003F2E67">
              <w:rPr>
                <w:rFonts w:asciiTheme="majorHAnsi" w:hAnsiTheme="majorHAnsi" w:cstheme="majorHAnsi"/>
              </w:rPr>
              <w:t>presented in a progress report</w:t>
            </w:r>
            <w:r>
              <w:rPr>
                <w:rFonts w:asciiTheme="majorHAnsi" w:hAnsiTheme="majorHAnsi" w:cstheme="majorHAnsi"/>
              </w:rPr>
              <w:t xml:space="preserve"> </w:t>
            </w:r>
          </w:p>
        </w:tc>
        <w:tc>
          <w:tcPr>
            <w:tcW w:w="2215" w:type="dxa"/>
            <w:tcBorders>
              <w:top w:val="single" w:sz="4" w:space="0" w:color="auto"/>
              <w:left w:val="single" w:sz="4" w:space="0" w:color="auto"/>
              <w:bottom w:val="single" w:sz="4" w:space="0" w:color="auto"/>
              <w:right w:val="single" w:sz="4" w:space="0" w:color="auto"/>
            </w:tcBorders>
          </w:tcPr>
          <w:p w14:paraId="23E7ACD7" w14:textId="3DF81D63" w:rsidR="0034033D" w:rsidRPr="00EF1FB4" w:rsidRDefault="00A95463" w:rsidP="00D1744E">
            <w:pPr>
              <w:spacing w:line="480" w:lineRule="auto"/>
              <w:jc w:val="center"/>
              <w:rPr>
                <w:rFonts w:asciiTheme="majorBidi" w:hAnsiTheme="majorBidi" w:cstheme="majorBidi"/>
                <w:sz w:val="22"/>
                <w:szCs w:val="22"/>
              </w:rPr>
            </w:pPr>
            <w:r>
              <w:rPr>
                <w:rFonts w:asciiTheme="majorBidi" w:hAnsiTheme="majorBidi" w:cstheme="majorBidi"/>
                <w:sz w:val="22"/>
                <w:szCs w:val="22"/>
              </w:rPr>
              <w:t>6</w:t>
            </w:r>
            <w:r w:rsidR="0034033D" w:rsidRPr="00EF1FB4">
              <w:rPr>
                <w:rFonts w:asciiTheme="majorBidi" w:hAnsiTheme="majorBidi" w:cstheme="majorBidi"/>
                <w:sz w:val="22"/>
                <w:szCs w:val="22"/>
              </w:rPr>
              <w:t>0</w:t>
            </w:r>
            <w:bookmarkStart w:id="3" w:name="_GoBack"/>
            <w:bookmarkEnd w:id="3"/>
            <w:r w:rsidR="0034033D" w:rsidRPr="00EF1FB4">
              <w:rPr>
                <w:rFonts w:asciiTheme="majorBidi" w:hAnsiTheme="majorBidi" w:cstheme="majorBidi"/>
                <w:sz w:val="22"/>
                <w:szCs w:val="22"/>
              </w:rPr>
              <w:t>%</w:t>
            </w:r>
          </w:p>
        </w:tc>
        <w:tc>
          <w:tcPr>
            <w:tcW w:w="1989" w:type="dxa"/>
            <w:tcBorders>
              <w:top w:val="single" w:sz="4" w:space="0" w:color="auto"/>
              <w:left w:val="single" w:sz="4" w:space="0" w:color="auto"/>
              <w:bottom w:val="single" w:sz="4" w:space="0" w:color="auto"/>
              <w:right w:val="single" w:sz="4" w:space="0" w:color="auto"/>
            </w:tcBorders>
          </w:tcPr>
          <w:p w14:paraId="09DE6FAD" w14:textId="144BEFC2" w:rsidR="0034033D" w:rsidRPr="00EF1FB4" w:rsidRDefault="003F2E67" w:rsidP="003F2E67">
            <w:pPr>
              <w:jc w:val="center"/>
              <w:rPr>
                <w:rFonts w:asciiTheme="majorBidi" w:hAnsiTheme="majorBidi" w:cstheme="majorBidi"/>
                <w:sz w:val="22"/>
                <w:szCs w:val="22"/>
              </w:rPr>
            </w:pPr>
            <w:r>
              <w:rPr>
                <w:rFonts w:asciiTheme="majorBidi" w:hAnsiTheme="majorBidi" w:cstheme="majorBidi"/>
                <w:sz w:val="22"/>
                <w:szCs w:val="22"/>
              </w:rPr>
              <w:t>In accordance with the workplan</w:t>
            </w:r>
          </w:p>
        </w:tc>
      </w:tr>
      <w:tr w:rsidR="00016A51" w:rsidRPr="00EF1FB4" w14:paraId="160E5671" w14:textId="77777777" w:rsidTr="00BB49E1">
        <w:trPr>
          <w:trHeight w:val="498"/>
        </w:trPr>
        <w:tc>
          <w:tcPr>
            <w:tcW w:w="580" w:type="dxa"/>
            <w:tcBorders>
              <w:top w:val="single" w:sz="4" w:space="0" w:color="auto"/>
              <w:left w:val="single" w:sz="4" w:space="0" w:color="auto"/>
              <w:bottom w:val="single" w:sz="4" w:space="0" w:color="auto"/>
              <w:right w:val="single" w:sz="4" w:space="0" w:color="auto"/>
            </w:tcBorders>
          </w:tcPr>
          <w:p w14:paraId="5E3F57E4" w14:textId="43197957" w:rsidR="0034033D" w:rsidRPr="00EF1FB4" w:rsidRDefault="00055542" w:rsidP="00D1744E">
            <w:pPr>
              <w:spacing w:line="480" w:lineRule="auto"/>
              <w:rPr>
                <w:rFonts w:asciiTheme="majorBidi" w:hAnsiTheme="majorBidi" w:cstheme="majorBidi"/>
                <w:sz w:val="22"/>
                <w:szCs w:val="22"/>
              </w:rPr>
            </w:pPr>
            <w:r>
              <w:rPr>
                <w:rFonts w:asciiTheme="majorBidi" w:hAnsiTheme="majorBidi" w:cstheme="majorBidi"/>
                <w:sz w:val="22"/>
                <w:szCs w:val="22"/>
              </w:rPr>
              <w:t>3</w:t>
            </w:r>
            <w:r w:rsidR="0034033D" w:rsidRPr="00EF1FB4">
              <w:rPr>
                <w:rFonts w:asciiTheme="majorBidi" w:hAnsiTheme="majorBidi" w:cstheme="majorBidi"/>
                <w:sz w:val="22"/>
                <w:szCs w:val="22"/>
              </w:rPr>
              <w:t>.</w:t>
            </w:r>
          </w:p>
        </w:tc>
        <w:tc>
          <w:tcPr>
            <w:tcW w:w="4566" w:type="dxa"/>
            <w:tcBorders>
              <w:top w:val="single" w:sz="4" w:space="0" w:color="auto"/>
              <w:left w:val="single" w:sz="4" w:space="0" w:color="auto"/>
              <w:bottom w:val="single" w:sz="4" w:space="0" w:color="auto"/>
              <w:right w:val="single" w:sz="4" w:space="0" w:color="auto"/>
            </w:tcBorders>
          </w:tcPr>
          <w:p w14:paraId="3F1BAD28" w14:textId="3BD7A186" w:rsidR="0034033D" w:rsidRPr="00EF1FB4" w:rsidRDefault="00BB49E1" w:rsidP="00D1744E">
            <w:pPr>
              <w:rPr>
                <w:rFonts w:asciiTheme="majorHAnsi" w:hAnsiTheme="majorHAnsi" w:cstheme="majorHAnsi"/>
                <w:sz w:val="22"/>
                <w:szCs w:val="22"/>
              </w:rPr>
            </w:pPr>
            <w:r>
              <w:rPr>
                <w:rFonts w:asciiTheme="majorHAnsi" w:hAnsiTheme="majorHAnsi" w:cstheme="majorHAnsi"/>
              </w:rPr>
              <w:t xml:space="preserve">Completion </w:t>
            </w:r>
            <w:r w:rsidR="00A571C9">
              <w:rPr>
                <w:rFonts w:asciiTheme="majorHAnsi" w:hAnsiTheme="majorHAnsi" w:cstheme="majorHAnsi"/>
              </w:rPr>
              <w:t xml:space="preserve">of activities </w:t>
            </w:r>
            <w:r>
              <w:rPr>
                <w:rFonts w:asciiTheme="majorHAnsi" w:hAnsiTheme="majorHAnsi" w:cstheme="majorHAnsi"/>
              </w:rPr>
              <w:t>and a Final Report summarizing activities undertaken with recommendations for further improvements.</w:t>
            </w:r>
          </w:p>
        </w:tc>
        <w:tc>
          <w:tcPr>
            <w:tcW w:w="2215" w:type="dxa"/>
            <w:tcBorders>
              <w:top w:val="single" w:sz="4" w:space="0" w:color="auto"/>
              <w:left w:val="single" w:sz="4" w:space="0" w:color="auto"/>
              <w:bottom w:val="single" w:sz="4" w:space="0" w:color="auto"/>
              <w:right w:val="single" w:sz="4" w:space="0" w:color="auto"/>
            </w:tcBorders>
          </w:tcPr>
          <w:p w14:paraId="23CE9D84" w14:textId="07D68F3D" w:rsidR="0034033D" w:rsidRPr="00EF1FB4" w:rsidRDefault="00A95463" w:rsidP="00D1744E">
            <w:pPr>
              <w:spacing w:line="480" w:lineRule="auto"/>
              <w:jc w:val="center"/>
              <w:rPr>
                <w:rFonts w:asciiTheme="majorBidi" w:hAnsiTheme="majorBidi" w:cstheme="majorBidi"/>
                <w:sz w:val="22"/>
                <w:szCs w:val="22"/>
              </w:rPr>
            </w:pPr>
            <w:r>
              <w:rPr>
                <w:rFonts w:asciiTheme="majorBidi" w:hAnsiTheme="majorBidi" w:cstheme="majorBidi"/>
                <w:sz w:val="22"/>
                <w:szCs w:val="22"/>
              </w:rPr>
              <w:t>2</w:t>
            </w:r>
            <w:r w:rsidR="0034033D" w:rsidRPr="00EF1FB4">
              <w:rPr>
                <w:rFonts w:asciiTheme="majorBidi" w:hAnsiTheme="majorBidi" w:cstheme="majorBidi"/>
                <w:sz w:val="22"/>
                <w:szCs w:val="22"/>
              </w:rPr>
              <w:t>0%</w:t>
            </w:r>
          </w:p>
        </w:tc>
        <w:tc>
          <w:tcPr>
            <w:tcW w:w="1989" w:type="dxa"/>
            <w:tcBorders>
              <w:top w:val="single" w:sz="4" w:space="0" w:color="auto"/>
              <w:left w:val="single" w:sz="4" w:space="0" w:color="auto"/>
              <w:bottom w:val="single" w:sz="4" w:space="0" w:color="auto"/>
              <w:right w:val="single" w:sz="4" w:space="0" w:color="auto"/>
            </w:tcBorders>
          </w:tcPr>
          <w:p w14:paraId="487D9D74" w14:textId="65D6DBBE" w:rsidR="0034033D" w:rsidRPr="00EF1FB4" w:rsidRDefault="00DB44A2" w:rsidP="00DB44A2">
            <w:pPr>
              <w:jc w:val="center"/>
              <w:rPr>
                <w:rFonts w:asciiTheme="majorBidi" w:hAnsiTheme="majorBidi" w:cstheme="majorBidi"/>
                <w:sz w:val="22"/>
                <w:szCs w:val="22"/>
              </w:rPr>
            </w:pPr>
            <w:r>
              <w:rPr>
                <w:rFonts w:asciiTheme="majorBidi" w:hAnsiTheme="majorBidi" w:cstheme="majorBidi"/>
                <w:sz w:val="22"/>
                <w:szCs w:val="22"/>
              </w:rPr>
              <w:t>Maximum implementation period is 5 months</w:t>
            </w:r>
            <w:r w:rsidR="001F4CA7">
              <w:rPr>
                <w:rFonts w:asciiTheme="majorBidi" w:hAnsiTheme="majorBidi" w:cstheme="majorBidi"/>
                <w:sz w:val="22"/>
                <w:szCs w:val="22"/>
              </w:rPr>
              <w:t xml:space="preserve"> (completion date before 31May 2022)</w:t>
            </w:r>
          </w:p>
        </w:tc>
      </w:tr>
      <w:tr w:rsidR="00016A51" w:rsidRPr="00EF1FB4" w14:paraId="45E9EA72" w14:textId="77777777" w:rsidTr="00BB49E1">
        <w:trPr>
          <w:trHeight w:val="498"/>
        </w:trPr>
        <w:tc>
          <w:tcPr>
            <w:tcW w:w="580" w:type="dxa"/>
            <w:tcBorders>
              <w:top w:val="single" w:sz="4" w:space="0" w:color="auto"/>
              <w:left w:val="single" w:sz="4" w:space="0" w:color="auto"/>
              <w:bottom w:val="single" w:sz="4" w:space="0" w:color="auto"/>
              <w:right w:val="single" w:sz="4" w:space="0" w:color="auto"/>
            </w:tcBorders>
          </w:tcPr>
          <w:p w14:paraId="3F16E4B9" w14:textId="1C6A8D21" w:rsidR="0034033D" w:rsidRPr="00EF1FB4" w:rsidRDefault="003B67D5" w:rsidP="00D1744E">
            <w:pPr>
              <w:spacing w:line="480" w:lineRule="auto"/>
              <w:rPr>
                <w:rFonts w:asciiTheme="majorBidi" w:hAnsiTheme="majorBidi" w:cstheme="majorBidi"/>
                <w:sz w:val="22"/>
                <w:szCs w:val="22"/>
              </w:rPr>
            </w:pPr>
            <w:r>
              <w:rPr>
                <w:rFonts w:asciiTheme="majorBidi" w:hAnsiTheme="majorBidi" w:cstheme="majorBidi"/>
                <w:sz w:val="22"/>
                <w:szCs w:val="22"/>
              </w:rPr>
              <w:t>4</w:t>
            </w:r>
          </w:p>
        </w:tc>
        <w:tc>
          <w:tcPr>
            <w:tcW w:w="4566" w:type="dxa"/>
            <w:tcBorders>
              <w:top w:val="single" w:sz="4" w:space="0" w:color="auto"/>
              <w:left w:val="single" w:sz="4" w:space="0" w:color="auto"/>
              <w:bottom w:val="single" w:sz="4" w:space="0" w:color="auto"/>
              <w:right w:val="single" w:sz="4" w:space="0" w:color="auto"/>
            </w:tcBorders>
          </w:tcPr>
          <w:p w14:paraId="6C516578" w14:textId="77777777" w:rsidR="0034033D" w:rsidRPr="00EF1FB4" w:rsidRDefault="0034033D" w:rsidP="00D1744E">
            <w:pPr>
              <w:rPr>
                <w:rFonts w:asciiTheme="majorBidi" w:hAnsiTheme="majorBidi" w:cstheme="majorBidi"/>
                <w:b/>
                <w:bCs/>
                <w:sz w:val="22"/>
                <w:szCs w:val="22"/>
              </w:rPr>
            </w:pPr>
            <w:r w:rsidRPr="00EF1FB4">
              <w:rPr>
                <w:rFonts w:asciiTheme="majorBidi" w:hAnsiTheme="majorBidi" w:cstheme="majorBidi"/>
                <w:b/>
                <w:bCs/>
                <w:sz w:val="22"/>
                <w:szCs w:val="22"/>
              </w:rPr>
              <w:t xml:space="preserve">Total </w:t>
            </w:r>
          </w:p>
        </w:tc>
        <w:tc>
          <w:tcPr>
            <w:tcW w:w="2215" w:type="dxa"/>
            <w:tcBorders>
              <w:top w:val="single" w:sz="4" w:space="0" w:color="auto"/>
              <w:left w:val="single" w:sz="4" w:space="0" w:color="auto"/>
              <w:bottom w:val="single" w:sz="4" w:space="0" w:color="auto"/>
              <w:right w:val="single" w:sz="4" w:space="0" w:color="auto"/>
            </w:tcBorders>
          </w:tcPr>
          <w:p w14:paraId="09AEABC0" w14:textId="77777777" w:rsidR="0034033D" w:rsidRPr="00EF1FB4" w:rsidRDefault="0034033D" w:rsidP="0034033D">
            <w:pPr>
              <w:spacing w:line="480" w:lineRule="auto"/>
              <w:jc w:val="center"/>
              <w:rPr>
                <w:rFonts w:asciiTheme="majorBidi" w:hAnsiTheme="majorBidi" w:cstheme="majorBidi"/>
                <w:b/>
                <w:bCs/>
                <w:sz w:val="22"/>
                <w:szCs w:val="22"/>
              </w:rPr>
            </w:pPr>
            <w:r w:rsidRPr="00EF1FB4">
              <w:rPr>
                <w:rFonts w:asciiTheme="majorBidi" w:hAnsiTheme="majorBidi" w:cstheme="majorBidi"/>
                <w:b/>
                <w:bCs/>
                <w:sz w:val="22"/>
                <w:szCs w:val="22"/>
              </w:rPr>
              <w:t>100%</w:t>
            </w:r>
          </w:p>
        </w:tc>
        <w:tc>
          <w:tcPr>
            <w:tcW w:w="1989" w:type="dxa"/>
            <w:tcBorders>
              <w:top w:val="single" w:sz="4" w:space="0" w:color="auto"/>
              <w:left w:val="single" w:sz="4" w:space="0" w:color="auto"/>
              <w:bottom w:val="single" w:sz="4" w:space="0" w:color="auto"/>
              <w:right w:val="single" w:sz="4" w:space="0" w:color="auto"/>
            </w:tcBorders>
          </w:tcPr>
          <w:p w14:paraId="0CFFA1AC" w14:textId="77777777" w:rsidR="0034033D" w:rsidRPr="00EF1FB4" w:rsidRDefault="0034033D" w:rsidP="00D1744E">
            <w:pPr>
              <w:spacing w:line="480" w:lineRule="auto"/>
              <w:rPr>
                <w:rFonts w:asciiTheme="majorBidi" w:hAnsiTheme="majorBidi" w:cstheme="majorBidi"/>
                <w:b/>
                <w:bCs/>
                <w:sz w:val="22"/>
                <w:szCs w:val="22"/>
              </w:rPr>
            </w:pPr>
          </w:p>
        </w:tc>
      </w:tr>
    </w:tbl>
    <w:p w14:paraId="067E1D7C" w14:textId="77777777" w:rsidR="00A1427D" w:rsidRDefault="00A1427D" w:rsidP="00A1427D">
      <w:pPr>
        <w:rPr>
          <w:rFonts w:asciiTheme="majorBidi" w:hAnsiTheme="majorBidi" w:cstheme="majorBidi"/>
          <w:b/>
          <w:sz w:val="22"/>
          <w:szCs w:val="22"/>
          <w:lang w:val="en-GB"/>
        </w:rPr>
      </w:pPr>
    </w:p>
    <w:p w14:paraId="6F0990F7" w14:textId="4C52CCC0" w:rsidR="0034033D" w:rsidRDefault="0034033D">
      <w:pPr>
        <w:widowControl/>
        <w:overflowPunct/>
        <w:adjustRightInd/>
        <w:rPr>
          <w:rFonts w:asciiTheme="minorHAnsi" w:eastAsia="Times New Roman" w:hAnsiTheme="minorHAnsi" w:cstheme="minorHAnsi"/>
          <w:snapToGrid w:val="0"/>
          <w:color w:val="000000" w:themeColor="text1"/>
        </w:rPr>
      </w:pPr>
    </w:p>
    <w:p w14:paraId="5D0B441F" w14:textId="77777777" w:rsidR="00381D02" w:rsidRDefault="00381D02" w:rsidP="0011716D">
      <w:pPr>
        <w:pStyle w:val="Section3-Heading1"/>
        <w:rPr>
          <w:rFonts w:asciiTheme="minorHAnsi" w:hAnsiTheme="minorHAnsi" w:cstheme="minorHAnsi"/>
          <w:color w:val="000000" w:themeColor="text1"/>
        </w:rPr>
      </w:pPr>
      <w:r w:rsidRPr="00381D02">
        <w:rPr>
          <w:rFonts w:asciiTheme="minorHAnsi" w:hAnsiTheme="minorHAnsi" w:cstheme="minorHAnsi"/>
          <w:color w:val="000000" w:themeColor="text1"/>
        </w:rPr>
        <w:lastRenderedPageBreak/>
        <w:t>Section 7: Terms and Conditions:</w:t>
      </w:r>
    </w:p>
    <w:p w14:paraId="144144C9" w14:textId="77777777" w:rsidR="00381D02" w:rsidRPr="00C60176" w:rsidRDefault="00381D02" w:rsidP="005129F9">
      <w:pPr>
        <w:autoSpaceDE w:val="0"/>
        <w:autoSpaceDN w:val="0"/>
        <w:spacing w:after="120"/>
        <w:jc w:val="both"/>
        <w:rPr>
          <w:rFonts w:ascii="Arial" w:hAnsi="Arial" w:cs="Arial"/>
          <w:color w:val="000000"/>
          <w:sz w:val="23"/>
          <w:szCs w:val="23"/>
        </w:rPr>
      </w:pPr>
      <w:r w:rsidRPr="00C60176">
        <w:rPr>
          <w:rFonts w:ascii="Arial" w:hAnsi="Arial" w:cs="Arial"/>
          <w:color w:val="000000"/>
          <w:sz w:val="23"/>
          <w:szCs w:val="23"/>
        </w:rPr>
        <w:t xml:space="preserve">This section sets out the terms and conditions of the receipt and submission of a </w:t>
      </w:r>
      <w:r>
        <w:rPr>
          <w:rFonts w:ascii="Arial" w:hAnsi="Arial" w:cs="Arial"/>
          <w:color w:val="000000"/>
          <w:sz w:val="23"/>
          <w:szCs w:val="23"/>
        </w:rPr>
        <w:t>proposal</w:t>
      </w:r>
      <w:r w:rsidRPr="00C60176">
        <w:rPr>
          <w:rFonts w:ascii="Arial" w:hAnsi="Arial" w:cs="Arial"/>
          <w:color w:val="000000"/>
          <w:sz w:val="23"/>
          <w:szCs w:val="23"/>
        </w:rPr>
        <w:t xml:space="preserve"> in response to this </w:t>
      </w:r>
      <w:r w:rsidR="005129F9">
        <w:rPr>
          <w:rFonts w:ascii="Arial" w:hAnsi="Arial" w:cs="Arial"/>
          <w:color w:val="000000"/>
          <w:sz w:val="23"/>
          <w:szCs w:val="23"/>
        </w:rPr>
        <w:t>ITB</w:t>
      </w:r>
      <w:r w:rsidRPr="00C60176">
        <w:rPr>
          <w:rFonts w:ascii="Arial" w:hAnsi="Arial" w:cs="Arial"/>
          <w:color w:val="000000"/>
          <w:sz w:val="23"/>
          <w:szCs w:val="23"/>
        </w:rPr>
        <w:t xml:space="preserve"> (</w:t>
      </w:r>
      <w:r w:rsidR="005129F9">
        <w:rPr>
          <w:rFonts w:ascii="Arial" w:hAnsi="Arial" w:cs="Arial"/>
          <w:color w:val="000000"/>
          <w:sz w:val="23"/>
          <w:szCs w:val="23"/>
        </w:rPr>
        <w:t>ITB</w:t>
      </w:r>
      <w:r w:rsidRPr="00C60176">
        <w:rPr>
          <w:rFonts w:ascii="Arial" w:hAnsi="Arial" w:cs="Arial"/>
          <w:color w:val="000000"/>
          <w:sz w:val="23"/>
          <w:szCs w:val="23"/>
        </w:rPr>
        <w:t xml:space="preserve"> Conditions). </w:t>
      </w:r>
    </w:p>
    <w:p w14:paraId="26F89F99" w14:textId="1ECF4C9C" w:rsidR="00381D02" w:rsidRPr="00381D02" w:rsidRDefault="00A571C9" w:rsidP="00113C02">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113C02">
        <w:rPr>
          <w:rFonts w:asciiTheme="minorHAnsi" w:eastAsia="Times New Roman" w:hAnsiTheme="minorHAnsi" w:cstheme="minorHAnsi"/>
          <w:snapToGrid w:val="0"/>
          <w:color w:val="000000" w:themeColor="text1"/>
        </w:rPr>
        <w:t xml:space="preserve">.1 </w:t>
      </w:r>
      <w:r w:rsidR="00381D02" w:rsidRPr="00381D02">
        <w:rPr>
          <w:rFonts w:asciiTheme="minorHAnsi" w:eastAsia="Times New Roman" w:hAnsiTheme="minorHAnsi" w:cstheme="minorHAnsi"/>
          <w:snapToGrid w:val="0"/>
          <w:color w:val="000000" w:themeColor="text1"/>
        </w:rPr>
        <w:t xml:space="preserve">Validity of information </w:t>
      </w:r>
    </w:p>
    <w:p w14:paraId="2B0F7C7C"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MOIS has used reasonable efforts in compiling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However</w:t>
      </w:r>
      <w:r w:rsidR="00A425CF">
        <w:rPr>
          <w:rFonts w:asciiTheme="minorHAnsi" w:eastAsia="Times New Roman" w:hAnsiTheme="minorHAnsi" w:cstheme="minorHAnsi"/>
          <w:snapToGrid w:val="0"/>
          <w:color w:val="000000" w:themeColor="text1"/>
        </w:rPr>
        <w:t>,</w:t>
      </w:r>
      <w:r w:rsidRPr="00381D02">
        <w:rPr>
          <w:rFonts w:asciiTheme="minorHAnsi" w:eastAsia="Times New Roman" w:hAnsiTheme="minorHAnsi" w:cstheme="minorHAnsi"/>
          <w:snapToGrid w:val="0"/>
          <w:color w:val="000000" w:themeColor="text1"/>
        </w:rPr>
        <w:t xml:space="preserve"> MOIS will not be liable to Respondents or any third party for any inaccuracy or omission in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or any additional information MOIS may provide as part of the proposal process. This section 5.1 is without prejudice to section 5.16 below. </w:t>
      </w:r>
    </w:p>
    <w:p w14:paraId="0C277AF7" w14:textId="11552483"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.2 Acceptance of conditions </w:t>
      </w:r>
    </w:p>
    <w:p w14:paraId="61A50801"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Supply of a proposal of interest by the Respondent to MOIS will amount to acknowledgement and acceptance of these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Conditions by the Respondent. Where the Respondent intends to engage third parties to perform any part of the proposed solution, these third parties shall also be bound by these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Conditions (to the extent relevant). </w:t>
      </w:r>
    </w:p>
    <w:p w14:paraId="133109FF"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Except as set out in this Section 5, there is no agreement between MOIS and any Respondent as to the conduct of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process. </w:t>
      </w:r>
    </w:p>
    <w:p w14:paraId="5B594A3C" w14:textId="17075545"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.3 Evaluation of proposals </w:t>
      </w:r>
    </w:p>
    <w:p w14:paraId="0B81CE65" w14:textId="77777777" w:rsidR="00381D02" w:rsidRPr="00381D02" w:rsidRDefault="00381D02" w:rsidP="005129F9">
      <w:pPr>
        <w:autoSpaceDE w:val="0"/>
        <w:autoSpaceDN w:val="0"/>
        <w:ind w:left="540"/>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Notwithstanding any stated proposal evaluation method, MOIS has complete discretion to consider, not consider, accept or reject any proposal (including, without limit, any late or otherwise non-conforming proposals) and complete discretion as to proposal evaluation methods. MOIS will not enter into discussions with Respondents concerning its evaluation methods. </w:t>
      </w:r>
    </w:p>
    <w:p w14:paraId="0DD7B011" w14:textId="4B927639" w:rsidR="00381D02" w:rsidRPr="00381D02" w:rsidRDefault="00A571C9" w:rsidP="00A571C9">
      <w:pPr>
        <w:autoSpaceDE w:val="0"/>
        <w:autoSpaceDN w:val="0"/>
        <w:spacing w:before="180" w:after="60"/>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.4 Validity period </w:t>
      </w:r>
    </w:p>
    <w:p w14:paraId="268A3892" w14:textId="77777777" w:rsidR="00381D02" w:rsidRPr="00381D02" w:rsidRDefault="00381D02" w:rsidP="005129F9">
      <w:pPr>
        <w:autoSpaceDE w:val="0"/>
        <w:autoSpaceDN w:val="0"/>
        <w:ind w:left="540"/>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Once submitted, each proposal is irrevocable, and may not be withdrawn or changed, except with the written consent of MOIS. </w:t>
      </w:r>
    </w:p>
    <w:p w14:paraId="1FA8FBF4" w14:textId="1FD326EC"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.5 Authorized communications </w:t>
      </w:r>
    </w:p>
    <w:p w14:paraId="30D67AFC" w14:textId="77777777" w:rsidR="00381D02" w:rsidRPr="00381D02" w:rsidRDefault="00381D02" w:rsidP="005129F9">
      <w:pPr>
        <w:autoSpaceDE w:val="0"/>
        <w:autoSpaceDN w:val="0"/>
        <w:ind w:left="576"/>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Only those communications that are in writing from MOIS from personnel who have been authorized for the purpose may be considered as a duly authorized expression on behalf of MOIS. </w:t>
      </w:r>
    </w:p>
    <w:p w14:paraId="2F38E9FE" w14:textId="59B0F7BA"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.6 Correspondence/clarification sought by Respondent </w:t>
      </w:r>
    </w:p>
    <w:p w14:paraId="357583F3" w14:textId="338D90D2"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All correspondence is to be directed to the </w:t>
      </w:r>
      <w:r w:rsidR="00BF6CFA">
        <w:rPr>
          <w:rFonts w:asciiTheme="minorHAnsi" w:eastAsia="Times New Roman" w:hAnsiTheme="minorHAnsi" w:cstheme="minorHAnsi"/>
          <w:snapToGrid w:val="0"/>
          <w:color w:val="000000" w:themeColor="text1"/>
        </w:rPr>
        <w:t>E-</w:t>
      </w:r>
      <w:r w:rsidRPr="00381D02">
        <w:rPr>
          <w:rFonts w:asciiTheme="minorHAnsi" w:eastAsia="Times New Roman" w:hAnsiTheme="minorHAnsi" w:cstheme="minorHAnsi"/>
          <w:snapToGrid w:val="0"/>
          <w:color w:val="000000" w:themeColor="text1"/>
        </w:rPr>
        <w:t xml:space="preserve">mail addresses set out in </w:t>
      </w:r>
      <w:r w:rsidR="00A425CF">
        <w:rPr>
          <w:rFonts w:asciiTheme="minorHAnsi" w:eastAsia="Times New Roman" w:hAnsiTheme="minorHAnsi" w:cstheme="minorHAnsi"/>
          <w:snapToGrid w:val="0"/>
          <w:color w:val="000000" w:themeColor="text1"/>
        </w:rPr>
        <w:t xml:space="preserve">this ITB </w:t>
      </w:r>
      <w:r w:rsidRPr="00381D02">
        <w:rPr>
          <w:rFonts w:asciiTheme="minorHAnsi" w:eastAsia="Times New Roman" w:hAnsiTheme="minorHAnsi" w:cstheme="minorHAnsi"/>
          <w:snapToGrid w:val="0"/>
          <w:color w:val="000000" w:themeColor="text1"/>
        </w:rPr>
        <w:t xml:space="preserve">and be received by MOIS not later than two [2] Working Days before the closing date for proposal. MOIS will respond to any requests for clarification made via </w:t>
      </w:r>
      <w:r w:rsidR="00BF6CFA">
        <w:rPr>
          <w:rFonts w:asciiTheme="minorHAnsi" w:eastAsia="Times New Roman" w:hAnsiTheme="minorHAnsi" w:cstheme="minorHAnsi"/>
          <w:snapToGrid w:val="0"/>
          <w:color w:val="000000" w:themeColor="text1"/>
        </w:rPr>
        <w:t>E-</w:t>
      </w:r>
      <w:r w:rsidRPr="00381D02">
        <w:rPr>
          <w:rFonts w:asciiTheme="minorHAnsi" w:eastAsia="Times New Roman" w:hAnsiTheme="minorHAnsi" w:cstheme="minorHAnsi"/>
          <w:snapToGrid w:val="0"/>
          <w:color w:val="000000" w:themeColor="text1"/>
        </w:rPr>
        <w:t xml:space="preserve">mail and may respond to any other questions it receives. </w:t>
      </w:r>
    </w:p>
    <w:p w14:paraId="7853D079"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If any enquiry and its response is deemed by MOIS, at its discretion, to clarify or materially change the purpose and/or intent of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the question and answer will be communicated simultaneously to all Respondents and will, upon issue, be deemed to become part of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w:t>
      </w:r>
    </w:p>
    <w:p w14:paraId="4271B1EF"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lastRenderedPageBreak/>
        <w:t xml:space="preserve">If a Respondent is unable to obtain clarification on any matter relating to the requirements of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the Respondent should indicate where it believes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to be ambiguous or unclear and should describe the interpretation it has adopted in preparing its proposal. </w:t>
      </w:r>
    </w:p>
    <w:p w14:paraId="1EC400F5" w14:textId="5F23AEE5"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.7 Respondents to inform themselves </w:t>
      </w:r>
    </w:p>
    <w:p w14:paraId="60657664"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Each Respondent is deemed to have examined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and any other information supplied by MOIS to the Respondent and to have satisfied itself before submitting any of its proposal as to the correctness and sufficiency of the proposal. </w:t>
      </w:r>
    </w:p>
    <w:p w14:paraId="2F7BCDCB"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MOIS does not warrant the accuracy or correctness of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or any other information supplied by MOIS to any Respondent. </w:t>
      </w:r>
    </w:p>
    <w:p w14:paraId="3B92BB10"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Each Respondent will undertake such further investigations as it may consider necessary before submitting any proposal. </w:t>
      </w:r>
    </w:p>
    <w:p w14:paraId="071F383F" w14:textId="5CAC8C4B"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.8 Addenda to proposals </w:t>
      </w:r>
    </w:p>
    <w:p w14:paraId="53BD7DC9"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Information not specifically required for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but deemed by the Respondent to be of value to the evaluation should be included as an addendum to the proposal. Addenda must not include advertising brochures or similar material. Where there is reference to published manuals, the relevant extracts from the manuals and those alone, must be placed in the addenda. References to websites and other online materials must be printed and included in the addenda. </w:t>
      </w:r>
    </w:p>
    <w:p w14:paraId="278F6B00" w14:textId="2549340A"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.9 Changes to </w:t>
      </w:r>
      <w:r w:rsidR="005129F9">
        <w:rPr>
          <w:rFonts w:asciiTheme="minorHAnsi" w:eastAsia="Times New Roman" w:hAnsiTheme="minorHAnsi" w:cstheme="minorHAnsi"/>
          <w:snapToGrid w:val="0"/>
          <w:color w:val="000000" w:themeColor="text1"/>
        </w:rPr>
        <w:t>ITB</w:t>
      </w:r>
    </w:p>
    <w:p w14:paraId="4408B6D1" w14:textId="6D9ABCD2" w:rsidR="00381D02" w:rsidRPr="00381D02" w:rsidRDefault="00381D02" w:rsidP="005129F9">
      <w:pPr>
        <w:autoSpaceDE w:val="0"/>
        <w:autoSpaceDN w:val="0"/>
        <w:ind w:left="576"/>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Where, during the course of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process, MOIS modifies the essential requirements and evaluation criteria of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it shall publish such modifications or transmit them in writing to all Respondents at the time the criteria are modified, in the same manner the original information was transmitted, and in adequate time to allow such Respondents to modify their proposals. If a proposal has been submitted prior to the change, the Respondent will be permitted to produce an erratum to take account of the </w:t>
      </w:r>
      <w:r w:rsidR="00A95463" w:rsidRPr="00381D02">
        <w:rPr>
          <w:rFonts w:asciiTheme="minorHAnsi" w:eastAsia="Times New Roman" w:hAnsiTheme="minorHAnsi" w:cstheme="minorHAnsi"/>
          <w:snapToGrid w:val="0"/>
          <w:color w:val="000000" w:themeColor="text1"/>
        </w:rPr>
        <w:t>change and</w:t>
      </w:r>
      <w:r w:rsidRPr="00381D02">
        <w:rPr>
          <w:rFonts w:asciiTheme="minorHAnsi" w:eastAsia="Times New Roman" w:hAnsiTheme="minorHAnsi" w:cstheme="minorHAnsi"/>
          <w:snapToGrid w:val="0"/>
          <w:color w:val="000000" w:themeColor="text1"/>
        </w:rPr>
        <w:t xml:space="preserve"> submit this by the closing date for proposals. </w:t>
      </w:r>
    </w:p>
    <w:p w14:paraId="1D5A4546" w14:textId="77777777" w:rsidR="00381D02" w:rsidRPr="00381D02" w:rsidRDefault="00381D02" w:rsidP="005129F9">
      <w:pPr>
        <w:autoSpaceDE w:val="0"/>
        <w:autoSpaceDN w:val="0"/>
        <w:jc w:val="both"/>
        <w:rPr>
          <w:rFonts w:asciiTheme="minorHAnsi" w:eastAsia="Times New Roman" w:hAnsiTheme="minorHAnsi" w:cstheme="minorHAnsi"/>
          <w:snapToGrid w:val="0"/>
          <w:color w:val="000000" w:themeColor="text1"/>
        </w:rPr>
      </w:pPr>
    </w:p>
    <w:p w14:paraId="2B203DA3" w14:textId="2C18F746" w:rsidR="00381D02" w:rsidRPr="00381D02" w:rsidRDefault="00A571C9" w:rsidP="005129F9">
      <w:pPr>
        <w:autoSpaceDE w:val="0"/>
        <w:autoSpaceDN w:val="0"/>
        <w:spacing w:after="120"/>
        <w:jc w:val="both"/>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.10 Confidentiality </w:t>
      </w:r>
    </w:p>
    <w:p w14:paraId="0EE95A54" w14:textId="77777777" w:rsidR="00381D02" w:rsidRPr="00381D02" w:rsidRDefault="00381D02" w:rsidP="005129F9">
      <w:pPr>
        <w:autoSpaceDE w:val="0"/>
        <w:autoSpaceDN w:val="0"/>
        <w:spacing w:after="120"/>
        <w:ind w:left="630"/>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A Respondent may not copy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in part or in whole except for the purpose of preparing its proposal.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and any other documents supplied by MOIS remain MOIS’s property and must be returned to MOIS upon request together with all copies. </w:t>
      </w:r>
    </w:p>
    <w:p w14:paraId="293B0044"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MOIS will use reasonable efforts to maintain the confidentiality of information supplied in the proposal. However, MOIS is subject to various disclosure requirements, for example the Official Information Act 1982, and shall not be liable for any disclosure it believes (acting responsibly) it is required to make. The Respondent should clearly indicate those parts of its proposal that it regards as commercially sensitive and confidential. The entire proposal may not be marked as such. </w:t>
      </w:r>
    </w:p>
    <w:p w14:paraId="5785E993"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The above requirements are in addition to the requirements of the Non-Disclosure Agreement. </w:t>
      </w:r>
    </w:p>
    <w:p w14:paraId="475E8112" w14:textId="3B5D6D32" w:rsidR="00381D02" w:rsidRPr="00381D02" w:rsidRDefault="00A571C9" w:rsidP="00A571C9">
      <w:pPr>
        <w:autoSpaceDE w:val="0"/>
        <w:autoSpaceDN w:val="0"/>
        <w:spacing w:before="180" w:after="60"/>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lastRenderedPageBreak/>
        <w:t>7</w:t>
      </w:r>
      <w:r w:rsidR="00381D02" w:rsidRPr="00381D02">
        <w:rPr>
          <w:rFonts w:asciiTheme="minorHAnsi" w:eastAsia="Times New Roman" w:hAnsiTheme="minorHAnsi" w:cstheme="minorHAnsi"/>
          <w:snapToGrid w:val="0"/>
          <w:color w:val="000000" w:themeColor="text1"/>
        </w:rPr>
        <w:t xml:space="preserve">.11 Proposal preparation costs </w:t>
      </w:r>
    </w:p>
    <w:p w14:paraId="0F8A731F"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The Respondent shall bear all its costs in preparing, submitting and presenting any proposal and all other costs incurred by it throughout the evaluation process and any resulting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or contract negotiations, including without limitation, the cost of undertaking further investigations to finalize details of pricing, services or service levels. </w:t>
      </w:r>
    </w:p>
    <w:p w14:paraId="4D6F2F19"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Furthermore, no statement in this document shall be construed as placing MOIS, its employees or agents under any contract or obligation whatsoever in respect to costs or losses incurred by the Respondents in the preparation of their proposal. </w:t>
      </w:r>
    </w:p>
    <w:p w14:paraId="3D6EACD2" w14:textId="5CB3E34C"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.12 Time </w:t>
      </w:r>
    </w:p>
    <w:p w14:paraId="59E8CCDA" w14:textId="746545E9"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Somalia time and dates apply at all times, except where explicitly stated to the contrary. For the avoidance of doubt, Somalia time is GMT+</w:t>
      </w:r>
      <w:r w:rsidR="00DB44A2">
        <w:rPr>
          <w:rFonts w:asciiTheme="minorHAnsi" w:eastAsia="Times New Roman" w:hAnsiTheme="minorHAnsi" w:cstheme="minorHAnsi"/>
          <w:snapToGrid w:val="0"/>
          <w:color w:val="000000" w:themeColor="text1"/>
        </w:rPr>
        <w:t>3</w:t>
      </w:r>
      <w:r w:rsidRPr="00381D02">
        <w:rPr>
          <w:rFonts w:asciiTheme="minorHAnsi" w:eastAsia="Times New Roman" w:hAnsiTheme="minorHAnsi" w:cstheme="minorHAnsi"/>
          <w:snapToGrid w:val="0"/>
          <w:color w:val="000000" w:themeColor="text1"/>
        </w:rPr>
        <w:t xml:space="preserve"> hours.</w:t>
      </w:r>
    </w:p>
    <w:p w14:paraId="5307BBDC" w14:textId="0186692D"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.13 Somalia law </w:t>
      </w:r>
    </w:p>
    <w:p w14:paraId="6ABEB9A4" w14:textId="77777777" w:rsidR="00381D02" w:rsidRPr="00381D02" w:rsidRDefault="00381D02" w:rsidP="005129F9">
      <w:pPr>
        <w:autoSpaceDE w:val="0"/>
        <w:autoSpaceDN w:val="0"/>
        <w:ind w:left="576"/>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Somalia law governs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process. The Respondent agrees to submit to the exclusive jurisdiction of the Somalia courts in relation to any dispute or difference of any kind that may arise concerning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process. </w:t>
      </w:r>
    </w:p>
    <w:p w14:paraId="31E4B6CC" w14:textId="19BC6692"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.14 No Canvassing/Undisclosed Benefits </w:t>
      </w:r>
    </w:p>
    <w:p w14:paraId="2E45915E" w14:textId="77777777" w:rsidR="00381D02" w:rsidRPr="00381D02" w:rsidRDefault="00381D02" w:rsidP="005129F9">
      <w:pPr>
        <w:autoSpaceDE w:val="0"/>
        <w:autoSpaceDN w:val="0"/>
        <w:ind w:left="576"/>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Respondents’ communications with MOIS must be in accordance with Section 1.4 (Clarification process). Respondents' representatives must not directly nor indirectly canvass, or provide any form of inducement or reward to, any representative of MOIS in respect of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Any “unauthorized” contact or any attempt to canvass, induce or reward may invalidate the proposal of the Respondent. </w:t>
      </w:r>
    </w:p>
    <w:p w14:paraId="3DE69425" w14:textId="7DFB0E08"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.15 Notice of outcome </w:t>
      </w:r>
    </w:p>
    <w:p w14:paraId="51CE36D7"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MOIS will promptly notify each Respondent who submitted a complying proposal of whether or not MOIS intends to invite the Respondent to participate in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process, following the Department making such decision. </w:t>
      </w:r>
    </w:p>
    <w:p w14:paraId="6F1AC96B"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MOIS reserves the right not to notify or publish the name of any Respondent it chooses to invite to participate in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process, or the terms of the Respondent’s proposal. </w:t>
      </w:r>
    </w:p>
    <w:p w14:paraId="71ADFC9D"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On request from an unsuccessful Respondent, MOIS will promptly provide pertinent information concerning reasons for the rejection of its proposal or the relative advantages of the proposals that were accepted. </w:t>
      </w:r>
    </w:p>
    <w:p w14:paraId="3AC0FEDC" w14:textId="4108BFDE"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.16 MOIS information </w:t>
      </w:r>
    </w:p>
    <w:p w14:paraId="18FE0016"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Except to the extent required by law, MOIS may withhold any information from any Respondent for any reason and will not be responsible to any person for any information so withheld. </w:t>
      </w:r>
    </w:p>
    <w:p w14:paraId="63560E60" w14:textId="5732E13B"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.17 Information accuracy </w:t>
      </w:r>
    </w:p>
    <w:p w14:paraId="77727687"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MOIS will rely on any information provided by or on behalf of a Respondent in respect of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The Respondent must ensure all information provided to MOIS is complete and </w:t>
      </w:r>
      <w:r w:rsidRPr="00381D02">
        <w:rPr>
          <w:rFonts w:asciiTheme="minorHAnsi" w:eastAsia="Times New Roman" w:hAnsiTheme="minorHAnsi" w:cstheme="minorHAnsi"/>
          <w:snapToGrid w:val="0"/>
          <w:color w:val="000000" w:themeColor="text1"/>
        </w:rPr>
        <w:lastRenderedPageBreak/>
        <w:t xml:space="preserve">accurate. </w:t>
      </w:r>
    </w:p>
    <w:p w14:paraId="7D3A0A55" w14:textId="118D56C0"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.18 Authorization </w:t>
      </w:r>
    </w:p>
    <w:p w14:paraId="36AB514C" w14:textId="77777777" w:rsidR="00381D02" w:rsidRPr="00381D02" w:rsidRDefault="00381D02" w:rsidP="005129F9">
      <w:pPr>
        <w:autoSpaceDE w:val="0"/>
        <w:autoSpaceDN w:val="0"/>
        <w:ind w:left="576"/>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Each Respondent authorizes MOIS to collect any information from the Respondent and relevant third parties (such as referees) and to use that information for the purposes of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process. Where that information is incorrect or out of date, the Respondent may require MOIS to update or correct that information. </w:t>
      </w:r>
    </w:p>
    <w:p w14:paraId="655A922B" w14:textId="6BF1D979"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.19 Satisfactory solution </w:t>
      </w:r>
    </w:p>
    <w:p w14:paraId="5EA67959" w14:textId="77777777" w:rsidR="00381D02" w:rsidRPr="00381D02" w:rsidRDefault="00381D02" w:rsidP="005129F9">
      <w:pPr>
        <w:autoSpaceDE w:val="0"/>
        <w:autoSpaceDN w:val="0"/>
        <w:spacing w:after="60"/>
        <w:ind w:left="576"/>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In order to procure a satisfactory solution, MOIS reserves the right (and the Respondent must in no way impede MOIS’s ability) to: </w:t>
      </w:r>
    </w:p>
    <w:p w14:paraId="338A4398" w14:textId="77777777" w:rsidR="00381D02" w:rsidRPr="00381D02" w:rsidRDefault="00381D02" w:rsidP="005129F9">
      <w:pPr>
        <w:autoSpaceDE w:val="0"/>
        <w:autoSpaceDN w:val="0"/>
        <w:spacing w:after="60"/>
        <w:ind w:left="1223" w:hanging="360"/>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a. Allow one or multiple Respondents to proceed to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stage; or </w:t>
      </w:r>
    </w:p>
    <w:p w14:paraId="5A4FE626" w14:textId="77777777" w:rsidR="00381D02" w:rsidRPr="00381D02" w:rsidRDefault="00381D02" w:rsidP="005129F9">
      <w:pPr>
        <w:autoSpaceDE w:val="0"/>
        <w:autoSpaceDN w:val="0"/>
        <w:spacing w:after="60"/>
        <w:ind w:left="1223" w:hanging="360"/>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b. Choose not to invite any Respondents to proceed to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stage. </w:t>
      </w:r>
    </w:p>
    <w:p w14:paraId="463D2808" w14:textId="4656565F"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.20 No liability of MOIS </w:t>
      </w:r>
    </w:p>
    <w:p w14:paraId="333587C9"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MOIS shall not be liable in any way whatsoever and howsoever caused, including, without limitation, in contract, tort (including negligence), equity, or breach of statutory duty to any Respondent on the grounds that MOIS has failed to consider a proposal, has incorrectly evaluated proposals or has invited or has not invited any Respondent(s) to proceed to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stage, or in respect of any other decision whatsoever concerning proposals submitted for consideration. </w:t>
      </w:r>
    </w:p>
    <w:p w14:paraId="27A6EB6F" w14:textId="77777777" w:rsidR="00381D02" w:rsidRPr="00381D02" w:rsidRDefault="00381D02" w:rsidP="005129F9">
      <w:pPr>
        <w:autoSpaceDE w:val="0"/>
        <w:autoSpaceDN w:val="0"/>
        <w:jc w:val="both"/>
        <w:rPr>
          <w:rFonts w:asciiTheme="minorHAnsi" w:eastAsia="Times New Roman" w:hAnsiTheme="minorHAnsi" w:cstheme="minorHAnsi"/>
          <w:snapToGrid w:val="0"/>
          <w:color w:val="000000" w:themeColor="text1"/>
        </w:rPr>
      </w:pPr>
    </w:p>
    <w:p w14:paraId="49A2CAC1" w14:textId="18A287B5" w:rsidR="00381D02" w:rsidRPr="00381D02" w:rsidRDefault="00A571C9" w:rsidP="005129F9">
      <w:pPr>
        <w:autoSpaceDE w:val="0"/>
        <w:autoSpaceDN w:val="0"/>
        <w:spacing w:after="60"/>
        <w:jc w:val="both"/>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.21 Rights reserved by MOIS </w:t>
      </w:r>
    </w:p>
    <w:p w14:paraId="05492842" w14:textId="77777777" w:rsidR="00381D02" w:rsidRPr="00381D02" w:rsidRDefault="00381D02" w:rsidP="005129F9">
      <w:pPr>
        <w:autoSpaceDE w:val="0"/>
        <w:autoSpaceDN w:val="0"/>
        <w:spacing w:after="60"/>
        <w:ind w:left="576"/>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MOIS, in its sole discretion, may: </w:t>
      </w:r>
    </w:p>
    <w:p w14:paraId="629A0CCB" w14:textId="2541BAE9"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a. Change any date in this process (</w:t>
      </w:r>
      <w:r w:rsidR="00A571C9" w:rsidRPr="00381D02">
        <w:rPr>
          <w:rFonts w:asciiTheme="minorHAnsi" w:eastAsia="Times New Roman" w:hAnsiTheme="minorHAnsi" w:cstheme="minorHAnsi"/>
          <w:snapToGrid w:val="0"/>
          <w:color w:val="000000" w:themeColor="text1"/>
        </w:rPr>
        <w:t>e.g.,</w:t>
      </w:r>
      <w:r w:rsidRPr="00381D02">
        <w:rPr>
          <w:rFonts w:asciiTheme="minorHAnsi" w:eastAsia="Times New Roman" w:hAnsiTheme="minorHAnsi" w:cstheme="minorHAnsi"/>
          <w:snapToGrid w:val="0"/>
          <w:color w:val="000000" w:themeColor="text1"/>
        </w:rPr>
        <w:t xml:space="preserve"> extend or shorten timeframes)</w:t>
      </w:r>
      <w:r w:rsidR="00A571C9">
        <w:rPr>
          <w:rFonts w:asciiTheme="minorHAnsi" w:eastAsia="Times New Roman" w:hAnsiTheme="minorHAnsi" w:cstheme="minorHAnsi"/>
          <w:snapToGrid w:val="0"/>
          <w:color w:val="000000" w:themeColor="text1"/>
        </w:rPr>
        <w:t>.</w:t>
      </w:r>
    </w:p>
    <w:p w14:paraId="4AE9B704" w14:textId="3513BE94"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b. Apply, or change, any policy or criteria relating to participation in this process or evaluation of proposals</w:t>
      </w:r>
      <w:r w:rsidR="00A571C9">
        <w:rPr>
          <w:rFonts w:asciiTheme="minorHAnsi" w:eastAsia="Times New Roman" w:hAnsiTheme="minorHAnsi" w:cstheme="minorHAnsi"/>
          <w:snapToGrid w:val="0"/>
          <w:color w:val="000000" w:themeColor="text1"/>
        </w:rPr>
        <w:t>,</w:t>
      </w:r>
    </w:p>
    <w:p w14:paraId="031EE42E" w14:textId="198F9A00"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c. Exclude any Respondent from this process for any reason</w:t>
      </w:r>
      <w:r w:rsidR="00A571C9">
        <w:rPr>
          <w:rFonts w:asciiTheme="minorHAnsi" w:eastAsia="Times New Roman" w:hAnsiTheme="minorHAnsi" w:cstheme="minorHAnsi"/>
          <w:snapToGrid w:val="0"/>
          <w:color w:val="000000" w:themeColor="text1"/>
        </w:rPr>
        <w:t>.</w:t>
      </w:r>
    </w:p>
    <w:p w14:paraId="53247660" w14:textId="4AEA4CC2"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d. Restrict or deny the supply of, or access to, any MOIS site or other property or any of MOIS’s personnel, information or property to any Respondent or person</w:t>
      </w:r>
      <w:r w:rsidR="00A571C9">
        <w:rPr>
          <w:rFonts w:asciiTheme="minorHAnsi" w:eastAsia="Times New Roman" w:hAnsiTheme="minorHAnsi" w:cstheme="minorHAnsi"/>
          <w:snapToGrid w:val="0"/>
          <w:color w:val="000000" w:themeColor="text1"/>
        </w:rPr>
        <w:t>.</w:t>
      </w:r>
    </w:p>
    <w:p w14:paraId="38DE2D86" w14:textId="6D0A9B07"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e. Change its requirements</w:t>
      </w:r>
      <w:r w:rsidR="00A571C9">
        <w:rPr>
          <w:rFonts w:asciiTheme="minorHAnsi" w:eastAsia="Times New Roman" w:hAnsiTheme="minorHAnsi" w:cstheme="minorHAnsi"/>
          <w:snapToGrid w:val="0"/>
          <w:color w:val="000000" w:themeColor="text1"/>
        </w:rPr>
        <w:t>.</w:t>
      </w:r>
    </w:p>
    <w:p w14:paraId="3E8546B2" w14:textId="7075AA13"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f. Suspend or cancel this process by notice</w:t>
      </w:r>
      <w:r w:rsidR="00A571C9">
        <w:rPr>
          <w:rFonts w:asciiTheme="minorHAnsi" w:eastAsia="Times New Roman" w:hAnsiTheme="minorHAnsi" w:cstheme="minorHAnsi"/>
          <w:snapToGrid w:val="0"/>
          <w:color w:val="000000" w:themeColor="text1"/>
        </w:rPr>
        <w:t>.</w:t>
      </w:r>
    </w:p>
    <w:p w14:paraId="19F5EC6A" w14:textId="5B629832"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g. Change any condition, procedure or rule of this process by notice</w:t>
      </w:r>
      <w:r w:rsidR="00A571C9">
        <w:rPr>
          <w:rFonts w:asciiTheme="minorHAnsi" w:eastAsia="Times New Roman" w:hAnsiTheme="minorHAnsi" w:cstheme="minorHAnsi"/>
          <w:snapToGrid w:val="0"/>
          <w:color w:val="000000" w:themeColor="text1"/>
        </w:rPr>
        <w:t>.</w:t>
      </w:r>
    </w:p>
    <w:p w14:paraId="0A7B5882" w14:textId="2C3DD6B5"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h. Consider (or not consider) any non-compliant proposal</w:t>
      </w:r>
      <w:r w:rsidR="00A571C9">
        <w:rPr>
          <w:rFonts w:asciiTheme="minorHAnsi" w:eastAsia="Times New Roman" w:hAnsiTheme="minorHAnsi" w:cstheme="minorHAnsi"/>
          <w:snapToGrid w:val="0"/>
          <w:color w:val="000000" w:themeColor="text1"/>
        </w:rPr>
        <w:t>.</w:t>
      </w:r>
    </w:p>
    <w:p w14:paraId="38FF16F8" w14:textId="6281E512"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proofErr w:type="spellStart"/>
      <w:r w:rsidRPr="00381D02">
        <w:rPr>
          <w:rFonts w:asciiTheme="minorHAnsi" w:eastAsia="Times New Roman" w:hAnsiTheme="minorHAnsi" w:cstheme="minorHAnsi"/>
          <w:snapToGrid w:val="0"/>
          <w:color w:val="000000" w:themeColor="text1"/>
        </w:rPr>
        <w:t>i</w:t>
      </w:r>
      <w:proofErr w:type="spellEnd"/>
      <w:r w:rsidRPr="00381D02">
        <w:rPr>
          <w:rFonts w:asciiTheme="minorHAnsi" w:eastAsia="Times New Roman" w:hAnsiTheme="minorHAnsi" w:cstheme="minorHAnsi"/>
          <w:snapToGrid w:val="0"/>
          <w:color w:val="000000" w:themeColor="text1"/>
        </w:rPr>
        <w:t>. Accept any proposal at any time prior to the time for acceptance of proposals</w:t>
      </w:r>
      <w:r w:rsidR="00A571C9">
        <w:rPr>
          <w:rFonts w:asciiTheme="minorHAnsi" w:eastAsia="Times New Roman" w:hAnsiTheme="minorHAnsi" w:cstheme="minorHAnsi"/>
          <w:snapToGrid w:val="0"/>
          <w:color w:val="000000" w:themeColor="text1"/>
        </w:rPr>
        <w:t>.</w:t>
      </w:r>
    </w:p>
    <w:p w14:paraId="2D20F439" w14:textId="53CC5FBE"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j. Contact any third party who has previously engaged the Respondent (or any person comprising or associated with the Respondent) to discuss the work performed for that third party</w:t>
      </w:r>
      <w:r w:rsidR="00A571C9">
        <w:rPr>
          <w:rFonts w:asciiTheme="minorHAnsi" w:eastAsia="Times New Roman" w:hAnsiTheme="minorHAnsi" w:cstheme="minorHAnsi"/>
          <w:snapToGrid w:val="0"/>
          <w:color w:val="000000" w:themeColor="text1"/>
        </w:rPr>
        <w:t>.</w:t>
      </w:r>
    </w:p>
    <w:p w14:paraId="6445F729" w14:textId="16083455"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k. Re-advertise for proposals</w:t>
      </w:r>
      <w:r w:rsidR="00A571C9">
        <w:rPr>
          <w:rFonts w:asciiTheme="minorHAnsi" w:eastAsia="Times New Roman" w:hAnsiTheme="minorHAnsi" w:cstheme="minorHAnsi"/>
          <w:snapToGrid w:val="0"/>
          <w:color w:val="000000" w:themeColor="text1"/>
        </w:rPr>
        <w:t>.</w:t>
      </w:r>
    </w:p>
    <w:p w14:paraId="6B27D288" w14:textId="75213557"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l. Waive any irregularities or informalities in the process</w:t>
      </w:r>
      <w:r w:rsidR="00A571C9">
        <w:rPr>
          <w:rFonts w:asciiTheme="minorHAnsi" w:eastAsia="Times New Roman" w:hAnsiTheme="minorHAnsi" w:cstheme="minorHAnsi"/>
          <w:snapToGrid w:val="0"/>
          <w:color w:val="000000" w:themeColor="text1"/>
        </w:rPr>
        <w:t>.</w:t>
      </w:r>
    </w:p>
    <w:p w14:paraId="71C4A829" w14:textId="4B902D28" w:rsidR="00381D02" w:rsidRPr="00381D02" w:rsidRDefault="00381D02" w:rsidP="005129F9">
      <w:pPr>
        <w:autoSpaceDE w:val="0"/>
        <w:autoSpaceDN w:val="0"/>
        <w:ind w:left="1218" w:hanging="358"/>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m. Provide further information in respect of, and modify the provisions of,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at any time prior to the closing date for proposals by notice to all prospective Respondents</w:t>
      </w:r>
      <w:r w:rsidR="00A571C9">
        <w:rPr>
          <w:rFonts w:asciiTheme="minorHAnsi" w:eastAsia="Times New Roman" w:hAnsiTheme="minorHAnsi" w:cstheme="minorHAnsi"/>
          <w:snapToGrid w:val="0"/>
          <w:color w:val="000000" w:themeColor="text1"/>
        </w:rPr>
        <w:t>.</w:t>
      </w:r>
    </w:p>
    <w:p w14:paraId="2074175F" w14:textId="77777777" w:rsidR="00381D02" w:rsidRPr="00381D02" w:rsidRDefault="00381D02" w:rsidP="005129F9">
      <w:pPr>
        <w:autoSpaceDE w:val="0"/>
        <w:autoSpaceDN w:val="0"/>
        <w:spacing w:after="60"/>
        <w:ind w:left="1223" w:hanging="360"/>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lastRenderedPageBreak/>
        <w:t xml:space="preserve">n. Depart from any evaluation criteria or any other terms or conditions of any pre-contract documentation. </w:t>
      </w:r>
    </w:p>
    <w:p w14:paraId="20B14F56" w14:textId="74425FC5"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.22 Public Statement </w:t>
      </w:r>
    </w:p>
    <w:p w14:paraId="4D3D5615"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No Respondent, or any of its subcontractors (third parties), shall at any time make any public statement in relation to this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or the evaluation process without prior written consent from MOIS. </w:t>
      </w:r>
    </w:p>
    <w:p w14:paraId="451C342D"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In addition, no advertising or information relating to any part of this process shall be published in any newspaper, magazine, journal, and broadcast of radio or television, on the internet or any other such medium without the prior written consent of MOIS. </w:t>
      </w:r>
    </w:p>
    <w:p w14:paraId="660A864D" w14:textId="70B7550A" w:rsidR="00381D02" w:rsidRPr="00381D02" w:rsidRDefault="00A571C9" w:rsidP="005129F9">
      <w:pPr>
        <w:autoSpaceDE w:val="0"/>
        <w:autoSpaceDN w:val="0"/>
        <w:spacing w:before="180" w:after="60"/>
        <w:ind w:left="577" w:hanging="578"/>
        <w:jc w:val="both"/>
        <w:outlineLvl w:val="1"/>
        <w:rPr>
          <w:rFonts w:asciiTheme="minorHAnsi" w:eastAsia="Times New Roman" w:hAnsiTheme="minorHAnsi" w:cstheme="minorHAnsi"/>
          <w:snapToGrid w:val="0"/>
          <w:color w:val="000000" w:themeColor="text1"/>
        </w:rPr>
      </w:pPr>
      <w:r>
        <w:rPr>
          <w:rFonts w:asciiTheme="minorHAnsi" w:eastAsia="Times New Roman" w:hAnsiTheme="minorHAnsi" w:cstheme="minorHAnsi"/>
          <w:snapToGrid w:val="0"/>
          <w:color w:val="000000" w:themeColor="text1"/>
        </w:rPr>
        <w:t>7</w:t>
      </w:r>
      <w:r w:rsidR="00381D02" w:rsidRPr="00381D02">
        <w:rPr>
          <w:rFonts w:asciiTheme="minorHAnsi" w:eastAsia="Times New Roman" w:hAnsiTheme="minorHAnsi" w:cstheme="minorHAnsi"/>
          <w:snapToGrid w:val="0"/>
          <w:color w:val="000000" w:themeColor="text1"/>
        </w:rPr>
        <w:t xml:space="preserve">.23 Indemnity </w:t>
      </w:r>
    </w:p>
    <w:p w14:paraId="3CCF1DA7" w14:textId="77777777" w:rsidR="00381D02" w:rsidRPr="00381D02" w:rsidRDefault="00381D02" w:rsidP="005129F9">
      <w:pPr>
        <w:autoSpaceDE w:val="0"/>
        <w:autoSpaceDN w:val="0"/>
        <w:spacing w:after="120"/>
        <w:ind w:left="577"/>
        <w:jc w:val="both"/>
        <w:rPr>
          <w:rFonts w:asciiTheme="minorHAnsi" w:eastAsia="Times New Roman" w:hAnsiTheme="minorHAnsi" w:cstheme="minorHAnsi"/>
          <w:snapToGrid w:val="0"/>
          <w:color w:val="000000" w:themeColor="text1"/>
        </w:rPr>
      </w:pPr>
      <w:r w:rsidRPr="00381D02">
        <w:rPr>
          <w:rFonts w:asciiTheme="minorHAnsi" w:eastAsia="Times New Roman" w:hAnsiTheme="minorHAnsi" w:cstheme="minorHAnsi"/>
          <w:snapToGrid w:val="0"/>
          <w:color w:val="000000" w:themeColor="text1"/>
        </w:rPr>
        <w:t xml:space="preserve">If a Respondent breaches these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Conditions and, as a result of that breach, MOIS incurs costs or damages (including, without limit, the cost of any investigations, procedural impairment, repetition of all or part of the </w:t>
      </w:r>
      <w:r w:rsidR="005129F9">
        <w:rPr>
          <w:rFonts w:asciiTheme="minorHAnsi" w:eastAsia="Times New Roman" w:hAnsiTheme="minorHAnsi" w:cstheme="minorHAnsi"/>
          <w:snapToGrid w:val="0"/>
          <w:color w:val="000000" w:themeColor="text1"/>
        </w:rPr>
        <w:t>ITB</w:t>
      </w:r>
      <w:r w:rsidRPr="00381D02">
        <w:rPr>
          <w:rFonts w:asciiTheme="minorHAnsi" w:eastAsia="Times New Roman" w:hAnsiTheme="minorHAnsi" w:cstheme="minorHAnsi"/>
          <w:snapToGrid w:val="0"/>
          <w:color w:val="000000" w:themeColor="text1"/>
        </w:rPr>
        <w:t xml:space="preserve"> process and enforcement of intellectual property rights or confidentiality obligations), then the Respondent indemnifies MOIS against such costs or damages. </w:t>
      </w:r>
    </w:p>
    <w:p w14:paraId="70B155CC" w14:textId="77777777" w:rsidR="00381D02" w:rsidRPr="00381D02" w:rsidRDefault="00381D02" w:rsidP="005129F9">
      <w:pPr>
        <w:pStyle w:val="Section3-Heading1"/>
        <w:jc w:val="both"/>
        <w:rPr>
          <w:rFonts w:asciiTheme="minorHAnsi" w:hAnsiTheme="minorHAnsi" w:cstheme="minorHAnsi"/>
          <w:b w:val="0"/>
          <w:snapToGrid w:val="0"/>
          <w:color w:val="000000" w:themeColor="text1"/>
          <w:kern w:val="28"/>
          <w:sz w:val="24"/>
        </w:rPr>
      </w:pPr>
    </w:p>
    <w:sectPr w:rsidR="00381D02" w:rsidRPr="00381D02" w:rsidSect="00BD070F">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1596D5" w14:textId="77777777" w:rsidR="00217087" w:rsidRDefault="00217087" w:rsidP="00FD48A2">
      <w:r>
        <w:separator/>
      </w:r>
    </w:p>
  </w:endnote>
  <w:endnote w:type="continuationSeparator" w:id="0">
    <w:p w14:paraId="3ADD064B" w14:textId="77777777" w:rsidR="00217087" w:rsidRDefault="00217087" w:rsidP="00FD4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声ೄ"/>
    <w:panose1 w:val="02020603050405020304"/>
    <w:charset w:val="00"/>
    <w:family w:val="auto"/>
    <w:pitch w:val="variable"/>
    <w:sig w:usb0="E00002FF" w:usb1="5000205A"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0474132"/>
      <w:docPartObj>
        <w:docPartGallery w:val="Page Numbers (Bottom of Page)"/>
        <w:docPartUnique/>
      </w:docPartObj>
    </w:sdtPr>
    <w:sdtEndPr>
      <w:rPr>
        <w:rFonts w:asciiTheme="minorHAnsi" w:hAnsiTheme="minorHAnsi" w:cstheme="minorHAnsi"/>
        <w:noProof/>
      </w:rPr>
    </w:sdtEndPr>
    <w:sdtContent>
      <w:p w14:paraId="2C97D39E" w14:textId="77777777" w:rsidR="00A261BB" w:rsidRPr="00425585" w:rsidRDefault="00A261BB">
        <w:pPr>
          <w:pStyle w:val="Footer"/>
          <w:jc w:val="right"/>
          <w:rPr>
            <w:rFonts w:asciiTheme="minorHAnsi" w:hAnsiTheme="minorHAnsi" w:cstheme="minorHAnsi"/>
          </w:rPr>
        </w:pPr>
        <w:r w:rsidRPr="00425585">
          <w:rPr>
            <w:rFonts w:asciiTheme="minorHAnsi" w:hAnsiTheme="minorHAnsi" w:cstheme="minorHAnsi"/>
          </w:rPr>
          <w:fldChar w:fldCharType="begin"/>
        </w:r>
        <w:r w:rsidRPr="00425585">
          <w:rPr>
            <w:rFonts w:asciiTheme="minorHAnsi" w:hAnsiTheme="minorHAnsi" w:cstheme="minorHAnsi"/>
          </w:rPr>
          <w:instrText xml:space="preserve"> PAGE   \* MERGEFORMAT </w:instrText>
        </w:r>
        <w:r w:rsidRPr="00425585">
          <w:rPr>
            <w:rFonts w:asciiTheme="minorHAnsi" w:hAnsiTheme="minorHAnsi" w:cstheme="minorHAnsi"/>
          </w:rPr>
          <w:fldChar w:fldCharType="separate"/>
        </w:r>
        <w:r w:rsidR="00750B5D">
          <w:rPr>
            <w:rFonts w:asciiTheme="minorHAnsi" w:hAnsiTheme="minorHAnsi" w:cstheme="minorHAnsi"/>
            <w:noProof/>
          </w:rPr>
          <w:t>17</w:t>
        </w:r>
        <w:r w:rsidRPr="00425585">
          <w:rPr>
            <w:rFonts w:asciiTheme="minorHAnsi" w:hAnsiTheme="minorHAnsi" w:cstheme="minorHAnsi"/>
            <w:noProof/>
          </w:rPr>
          <w:fldChar w:fldCharType="end"/>
        </w:r>
      </w:p>
    </w:sdtContent>
  </w:sdt>
  <w:p w14:paraId="579E0D45" w14:textId="77777777" w:rsidR="00A261BB" w:rsidRDefault="00A261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2E9646" w14:textId="77777777" w:rsidR="00217087" w:rsidRDefault="00217087" w:rsidP="00FD48A2">
      <w:r>
        <w:separator/>
      </w:r>
    </w:p>
  </w:footnote>
  <w:footnote w:type="continuationSeparator" w:id="0">
    <w:p w14:paraId="1B85D87C" w14:textId="77777777" w:rsidR="00217087" w:rsidRDefault="00217087" w:rsidP="00FD48A2">
      <w:r>
        <w:continuationSeparator/>
      </w:r>
    </w:p>
  </w:footnote>
  <w:footnote w:id="1">
    <w:p w14:paraId="1F7490B8" w14:textId="77777777" w:rsidR="00A261BB" w:rsidRPr="00B85F1F" w:rsidRDefault="00A261BB">
      <w:pPr>
        <w:pStyle w:val="FootnoteText"/>
        <w:rPr>
          <w:rFonts w:asciiTheme="minorHAnsi" w:hAnsiTheme="minorHAnsi" w:cstheme="minorHAnsi"/>
          <w:i/>
          <w:sz w:val="18"/>
          <w:szCs w:val="18"/>
          <w:lang w:val="en-PH"/>
        </w:rPr>
      </w:pPr>
      <w:r w:rsidRPr="00B85F1F">
        <w:rPr>
          <w:rStyle w:val="FootnoteReference"/>
          <w:rFonts w:asciiTheme="minorHAnsi" w:hAnsiTheme="minorHAnsi" w:cstheme="minorHAnsi"/>
          <w:i/>
        </w:rPr>
        <w:footnoteRef/>
      </w:r>
      <w:r w:rsidRPr="00B85F1F">
        <w:rPr>
          <w:rFonts w:asciiTheme="minorHAnsi" w:hAnsiTheme="minorHAnsi" w:cstheme="minorHAnsi"/>
          <w:i/>
          <w:sz w:val="18"/>
          <w:szCs w:val="18"/>
          <w:lang w:val="en-PH"/>
        </w:rPr>
        <w:t xml:space="preserve">This contact person and address is officially designated by </w:t>
      </w:r>
      <w:r>
        <w:rPr>
          <w:rFonts w:asciiTheme="minorHAnsi" w:hAnsiTheme="minorHAnsi" w:cstheme="minorHAnsi"/>
          <w:i/>
          <w:sz w:val="18"/>
          <w:szCs w:val="18"/>
          <w:lang w:val="en-PH"/>
        </w:rPr>
        <w:t>MOIS</w:t>
      </w:r>
      <w:r w:rsidRPr="00B85F1F">
        <w:rPr>
          <w:rFonts w:asciiTheme="minorHAnsi" w:hAnsiTheme="minorHAnsi" w:cstheme="minorHAnsi"/>
          <w:i/>
          <w:sz w:val="18"/>
          <w:szCs w:val="18"/>
          <w:lang w:val="en-PH"/>
        </w:rPr>
        <w:t xml:space="preserve">.  If inquiries are sent to other person/s or address/es, even if they are </w:t>
      </w:r>
      <w:r>
        <w:rPr>
          <w:rFonts w:asciiTheme="minorHAnsi" w:hAnsiTheme="minorHAnsi" w:cstheme="minorHAnsi"/>
          <w:i/>
          <w:sz w:val="18"/>
          <w:szCs w:val="18"/>
          <w:lang w:val="en-PH"/>
        </w:rPr>
        <w:t>MOIS</w:t>
      </w:r>
      <w:r w:rsidRPr="00B85F1F">
        <w:rPr>
          <w:rFonts w:asciiTheme="minorHAnsi" w:hAnsiTheme="minorHAnsi" w:cstheme="minorHAnsi"/>
          <w:i/>
          <w:sz w:val="18"/>
          <w:szCs w:val="18"/>
          <w:lang w:val="en-PH"/>
        </w:rPr>
        <w:t xml:space="preserve"> staff, </w:t>
      </w:r>
      <w:r>
        <w:rPr>
          <w:rFonts w:asciiTheme="minorHAnsi" w:hAnsiTheme="minorHAnsi" w:cstheme="minorHAnsi"/>
          <w:i/>
          <w:sz w:val="18"/>
          <w:szCs w:val="18"/>
          <w:lang w:val="en-PH"/>
        </w:rPr>
        <w:t>MOIS</w:t>
      </w:r>
      <w:r w:rsidRPr="00B85F1F">
        <w:rPr>
          <w:rFonts w:asciiTheme="minorHAnsi" w:hAnsiTheme="minorHAnsi" w:cstheme="minorHAnsi"/>
          <w:i/>
          <w:sz w:val="18"/>
          <w:szCs w:val="18"/>
          <w:lang w:val="en-PH"/>
        </w:rPr>
        <w:t xml:space="preserve"> shall have no obligation to respond nor can </w:t>
      </w:r>
      <w:r>
        <w:rPr>
          <w:rFonts w:asciiTheme="minorHAnsi" w:hAnsiTheme="minorHAnsi" w:cstheme="minorHAnsi"/>
          <w:i/>
          <w:sz w:val="18"/>
          <w:szCs w:val="18"/>
          <w:lang w:val="en-PH"/>
        </w:rPr>
        <w:t>MOIS</w:t>
      </w:r>
      <w:r w:rsidRPr="00B85F1F">
        <w:rPr>
          <w:rFonts w:asciiTheme="minorHAnsi" w:hAnsiTheme="minorHAnsi" w:cstheme="minorHAnsi"/>
          <w:i/>
          <w:sz w:val="18"/>
          <w:szCs w:val="18"/>
          <w:lang w:val="en-PH"/>
        </w:rPr>
        <w:t xml:space="preserve"> confirm that the query was officially received</w:t>
      </w:r>
      <w:r>
        <w:rPr>
          <w:rFonts w:asciiTheme="minorHAnsi" w:hAnsiTheme="minorHAnsi" w:cstheme="minorHAnsi"/>
          <w:i/>
          <w:sz w:val="18"/>
          <w:szCs w:val="18"/>
          <w:lang w:val="en-PH"/>
        </w:rPr>
        <w:t>.</w:t>
      </w:r>
    </w:p>
  </w:footnote>
  <w:footnote w:id="2">
    <w:p w14:paraId="55E0B81C" w14:textId="19F1A727" w:rsidR="00A261BB" w:rsidRPr="00C6036A" w:rsidRDefault="00A261BB" w:rsidP="00C23F97">
      <w:pPr>
        <w:pStyle w:val="FootnoteText"/>
        <w:rPr>
          <w:i/>
          <w:lang w:val="en-PH"/>
        </w:rPr>
      </w:pPr>
      <w:r w:rsidRPr="00B85F1F">
        <w:rPr>
          <w:rStyle w:val="FootnoteReference"/>
          <w:rFonts w:asciiTheme="minorHAnsi" w:hAnsiTheme="minorHAnsi" w:cstheme="minorHAnsi"/>
          <w:i/>
        </w:rPr>
        <w:footnoteRef/>
      </w:r>
      <w:r w:rsidRPr="00B85F1F">
        <w:rPr>
          <w:rFonts w:asciiTheme="minorHAnsi" w:hAnsiTheme="minorHAnsi" w:cstheme="minorHAnsi"/>
          <w:i/>
          <w:sz w:val="18"/>
          <w:szCs w:val="18"/>
        </w:rPr>
        <w:t>If this will be allowed, s</w:t>
      </w:r>
      <w:r w:rsidR="001F745D" w:rsidRPr="00B85F1F">
        <w:rPr>
          <w:rFonts w:asciiTheme="minorHAnsi" w:hAnsiTheme="minorHAnsi" w:cstheme="minorHAnsi"/>
          <w:i/>
          <w:sz w:val="18"/>
          <w:szCs w:val="18"/>
          <w:lang w:val="en-PH"/>
        </w:rPr>
        <w:t>security</w:t>
      </w:r>
      <w:r w:rsidRPr="00B85F1F">
        <w:rPr>
          <w:rFonts w:asciiTheme="minorHAnsi" w:hAnsiTheme="minorHAnsi" w:cstheme="minorHAnsi"/>
          <w:i/>
          <w:sz w:val="18"/>
          <w:szCs w:val="18"/>
          <w:lang w:val="en-PH"/>
        </w:rPr>
        <w:t xml:space="preserve"> features (e.g., encryption, authentication, digital signatures, etc.) are strictly required and must be enforced to ensure confidentiality and integrity of contents.</w:t>
      </w:r>
    </w:p>
  </w:footnote>
  <w:footnote w:id="3">
    <w:p w14:paraId="2903FF23" w14:textId="77777777" w:rsidR="00A261BB" w:rsidRPr="00B85F1F" w:rsidRDefault="00A261BB">
      <w:pPr>
        <w:pStyle w:val="FootnoteText"/>
        <w:rPr>
          <w:rFonts w:asciiTheme="minorHAnsi" w:hAnsiTheme="minorHAnsi" w:cstheme="minorHAnsi"/>
          <w:sz w:val="22"/>
          <w:szCs w:val="22"/>
        </w:rPr>
      </w:pPr>
      <w:r w:rsidRPr="00B85F1F">
        <w:rPr>
          <w:rStyle w:val="FootnoteReference"/>
          <w:rFonts w:asciiTheme="minorHAnsi" w:hAnsiTheme="minorHAnsi" w:cstheme="minorHAnsi"/>
          <w:sz w:val="22"/>
          <w:szCs w:val="22"/>
        </w:rPr>
        <w:footnoteRef/>
      </w:r>
      <w:r w:rsidRPr="00B85F1F">
        <w:rPr>
          <w:rFonts w:asciiTheme="minorHAnsi" w:hAnsiTheme="minorHAnsi" w:cstheme="minorHAnsi"/>
          <w:i/>
          <w:sz w:val="22"/>
          <w:szCs w:val="22"/>
        </w:rPr>
        <w:t xml:space="preserve"> Pls. reconcile and ensure consistency with the contents of the Technical Specifications </w:t>
      </w:r>
    </w:p>
  </w:footnote>
  <w:footnote w:id="4">
    <w:p w14:paraId="195FA9F3" w14:textId="77777777" w:rsidR="00A261BB" w:rsidRPr="00B85F1F" w:rsidRDefault="00A261BB" w:rsidP="00B00DDB">
      <w:pPr>
        <w:pStyle w:val="FootnoteText"/>
        <w:rPr>
          <w:rFonts w:asciiTheme="minorHAnsi" w:hAnsiTheme="minorHAnsi" w:cstheme="minorHAnsi"/>
          <w:i/>
          <w:sz w:val="20"/>
          <w:lang w:val="en-PH"/>
        </w:rPr>
      </w:pPr>
      <w:r w:rsidRPr="00B85F1F">
        <w:rPr>
          <w:rStyle w:val="FootnoteReference"/>
          <w:rFonts w:asciiTheme="minorHAnsi" w:hAnsiTheme="minorHAnsi" w:cstheme="minorHAnsi"/>
          <w:i/>
          <w:sz w:val="20"/>
        </w:rPr>
        <w:footnoteRef/>
      </w:r>
      <w:r w:rsidRPr="00B85F1F">
        <w:rPr>
          <w:rFonts w:asciiTheme="minorHAnsi" w:hAnsiTheme="minorHAnsi" w:cstheme="minorHAnsi"/>
          <w:i/>
          <w:sz w:val="20"/>
        </w:rPr>
        <w:t xml:space="preserve">A factor of the INCOTerms stipulated in the ITB. </w:t>
      </w:r>
      <w:r w:rsidRPr="00B85F1F">
        <w:rPr>
          <w:rFonts w:asciiTheme="minorHAnsi" w:hAnsiTheme="minorHAnsi" w:cstheme="minorHAnsi"/>
          <w:i/>
          <w:sz w:val="20"/>
          <w:lang w:val="en-PH"/>
        </w:rPr>
        <w:t xml:space="preserve">The use of a </w:t>
      </w:r>
      <w:r>
        <w:rPr>
          <w:rFonts w:asciiTheme="minorHAnsi" w:hAnsiTheme="minorHAnsi" w:cstheme="minorHAnsi"/>
          <w:i/>
          <w:sz w:val="20"/>
          <w:lang w:val="en-PH"/>
        </w:rPr>
        <w:t>MOIS</w:t>
      </w:r>
      <w:r w:rsidRPr="00B85F1F">
        <w:rPr>
          <w:rFonts w:asciiTheme="minorHAnsi" w:hAnsiTheme="minorHAnsi" w:cstheme="minorHAnsi"/>
          <w:i/>
          <w:sz w:val="20"/>
          <w:lang w:val="en-PH"/>
        </w:rPr>
        <w:t xml:space="preserve"> preferred courier may be considered for purposes of ensuring forwarder’s familiarity with procedures and processing of documentary requirements applicable to </w:t>
      </w:r>
      <w:r>
        <w:rPr>
          <w:rFonts w:asciiTheme="minorHAnsi" w:hAnsiTheme="minorHAnsi" w:cstheme="minorHAnsi"/>
          <w:i/>
          <w:sz w:val="20"/>
          <w:lang w:val="en-PH"/>
        </w:rPr>
        <w:t>MOIS</w:t>
      </w:r>
      <w:r w:rsidRPr="00B85F1F">
        <w:rPr>
          <w:rFonts w:asciiTheme="minorHAnsi" w:hAnsiTheme="minorHAnsi" w:cstheme="minorHAnsi"/>
          <w:i/>
          <w:sz w:val="20"/>
          <w:lang w:val="en-PH"/>
        </w:rPr>
        <w:t xml:space="preserve"> when clearing with customs authority of the country of destination. </w:t>
      </w:r>
    </w:p>
  </w:footnote>
  <w:footnote w:id="5">
    <w:p w14:paraId="060786A7" w14:textId="77777777" w:rsidR="00A261BB" w:rsidRDefault="00A261BB">
      <w:pPr>
        <w:pStyle w:val="FootnoteText"/>
      </w:pPr>
      <w:r>
        <w:rPr>
          <w:rStyle w:val="FootnoteReference"/>
        </w:rPr>
        <w:footnoteRef/>
      </w:r>
      <w:r w:rsidRPr="00D02D2B">
        <w:rPr>
          <w:rFonts w:asciiTheme="minorHAnsi" w:hAnsiTheme="minorHAnsi" w:cstheme="minorHAnsi"/>
          <w:i/>
          <w:sz w:val="22"/>
          <w:szCs w:val="22"/>
        </w:rPr>
        <w:t>No deletion or modification may be made in this form.  Any such deletion or modification may lead to the rejection of the Bid.</w:t>
      </w:r>
    </w:p>
  </w:footnote>
  <w:footnote w:id="6">
    <w:p w14:paraId="69C5710F" w14:textId="77777777" w:rsidR="00A261BB" w:rsidRPr="00673AFE" w:rsidRDefault="00A261BB" w:rsidP="001863E4">
      <w:pPr>
        <w:pStyle w:val="BankNormal"/>
        <w:jc w:val="both"/>
        <w:rPr>
          <w:rFonts w:asciiTheme="minorHAnsi" w:hAnsiTheme="minorHAnsi" w:cstheme="minorHAnsi"/>
          <w:i/>
          <w:iCs/>
          <w:sz w:val="18"/>
          <w:szCs w:val="18"/>
        </w:rPr>
      </w:pPr>
      <w:r w:rsidRPr="00673AFE">
        <w:rPr>
          <w:rStyle w:val="FootnoteReference"/>
          <w:rFonts w:asciiTheme="minorHAnsi" w:hAnsiTheme="minorHAnsi" w:cstheme="minorHAnsi"/>
        </w:rPr>
        <w:footnoteRef/>
      </w:r>
      <w:r w:rsidRPr="00673AFE">
        <w:rPr>
          <w:rFonts w:asciiTheme="minorHAnsi" w:hAnsiTheme="minorHAnsi" w:cstheme="minorHAnsi"/>
          <w:i/>
          <w:iCs/>
          <w:sz w:val="18"/>
          <w:szCs w:val="18"/>
        </w:rPr>
        <w:t>The Bidder shall fill in this Form in accordance with the instructions.  Apart from providing additional information, no alterations to its format shall be permitted and no substitutions shall be accepted.</w:t>
      </w:r>
    </w:p>
    <w:p w14:paraId="568F35B9" w14:textId="77777777" w:rsidR="00A261BB" w:rsidRPr="001863E4" w:rsidRDefault="00A261BB">
      <w:pPr>
        <w:pStyle w:val="FootnoteText"/>
        <w:rPr>
          <w:lang w:val="en-PH"/>
        </w:rPr>
      </w:pPr>
    </w:p>
  </w:footnote>
  <w:footnote w:id="7">
    <w:p w14:paraId="4F0CDBEA" w14:textId="77777777" w:rsidR="00A261BB" w:rsidRDefault="00A261BB">
      <w:pPr>
        <w:pStyle w:val="FootnoteText"/>
      </w:pPr>
      <w:r>
        <w:rPr>
          <w:rStyle w:val="FootnoteReference"/>
        </w:rPr>
        <w:footnoteRef/>
      </w:r>
      <w:r w:rsidRPr="00CD2456">
        <w:rPr>
          <w:rFonts w:asciiTheme="minorHAnsi" w:hAnsiTheme="minorHAnsi" w:cstheme="minorHAnsi"/>
          <w:i/>
          <w:sz w:val="20"/>
        </w:rPr>
        <w:t>No deletion or modification may be made in this form.  Any such deletion or modification may lead to the rejection of the Bid.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1">
    <w:nsid w:val="00B708D4"/>
    <w:multiLevelType w:val="hybridMultilevel"/>
    <w:tmpl w:val="D062B9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1B70351"/>
    <w:multiLevelType w:val="multilevel"/>
    <w:tmpl w:val="DCEAB334"/>
    <w:lvl w:ilvl="0">
      <w:start w:val="2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25105AD"/>
    <w:multiLevelType w:val="hybridMultilevel"/>
    <w:tmpl w:val="C8784A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BE5896"/>
    <w:multiLevelType w:val="multilevel"/>
    <w:tmpl w:val="689E0826"/>
    <w:lvl w:ilvl="0">
      <w:start w:val="19"/>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B004118"/>
    <w:multiLevelType w:val="multilevel"/>
    <w:tmpl w:val="DD28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F0E2BBA"/>
    <w:multiLevelType w:val="multilevel"/>
    <w:tmpl w:val="7646E2E0"/>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94762F6"/>
    <w:multiLevelType w:val="multilevel"/>
    <w:tmpl w:val="7114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74F4647"/>
    <w:multiLevelType w:val="hybridMultilevel"/>
    <w:tmpl w:val="51DE1414"/>
    <w:lvl w:ilvl="0" w:tplc="1C16B77A">
      <w:start w:val="11"/>
      <w:numFmt w:val="bullet"/>
      <w:lvlText w:val="-"/>
      <w:lvlJc w:val="left"/>
      <w:pPr>
        <w:ind w:left="1080" w:hanging="360"/>
      </w:pPr>
      <w:rPr>
        <w:rFonts w:ascii="Calibri Light" w:eastAsiaTheme="minorHAnsi"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D4028DE"/>
    <w:multiLevelType w:val="hybridMultilevel"/>
    <w:tmpl w:val="0DB41A9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2DDB69E6"/>
    <w:multiLevelType w:val="multilevel"/>
    <w:tmpl w:val="E496CA74"/>
    <w:lvl w:ilvl="0">
      <w:start w:val="1"/>
      <w:numFmt w:val="decimal"/>
      <w:pStyle w:val="ColumnsLeft"/>
      <w:lvlText w:val="%1."/>
      <w:lvlJc w:val="left"/>
      <w:pPr>
        <w:tabs>
          <w:tab w:val="num" w:pos="432"/>
        </w:tabs>
        <w:ind w:left="432" w:hanging="432"/>
      </w:pPr>
      <w:rPr>
        <w:rFonts w:hint="default"/>
      </w:rPr>
    </w:lvl>
    <w:lvl w:ilvl="1">
      <w:start w:val="1"/>
      <w:numFmt w:val="decimal"/>
      <w:pStyle w:val="ColumnsRight"/>
      <w:lvlText w:val="%1.%2"/>
      <w:lvlJc w:val="left"/>
      <w:pPr>
        <w:tabs>
          <w:tab w:val="num" w:pos="576"/>
        </w:tabs>
        <w:ind w:left="576" w:hanging="576"/>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2">
      <w:start w:val="1"/>
      <w:numFmt w:val="decimal"/>
      <w:pStyle w:val="ColumnsRightSub"/>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306426F2"/>
    <w:multiLevelType w:val="hybridMultilevel"/>
    <w:tmpl w:val="8F4E4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8B1AB8"/>
    <w:multiLevelType w:val="multilevel"/>
    <w:tmpl w:val="8F5067EE"/>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3B90FF8"/>
    <w:multiLevelType w:val="hybridMultilevel"/>
    <w:tmpl w:val="9F0650DE"/>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nsid w:val="39E65B70"/>
    <w:multiLevelType w:val="hybridMultilevel"/>
    <w:tmpl w:val="0B4824F6"/>
    <w:lvl w:ilvl="0" w:tplc="899C8536">
      <w:start w:val="11"/>
      <w:numFmt w:val="bullet"/>
      <w:lvlText w:val="-"/>
      <w:lvlJc w:val="left"/>
      <w:pPr>
        <w:ind w:left="1080" w:hanging="360"/>
      </w:pPr>
      <w:rPr>
        <w:rFonts w:ascii="Calibri Light" w:eastAsiaTheme="minorHAnsi"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C2C1307"/>
    <w:multiLevelType w:val="hybridMultilevel"/>
    <w:tmpl w:val="51D8475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3CEF5156"/>
    <w:multiLevelType w:val="hybridMultilevel"/>
    <w:tmpl w:val="F1C80F64"/>
    <w:lvl w:ilvl="0" w:tplc="04090015">
      <w:start w:val="1"/>
      <w:numFmt w:val="upperLetter"/>
      <w:lvlText w:val="%1."/>
      <w:lvlJc w:val="left"/>
      <w:pPr>
        <w:ind w:left="720" w:hanging="360"/>
      </w:pPr>
      <w:rPr>
        <w:rFonts w:hint="default"/>
      </w:rPr>
    </w:lvl>
    <w:lvl w:ilvl="1" w:tplc="EDC66AB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683C62"/>
    <w:multiLevelType w:val="multilevel"/>
    <w:tmpl w:val="5D9ED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FD617C0"/>
    <w:multiLevelType w:val="multilevel"/>
    <w:tmpl w:val="9AAAF3A4"/>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0034604"/>
    <w:multiLevelType w:val="hybridMultilevel"/>
    <w:tmpl w:val="B2526852"/>
    <w:lvl w:ilvl="0" w:tplc="B2D662EC">
      <w:start w:val="1"/>
      <w:numFmt w:val="bullet"/>
      <w:pStyle w:val="Split"/>
      <w:lvlText w:val=""/>
      <w:lvlJc w:val="left"/>
      <w:pPr>
        <w:ind w:left="360" w:hanging="360"/>
      </w:pPr>
      <w:rPr>
        <w:rFonts w:ascii="Symbol" w:hAnsi="Symbol" w:hint="default"/>
        <w:color w:val="17365D"/>
      </w:rPr>
    </w:lvl>
    <w:lvl w:ilvl="1" w:tplc="04090003">
      <w:start w:val="1"/>
      <w:numFmt w:val="bullet"/>
      <w:lvlText w:val="o"/>
      <w:lvlJc w:val="left"/>
      <w:pPr>
        <w:ind w:left="1080" w:hanging="360"/>
      </w:pPr>
      <w:rPr>
        <w:rFonts w:ascii="Courier New" w:hAnsi="Courier New" w:cs="Times New Roman Bol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Times New Roman Bold"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Times New Roman Bold"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0087D18"/>
    <w:multiLevelType w:val="hybridMultilevel"/>
    <w:tmpl w:val="45425C7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E95012"/>
    <w:multiLevelType w:val="multilevel"/>
    <w:tmpl w:val="378A1512"/>
    <w:lvl w:ilvl="0">
      <w:start w:val="19"/>
      <w:numFmt w:val="decimal"/>
      <w:lvlText w:val="%1"/>
      <w:lvlJc w:val="left"/>
      <w:pPr>
        <w:ind w:left="760" w:hanging="400"/>
      </w:pPr>
      <w:rPr>
        <w:rFonts w:hint="default"/>
      </w:rPr>
    </w:lvl>
    <w:lvl w:ilvl="1">
      <w:start w:val="1"/>
      <w:numFmt w:val="decimal"/>
      <w:lvlText w:val="%1.%2"/>
      <w:lvlJc w:val="left"/>
      <w:pPr>
        <w:ind w:left="2020" w:hanging="40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86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740" w:hanging="108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0620" w:hanging="1440"/>
      </w:pPr>
      <w:rPr>
        <w:rFonts w:hint="default"/>
      </w:rPr>
    </w:lvl>
    <w:lvl w:ilvl="8">
      <w:start w:val="1"/>
      <w:numFmt w:val="decimal"/>
      <w:lvlText w:val="%1.%2.%3.%4.%5.%6.%7.%8.%9"/>
      <w:lvlJc w:val="left"/>
      <w:pPr>
        <w:ind w:left="11880" w:hanging="1440"/>
      </w:pPr>
      <w:rPr>
        <w:rFonts w:hint="default"/>
      </w:rPr>
    </w:lvl>
  </w:abstractNum>
  <w:abstractNum w:abstractNumId="22">
    <w:nsid w:val="545462D1"/>
    <w:multiLevelType w:val="multilevel"/>
    <w:tmpl w:val="9574237C"/>
    <w:lvl w:ilvl="0">
      <w:start w:val="18"/>
      <w:numFmt w:val="decimal"/>
      <w:lvlText w:val="%1"/>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nsid w:val="5774457A"/>
    <w:multiLevelType w:val="hybridMultilevel"/>
    <w:tmpl w:val="1C847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FE0F67"/>
    <w:multiLevelType w:val="multilevel"/>
    <w:tmpl w:val="367EF0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1CA3E7D"/>
    <w:multiLevelType w:val="multilevel"/>
    <w:tmpl w:val="102606CA"/>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3A02A6E"/>
    <w:multiLevelType w:val="multilevel"/>
    <w:tmpl w:val="F808FA26"/>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6D961FB"/>
    <w:multiLevelType w:val="multilevel"/>
    <w:tmpl w:val="28A49D9A"/>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705676E"/>
    <w:multiLevelType w:val="multilevel"/>
    <w:tmpl w:val="55E81662"/>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DF77B78"/>
    <w:multiLevelType w:val="multilevel"/>
    <w:tmpl w:val="CD0CF7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70C74DB7"/>
    <w:multiLevelType w:val="multilevel"/>
    <w:tmpl w:val="4E8CB686"/>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0D1441E"/>
    <w:multiLevelType w:val="multilevel"/>
    <w:tmpl w:val="E432D138"/>
    <w:lvl w:ilvl="0">
      <w:start w:val="18"/>
      <w:numFmt w:val="decimal"/>
      <w:lvlText w:val="%1"/>
      <w:lvlJc w:val="left"/>
      <w:pPr>
        <w:ind w:left="400" w:hanging="400"/>
      </w:pPr>
      <w:rPr>
        <w:rFonts w:hint="default"/>
      </w:rPr>
    </w:lvl>
    <w:lvl w:ilvl="1">
      <w:start w:val="1"/>
      <w:numFmt w:val="decimal"/>
      <w:lvlText w:val="%1.%2"/>
      <w:lvlJc w:val="left"/>
      <w:pPr>
        <w:ind w:left="820" w:hanging="40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32">
    <w:nsid w:val="78AF2D6E"/>
    <w:multiLevelType w:val="hybridMultilevel"/>
    <w:tmpl w:val="15C207A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7AAB4C21"/>
    <w:multiLevelType w:val="multilevel"/>
    <w:tmpl w:val="8EAE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E072D21"/>
    <w:multiLevelType w:val="multilevel"/>
    <w:tmpl w:val="333E510C"/>
    <w:lvl w:ilvl="0">
      <w:start w:val="10"/>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9"/>
  </w:num>
  <w:num w:numId="3">
    <w:abstractNumId w:val="16"/>
  </w:num>
  <w:num w:numId="4">
    <w:abstractNumId w:val="13"/>
  </w:num>
  <w:num w:numId="5">
    <w:abstractNumId w:val="10"/>
  </w:num>
  <w:num w:numId="6">
    <w:abstractNumId w:val="29"/>
  </w:num>
  <w:num w:numId="7">
    <w:abstractNumId w:val="17"/>
  </w:num>
  <w:num w:numId="8">
    <w:abstractNumId w:val="9"/>
  </w:num>
  <w:num w:numId="9">
    <w:abstractNumId w:val="15"/>
  </w:num>
  <w:num w:numId="10">
    <w:abstractNumId w:val="24"/>
  </w:num>
  <w:num w:numId="11">
    <w:abstractNumId w:val="34"/>
  </w:num>
  <w:num w:numId="12">
    <w:abstractNumId w:val="2"/>
  </w:num>
  <w:num w:numId="13">
    <w:abstractNumId w:val="12"/>
  </w:num>
  <w:num w:numId="14">
    <w:abstractNumId w:val="6"/>
  </w:num>
  <w:num w:numId="15">
    <w:abstractNumId w:val="32"/>
  </w:num>
  <w:num w:numId="16">
    <w:abstractNumId w:val="25"/>
  </w:num>
  <w:num w:numId="17">
    <w:abstractNumId w:val="20"/>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num>
  <w:num w:numId="20">
    <w:abstractNumId w:val="5"/>
  </w:num>
  <w:num w:numId="21">
    <w:abstractNumId w:val="7"/>
  </w:num>
  <w:num w:numId="22">
    <w:abstractNumId w:val="11"/>
  </w:num>
  <w:num w:numId="23">
    <w:abstractNumId w:val="8"/>
  </w:num>
  <w:num w:numId="24">
    <w:abstractNumId w:val="14"/>
  </w:num>
  <w:num w:numId="25">
    <w:abstractNumId w:val="23"/>
  </w:num>
  <w:num w:numId="26">
    <w:abstractNumId w:val="21"/>
  </w:num>
  <w:num w:numId="27">
    <w:abstractNumId w:val="26"/>
  </w:num>
  <w:num w:numId="28">
    <w:abstractNumId w:val="4"/>
  </w:num>
  <w:num w:numId="29">
    <w:abstractNumId w:val="27"/>
  </w:num>
  <w:num w:numId="30">
    <w:abstractNumId w:val="31"/>
  </w:num>
  <w:num w:numId="31">
    <w:abstractNumId w:val="30"/>
  </w:num>
  <w:num w:numId="32">
    <w:abstractNumId w:val="28"/>
  </w:num>
  <w:num w:numId="33">
    <w:abstractNumId w:val="18"/>
  </w:num>
  <w:num w:numId="34">
    <w:abstractNumId w:val="22"/>
  </w:num>
  <w:num w:numId="35">
    <w:abstractNumId w:val="1"/>
  </w:num>
  <w:num w:numId="36">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8A2"/>
    <w:rsid w:val="00000F04"/>
    <w:rsid w:val="00001C0E"/>
    <w:rsid w:val="0000255A"/>
    <w:rsid w:val="00003D08"/>
    <w:rsid w:val="00003DE1"/>
    <w:rsid w:val="00003EA5"/>
    <w:rsid w:val="0000590F"/>
    <w:rsid w:val="00005A96"/>
    <w:rsid w:val="0000617C"/>
    <w:rsid w:val="00011E93"/>
    <w:rsid w:val="00012098"/>
    <w:rsid w:val="00012DAE"/>
    <w:rsid w:val="00014198"/>
    <w:rsid w:val="00014F76"/>
    <w:rsid w:val="00016A51"/>
    <w:rsid w:val="000171FC"/>
    <w:rsid w:val="000174CB"/>
    <w:rsid w:val="00025215"/>
    <w:rsid w:val="00026210"/>
    <w:rsid w:val="0002711A"/>
    <w:rsid w:val="00027A0F"/>
    <w:rsid w:val="0003284E"/>
    <w:rsid w:val="00034942"/>
    <w:rsid w:val="0003522D"/>
    <w:rsid w:val="00035EA3"/>
    <w:rsid w:val="000369D8"/>
    <w:rsid w:val="00036EBD"/>
    <w:rsid w:val="0003714B"/>
    <w:rsid w:val="00037773"/>
    <w:rsid w:val="0004133C"/>
    <w:rsid w:val="00042221"/>
    <w:rsid w:val="000423DC"/>
    <w:rsid w:val="000441D4"/>
    <w:rsid w:val="000502F9"/>
    <w:rsid w:val="000515D7"/>
    <w:rsid w:val="0005187D"/>
    <w:rsid w:val="000544BC"/>
    <w:rsid w:val="0005460A"/>
    <w:rsid w:val="000553AA"/>
    <w:rsid w:val="00055542"/>
    <w:rsid w:val="000556A9"/>
    <w:rsid w:val="00055B68"/>
    <w:rsid w:val="00056A51"/>
    <w:rsid w:val="00060A6D"/>
    <w:rsid w:val="00061FD9"/>
    <w:rsid w:val="00063708"/>
    <w:rsid w:val="000640BE"/>
    <w:rsid w:val="00064126"/>
    <w:rsid w:val="00065E78"/>
    <w:rsid w:val="0006713F"/>
    <w:rsid w:val="000700B3"/>
    <w:rsid w:val="00073F05"/>
    <w:rsid w:val="000757AD"/>
    <w:rsid w:val="000802D0"/>
    <w:rsid w:val="00081D16"/>
    <w:rsid w:val="00082C51"/>
    <w:rsid w:val="000850C7"/>
    <w:rsid w:val="00085236"/>
    <w:rsid w:val="00086705"/>
    <w:rsid w:val="00086B34"/>
    <w:rsid w:val="00087DA6"/>
    <w:rsid w:val="00090240"/>
    <w:rsid w:val="00091BBF"/>
    <w:rsid w:val="0009229C"/>
    <w:rsid w:val="000930FA"/>
    <w:rsid w:val="000964B8"/>
    <w:rsid w:val="000A3F8E"/>
    <w:rsid w:val="000A4323"/>
    <w:rsid w:val="000A4A41"/>
    <w:rsid w:val="000A4FD9"/>
    <w:rsid w:val="000A6F16"/>
    <w:rsid w:val="000A7757"/>
    <w:rsid w:val="000B07F0"/>
    <w:rsid w:val="000B1C1D"/>
    <w:rsid w:val="000B3187"/>
    <w:rsid w:val="000B414E"/>
    <w:rsid w:val="000B5201"/>
    <w:rsid w:val="000B5328"/>
    <w:rsid w:val="000B5ACF"/>
    <w:rsid w:val="000B5F2D"/>
    <w:rsid w:val="000B7A5C"/>
    <w:rsid w:val="000C0F87"/>
    <w:rsid w:val="000C2CCD"/>
    <w:rsid w:val="000C3B3B"/>
    <w:rsid w:val="000C420A"/>
    <w:rsid w:val="000C4A0C"/>
    <w:rsid w:val="000C512E"/>
    <w:rsid w:val="000C562F"/>
    <w:rsid w:val="000C6E88"/>
    <w:rsid w:val="000C7239"/>
    <w:rsid w:val="000C77AF"/>
    <w:rsid w:val="000D03C9"/>
    <w:rsid w:val="000D099F"/>
    <w:rsid w:val="000D1961"/>
    <w:rsid w:val="000D1F16"/>
    <w:rsid w:val="000D249A"/>
    <w:rsid w:val="000D2820"/>
    <w:rsid w:val="000D2C89"/>
    <w:rsid w:val="000D5D63"/>
    <w:rsid w:val="000D6DF1"/>
    <w:rsid w:val="000D724E"/>
    <w:rsid w:val="000D72D9"/>
    <w:rsid w:val="000E14D6"/>
    <w:rsid w:val="000E2949"/>
    <w:rsid w:val="000E535F"/>
    <w:rsid w:val="000E65E3"/>
    <w:rsid w:val="000E678E"/>
    <w:rsid w:val="000E75DA"/>
    <w:rsid w:val="000F1092"/>
    <w:rsid w:val="000F1AD9"/>
    <w:rsid w:val="000F1ED2"/>
    <w:rsid w:val="000F2561"/>
    <w:rsid w:val="000F37D1"/>
    <w:rsid w:val="000F4AF2"/>
    <w:rsid w:val="000F6396"/>
    <w:rsid w:val="000F6A8D"/>
    <w:rsid w:val="000F7C8A"/>
    <w:rsid w:val="00101428"/>
    <w:rsid w:val="001034A5"/>
    <w:rsid w:val="00103BCB"/>
    <w:rsid w:val="00105991"/>
    <w:rsid w:val="00105CA9"/>
    <w:rsid w:val="00107ED1"/>
    <w:rsid w:val="001110B8"/>
    <w:rsid w:val="00113C02"/>
    <w:rsid w:val="0011716D"/>
    <w:rsid w:val="001216E6"/>
    <w:rsid w:val="00124661"/>
    <w:rsid w:val="001247F4"/>
    <w:rsid w:val="001275C0"/>
    <w:rsid w:val="00130A96"/>
    <w:rsid w:val="001314A1"/>
    <w:rsid w:val="00131594"/>
    <w:rsid w:val="00133C5C"/>
    <w:rsid w:val="00134F7C"/>
    <w:rsid w:val="00135933"/>
    <w:rsid w:val="001365DF"/>
    <w:rsid w:val="00136BF5"/>
    <w:rsid w:val="00140CB2"/>
    <w:rsid w:val="00141D0F"/>
    <w:rsid w:val="001420D5"/>
    <w:rsid w:val="001426BD"/>
    <w:rsid w:val="00143D41"/>
    <w:rsid w:val="00143EF6"/>
    <w:rsid w:val="00144156"/>
    <w:rsid w:val="001451A2"/>
    <w:rsid w:val="00145C84"/>
    <w:rsid w:val="00152520"/>
    <w:rsid w:val="00152708"/>
    <w:rsid w:val="00153620"/>
    <w:rsid w:val="00153FD9"/>
    <w:rsid w:val="0015450A"/>
    <w:rsid w:val="001547FC"/>
    <w:rsid w:val="00160A68"/>
    <w:rsid w:val="00162203"/>
    <w:rsid w:val="001623FB"/>
    <w:rsid w:val="00163681"/>
    <w:rsid w:val="0016457F"/>
    <w:rsid w:val="0016793F"/>
    <w:rsid w:val="00167996"/>
    <w:rsid w:val="001714CA"/>
    <w:rsid w:val="001717F6"/>
    <w:rsid w:val="0018030E"/>
    <w:rsid w:val="00180BA0"/>
    <w:rsid w:val="00182135"/>
    <w:rsid w:val="001846EA"/>
    <w:rsid w:val="00184D45"/>
    <w:rsid w:val="00184ECF"/>
    <w:rsid w:val="00185571"/>
    <w:rsid w:val="00185926"/>
    <w:rsid w:val="001863E4"/>
    <w:rsid w:val="00186E86"/>
    <w:rsid w:val="00186EB7"/>
    <w:rsid w:val="00187665"/>
    <w:rsid w:val="00192420"/>
    <w:rsid w:val="00194B39"/>
    <w:rsid w:val="00194DB5"/>
    <w:rsid w:val="0019585A"/>
    <w:rsid w:val="00195EE2"/>
    <w:rsid w:val="00197FEC"/>
    <w:rsid w:val="001A0DE9"/>
    <w:rsid w:val="001A176C"/>
    <w:rsid w:val="001A24C2"/>
    <w:rsid w:val="001A5210"/>
    <w:rsid w:val="001A71BD"/>
    <w:rsid w:val="001A79DA"/>
    <w:rsid w:val="001B24BE"/>
    <w:rsid w:val="001B2DDE"/>
    <w:rsid w:val="001B2EED"/>
    <w:rsid w:val="001B5317"/>
    <w:rsid w:val="001C0579"/>
    <w:rsid w:val="001C2240"/>
    <w:rsid w:val="001C5E03"/>
    <w:rsid w:val="001C68D1"/>
    <w:rsid w:val="001C77A7"/>
    <w:rsid w:val="001C7CD4"/>
    <w:rsid w:val="001D0750"/>
    <w:rsid w:val="001D08BB"/>
    <w:rsid w:val="001D2A9D"/>
    <w:rsid w:val="001D42E3"/>
    <w:rsid w:val="001D5336"/>
    <w:rsid w:val="001D570A"/>
    <w:rsid w:val="001D7785"/>
    <w:rsid w:val="001E021E"/>
    <w:rsid w:val="001E0417"/>
    <w:rsid w:val="001E1BB5"/>
    <w:rsid w:val="001E300B"/>
    <w:rsid w:val="001E3537"/>
    <w:rsid w:val="001E364A"/>
    <w:rsid w:val="001E4412"/>
    <w:rsid w:val="001E51C8"/>
    <w:rsid w:val="001E5495"/>
    <w:rsid w:val="001E7576"/>
    <w:rsid w:val="001F00AD"/>
    <w:rsid w:val="001F2049"/>
    <w:rsid w:val="001F2C52"/>
    <w:rsid w:val="001F32DD"/>
    <w:rsid w:val="001F4CA7"/>
    <w:rsid w:val="001F6C36"/>
    <w:rsid w:val="001F745D"/>
    <w:rsid w:val="0020143D"/>
    <w:rsid w:val="00201B51"/>
    <w:rsid w:val="002048D7"/>
    <w:rsid w:val="00204AC5"/>
    <w:rsid w:val="00205829"/>
    <w:rsid w:val="00205DC2"/>
    <w:rsid w:val="002060D8"/>
    <w:rsid w:val="0020652D"/>
    <w:rsid w:val="00206DD4"/>
    <w:rsid w:val="002114FD"/>
    <w:rsid w:val="00211776"/>
    <w:rsid w:val="0021198E"/>
    <w:rsid w:val="002122C3"/>
    <w:rsid w:val="00213637"/>
    <w:rsid w:val="00213F47"/>
    <w:rsid w:val="00214379"/>
    <w:rsid w:val="00215076"/>
    <w:rsid w:val="002156FE"/>
    <w:rsid w:val="002169A9"/>
    <w:rsid w:val="00217087"/>
    <w:rsid w:val="00217977"/>
    <w:rsid w:val="00220AE4"/>
    <w:rsid w:val="002218F1"/>
    <w:rsid w:val="00221DA7"/>
    <w:rsid w:val="00222AEB"/>
    <w:rsid w:val="0022351C"/>
    <w:rsid w:val="002237EC"/>
    <w:rsid w:val="002239B4"/>
    <w:rsid w:val="00226E6D"/>
    <w:rsid w:val="002272D0"/>
    <w:rsid w:val="00227344"/>
    <w:rsid w:val="0022762B"/>
    <w:rsid w:val="00230F24"/>
    <w:rsid w:val="00232A17"/>
    <w:rsid w:val="00232F75"/>
    <w:rsid w:val="00233105"/>
    <w:rsid w:val="00235332"/>
    <w:rsid w:val="00236459"/>
    <w:rsid w:val="00236A69"/>
    <w:rsid w:val="00236DBF"/>
    <w:rsid w:val="00237971"/>
    <w:rsid w:val="0024019F"/>
    <w:rsid w:val="00240CFB"/>
    <w:rsid w:val="0024286B"/>
    <w:rsid w:val="00244EBB"/>
    <w:rsid w:val="0024506C"/>
    <w:rsid w:val="002502D1"/>
    <w:rsid w:val="00251B98"/>
    <w:rsid w:val="00252405"/>
    <w:rsid w:val="002545D5"/>
    <w:rsid w:val="00254726"/>
    <w:rsid w:val="002560FE"/>
    <w:rsid w:val="00256F82"/>
    <w:rsid w:val="00261F7E"/>
    <w:rsid w:val="00264FF5"/>
    <w:rsid w:val="00266C54"/>
    <w:rsid w:val="002700A0"/>
    <w:rsid w:val="0027085E"/>
    <w:rsid w:val="002722CF"/>
    <w:rsid w:val="00272744"/>
    <w:rsid w:val="002735DB"/>
    <w:rsid w:val="00280CD3"/>
    <w:rsid w:val="00283363"/>
    <w:rsid w:val="00286137"/>
    <w:rsid w:val="00286596"/>
    <w:rsid w:val="00287916"/>
    <w:rsid w:val="0029196A"/>
    <w:rsid w:val="00291CF8"/>
    <w:rsid w:val="00291D41"/>
    <w:rsid w:val="00293198"/>
    <w:rsid w:val="0029321E"/>
    <w:rsid w:val="00293964"/>
    <w:rsid w:val="00295775"/>
    <w:rsid w:val="002958B7"/>
    <w:rsid w:val="0029796E"/>
    <w:rsid w:val="002A0089"/>
    <w:rsid w:val="002A0878"/>
    <w:rsid w:val="002A4C8E"/>
    <w:rsid w:val="002A6CEE"/>
    <w:rsid w:val="002A78A5"/>
    <w:rsid w:val="002B17F1"/>
    <w:rsid w:val="002B1EB6"/>
    <w:rsid w:val="002B2A24"/>
    <w:rsid w:val="002B3CC5"/>
    <w:rsid w:val="002B454A"/>
    <w:rsid w:val="002B5228"/>
    <w:rsid w:val="002B5F02"/>
    <w:rsid w:val="002B7548"/>
    <w:rsid w:val="002C2FF2"/>
    <w:rsid w:val="002C373F"/>
    <w:rsid w:val="002C5F69"/>
    <w:rsid w:val="002D0078"/>
    <w:rsid w:val="002D1BE3"/>
    <w:rsid w:val="002D26E8"/>
    <w:rsid w:val="002D2976"/>
    <w:rsid w:val="002D34E6"/>
    <w:rsid w:val="002D3B4A"/>
    <w:rsid w:val="002D5870"/>
    <w:rsid w:val="002D7C8B"/>
    <w:rsid w:val="002D7E71"/>
    <w:rsid w:val="002E157C"/>
    <w:rsid w:val="002E2E02"/>
    <w:rsid w:val="002E5FF1"/>
    <w:rsid w:val="002E60C8"/>
    <w:rsid w:val="002E668E"/>
    <w:rsid w:val="002F040E"/>
    <w:rsid w:val="002F408F"/>
    <w:rsid w:val="002F5F08"/>
    <w:rsid w:val="002F6F38"/>
    <w:rsid w:val="00303690"/>
    <w:rsid w:val="00306AF6"/>
    <w:rsid w:val="00310733"/>
    <w:rsid w:val="00310DDB"/>
    <w:rsid w:val="003111FA"/>
    <w:rsid w:val="0031135D"/>
    <w:rsid w:val="00311691"/>
    <w:rsid w:val="00315841"/>
    <w:rsid w:val="00315B47"/>
    <w:rsid w:val="00321B40"/>
    <w:rsid w:val="003225E0"/>
    <w:rsid w:val="00327922"/>
    <w:rsid w:val="00327AE2"/>
    <w:rsid w:val="0033007A"/>
    <w:rsid w:val="00331464"/>
    <w:rsid w:val="003314FA"/>
    <w:rsid w:val="003348A7"/>
    <w:rsid w:val="00336432"/>
    <w:rsid w:val="003371DB"/>
    <w:rsid w:val="00337791"/>
    <w:rsid w:val="0034033D"/>
    <w:rsid w:val="0034079A"/>
    <w:rsid w:val="00341272"/>
    <w:rsid w:val="00342AA2"/>
    <w:rsid w:val="00343188"/>
    <w:rsid w:val="003449CA"/>
    <w:rsid w:val="00344B68"/>
    <w:rsid w:val="00347D0B"/>
    <w:rsid w:val="00350AC6"/>
    <w:rsid w:val="003516E9"/>
    <w:rsid w:val="003566F2"/>
    <w:rsid w:val="0035685A"/>
    <w:rsid w:val="00356E37"/>
    <w:rsid w:val="003575BE"/>
    <w:rsid w:val="00357EE9"/>
    <w:rsid w:val="003601AC"/>
    <w:rsid w:val="00360A98"/>
    <w:rsid w:val="00360D42"/>
    <w:rsid w:val="003642EE"/>
    <w:rsid w:val="00364889"/>
    <w:rsid w:val="00364D1D"/>
    <w:rsid w:val="00365440"/>
    <w:rsid w:val="00370D94"/>
    <w:rsid w:val="00371D9E"/>
    <w:rsid w:val="0037541F"/>
    <w:rsid w:val="003760F1"/>
    <w:rsid w:val="003762CC"/>
    <w:rsid w:val="003769FD"/>
    <w:rsid w:val="003808ED"/>
    <w:rsid w:val="00381170"/>
    <w:rsid w:val="00381D02"/>
    <w:rsid w:val="003823C1"/>
    <w:rsid w:val="003835A3"/>
    <w:rsid w:val="00383781"/>
    <w:rsid w:val="00383F40"/>
    <w:rsid w:val="00384F06"/>
    <w:rsid w:val="0038671E"/>
    <w:rsid w:val="003906AA"/>
    <w:rsid w:val="00390B65"/>
    <w:rsid w:val="003910F3"/>
    <w:rsid w:val="00394880"/>
    <w:rsid w:val="00395E25"/>
    <w:rsid w:val="003970D9"/>
    <w:rsid w:val="003A0848"/>
    <w:rsid w:val="003A1BCA"/>
    <w:rsid w:val="003A1BFA"/>
    <w:rsid w:val="003A25F2"/>
    <w:rsid w:val="003A2EB6"/>
    <w:rsid w:val="003A3C72"/>
    <w:rsid w:val="003A4A3F"/>
    <w:rsid w:val="003A4FE9"/>
    <w:rsid w:val="003A6521"/>
    <w:rsid w:val="003A6DD4"/>
    <w:rsid w:val="003A75D7"/>
    <w:rsid w:val="003A7F08"/>
    <w:rsid w:val="003B11BE"/>
    <w:rsid w:val="003B2350"/>
    <w:rsid w:val="003B25FC"/>
    <w:rsid w:val="003B441A"/>
    <w:rsid w:val="003B4811"/>
    <w:rsid w:val="003B5665"/>
    <w:rsid w:val="003B5E32"/>
    <w:rsid w:val="003B67D5"/>
    <w:rsid w:val="003C0740"/>
    <w:rsid w:val="003C1B42"/>
    <w:rsid w:val="003C2212"/>
    <w:rsid w:val="003C2498"/>
    <w:rsid w:val="003C4341"/>
    <w:rsid w:val="003C47D8"/>
    <w:rsid w:val="003D088B"/>
    <w:rsid w:val="003D2087"/>
    <w:rsid w:val="003D260F"/>
    <w:rsid w:val="003D2B36"/>
    <w:rsid w:val="003D3BF8"/>
    <w:rsid w:val="003D3CB3"/>
    <w:rsid w:val="003D7A56"/>
    <w:rsid w:val="003E1080"/>
    <w:rsid w:val="003E377F"/>
    <w:rsid w:val="003E4288"/>
    <w:rsid w:val="003E434C"/>
    <w:rsid w:val="003E464A"/>
    <w:rsid w:val="003E7B7B"/>
    <w:rsid w:val="003F2E67"/>
    <w:rsid w:val="003F39B1"/>
    <w:rsid w:val="003F5C5C"/>
    <w:rsid w:val="003F7630"/>
    <w:rsid w:val="003F7CD4"/>
    <w:rsid w:val="00400B8B"/>
    <w:rsid w:val="00402D0D"/>
    <w:rsid w:val="0040341C"/>
    <w:rsid w:val="004044AE"/>
    <w:rsid w:val="0040584C"/>
    <w:rsid w:val="00405D32"/>
    <w:rsid w:val="0040609D"/>
    <w:rsid w:val="00411A86"/>
    <w:rsid w:val="0041252B"/>
    <w:rsid w:val="00412FE4"/>
    <w:rsid w:val="004144B9"/>
    <w:rsid w:val="00414685"/>
    <w:rsid w:val="0041470D"/>
    <w:rsid w:val="00414AB0"/>
    <w:rsid w:val="004162EF"/>
    <w:rsid w:val="0041770F"/>
    <w:rsid w:val="00422751"/>
    <w:rsid w:val="00422B1F"/>
    <w:rsid w:val="0042310F"/>
    <w:rsid w:val="004236A4"/>
    <w:rsid w:val="00423EB8"/>
    <w:rsid w:val="00425585"/>
    <w:rsid w:val="0042587A"/>
    <w:rsid w:val="00427633"/>
    <w:rsid w:val="00427BC2"/>
    <w:rsid w:val="0043159A"/>
    <w:rsid w:val="004342D7"/>
    <w:rsid w:val="004416C1"/>
    <w:rsid w:val="00441D39"/>
    <w:rsid w:val="004427B3"/>
    <w:rsid w:val="00443E95"/>
    <w:rsid w:val="0044462C"/>
    <w:rsid w:val="004453B0"/>
    <w:rsid w:val="00445C86"/>
    <w:rsid w:val="00447354"/>
    <w:rsid w:val="00450343"/>
    <w:rsid w:val="00450B82"/>
    <w:rsid w:val="0045206B"/>
    <w:rsid w:val="00452F4B"/>
    <w:rsid w:val="004546FC"/>
    <w:rsid w:val="00455385"/>
    <w:rsid w:val="00455580"/>
    <w:rsid w:val="00455857"/>
    <w:rsid w:val="0045660E"/>
    <w:rsid w:val="004566BB"/>
    <w:rsid w:val="00456ADA"/>
    <w:rsid w:val="00456E42"/>
    <w:rsid w:val="00457875"/>
    <w:rsid w:val="00457D76"/>
    <w:rsid w:val="00460CA3"/>
    <w:rsid w:val="00463935"/>
    <w:rsid w:val="0046441D"/>
    <w:rsid w:val="004657D3"/>
    <w:rsid w:val="00465FA3"/>
    <w:rsid w:val="00466DF8"/>
    <w:rsid w:val="0046731E"/>
    <w:rsid w:val="00471703"/>
    <w:rsid w:val="00471B0A"/>
    <w:rsid w:val="00471F78"/>
    <w:rsid w:val="00472F73"/>
    <w:rsid w:val="004735AD"/>
    <w:rsid w:val="00475F62"/>
    <w:rsid w:val="0047622F"/>
    <w:rsid w:val="004779A5"/>
    <w:rsid w:val="0048080F"/>
    <w:rsid w:val="00483BD6"/>
    <w:rsid w:val="00484053"/>
    <w:rsid w:val="00485094"/>
    <w:rsid w:val="00486603"/>
    <w:rsid w:val="004939E7"/>
    <w:rsid w:val="00495A80"/>
    <w:rsid w:val="0049740C"/>
    <w:rsid w:val="0049758C"/>
    <w:rsid w:val="004A25BB"/>
    <w:rsid w:val="004A37F0"/>
    <w:rsid w:val="004A3FFA"/>
    <w:rsid w:val="004A4447"/>
    <w:rsid w:val="004B14C9"/>
    <w:rsid w:val="004B45A1"/>
    <w:rsid w:val="004B5DF1"/>
    <w:rsid w:val="004B6C08"/>
    <w:rsid w:val="004B76D0"/>
    <w:rsid w:val="004C1DC2"/>
    <w:rsid w:val="004D0CF0"/>
    <w:rsid w:val="004D0D46"/>
    <w:rsid w:val="004D0E87"/>
    <w:rsid w:val="004D6149"/>
    <w:rsid w:val="004D6835"/>
    <w:rsid w:val="004D7DCD"/>
    <w:rsid w:val="004E0431"/>
    <w:rsid w:val="004E1B92"/>
    <w:rsid w:val="004E2C3F"/>
    <w:rsid w:val="004E459D"/>
    <w:rsid w:val="004E56D0"/>
    <w:rsid w:val="004E5CC2"/>
    <w:rsid w:val="004E7A73"/>
    <w:rsid w:val="004F09FE"/>
    <w:rsid w:val="004F3036"/>
    <w:rsid w:val="004F440C"/>
    <w:rsid w:val="004F56BF"/>
    <w:rsid w:val="005008FA"/>
    <w:rsid w:val="00500A89"/>
    <w:rsid w:val="00502580"/>
    <w:rsid w:val="00503610"/>
    <w:rsid w:val="005040B1"/>
    <w:rsid w:val="0050452A"/>
    <w:rsid w:val="00506BDF"/>
    <w:rsid w:val="00507381"/>
    <w:rsid w:val="00511F5C"/>
    <w:rsid w:val="005129F9"/>
    <w:rsid w:val="00514298"/>
    <w:rsid w:val="00514341"/>
    <w:rsid w:val="00514EC2"/>
    <w:rsid w:val="00514F7C"/>
    <w:rsid w:val="0051615E"/>
    <w:rsid w:val="0051635E"/>
    <w:rsid w:val="00516F2E"/>
    <w:rsid w:val="00520133"/>
    <w:rsid w:val="0052112D"/>
    <w:rsid w:val="00521D66"/>
    <w:rsid w:val="00522900"/>
    <w:rsid w:val="00522ED7"/>
    <w:rsid w:val="00522F49"/>
    <w:rsid w:val="005237AB"/>
    <w:rsid w:val="00523953"/>
    <w:rsid w:val="00523AAE"/>
    <w:rsid w:val="00524814"/>
    <w:rsid w:val="0053064E"/>
    <w:rsid w:val="0053113B"/>
    <w:rsid w:val="00531913"/>
    <w:rsid w:val="005336B5"/>
    <w:rsid w:val="005336E4"/>
    <w:rsid w:val="00536301"/>
    <w:rsid w:val="00540423"/>
    <w:rsid w:val="00541080"/>
    <w:rsid w:val="005424E7"/>
    <w:rsid w:val="00543A14"/>
    <w:rsid w:val="00543D8B"/>
    <w:rsid w:val="00544AA9"/>
    <w:rsid w:val="00545474"/>
    <w:rsid w:val="00546FF2"/>
    <w:rsid w:val="005479DE"/>
    <w:rsid w:val="0055058F"/>
    <w:rsid w:val="005510AA"/>
    <w:rsid w:val="005536EC"/>
    <w:rsid w:val="00553B6B"/>
    <w:rsid w:val="005547C1"/>
    <w:rsid w:val="00555507"/>
    <w:rsid w:val="005569DC"/>
    <w:rsid w:val="00557780"/>
    <w:rsid w:val="00557B02"/>
    <w:rsid w:val="00557F8E"/>
    <w:rsid w:val="005618E6"/>
    <w:rsid w:val="00564AB4"/>
    <w:rsid w:val="0056702C"/>
    <w:rsid w:val="005733CA"/>
    <w:rsid w:val="00580DC6"/>
    <w:rsid w:val="0058209E"/>
    <w:rsid w:val="00583D9F"/>
    <w:rsid w:val="00584842"/>
    <w:rsid w:val="005855A8"/>
    <w:rsid w:val="00585CD2"/>
    <w:rsid w:val="00587E0B"/>
    <w:rsid w:val="0059130B"/>
    <w:rsid w:val="0059228E"/>
    <w:rsid w:val="005926E1"/>
    <w:rsid w:val="005926FA"/>
    <w:rsid w:val="00592DCD"/>
    <w:rsid w:val="005932BF"/>
    <w:rsid w:val="00593802"/>
    <w:rsid w:val="00595F08"/>
    <w:rsid w:val="005969CB"/>
    <w:rsid w:val="005A0554"/>
    <w:rsid w:val="005A1395"/>
    <w:rsid w:val="005A183B"/>
    <w:rsid w:val="005A2824"/>
    <w:rsid w:val="005A33C0"/>
    <w:rsid w:val="005A3EEA"/>
    <w:rsid w:val="005A475D"/>
    <w:rsid w:val="005A54AA"/>
    <w:rsid w:val="005A620B"/>
    <w:rsid w:val="005A632B"/>
    <w:rsid w:val="005A697E"/>
    <w:rsid w:val="005B0B12"/>
    <w:rsid w:val="005B166B"/>
    <w:rsid w:val="005B5796"/>
    <w:rsid w:val="005B595F"/>
    <w:rsid w:val="005B5968"/>
    <w:rsid w:val="005B5BC2"/>
    <w:rsid w:val="005B6162"/>
    <w:rsid w:val="005B6647"/>
    <w:rsid w:val="005B799A"/>
    <w:rsid w:val="005B7AEC"/>
    <w:rsid w:val="005C3D2F"/>
    <w:rsid w:val="005C4D48"/>
    <w:rsid w:val="005C6AFB"/>
    <w:rsid w:val="005D2EC1"/>
    <w:rsid w:val="005D4C76"/>
    <w:rsid w:val="005D50B8"/>
    <w:rsid w:val="005D515A"/>
    <w:rsid w:val="005D522C"/>
    <w:rsid w:val="005D5DB8"/>
    <w:rsid w:val="005E245B"/>
    <w:rsid w:val="005E3477"/>
    <w:rsid w:val="005E71C5"/>
    <w:rsid w:val="005F04F6"/>
    <w:rsid w:val="005F0FEF"/>
    <w:rsid w:val="005F13BA"/>
    <w:rsid w:val="005F16F8"/>
    <w:rsid w:val="005F1BE5"/>
    <w:rsid w:val="005F2ACB"/>
    <w:rsid w:val="005F34F9"/>
    <w:rsid w:val="005F3A6A"/>
    <w:rsid w:val="005F4F8F"/>
    <w:rsid w:val="005F6A9F"/>
    <w:rsid w:val="005F7A81"/>
    <w:rsid w:val="00600639"/>
    <w:rsid w:val="00600847"/>
    <w:rsid w:val="00600CE5"/>
    <w:rsid w:val="00604B54"/>
    <w:rsid w:val="00606E4A"/>
    <w:rsid w:val="00610083"/>
    <w:rsid w:val="006124F9"/>
    <w:rsid w:val="00613CE4"/>
    <w:rsid w:val="006143E4"/>
    <w:rsid w:val="006155D3"/>
    <w:rsid w:val="006156F2"/>
    <w:rsid w:val="0061780E"/>
    <w:rsid w:val="00622672"/>
    <w:rsid w:val="00622E8E"/>
    <w:rsid w:val="00622F40"/>
    <w:rsid w:val="00623B87"/>
    <w:rsid w:val="006243CE"/>
    <w:rsid w:val="006301C9"/>
    <w:rsid w:val="0063023F"/>
    <w:rsid w:val="006325B0"/>
    <w:rsid w:val="00635D96"/>
    <w:rsid w:val="00636D8E"/>
    <w:rsid w:val="00637277"/>
    <w:rsid w:val="006417DB"/>
    <w:rsid w:val="00641F59"/>
    <w:rsid w:val="006466B1"/>
    <w:rsid w:val="00653EB6"/>
    <w:rsid w:val="0065406D"/>
    <w:rsid w:val="0065557F"/>
    <w:rsid w:val="00656F8B"/>
    <w:rsid w:val="0065787D"/>
    <w:rsid w:val="00657936"/>
    <w:rsid w:val="006609F6"/>
    <w:rsid w:val="00661216"/>
    <w:rsid w:val="006615D4"/>
    <w:rsid w:val="0066363F"/>
    <w:rsid w:val="00664E0B"/>
    <w:rsid w:val="00664E92"/>
    <w:rsid w:val="00666203"/>
    <w:rsid w:val="006662FE"/>
    <w:rsid w:val="00667928"/>
    <w:rsid w:val="00667A6F"/>
    <w:rsid w:val="00670DE6"/>
    <w:rsid w:val="00673755"/>
    <w:rsid w:val="00673AFE"/>
    <w:rsid w:val="00673D0E"/>
    <w:rsid w:val="006755C5"/>
    <w:rsid w:val="00675CC4"/>
    <w:rsid w:val="006764DB"/>
    <w:rsid w:val="00676829"/>
    <w:rsid w:val="006813D3"/>
    <w:rsid w:val="006825F7"/>
    <w:rsid w:val="0068344F"/>
    <w:rsid w:val="00683EF1"/>
    <w:rsid w:val="00683F47"/>
    <w:rsid w:val="0068422B"/>
    <w:rsid w:val="00686CD4"/>
    <w:rsid w:val="00686E70"/>
    <w:rsid w:val="00687C77"/>
    <w:rsid w:val="00687E47"/>
    <w:rsid w:val="0069221C"/>
    <w:rsid w:val="006936F2"/>
    <w:rsid w:val="0069531E"/>
    <w:rsid w:val="00696759"/>
    <w:rsid w:val="006A06EF"/>
    <w:rsid w:val="006A1D55"/>
    <w:rsid w:val="006A2798"/>
    <w:rsid w:val="006A3B74"/>
    <w:rsid w:val="006A3E37"/>
    <w:rsid w:val="006A646D"/>
    <w:rsid w:val="006B0470"/>
    <w:rsid w:val="006B4262"/>
    <w:rsid w:val="006B4B27"/>
    <w:rsid w:val="006C6650"/>
    <w:rsid w:val="006C6CBB"/>
    <w:rsid w:val="006C77BA"/>
    <w:rsid w:val="006D116C"/>
    <w:rsid w:val="006D221B"/>
    <w:rsid w:val="006D274C"/>
    <w:rsid w:val="006D2E88"/>
    <w:rsid w:val="006D3107"/>
    <w:rsid w:val="006D47A0"/>
    <w:rsid w:val="006D5612"/>
    <w:rsid w:val="006D5631"/>
    <w:rsid w:val="006E06FA"/>
    <w:rsid w:val="006E0F74"/>
    <w:rsid w:val="006E137B"/>
    <w:rsid w:val="006E3B3D"/>
    <w:rsid w:val="006F01BC"/>
    <w:rsid w:val="006F0683"/>
    <w:rsid w:val="006F2E79"/>
    <w:rsid w:val="006F4F4B"/>
    <w:rsid w:val="006F7ED1"/>
    <w:rsid w:val="007003CF"/>
    <w:rsid w:val="00704F03"/>
    <w:rsid w:val="00705164"/>
    <w:rsid w:val="0070550A"/>
    <w:rsid w:val="00706C9B"/>
    <w:rsid w:val="00707F6B"/>
    <w:rsid w:val="00711B04"/>
    <w:rsid w:val="00712194"/>
    <w:rsid w:val="0071443A"/>
    <w:rsid w:val="00714C25"/>
    <w:rsid w:val="00715A9B"/>
    <w:rsid w:val="00717C59"/>
    <w:rsid w:val="0072132F"/>
    <w:rsid w:val="007214CF"/>
    <w:rsid w:val="00723DB8"/>
    <w:rsid w:val="00723F29"/>
    <w:rsid w:val="00726395"/>
    <w:rsid w:val="00727001"/>
    <w:rsid w:val="00727377"/>
    <w:rsid w:val="007304DF"/>
    <w:rsid w:val="007306D4"/>
    <w:rsid w:val="00732388"/>
    <w:rsid w:val="007339D5"/>
    <w:rsid w:val="00733EC4"/>
    <w:rsid w:val="007343D2"/>
    <w:rsid w:val="00734979"/>
    <w:rsid w:val="00734EFF"/>
    <w:rsid w:val="0073571C"/>
    <w:rsid w:val="00736D9A"/>
    <w:rsid w:val="007374CA"/>
    <w:rsid w:val="00741BAE"/>
    <w:rsid w:val="00742A88"/>
    <w:rsid w:val="00742D3E"/>
    <w:rsid w:val="00745C22"/>
    <w:rsid w:val="007462F9"/>
    <w:rsid w:val="00750B5D"/>
    <w:rsid w:val="00750CE8"/>
    <w:rsid w:val="00751AA5"/>
    <w:rsid w:val="00751C0B"/>
    <w:rsid w:val="00754329"/>
    <w:rsid w:val="007548AC"/>
    <w:rsid w:val="00755D93"/>
    <w:rsid w:val="00756183"/>
    <w:rsid w:val="007603DE"/>
    <w:rsid w:val="0076236B"/>
    <w:rsid w:val="0076535F"/>
    <w:rsid w:val="00765779"/>
    <w:rsid w:val="00765D29"/>
    <w:rsid w:val="00766978"/>
    <w:rsid w:val="00770A6C"/>
    <w:rsid w:val="007721A6"/>
    <w:rsid w:val="00775373"/>
    <w:rsid w:val="0077696B"/>
    <w:rsid w:val="00776A7D"/>
    <w:rsid w:val="007779C0"/>
    <w:rsid w:val="00777A58"/>
    <w:rsid w:val="00777DD2"/>
    <w:rsid w:val="007805CD"/>
    <w:rsid w:val="00780FB6"/>
    <w:rsid w:val="007816F8"/>
    <w:rsid w:val="007835B9"/>
    <w:rsid w:val="007839DB"/>
    <w:rsid w:val="0078449B"/>
    <w:rsid w:val="0078467F"/>
    <w:rsid w:val="00785E69"/>
    <w:rsid w:val="00786F83"/>
    <w:rsid w:val="0078705B"/>
    <w:rsid w:val="00787C49"/>
    <w:rsid w:val="00790207"/>
    <w:rsid w:val="00791341"/>
    <w:rsid w:val="0079269C"/>
    <w:rsid w:val="00792A60"/>
    <w:rsid w:val="00795881"/>
    <w:rsid w:val="0079683E"/>
    <w:rsid w:val="0079703A"/>
    <w:rsid w:val="00797B99"/>
    <w:rsid w:val="00797DAE"/>
    <w:rsid w:val="007A0E80"/>
    <w:rsid w:val="007A322E"/>
    <w:rsid w:val="007A38F9"/>
    <w:rsid w:val="007B00C9"/>
    <w:rsid w:val="007B1CC7"/>
    <w:rsid w:val="007B26A2"/>
    <w:rsid w:val="007B276E"/>
    <w:rsid w:val="007B3A3F"/>
    <w:rsid w:val="007B3BEC"/>
    <w:rsid w:val="007B5E28"/>
    <w:rsid w:val="007B6D10"/>
    <w:rsid w:val="007B7A3B"/>
    <w:rsid w:val="007C0AE8"/>
    <w:rsid w:val="007C1C49"/>
    <w:rsid w:val="007C2303"/>
    <w:rsid w:val="007C29C2"/>
    <w:rsid w:val="007C32DA"/>
    <w:rsid w:val="007C3A0A"/>
    <w:rsid w:val="007C3BD5"/>
    <w:rsid w:val="007C3CC2"/>
    <w:rsid w:val="007C413A"/>
    <w:rsid w:val="007C6F1A"/>
    <w:rsid w:val="007C7C6A"/>
    <w:rsid w:val="007C7D19"/>
    <w:rsid w:val="007D2395"/>
    <w:rsid w:val="007E1277"/>
    <w:rsid w:val="007E2EBE"/>
    <w:rsid w:val="007E36F4"/>
    <w:rsid w:val="007E3FF6"/>
    <w:rsid w:val="007E4E42"/>
    <w:rsid w:val="007E7420"/>
    <w:rsid w:val="007F0791"/>
    <w:rsid w:val="007F0BE0"/>
    <w:rsid w:val="007F0F5A"/>
    <w:rsid w:val="007F28F0"/>
    <w:rsid w:val="007F462E"/>
    <w:rsid w:val="007F480E"/>
    <w:rsid w:val="007F4930"/>
    <w:rsid w:val="007F4F78"/>
    <w:rsid w:val="007F539A"/>
    <w:rsid w:val="007F66A8"/>
    <w:rsid w:val="007F6BB0"/>
    <w:rsid w:val="007F777E"/>
    <w:rsid w:val="0080204C"/>
    <w:rsid w:val="008058F9"/>
    <w:rsid w:val="0080789A"/>
    <w:rsid w:val="0081292E"/>
    <w:rsid w:val="008137CC"/>
    <w:rsid w:val="00813AF1"/>
    <w:rsid w:val="00814531"/>
    <w:rsid w:val="00814716"/>
    <w:rsid w:val="00816310"/>
    <w:rsid w:val="00820A4C"/>
    <w:rsid w:val="00820DEF"/>
    <w:rsid w:val="0082285A"/>
    <w:rsid w:val="008238CC"/>
    <w:rsid w:val="00825232"/>
    <w:rsid w:val="00825FCF"/>
    <w:rsid w:val="0082668F"/>
    <w:rsid w:val="008268C4"/>
    <w:rsid w:val="00826FF5"/>
    <w:rsid w:val="00831998"/>
    <w:rsid w:val="00831E53"/>
    <w:rsid w:val="008325A5"/>
    <w:rsid w:val="00835DCF"/>
    <w:rsid w:val="00836758"/>
    <w:rsid w:val="008402DC"/>
    <w:rsid w:val="00840627"/>
    <w:rsid w:val="008407DD"/>
    <w:rsid w:val="008422DF"/>
    <w:rsid w:val="008433B1"/>
    <w:rsid w:val="008436BF"/>
    <w:rsid w:val="00844A24"/>
    <w:rsid w:val="00845E87"/>
    <w:rsid w:val="00846248"/>
    <w:rsid w:val="00850B02"/>
    <w:rsid w:val="00850CCE"/>
    <w:rsid w:val="00854F69"/>
    <w:rsid w:val="008557BF"/>
    <w:rsid w:val="00856BEC"/>
    <w:rsid w:val="00860BEC"/>
    <w:rsid w:val="0086154D"/>
    <w:rsid w:val="00862130"/>
    <w:rsid w:val="00862826"/>
    <w:rsid w:val="00862F3E"/>
    <w:rsid w:val="00863D69"/>
    <w:rsid w:val="0086473E"/>
    <w:rsid w:val="00865B79"/>
    <w:rsid w:val="008670A7"/>
    <w:rsid w:val="0086769B"/>
    <w:rsid w:val="0087175E"/>
    <w:rsid w:val="008738DE"/>
    <w:rsid w:val="008754FB"/>
    <w:rsid w:val="00875F4D"/>
    <w:rsid w:val="00876945"/>
    <w:rsid w:val="00876E12"/>
    <w:rsid w:val="00877C82"/>
    <w:rsid w:val="00877F50"/>
    <w:rsid w:val="008821C1"/>
    <w:rsid w:val="00883175"/>
    <w:rsid w:val="008853D4"/>
    <w:rsid w:val="00885EC6"/>
    <w:rsid w:val="008870A7"/>
    <w:rsid w:val="008876D3"/>
    <w:rsid w:val="0089075C"/>
    <w:rsid w:val="008915DD"/>
    <w:rsid w:val="00891BE8"/>
    <w:rsid w:val="00892BBD"/>
    <w:rsid w:val="008930A7"/>
    <w:rsid w:val="00894FEF"/>
    <w:rsid w:val="008960F5"/>
    <w:rsid w:val="00897448"/>
    <w:rsid w:val="00897AAF"/>
    <w:rsid w:val="008A099F"/>
    <w:rsid w:val="008A1A89"/>
    <w:rsid w:val="008A212D"/>
    <w:rsid w:val="008A597A"/>
    <w:rsid w:val="008A6864"/>
    <w:rsid w:val="008A7CF8"/>
    <w:rsid w:val="008B0550"/>
    <w:rsid w:val="008B1123"/>
    <w:rsid w:val="008B4959"/>
    <w:rsid w:val="008B4B78"/>
    <w:rsid w:val="008B58F2"/>
    <w:rsid w:val="008B5EA5"/>
    <w:rsid w:val="008B75F4"/>
    <w:rsid w:val="008C1079"/>
    <w:rsid w:val="008C120D"/>
    <w:rsid w:val="008C21DC"/>
    <w:rsid w:val="008C268D"/>
    <w:rsid w:val="008C367C"/>
    <w:rsid w:val="008C38AE"/>
    <w:rsid w:val="008C59AD"/>
    <w:rsid w:val="008C70B9"/>
    <w:rsid w:val="008C77B5"/>
    <w:rsid w:val="008D2AA3"/>
    <w:rsid w:val="008D30E6"/>
    <w:rsid w:val="008D44F1"/>
    <w:rsid w:val="008D6BE6"/>
    <w:rsid w:val="008E00C8"/>
    <w:rsid w:val="008E22F4"/>
    <w:rsid w:val="008E2A26"/>
    <w:rsid w:val="008E2B9E"/>
    <w:rsid w:val="008E320B"/>
    <w:rsid w:val="008E4AAD"/>
    <w:rsid w:val="008E4C0B"/>
    <w:rsid w:val="008E6070"/>
    <w:rsid w:val="008E6CD4"/>
    <w:rsid w:val="008E75AD"/>
    <w:rsid w:val="008E77FF"/>
    <w:rsid w:val="008E7B96"/>
    <w:rsid w:val="008F0DF2"/>
    <w:rsid w:val="008F1B3A"/>
    <w:rsid w:val="008F1C45"/>
    <w:rsid w:val="008F2E2D"/>
    <w:rsid w:val="008F4C36"/>
    <w:rsid w:val="008F5ED6"/>
    <w:rsid w:val="008F7563"/>
    <w:rsid w:val="008F7BEF"/>
    <w:rsid w:val="00900D64"/>
    <w:rsid w:val="0090165A"/>
    <w:rsid w:val="00902D41"/>
    <w:rsid w:val="00902DB6"/>
    <w:rsid w:val="00903B9B"/>
    <w:rsid w:val="00904E58"/>
    <w:rsid w:val="0091181F"/>
    <w:rsid w:val="00911F9D"/>
    <w:rsid w:val="009124D9"/>
    <w:rsid w:val="00912ACB"/>
    <w:rsid w:val="00913D57"/>
    <w:rsid w:val="009146D0"/>
    <w:rsid w:val="00914FEE"/>
    <w:rsid w:val="00917CDD"/>
    <w:rsid w:val="00917D69"/>
    <w:rsid w:val="0092101F"/>
    <w:rsid w:val="00922710"/>
    <w:rsid w:val="00922920"/>
    <w:rsid w:val="009232CA"/>
    <w:rsid w:val="00923B80"/>
    <w:rsid w:val="00924720"/>
    <w:rsid w:val="00926155"/>
    <w:rsid w:val="00926819"/>
    <w:rsid w:val="009272F5"/>
    <w:rsid w:val="00930124"/>
    <w:rsid w:val="00932F74"/>
    <w:rsid w:val="00933B27"/>
    <w:rsid w:val="00934E1C"/>
    <w:rsid w:val="00935FEB"/>
    <w:rsid w:val="009361C8"/>
    <w:rsid w:val="009371F3"/>
    <w:rsid w:val="009375D0"/>
    <w:rsid w:val="009411C5"/>
    <w:rsid w:val="009420C0"/>
    <w:rsid w:val="009429CF"/>
    <w:rsid w:val="00942F7B"/>
    <w:rsid w:val="009449C1"/>
    <w:rsid w:val="00945103"/>
    <w:rsid w:val="0094512F"/>
    <w:rsid w:val="00947564"/>
    <w:rsid w:val="009478C2"/>
    <w:rsid w:val="00950123"/>
    <w:rsid w:val="00950161"/>
    <w:rsid w:val="009505FB"/>
    <w:rsid w:val="00951C3E"/>
    <w:rsid w:val="00952663"/>
    <w:rsid w:val="0095349F"/>
    <w:rsid w:val="00954CD4"/>
    <w:rsid w:val="00956D2F"/>
    <w:rsid w:val="00963092"/>
    <w:rsid w:val="00964112"/>
    <w:rsid w:val="00964AC6"/>
    <w:rsid w:val="0096593B"/>
    <w:rsid w:val="00966F53"/>
    <w:rsid w:val="00967EDF"/>
    <w:rsid w:val="00967F56"/>
    <w:rsid w:val="00972300"/>
    <w:rsid w:val="0097341B"/>
    <w:rsid w:val="009734A2"/>
    <w:rsid w:val="00974C24"/>
    <w:rsid w:val="00975680"/>
    <w:rsid w:val="00975D95"/>
    <w:rsid w:val="00977A98"/>
    <w:rsid w:val="00985D4B"/>
    <w:rsid w:val="00987569"/>
    <w:rsid w:val="00987A23"/>
    <w:rsid w:val="0099268D"/>
    <w:rsid w:val="00992A8C"/>
    <w:rsid w:val="009932F1"/>
    <w:rsid w:val="00993670"/>
    <w:rsid w:val="009A2649"/>
    <w:rsid w:val="009A2B05"/>
    <w:rsid w:val="009A31D4"/>
    <w:rsid w:val="009A3DC4"/>
    <w:rsid w:val="009A4863"/>
    <w:rsid w:val="009B0427"/>
    <w:rsid w:val="009B14B8"/>
    <w:rsid w:val="009B1AA0"/>
    <w:rsid w:val="009B24AA"/>
    <w:rsid w:val="009B2E3A"/>
    <w:rsid w:val="009B40AA"/>
    <w:rsid w:val="009B4734"/>
    <w:rsid w:val="009B6A4E"/>
    <w:rsid w:val="009B74C6"/>
    <w:rsid w:val="009B7F04"/>
    <w:rsid w:val="009C0834"/>
    <w:rsid w:val="009C18D0"/>
    <w:rsid w:val="009C288F"/>
    <w:rsid w:val="009C3F98"/>
    <w:rsid w:val="009C4F89"/>
    <w:rsid w:val="009C5723"/>
    <w:rsid w:val="009C62AA"/>
    <w:rsid w:val="009C6523"/>
    <w:rsid w:val="009C6E41"/>
    <w:rsid w:val="009C75B0"/>
    <w:rsid w:val="009C766A"/>
    <w:rsid w:val="009D34BC"/>
    <w:rsid w:val="009D4A52"/>
    <w:rsid w:val="009D6C23"/>
    <w:rsid w:val="009E26D9"/>
    <w:rsid w:val="009E2BE3"/>
    <w:rsid w:val="009E2C0F"/>
    <w:rsid w:val="009E4E57"/>
    <w:rsid w:val="009E5920"/>
    <w:rsid w:val="009F022D"/>
    <w:rsid w:val="009F057D"/>
    <w:rsid w:val="009F07FE"/>
    <w:rsid w:val="009F15F3"/>
    <w:rsid w:val="009F2279"/>
    <w:rsid w:val="009F3AC3"/>
    <w:rsid w:val="009F3BA3"/>
    <w:rsid w:val="009F4060"/>
    <w:rsid w:val="009F41A5"/>
    <w:rsid w:val="009F5D18"/>
    <w:rsid w:val="009F7D60"/>
    <w:rsid w:val="00A030F8"/>
    <w:rsid w:val="00A06442"/>
    <w:rsid w:val="00A06D37"/>
    <w:rsid w:val="00A07788"/>
    <w:rsid w:val="00A1055E"/>
    <w:rsid w:val="00A11315"/>
    <w:rsid w:val="00A11FDC"/>
    <w:rsid w:val="00A13090"/>
    <w:rsid w:val="00A1427D"/>
    <w:rsid w:val="00A148ED"/>
    <w:rsid w:val="00A15733"/>
    <w:rsid w:val="00A159C4"/>
    <w:rsid w:val="00A161EA"/>
    <w:rsid w:val="00A16937"/>
    <w:rsid w:val="00A17331"/>
    <w:rsid w:val="00A204A2"/>
    <w:rsid w:val="00A20AC4"/>
    <w:rsid w:val="00A225E1"/>
    <w:rsid w:val="00A23A0E"/>
    <w:rsid w:val="00A25993"/>
    <w:rsid w:val="00A261BB"/>
    <w:rsid w:val="00A26E75"/>
    <w:rsid w:val="00A270EB"/>
    <w:rsid w:val="00A27C0D"/>
    <w:rsid w:val="00A30A49"/>
    <w:rsid w:val="00A320CF"/>
    <w:rsid w:val="00A32CA7"/>
    <w:rsid w:val="00A32EC1"/>
    <w:rsid w:val="00A34AE5"/>
    <w:rsid w:val="00A35B53"/>
    <w:rsid w:val="00A413EA"/>
    <w:rsid w:val="00A41935"/>
    <w:rsid w:val="00A425CF"/>
    <w:rsid w:val="00A43200"/>
    <w:rsid w:val="00A446B6"/>
    <w:rsid w:val="00A44D6C"/>
    <w:rsid w:val="00A512EC"/>
    <w:rsid w:val="00A518A2"/>
    <w:rsid w:val="00A51DFF"/>
    <w:rsid w:val="00A538F4"/>
    <w:rsid w:val="00A53FD0"/>
    <w:rsid w:val="00A54BC0"/>
    <w:rsid w:val="00A560F1"/>
    <w:rsid w:val="00A569CA"/>
    <w:rsid w:val="00A571C9"/>
    <w:rsid w:val="00A6011A"/>
    <w:rsid w:val="00A64E22"/>
    <w:rsid w:val="00A65EE2"/>
    <w:rsid w:val="00A66521"/>
    <w:rsid w:val="00A66A39"/>
    <w:rsid w:val="00A67471"/>
    <w:rsid w:val="00A6770E"/>
    <w:rsid w:val="00A67FC9"/>
    <w:rsid w:val="00A70D06"/>
    <w:rsid w:val="00A732A8"/>
    <w:rsid w:val="00A7334A"/>
    <w:rsid w:val="00A73444"/>
    <w:rsid w:val="00A73A11"/>
    <w:rsid w:val="00A76D0C"/>
    <w:rsid w:val="00A77458"/>
    <w:rsid w:val="00A77721"/>
    <w:rsid w:val="00A8394E"/>
    <w:rsid w:val="00A83A5D"/>
    <w:rsid w:val="00A83CA8"/>
    <w:rsid w:val="00A85640"/>
    <w:rsid w:val="00A93560"/>
    <w:rsid w:val="00A93FED"/>
    <w:rsid w:val="00A943ED"/>
    <w:rsid w:val="00A945D7"/>
    <w:rsid w:val="00A95463"/>
    <w:rsid w:val="00A96C25"/>
    <w:rsid w:val="00AA000A"/>
    <w:rsid w:val="00AA3B0A"/>
    <w:rsid w:val="00AA7851"/>
    <w:rsid w:val="00AB4D58"/>
    <w:rsid w:val="00AB5339"/>
    <w:rsid w:val="00AB589C"/>
    <w:rsid w:val="00AB601A"/>
    <w:rsid w:val="00AB627E"/>
    <w:rsid w:val="00AB63E8"/>
    <w:rsid w:val="00AB653C"/>
    <w:rsid w:val="00AC0A60"/>
    <w:rsid w:val="00AC12C6"/>
    <w:rsid w:val="00AC1F09"/>
    <w:rsid w:val="00AC37C8"/>
    <w:rsid w:val="00AC418D"/>
    <w:rsid w:val="00AC6E2C"/>
    <w:rsid w:val="00AC7388"/>
    <w:rsid w:val="00AC7FE4"/>
    <w:rsid w:val="00AD0B44"/>
    <w:rsid w:val="00AD2390"/>
    <w:rsid w:val="00AD2B35"/>
    <w:rsid w:val="00AD3E04"/>
    <w:rsid w:val="00AD4F19"/>
    <w:rsid w:val="00AD59D1"/>
    <w:rsid w:val="00AD69F0"/>
    <w:rsid w:val="00AD6B44"/>
    <w:rsid w:val="00AD7E2D"/>
    <w:rsid w:val="00AE2B4E"/>
    <w:rsid w:val="00AE2C17"/>
    <w:rsid w:val="00AE4C9B"/>
    <w:rsid w:val="00AE4F2A"/>
    <w:rsid w:val="00AE5441"/>
    <w:rsid w:val="00AE5894"/>
    <w:rsid w:val="00AE70DA"/>
    <w:rsid w:val="00AF0063"/>
    <w:rsid w:val="00AF1442"/>
    <w:rsid w:val="00AF185A"/>
    <w:rsid w:val="00AF32CE"/>
    <w:rsid w:val="00AF5C9A"/>
    <w:rsid w:val="00AF7BC4"/>
    <w:rsid w:val="00B0023B"/>
    <w:rsid w:val="00B00DDB"/>
    <w:rsid w:val="00B023F4"/>
    <w:rsid w:val="00B02A3B"/>
    <w:rsid w:val="00B03A9E"/>
    <w:rsid w:val="00B03E0E"/>
    <w:rsid w:val="00B05259"/>
    <w:rsid w:val="00B05397"/>
    <w:rsid w:val="00B055D8"/>
    <w:rsid w:val="00B06DFD"/>
    <w:rsid w:val="00B074B2"/>
    <w:rsid w:val="00B07742"/>
    <w:rsid w:val="00B07AE8"/>
    <w:rsid w:val="00B10E32"/>
    <w:rsid w:val="00B11463"/>
    <w:rsid w:val="00B12242"/>
    <w:rsid w:val="00B1742E"/>
    <w:rsid w:val="00B20AC3"/>
    <w:rsid w:val="00B211FF"/>
    <w:rsid w:val="00B22A48"/>
    <w:rsid w:val="00B25A66"/>
    <w:rsid w:val="00B26C6C"/>
    <w:rsid w:val="00B320E1"/>
    <w:rsid w:val="00B32200"/>
    <w:rsid w:val="00B32A2F"/>
    <w:rsid w:val="00B3687A"/>
    <w:rsid w:val="00B36D36"/>
    <w:rsid w:val="00B37C2E"/>
    <w:rsid w:val="00B37EAD"/>
    <w:rsid w:val="00B4041F"/>
    <w:rsid w:val="00B41895"/>
    <w:rsid w:val="00B42091"/>
    <w:rsid w:val="00B42E45"/>
    <w:rsid w:val="00B44413"/>
    <w:rsid w:val="00B4522D"/>
    <w:rsid w:val="00B46729"/>
    <w:rsid w:val="00B47623"/>
    <w:rsid w:val="00B50006"/>
    <w:rsid w:val="00B501AD"/>
    <w:rsid w:val="00B50A29"/>
    <w:rsid w:val="00B51645"/>
    <w:rsid w:val="00B518DC"/>
    <w:rsid w:val="00B531CB"/>
    <w:rsid w:val="00B55B0F"/>
    <w:rsid w:val="00B5735A"/>
    <w:rsid w:val="00B60E92"/>
    <w:rsid w:val="00B63B46"/>
    <w:rsid w:val="00B63C0E"/>
    <w:rsid w:val="00B655FF"/>
    <w:rsid w:val="00B659F1"/>
    <w:rsid w:val="00B71E0A"/>
    <w:rsid w:val="00B73262"/>
    <w:rsid w:val="00B749EC"/>
    <w:rsid w:val="00B7596B"/>
    <w:rsid w:val="00B75E9F"/>
    <w:rsid w:val="00B80741"/>
    <w:rsid w:val="00B8097E"/>
    <w:rsid w:val="00B80CB3"/>
    <w:rsid w:val="00B80E6A"/>
    <w:rsid w:val="00B81BB5"/>
    <w:rsid w:val="00B85DEE"/>
    <w:rsid w:val="00B85F1F"/>
    <w:rsid w:val="00B86972"/>
    <w:rsid w:val="00B912B9"/>
    <w:rsid w:val="00B91925"/>
    <w:rsid w:val="00B927A5"/>
    <w:rsid w:val="00B945BB"/>
    <w:rsid w:val="00B96DCE"/>
    <w:rsid w:val="00B970DE"/>
    <w:rsid w:val="00BA16B4"/>
    <w:rsid w:val="00BA1EF5"/>
    <w:rsid w:val="00BA365E"/>
    <w:rsid w:val="00BA3A4F"/>
    <w:rsid w:val="00BA3F26"/>
    <w:rsid w:val="00BA5E80"/>
    <w:rsid w:val="00BA7305"/>
    <w:rsid w:val="00BB49D1"/>
    <w:rsid w:val="00BB49E1"/>
    <w:rsid w:val="00BB579F"/>
    <w:rsid w:val="00BB630A"/>
    <w:rsid w:val="00BB6756"/>
    <w:rsid w:val="00BB7C54"/>
    <w:rsid w:val="00BC0120"/>
    <w:rsid w:val="00BC03B1"/>
    <w:rsid w:val="00BC1237"/>
    <w:rsid w:val="00BC4497"/>
    <w:rsid w:val="00BC4942"/>
    <w:rsid w:val="00BC4C99"/>
    <w:rsid w:val="00BC5229"/>
    <w:rsid w:val="00BC579A"/>
    <w:rsid w:val="00BC5901"/>
    <w:rsid w:val="00BC5F53"/>
    <w:rsid w:val="00BC6D6F"/>
    <w:rsid w:val="00BD070F"/>
    <w:rsid w:val="00BD1381"/>
    <w:rsid w:val="00BD1525"/>
    <w:rsid w:val="00BD1BF4"/>
    <w:rsid w:val="00BD2E50"/>
    <w:rsid w:val="00BD34D0"/>
    <w:rsid w:val="00BD3CFB"/>
    <w:rsid w:val="00BD49F9"/>
    <w:rsid w:val="00BD4E09"/>
    <w:rsid w:val="00BD5EFF"/>
    <w:rsid w:val="00BD66E5"/>
    <w:rsid w:val="00BE097A"/>
    <w:rsid w:val="00BE2F6D"/>
    <w:rsid w:val="00BE36B2"/>
    <w:rsid w:val="00BE3E14"/>
    <w:rsid w:val="00BE49C7"/>
    <w:rsid w:val="00BE65E7"/>
    <w:rsid w:val="00BF0163"/>
    <w:rsid w:val="00BF0D30"/>
    <w:rsid w:val="00BF34EB"/>
    <w:rsid w:val="00BF3F09"/>
    <w:rsid w:val="00BF3F7B"/>
    <w:rsid w:val="00BF415B"/>
    <w:rsid w:val="00BF46FA"/>
    <w:rsid w:val="00BF6CC8"/>
    <w:rsid w:val="00BF6CFA"/>
    <w:rsid w:val="00BF6D48"/>
    <w:rsid w:val="00BF7496"/>
    <w:rsid w:val="00C00868"/>
    <w:rsid w:val="00C033D7"/>
    <w:rsid w:val="00C03A9D"/>
    <w:rsid w:val="00C04A53"/>
    <w:rsid w:val="00C05809"/>
    <w:rsid w:val="00C105D6"/>
    <w:rsid w:val="00C137E1"/>
    <w:rsid w:val="00C153DD"/>
    <w:rsid w:val="00C17534"/>
    <w:rsid w:val="00C17AEB"/>
    <w:rsid w:val="00C20518"/>
    <w:rsid w:val="00C20F5A"/>
    <w:rsid w:val="00C2197B"/>
    <w:rsid w:val="00C21A81"/>
    <w:rsid w:val="00C23931"/>
    <w:rsid w:val="00C23F97"/>
    <w:rsid w:val="00C250DA"/>
    <w:rsid w:val="00C27FE9"/>
    <w:rsid w:val="00C3144F"/>
    <w:rsid w:val="00C329B6"/>
    <w:rsid w:val="00C333D1"/>
    <w:rsid w:val="00C3363B"/>
    <w:rsid w:val="00C352B4"/>
    <w:rsid w:val="00C35616"/>
    <w:rsid w:val="00C3566B"/>
    <w:rsid w:val="00C404EA"/>
    <w:rsid w:val="00C40BA0"/>
    <w:rsid w:val="00C41608"/>
    <w:rsid w:val="00C41E17"/>
    <w:rsid w:val="00C41F4A"/>
    <w:rsid w:val="00C457BA"/>
    <w:rsid w:val="00C45D5B"/>
    <w:rsid w:val="00C462E5"/>
    <w:rsid w:val="00C462F2"/>
    <w:rsid w:val="00C46508"/>
    <w:rsid w:val="00C46B5F"/>
    <w:rsid w:val="00C511C7"/>
    <w:rsid w:val="00C51E93"/>
    <w:rsid w:val="00C527DA"/>
    <w:rsid w:val="00C53018"/>
    <w:rsid w:val="00C53383"/>
    <w:rsid w:val="00C5395E"/>
    <w:rsid w:val="00C53A94"/>
    <w:rsid w:val="00C6036A"/>
    <w:rsid w:val="00C61002"/>
    <w:rsid w:val="00C612B0"/>
    <w:rsid w:val="00C6176F"/>
    <w:rsid w:val="00C647F1"/>
    <w:rsid w:val="00C65BB9"/>
    <w:rsid w:val="00C66213"/>
    <w:rsid w:val="00C679C9"/>
    <w:rsid w:val="00C70904"/>
    <w:rsid w:val="00C70D5B"/>
    <w:rsid w:val="00C716B3"/>
    <w:rsid w:val="00C7190E"/>
    <w:rsid w:val="00C733A6"/>
    <w:rsid w:val="00C737AB"/>
    <w:rsid w:val="00C7393A"/>
    <w:rsid w:val="00C77768"/>
    <w:rsid w:val="00C83389"/>
    <w:rsid w:val="00C83C89"/>
    <w:rsid w:val="00C86195"/>
    <w:rsid w:val="00C878F0"/>
    <w:rsid w:val="00C91B59"/>
    <w:rsid w:val="00C9290D"/>
    <w:rsid w:val="00C931F3"/>
    <w:rsid w:val="00C93B2E"/>
    <w:rsid w:val="00C94E3B"/>
    <w:rsid w:val="00C962AC"/>
    <w:rsid w:val="00C9675A"/>
    <w:rsid w:val="00CA17FB"/>
    <w:rsid w:val="00CA18EA"/>
    <w:rsid w:val="00CA265D"/>
    <w:rsid w:val="00CA3BFB"/>
    <w:rsid w:val="00CA5773"/>
    <w:rsid w:val="00CA578C"/>
    <w:rsid w:val="00CA6E40"/>
    <w:rsid w:val="00CA7AD8"/>
    <w:rsid w:val="00CB0284"/>
    <w:rsid w:val="00CB3024"/>
    <w:rsid w:val="00CB32DC"/>
    <w:rsid w:val="00CB3A79"/>
    <w:rsid w:val="00CB46A6"/>
    <w:rsid w:val="00CB4839"/>
    <w:rsid w:val="00CB52CA"/>
    <w:rsid w:val="00CB6093"/>
    <w:rsid w:val="00CB77AD"/>
    <w:rsid w:val="00CC0B0E"/>
    <w:rsid w:val="00CC110C"/>
    <w:rsid w:val="00CC2353"/>
    <w:rsid w:val="00CC2811"/>
    <w:rsid w:val="00CC32D3"/>
    <w:rsid w:val="00CC4B19"/>
    <w:rsid w:val="00CC60B9"/>
    <w:rsid w:val="00CC7355"/>
    <w:rsid w:val="00CC74DF"/>
    <w:rsid w:val="00CC773E"/>
    <w:rsid w:val="00CD2320"/>
    <w:rsid w:val="00CD2456"/>
    <w:rsid w:val="00CD370C"/>
    <w:rsid w:val="00CD3915"/>
    <w:rsid w:val="00CD5120"/>
    <w:rsid w:val="00CD755B"/>
    <w:rsid w:val="00CD7BEA"/>
    <w:rsid w:val="00CE27C0"/>
    <w:rsid w:val="00CE2D28"/>
    <w:rsid w:val="00CE350E"/>
    <w:rsid w:val="00CE5330"/>
    <w:rsid w:val="00CE5B42"/>
    <w:rsid w:val="00CE5DEE"/>
    <w:rsid w:val="00CE70B9"/>
    <w:rsid w:val="00CE7A0F"/>
    <w:rsid w:val="00CE7E0D"/>
    <w:rsid w:val="00CE7F73"/>
    <w:rsid w:val="00CF0142"/>
    <w:rsid w:val="00CF0401"/>
    <w:rsid w:val="00CF15F7"/>
    <w:rsid w:val="00CF2356"/>
    <w:rsid w:val="00CF2E33"/>
    <w:rsid w:val="00CF5375"/>
    <w:rsid w:val="00D00384"/>
    <w:rsid w:val="00D01417"/>
    <w:rsid w:val="00D01A45"/>
    <w:rsid w:val="00D0286F"/>
    <w:rsid w:val="00D02D2B"/>
    <w:rsid w:val="00D03420"/>
    <w:rsid w:val="00D04228"/>
    <w:rsid w:val="00D043FD"/>
    <w:rsid w:val="00D07E5C"/>
    <w:rsid w:val="00D105C5"/>
    <w:rsid w:val="00D11F66"/>
    <w:rsid w:val="00D121D5"/>
    <w:rsid w:val="00D12A4B"/>
    <w:rsid w:val="00D13612"/>
    <w:rsid w:val="00D165EE"/>
    <w:rsid w:val="00D1744E"/>
    <w:rsid w:val="00D242D4"/>
    <w:rsid w:val="00D243BB"/>
    <w:rsid w:val="00D2453B"/>
    <w:rsid w:val="00D26629"/>
    <w:rsid w:val="00D3400A"/>
    <w:rsid w:val="00D3405A"/>
    <w:rsid w:val="00D34D8C"/>
    <w:rsid w:val="00D3501B"/>
    <w:rsid w:val="00D36492"/>
    <w:rsid w:val="00D37382"/>
    <w:rsid w:val="00D42818"/>
    <w:rsid w:val="00D42A97"/>
    <w:rsid w:val="00D43197"/>
    <w:rsid w:val="00D456CA"/>
    <w:rsid w:val="00D45A0B"/>
    <w:rsid w:val="00D461DD"/>
    <w:rsid w:val="00D47C27"/>
    <w:rsid w:val="00D50AFD"/>
    <w:rsid w:val="00D52566"/>
    <w:rsid w:val="00D528E1"/>
    <w:rsid w:val="00D53478"/>
    <w:rsid w:val="00D5718A"/>
    <w:rsid w:val="00D573CC"/>
    <w:rsid w:val="00D573E0"/>
    <w:rsid w:val="00D5744A"/>
    <w:rsid w:val="00D574D4"/>
    <w:rsid w:val="00D610FE"/>
    <w:rsid w:val="00D614B0"/>
    <w:rsid w:val="00D61DB0"/>
    <w:rsid w:val="00D62F08"/>
    <w:rsid w:val="00D63104"/>
    <w:rsid w:val="00D63A22"/>
    <w:rsid w:val="00D63A57"/>
    <w:rsid w:val="00D63B72"/>
    <w:rsid w:val="00D660B1"/>
    <w:rsid w:val="00D678F2"/>
    <w:rsid w:val="00D700B9"/>
    <w:rsid w:val="00D700BC"/>
    <w:rsid w:val="00D7163E"/>
    <w:rsid w:val="00D7236F"/>
    <w:rsid w:val="00D74124"/>
    <w:rsid w:val="00D8049F"/>
    <w:rsid w:val="00D80522"/>
    <w:rsid w:val="00D80D17"/>
    <w:rsid w:val="00D828C0"/>
    <w:rsid w:val="00D82E0F"/>
    <w:rsid w:val="00D85DF8"/>
    <w:rsid w:val="00D86ECC"/>
    <w:rsid w:val="00D87BF2"/>
    <w:rsid w:val="00D902D4"/>
    <w:rsid w:val="00D91BB0"/>
    <w:rsid w:val="00D92167"/>
    <w:rsid w:val="00D924F4"/>
    <w:rsid w:val="00D93C7D"/>
    <w:rsid w:val="00D9507C"/>
    <w:rsid w:val="00D95709"/>
    <w:rsid w:val="00D958B0"/>
    <w:rsid w:val="00D96BF0"/>
    <w:rsid w:val="00D9771F"/>
    <w:rsid w:val="00D97DAB"/>
    <w:rsid w:val="00DA3F2F"/>
    <w:rsid w:val="00DA46B1"/>
    <w:rsid w:val="00DA503E"/>
    <w:rsid w:val="00DA5429"/>
    <w:rsid w:val="00DA555F"/>
    <w:rsid w:val="00DA63A5"/>
    <w:rsid w:val="00DB08D9"/>
    <w:rsid w:val="00DB0A4F"/>
    <w:rsid w:val="00DB229F"/>
    <w:rsid w:val="00DB33E9"/>
    <w:rsid w:val="00DB3A0F"/>
    <w:rsid w:val="00DB44A2"/>
    <w:rsid w:val="00DB59D4"/>
    <w:rsid w:val="00DC317B"/>
    <w:rsid w:val="00DC439D"/>
    <w:rsid w:val="00DC4B7A"/>
    <w:rsid w:val="00DC4B99"/>
    <w:rsid w:val="00DC556C"/>
    <w:rsid w:val="00DC5F1D"/>
    <w:rsid w:val="00DC5F4C"/>
    <w:rsid w:val="00DC5FAD"/>
    <w:rsid w:val="00DD0A5F"/>
    <w:rsid w:val="00DD1211"/>
    <w:rsid w:val="00DD1934"/>
    <w:rsid w:val="00DD2D77"/>
    <w:rsid w:val="00DD5639"/>
    <w:rsid w:val="00DD5FB9"/>
    <w:rsid w:val="00DD660B"/>
    <w:rsid w:val="00DE1ED1"/>
    <w:rsid w:val="00DE3442"/>
    <w:rsid w:val="00DE6814"/>
    <w:rsid w:val="00DF0DDB"/>
    <w:rsid w:val="00DF1AF4"/>
    <w:rsid w:val="00DF49EE"/>
    <w:rsid w:val="00DF5F09"/>
    <w:rsid w:val="00DF671A"/>
    <w:rsid w:val="00DF6CF4"/>
    <w:rsid w:val="00DF745F"/>
    <w:rsid w:val="00DF79DD"/>
    <w:rsid w:val="00DF7DBE"/>
    <w:rsid w:val="00E0019D"/>
    <w:rsid w:val="00E007EA"/>
    <w:rsid w:val="00E02D7A"/>
    <w:rsid w:val="00E0517F"/>
    <w:rsid w:val="00E0555B"/>
    <w:rsid w:val="00E06085"/>
    <w:rsid w:val="00E07247"/>
    <w:rsid w:val="00E12949"/>
    <w:rsid w:val="00E12CE4"/>
    <w:rsid w:val="00E14C3E"/>
    <w:rsid w:val="00E210D5"/>
    <w:rsid w:val="00E21D13"/>
    <w:rsid w:val="00E227D1"/>
    <w:rsid w:val="00E24D14"/>
    <w:rsid w:val="00E25917"/>
    <w:rsid w:val="00E25DA9"/>
    <w:rsid w:val="00E31DAA"/>
    <w:rsid w:val="00E350BB"/>
    <w:rsid w:val="00E360C7"/>
    <w:rsid w:val="00E3618B"/>
    <w:rsid w:val="00E36873"/>
    <w:rsid w:val="00E3731A"/>
    <w:rsid w:val="00E40DF0"/>
    <w:rsid w:val="00E41B6E"/>
    <w:rsid w:val="00E41CDE"/>
    <w:rsid w:val="00E4312D"/>
    <w:rsid w:val="00E4502C"/>
    <w:rsid w:val="00E46D11"/>
    <w:rsid w:val="00E50E97"/>
    <w:rsid w:val="00E52B59"/>
    <w:rsid w:val="00E52F8A"/>
    <w:rsid w:val="00E53BC0"/>
    <w:rsid w:val="00E54539"/>
    <w:rsid w:val="00E568E9"/>
    <w:rsid w:val="00E60195"/>
    <w:rsid w:val="00E602EF"/>
    <w:rsid w:val="00E603A0"/>
    <w:rsid w:val="00E60B4E"/>
    <w:rsid w:val="00E63786"/>
    <w:rsid w:val="00E63C49"/>
    <w:rsid w:val="00E66487"/>
    <w:rsid w:val="00E66E94"/>
    <w:rsid w:val="00E71246"/>
    <w:rsid w:val="00E71854"/>
    <w:rsid w:val="00E728EC"/>
    <w:rsid w:val="00E7332C"/>
    <w:rsid w:val="00E7412F"/>
    <w:rsid w:val="00E762DD"/>
    <w:rsid w:val="00E763F8"/>
    <w:rsid w:val="00E77A17"/>
    <w:rsid w:val="00E803F9"/>
    <w:rsid w:val="00E8110C"/>
    <w:rsid w:val="00E838C4"/>
    <w:rsid w:val="00E84B30"/>
    <w:rsid w:val="00E85218"/>
    <w:rsid w:val="00E85645"/>
    <w:rsid w:val="00E87F84"/>
    <w:rsid w:val="00E90163"/>
    <w:rsid w:val="00E9055E"/>
    <w:rsid w:val="00E91117"/>
    <w:rsid w:val="00E91320"/>
    <w:rsid w:val="00E92B44"/>
    <w:rsid w:val="00E92FE0"/>
    <w:rsid w:val="00E93C29"/>
    <w:rsid w:val="00E97939"/>
    <w:rsid w:val="00EA2325"/>
    <w:rsid w:val="00EA3C89"/>
    <w:rsid w:val="00EA58F8"/>
    <w:rsid w:val="00EA6711"/>
    <w:rsid w:val="00EA7A08"/>
    <w:rsid w:val="00EB0511"/>
    <w:rsid w:val="00EB3DC3"/>
    <w:rsid w:val="00EB6764"/>
    <w:rsid w:val="00EB6CD2"/>
    <w:rsid w:val="00EC1C92"/>
    <w:rsid w:val="00EC4BA3"/>
    <w:rsid w:val="00EC71E5"/>
    <w:rsid w:val="00EC7BC6"/>
    <w:rsid w:val="00ED03F4"/>
    <w:rsid w:val="00ED6223"/>
    <w:rsid w:val="00EE1A2F"/>
    <w:rsid w:val="00EE2D27"/>
    <w:rsid w:val="00EE352A"/>
    <w:rsid w:val="00EF033A"/>
    <w:rsid w:val="00EF1FB4"/>
    <w:rsid w:val="00EF2699"/>
    <w:rsid w:val="00EF2CB0"/>
    <w:rsid w:val="00EF3EF1"/>
    <w:rsid w:val="00EF7782"/>
    <w:rsid w:val="00F033BB"/>
    <w:rsid w:val="00F04910"/>
    <w:rsid w:val="00F05375"/>
    <w:rsid w:val="00F05FA9"/>
    <w:rsid w:val="00F067F5"/>
    <w:rsid w:val="00F068F4"/>
    <w:rsid w:val="00F10050"/>
    <w:rsid w:val="00F102B1"/>
    <w:rsid w:val="00F1179C"/>
    <w:rsid w:val="00F1225A"/>
    <w:rsid w:val="00F13BFF"/>
    <w:rsid w:val="00F13F29"/>
    <w:rsid w:val="00F14323"/>
    <w:rsid w:val="00F14D3A"/>
    <w:rsid w:val="00F15921"/>
    <w:rsid w:val="00F17C59"/>
    <w:rsid w:val="00F203AF"/>
    <w:rsid w:val="00F203F4"/>
    <w:rsid w:val="00F270AA"/>
    <w:rsid w:val="00F3210E"/>
    <w:rsid w:val="00F344ED"/>
    <w:rsid w:val="00F34604"/>
    <w:rsid w:val="00F34E5C"/>
    <w:rsid w:val="00F35D6B"/>
    <w:rsid w:val="00F37567"/>
    <w:rsid w:val="00F37F3C"/>
    <w:rsid w:val="00F40760"/>
    <w:rsid w:val="00F41173"/>
    <w:rsid w:val="00F4473C"/>
    <w:rsid w:val="00F44F83"/>
    <w:rsid w:val="00F45296"/>
    <w:rsid w:val="00F455FD"/>
    <w:rsid w:val="00F45689"/>
    <w:rsid w:val="00F45733"/>
    <w:rsid w:val="00F45781"/>
    <w:rsid w:val="00F459A0"/>
    <w:rsid w:val="00F45DAE"/>
    <w:rsid w:val="00F46229"/>
    <w:rsid w:val="00F475E4"/>
    <w:rsid w:val="00F47E15"/>
    <w:rsid w:val="00F50130"/>
    <w:rsid w:val="00F50323"/>
    <w:rsid w:val="00F5076A"/>
    <w:rsid w:val="00F535ED"/>
    <w:rsid w:val="00F54F7E"/>
    <w:rsid w:val="00F57F1A"/>
    <w:rsid w:val="00F601AD"/>
    <w:rsid w:val="00F60783"/>
    <w:rsid w:val="00F60A6A"/>
    <w:rsid w:val="00F6108D"/>
    <w:rsid w:val="00F63178"/>
    <w:rsid w:val="00F6446C"/>
    <w:rsid w:val="00F64662"/>
    <w:rsid w:val="00F66063"/>
    <w:rsid w:val="00F72862"/>
    <w:rsid w:val="00F728A9"/>
    <w:rsid w:val="00F7442D"/>
    <w:rsid w:val="00F75FCB"/>
    <w:rsid w:val="00F76FF5"/>
    <w:rsid w:val="00F773CE"/>
    <w:rsid w:val="00F820DA"/>
    <w:rsid w:val="00F842C1"/>
    <w:rsid w:val="00F84EF8"/>
    <w:rsid w:val="00F852E2"/>
    <w:rsid w:val="00F85714"/>
    <w:rsid w:val="00F86991"/>
    <w:rsid w:val="00F86A5D"/>
    <w:rsid w:val="00F87C27"/>
    <w:rsid w:val="00F87E1E"/>
    <w:rsid w:val="00F90456"/>
    <w:rsid w:val="00F918B1"/>
    <w:rsid w:val="00F920FE"/>
    <w:rsid w:val="00F926C5"/>
    <w:rsid w:val="00F93184"/>
    <w:rsid w:val="00F93C5A"/>
    <w:rsid w:val="00F9600F"/>
    <w:rsid w:val="00F974C4"/>
    <w:rsid w:val="00F97E82"/>
    <w:rsid w:val="00FA06E0"/>
    <w:rsid w:val="00FA18CC"/>
    <w:rsid w:val="00FA2F0D"/>
    <w:rsid w:val="00FA31A1"/>
    <w:rsid w:val="00FA5418"/>
    <w:rsid w:val="00FA5588"/>
    <w:rsid w:val="00FA590A"/>
    <w:rsid w:val="00FA6038"/>
    <w:rsid w:val="00FA6229"/>
    <w:rsid w:val="00FB05E3"/>
    <w:rsid w:val="00FB0AD2"/>
    <w:rsid w:val="00FB11E5"/>
    <w:rsid w:val="00FB3389"/>
    <w:rsid w:val="00FB3954"/>
    <w:rsid w:val="00FB45E1"/>
    <w:rsid w:val="00FB6008"/>
    <w:rsid w:val="00FB6F4B"/>
    <w:rsid w:val="00FB70A8"/>
    <w:rsid w:val="00FC249A"/>
    <w:rsid w:val="00FC28C6"/>
    <w:rsid w:val="00FC2DBD"/>
    <w:rsid w:val="00FC2FBF"/>
    <w:rsid w:val="00FC355A"/>
    <w:rsid w:val="00FC5155"/>
    <w:rsid w:val="00FC5C00"/>
    <w:rsid w:val="00FC6A49"/>
    <w:rsid w:val="00FC6CFB"/>
    <w:rsid w:val="00FC74D8"/>
    <w:rsid w:val="00FC7615"/>
    <w:rsid w:val="00FD041F"/>
    <w:rsid w:val="00FD05A6"/>
    <w:rsid w:val="00FD3227"/>
    <w:rsid w:val="00FD3EEB"/>
    <w:rsid w:val="00FD48A2"/>
    <w:rsid w:val="00FD5C69"/>
    <w:rsid w:val="00FD679E"/>
    <w:rsid w:val="00FE0EC3"/>
    <w:rsid w:val="00FE4263"/>
    <w:rsid w:val="00FE4440"/>
    <w:rsid w:val="00FE5A24"/>
    <w:rsid w:val="00FE70FC"/>
    <w:rsid w:val="00FF4469"/>
    <w:rsid w:val="00FF52E5"/>
    <w:rsid w:val="00FF6980"/>
    <w:rsid w:val="00FF6E8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08C09"/>
  <w15:docId w15:val="{96387C82-39BD-4123-A11A-2EEB917DB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3" w:semiHidden="1" w:unhideWhenUsed="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A79"/>
    <w:pPr>
      <w:widowControl w:val="0"/>
      <w:overflowPunct w:val="0"/>
      <w:adjustRightInd w:val="0"/>
    </w:pPr>
    <w:rPr>
      <w:rFonts w:eastAsiaTheme="minorEastAsia"/>
      <w:kern w:val="28"/>
    </w:rPr>
  </w:style>
  <w:style w:type="paragraph" w:styleId="Heading1">
    <w:name w:val="heading 1"/>
    <w:basedOn w:val="Normal"/>
    <w:next w:val="Normal"/>
    <w:link w:val="Heading1Char"/>
    <w:autoRedefine/>
    <w:qFormat/>
    <w:rsid w:val="00CA578C"/>
    <w:pPr>
      <w:keepNext/>
      <w:keepLines/>
      <w:spacing w:before="480"/>
      <w:outlineLvl w:val="0"/>
    </w:pPr>
    <w:rPr>
      <w:rFonts w:ascii="Gill Sans MT" w:hAnsi="Gill Sans MT" w:cs="Arial"/>
      <w:bCs/>
      <w:caps/>
      <w:noProof/>
      <w:color w:val="000080"/>
      <w:spacing w:val="32"/>
      <w:kern w:val="32"/>
      <w:sz w:val="32"/>
      <w:szCs w:val="28"/>
    </w:rPr>
  </w:style>
  <w:style w:type="paragraph" w:styleId="Heading2">
    <w:name w:val="heading 2"/>
    <w:basedOn w:val="Normal"/>
    <w:next w:val="Normal"/>
    <w:link w:val="Heading2Char"/>
    <w:autoRedefine/>
    <w:qFormat/>
    <w:rsid w:val="00CA578C"/>
    <w:pPr>
      <w:keepNext/>
      <w:keepLines/>
      <w:numPr>
        <w:ilvl w:val="1"/>
      </w:numPr>
      <w:spacing w:before="280"/>
      <w:outlineLvl w:val="1"/>
    </w:pPr>
    <w:rPr>
      <w:rFonts w:ascii="Gill Sans MT" w:hAnsi="Gill Sans MT" w:cs="Arial"/>
      <w:bCs/>
      <w:iCs/>
      <w:caps/>
      <w:noProof/>
      <w:color w:val="0070C0"/>
      <w:sz w:val="28"/>
      <w:szCs w:val="20"/>
    </w:rPr>
  </w:style>
  <w:style w:type="paragraph" w:styleId="Heading3">
    <w:name w:val="heading 3"/>
    <w:basedOn w:val="Normal"/>
    <w:next w:val="Normal"/>
    <w:link w:val="Heading3Char"/>
    <w:autoRedefine/>
    <w:qFormat/>
    <w:rsid w:val="009E2C0F"/>
    <w:pPr>
      <w:widowControl/>
      <w:overflowPunct/>
      <w:adjustRightInd/>
      <w:ind w:left="1620" w:hanging="540"/>
      <w:jc w:val="both"/>
      <w:outlineLvl w:val="2"/>
    </w:pPr>
    <w:rPr>
      <w:b/>
      <w:sz w:val="22"/>
      <w:szCs w:val="22"/>
    </w:rPr>
  </w:style>
  <w:style w:type="paragraph" w:styleId="Heading4">
    <w:name w:val="heading 4"/>
    <w:basedOn w:val="Normal"/>
    <w:next w:val="Normal"/>
    <w:link w:val="Heading4Char"/>
    <w:qFormat/>
    <w:rsid w:val="00CA578C"/>
    <w:pPr>
      <w:keepNext/>
      <w:outlineLvl w:val="3"/>
    </w:pPr>
    <w:rPr>
      <w:rFonts w:ascii="Gill Sans MT" w:hAnsi="Gill Sans MT"/>
      <w:bCs/>
      <w:sz w:val="20"/>
      <w:szCs w:val="28"/>
    </w:rPr>
  </w:style>
  <w:style w:type="paragraph" w:styleId="Heading5">
    <w:name w:val="heading 5"/>
    <w:basedOn w:val="Normal"/>
    <w:next w:val="Normal"/>
    <w:link w:val="Heading5Char"/>
    <w:autoRedefine/>
    <w:qFormat/>
    <w:rsid w:val="00CA578C"/>
    <w:pPr>
      <w:outlineLvl w:val="4"/>
    </w:pPr>
    <w:rPr>
      <w:rFonts w:ascii="Gill Sans MT" w:hAnsi="Gill Sans MT"/>
      <w:bCs/>
      <w:iCs/>
      <w:color w:val="000000"/>
      <w:sz w:val="20"/>
      <w:szCs w:val="26"/>
    </w:rPr>
  </w:style>
  <w:style w:type="paragraph" w:styleId="Heading6">
    <w:name w:val="heading 6"/>
    <w:basedOn w:val="Normal"/>
    <w:next w:val="Normal"/>
    <w:link w:val="Heading6Char"/>
    <w:autoRedefine/>
    <w:qFormat/>
    <w:rsid w:val="00CA578C"/>
    <w:pPr>
      <w:spacing w:before="240"/>
      <w:outlineLvl w:val="5"/>
    </w:pPr>
    <w:rPr>
      <w:i/>
      <w:lang w:val="en-GB"/>
    </w:rPr>
  </w:style>
  <w:style w:type="paragraph" w:styleId="Heading7">
    <w:name w:val="heading 7"/>
    <w:basedOn w:val="Normal"/>
    <w:next w:val="Normal"/>
    <w:link w:val="Heading7Char"/>
    <w:autoRedefine/>
    <w:qFormat/>
    <w:rsid w:val="00CA578C"/>
    <w:pPr>
      <w:keepNext/>
      <w:spacing w:line="280" w:lineRule="atLeast"/>
      <w:outlineLvl w:val="6"/>
    </w:pPr>
    <w:rPr>
      <w:rFonts w:ascii="Arial" w:hAnsi="Arial"/>
      <w:bCs/>
      <w:color w:val="000080"/>
      <w:sz w:val="16"/>
      <w:szCs w:val="16"/>
    </w:rPr>
  </w:style>
  <w:style w:type="paragraph" w:styleId="Heading8">
    <w:name w:val="heading 8"/>
    <w:basedOn w:val="Normal"/>
    <w:next w:val="Normal"/>
    <w:link w:val="Heading8Char"/>
    <w:autoRedefine/>
    <w:qFormat/>
    <w:rsid w:val="00CA578C"/>
    <w:pPr>
      <w:keepNext/>
      <w:spacing w:line="280" w:lineRule="atLeast"/>
      <w:outlineLvl w:val="7"/>
    </w:pPr>
    <w:rPr>
      <w:rFonts w:ascii="Arial Bold" w:hAnsi="Arial Bold" w:cs="Arial"/>
      <w:bCs/>
      <w:kern w:val="32"/>
      <w:sz w:val="18"/>
      <w:szCs w:val="20"/>
    </w:rPr>
  </w:style>
  <w:style w:type="paragraph" w:styleId="Heading9">
    <w:name w:val="heading 9"/>
    <w:basedOn w:val="Normal"/>
    <w:next w:val="Normal"/>
    <w:link w:val="Heading9Char"/>
    <w:qFormat/>
    <w:rsid w:val="00CA578C"/>
    <w:pPr>
      <w:spacing w:before="240" w:line="280" w:lineRule="atLeast"/>
      <w:outlineLvl w:val="8"/>
    </w:pPr>
    <w:rPr>
      <w:rFonts w:ascii="Arial" w:hAnsi="Arial" w:cs="Arial"/>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78C"/>
    <w:rPr>
      <w:rFonts w:ascii="Gill Sans MT" w:hAnsi="Gill Sans MT" w:cs="Arial"/>
      <w:b/>
      <w:bCs/>
      <w:caps/>
      <w:noProof/>
      <w:color w:val="000080"/>
      <w:spacing w:val="32"/>
      <w:kern w:val="32"/>
      <w:sz w:val="32"/>
      <w:szCs w:val="28"/>
    </w:rPr>
  </w:style>
  <w:style w:type="character" w:customStyle="1" w:styleId="Heading2Char">
    <w:name w:val="Heading 2 Char"/>
    <w:basedOn w:val="DefaultParagraphFont"/>
    <w:link w:val="Heading2"/>
    <w:rsid w:val="00CA578C"/>
    <w:rPr>
      <w:rFonts w:ascii="Gill Sans MT" w:hAnsi="Gill Sans MT" w:cs="Arial"/>
      <w:b/>
      <w:bCs/>
      <w:iCs/>
      <w:caps/>
      <w:noProof/>
      <w:color w:val="0070C0"/>
      <w:sz w:val="28"/>
    </w:rPr>
  </w:style>
  <w:style w:type="character" w:customStyle="1" w:styleId="Heading3Char">
    <w:name w:val="Heading 3 Char"/>
    <w:basedOn w:val="DefaultParagraphFont"/>
    <w:link w:val="Heading3"/>
    <w:rsid w:val="009E2C0F"/>
    <w:rPr>
      <w:rFonts w:eastAsiaTheme="minorEastAsia"/>
      <w:b/>
      <w:kern w:val="28"/>
      <w:sz w:val="22"/>
      <w:szCs w:val="22"/>
    </w:rPr>
  </w:style>
  <w:style w:type="character" w:customStyle="1" w:styleId="Heading4Char">
    <w:name w:val="Heading 4 Char"/>
    <w:basedOn w:val="DefaultParagraphFont"/>
    <w:link w:val="Heading4"/>
    <w:rsid w:val="00CA578C"/>
    <w:rPr>
      <w:rFonts w:ascii="Gill Sans MT" w:hAnsi="Gill Sans MT"/>
      <w:b/>
      <w:bCs/>
      <w:szCs w:val="28"/>
    </w:rPr>
  </w:style>
  <w:style w:type="character" w:customStyle="1" w:styleId="Heading5Char">
    <w:name w:val="Heading 5 Char"/>
    <w:basedOn w:val="DefaultParagraphFont"/>
    <w:link w:val="Heading5"/>
    <w:rsid w:val="00CA578C"/>
    <w:rPr>
      <w:rFonts w:ascii="Gill Sans MT" w:hAnsi="Gill Sans MT"/>
      <w:b/>
      <w:bCs/>
      <w:iCs/>
      <w:color w:val="000000"/>
      <w:szCs w:val="26"/>
    </w:rPr>
  </w:style>
  <w:style w:type="character" w:customStyle="1" w:styleId="Heading6Char">
    <w:name w:val="Heading 6 Char"/>
    <w:basedOn w:val="DefaultParagraphFont"/>
    <w:link w:val="Heading6"/>
    <w:rsid w:val="00CA578C"/>
    <w:rPr>
      <w:rFonts w:ascii="Calibri" w:eastAsia="Calibri" w:hAnsi="Calibri"/>
      <w:b/>
      <w:i/>
      <w:color w:val="365F91"/>
      <w:sz w:val="24"/>
      <w:szCs w:val="24"/>
      <w:lang w:val="en-GB"/>
    </w:rPr>
  </w:style>
  <w:style w:type="character" w:customStyle="1" w:styleId="Heading7Char">
    <w:name w:val="Heading 7 Char"/>
    <w:basedOn w:val="DefaultParagraphFont"/>
    <w:link w:val="Heading7"/>
    <w:rsid w:val="00CA578C"/>
    <w:rPr>
      <w:rFonts w:ascii="Arial" w:hAnsi="Arial"/>
      <w:b/>
      <w:bCs/>
      <w:color w:val="000080"/>
      <w:sz w:val="16"/>
      <w:szCs w:val="16"/>
      <w:lang w:val="en-US" w:eastAsia="en-US" w:bidi="ar-SA"/>
    </w:rPr>
  </w:style>
  <w:style w:type="character" w:customStyle="1" w:styleId="Heading8Char">
    <w:name w:val="Heading 8 Char"/>
    <w:basedOn w:val="DefaultParagraphFont"/>
    <w:link w:val="Heading8"/>
    <w:rsid w:val="00CA578C"/>
    <w:rPr>
      <w:rFonts w:ascii="Arial Bold" w:hAnsi="Arial Bold" w:cs="Arial"/>
      <w:b/>
      <w:bCs/>
      <w:kern w:val="32"/>
      <w:sz w:val="18"/>
      <w:lang w:val="en-US" w:eastAsia="en-US" w:bidi="ar-SA"/>
    </w:rPr>
  </w:style>
  <w:style w:type="character" w:customStyle="1" w:styleId="Heading9Char">
    <w:name w:val="Heading 9 Char"/>
    <w:basedOn w:val="DefaultParagraphFont"/>
    <w:link w:val="Heading9"/>
    <w:rsid w:val="00CA578C"/>
    <w:rPr>
      <w:rFonts w:ascii="Arial" w:hAnsi="Arial" w:cs="Arial"/>
      <w:b/>
      <w:sz w:val="18"/>
      <w:szCs w:val="22"/>
    </w:rPr>
  </w:style>
  <w:style w:type="paragraph" w:styleId="TOC1">
    <w:name w:val="toc 1"/>
    <w:basedOn w:val="Normal"/>
    <w:next w:val="Normal"/>
    <w:autoRedefine/>
    <w:uiPriority w:val="39"/>
    <w:qFormat/>
    <w:rsid w:val="00CA578C"/>
    <w:pPr>
      <w:tabs>
        <w:tab w:val="right" w:leader="dot" w:pos="9440"/>
      </w:tabs>
    </w:pPr>
    <w:rPr>
      <w:rFonts w:ascii="Gill Sans MT" w:hAnsi="Gill Sans MT"/>
      <w:szCs w:val="16"/>
    </w:rPr>
  </w:style>
  <w:style w:type="paragraph" w:styleId="TOC2">
    <w:name w:val="toc 2"/>
    <w:basedOn w:val="Normal"/>
    <w:next w:val="Normal"/>
    <w:autoRedefine/>
    <w:uiPriority w:val="39"/>
    <w:qFormat/>
    <w:rsid w:val="00CA578C"/>
    <w:pPr>
      <w:tabs>
        <w:tab w:val="right" w:leader="dot" w:pos="9450"/>
      </w:tabs>
      <w:ind w:left="360"/>
    </w:pPr>
    <w:rPr>
      <w:sz w:val="18"/>
    </w:rPr>
  </w:style>
  <w:style w:type="paragraph" w:styleId="TOC3">
    <w:name w:val="toc 3"/>
    <w:basedOn w:val="Normal"/>
    <w:next w:val="Normal"/>
    <w:autoRedefine/>
    <w:uiPriority w:val="39"/>
    <w:qFormat/>
    <w:rsid w:val="00CA578C"/>
    <w:pPr>
      <w:tabs>
        <w:tab w:val="left" w:pos="9810"/>
      </w:tabs>
      <w:ind w:left="360"/>
    </w:pPr>
    <w:rPr>
      <w:sz w:val="18"/>
      <w:szCs w:val="18"/>
    </w:rPr>
  </w:style>
  <w:style w:type="paragraph" w:styleId="Caption">
    <w:name w:val="caption"/>
    <w:basedOn w:val="Normal"/>
    <w:next w:val="Normal"/>
    <w:qFormat/>
    <w:rsid w:val="00CA578C"/>
    <w:rPr>
      <w:color w:val="4F81BD"/>
      <w:sz w:val="18"/>
      <w:szCs w:val="18"/>
    </w:rPr>
  </w:style>
  <w:style w:type="paragraph" w:styleId="ListBullet2">
    <w:name w:val="List Bullet 2"/>
    <w:basedOn w:val="Normal"/>
    <w:unhideWhenUsed/>
    <w:qFormat/>
    <w:rsid w:val="00CA578C"/>
    <w:pPr>
      <w:numPr>
        <w:numId w:val="1"/>
      </w:numPr>
      <w:spacing w:line="264" w:lineRule="auto"/>
    </w:pPr>
    <w:rPr>
      <w:rFonts w:ascii="Tw Cen MT" w:eastAsia="Tw Cen MT" w:hAnsi="Tw Cen MT"/>
      <w:color w:val="94B6D2"/>
      <w:sz w:val="23"/>
      <w:lang w:eastAsia="ja-JP"/>
    </w:rPr>
  </w:style>
  <w:style w:type="paragraph" w:styleId="Title">
    <w:name w:val="Title"/>
    <w:basedOn w:val="Normal"/>
    <w:link w:val="TitleChar"/>
    <w:autoRedefine/>
    <w:uiPriority w:val="10"/>
    <w:qFormat/>
    <w:rsid w:val="00CA578C"/>
    <w:pPr>
      <w:spacing w:line="280" w:lineRule="atLeast"/>
      <w:jc w:val="center"/>
    </w:pPr>
    <w:rPr>
      <w:rFonts w:ascii="Verdana" w:hAnsi="Verdana"/>
      <w:bCs/>
      <w:color w:val="000080"/>
      <w:sz w:val="28"/>
      <w:szCs w:val="18"/>
      <w:u w:val="single"/>
    </w:rPr>
  </w:style>
  <w:style w:type="character" w:customStyle="1" w:styleId="TitleChar">
    <w:name w:val="Title Char"/>
    <w:basedOn w:val="DefaultParagraphFont"/>
    <w:link w:val="Title"/>
    <w:uiPriority w:val="10"/>
    <w:rsid w:val="00CA578C"/>
    <w:rPr>
      <w:rFonts w:ascii="Verdana" w:hAnsi="Verdana"/>
      <w:b/>
      <w:bCs/>
      <w:color w:val="000080"/>
      <w:sz w:val="28"/>
      <w:szCs w:val="18"/>
      <w:u w:val="single"/>
    </w:rPr>
  </w:style>
  <w:style w:type="paragraph" w:styleId="Subtitle">
    <w:name w:val="Subtitle"/>
    <w:basedOn w:val="Normal"/>
    <w:next w:val="Normal"/>
    <w:link w:val="SubtitleChar"/>
    <w:uiPriority w:val="11"/>
    <w:qFormat/>
    <w:rsid w:val="00CA578C"/>
    <w:pPr>
      <w:keepNext/>
      <w:pBdr>
        <w:bottom w:val="single" w:sz="6" w:space="14" w:color="808080"/>
      </w:pBdr>
      <w:spacing w:before="1940" w:line="200" w:lineRule="atLeast"/>
      <w:jc w:val="center"/>
    </w:pPr>
    <w:rPr>
      <w:rFonts w:ascii="Garamond" w:hAnsi="Garamond"/>
      <w:bCs/>
      <w:caps/>
      <w:color w:val="808080"/>
      <w:spacing w:val="30"/>
      <w:sz w:val="18"/>
      <w:szCs w:val="20"/>
    </w:rPr>
  </w:style>
  <w:style w:type="character" w:customStyle="1" w:styleId="SubtitleChar">
    <w:name w:val="Subtitle Char"/>
    <w:basedOn w:val="DefaultParagraphFont"/>
    <w:link w:val="Subtitle"/>
    <w:uiPriority w:val="11"/>
    <w:rsid w:val="00CA578C"/>
    <w:rPr>
      <w:rFonts w:ascii="Garamond" w:hAnsi="Garamond"/>
      <w:bCs/>
      <w:caps/>
      <w:color w:val="808080"/>
      <w:spacing w:val="30"/>
      <w:kern w:val="28"/>
      <w:sz w:val="18"/>
    </w:rPr>
  </w:style>
  <w:style w:type="paragraph" w:styleId="BodyText">
    <w:name w:val="Body Text"/>
    <w:basedOn w:val="Normal"/>
    <w:link w:val="BodyTextChar"/>
    <w:uiPriority w:val="99"/>
    <w:unhideWhenUsed/>
    <w:rsid w:val="00D04228"/>
    <w:pPr>
      <w:spacing w:after="120"/>
    </w:pPr>
  </w:style>
  <w:style w:type="character" w:customStyle="1" w:styleId="BodyTextChar">
    <w:name w:val="Body Text Char"/>
    <w:basedOn w:val="DefaultParagraphFont"/>
    <w:link w:val="BodyText"/>
    <w:uiPriority w:val="99"/>
    <w:rsid w:val="00D04228"/>
    <w:rPr>
      <w:rFonts w:ascii="Calibri" w:eastAsia="Calibri" w:hAnsi="Calibri"/>
      <w:b/>
      <w:color w:val="365F91"/>
      <w:sz w:val="24"/>
      <w:szCs w:val="22"/>
    </w:rPr>
  </w:style>
  <w:style w:type="character" w:styleId="Strong">
    <w:name w:val="Strong"/>
    <w:basedOn w:val="DefaultParagraphFont"/>
    <w:uiPriority w:val="22"/>
    <w:qFormat/>
    <w:rsid w:val="00CA578C"/>
    <w:rPr>
      <w:b/>
      <w:bCs/>
    </w:rPr>
  </w:style>
  <w:style w:type="character" w:styleId="Emphasis">
    <w:name w:val="Emphasis"/>
    <w:basedOn w:val="DefaultParagraphFont"/>
    <w:qFormat/>
    <w:rsid w:val="00CA578C"/>
    <w:rPr>
      <w:i/>
      <w:iCs/>
    </w:rPr>
  </w:style>
  <w:style w:type="paragraph" w:customStyle="1" w:styleId="TOCHeading1">
    <w:name w:val="TOC Heading1"/>
    <w:basedOn w:val="Heading1"/>
    <w:next w:val="Normal"/>
    <w:uiPriority w:val="39"/>
    <w:semiHidden/>
    <w:unhideWhenUsed/>
    <w:qFormat/>
    <w:rsid w:val="00CA578C"/>
    <w:pPr>
      <w:outlineLvl w:val="9"/>
    </w:pPr>
    <w:rPr>
      <w:rFonts w:ascii="Cambria" w:hAnsi="Cambria" w:cs="Times New Roman"/>
      <w:bCs w:val="0"/>
      <w:caps w:val="0"/>
      <w:noProof w:val="0"/>
      <w:color w:val="365F91"/>
      <w:spacing w:val="0"/>
      <w:kern w:val="0"/>
    </w:rPr>
  </w:style>
  <w:style w:type="paragraph" w:customStyle="1" w:styleId="TableHeading">
    <w:name w:val="Table Heading"/>
    <w:basedOn w:val="Normal"/>
    <w:autoRedefine/>
    <w:qFormat/>
    <w:rsid w:val="00CA578C"/>
    <w:rPr>
      <w:rFonts w:ascii="Arial" w:hAnsi="Arial" w:cs="Arial"/>
      <w:color w:val="000000"/>
      <w:sz w:val="16"/>
      <w:szCs w:val="16"/>
    </w:rPr>
  </w:style>
  <w:style w:type="paragraph" w:customStyle="1" w:styleId="TableText">
    <w:name w:val="Table Text"/>
    <w:basedOn w:val="TableHeading"/>
    <w:autoRedefine/>
    <w:qFormat/>
    <w:rsid w:val="00CA578C"/>
    <w:pPr>
      <w:ind w:left="237" w:hanging="237"/>
    </w:pPr>
  </w:style>
  <w:style w:type="character" w:customStyle="1" w:styleId="IntenseEmphasis1">
    <w:name w:val="Intense Emphasis1"/>
    <w:basedOn w:val="DefaultParagraphFont"/>
    <w:uiPriority w:val="21"/>
    <w:qFormat/>
    <w:rsid w:val="00CA578C"/>
    <w:rPr>
      <w:b/>
      <w:bCs/>
      <w:i/>
      <w:iCs/>
      <w:color w:val="4F81BD"/>
    </w:rPr>
  </w:style>
  <w:style w:type="paragraph" w:customStyle="1" w:styleId="NoSpacing1">
    <w:name w:val="No Spacing1"/>
    <w:uiPriority w:val="1"/>
    <w:qFormat/>
    <w:rsid w:val="00CA578C"/>
    <w:rPr>
      <w:rFonts w:ascii="Calibri" w:hAnsi="Calibri"/>
      <w:szCs w:val="22"/>
    </w:rPr>
  </w:style>
  <w:style w:type="character" w:customStyle="1" w:styleId="BookTitle1">
    <w:name w:val="Book Title1"/>
    <w:basedOn w:val="DefaultParagraphFont"/>
    <w:uiPriority w:val="33"/>
    <w:qFormat/>
    <w:rsid w:val="00CA578C"/>
    <w:rPr>
      <w:b/>
      <w:bCs/>
      <w:smallCaps/>
      <w:spacing w:val="5"/>
    </w:rPr>
  </w:style>
  <w:style w:type="paragraph" w:customStyle="1" w:styleId="Split">
    <w:name w:val="Split"/>
    <w:link w:val="SplitChar"/>
    <w:qFormat/>
    <w:rsid w:val="00CA578C"/>
    <w:pPr>
      <w:numPr>
        <w:numId w:val="2"/>
      </w:numPr>
      <w:spacing w:after="200" w:line="276" w:lineRule="auto"/>
      <w:contextualSpacing/>
    </w:pPr>
    <w:rPr>
      <w:rFonts w:ascii="Calibri" w:hAnsi="Calibri" w:cs="Arial"/>
      <w:b/>
      <w:color w:val="365F91"/>
      <w:szCs w:val="22"/>
    </w:rPr>
  </w:style>
  <w:style w:type="table" w:styleId="ColorfulList-Accent1">
    <w:name w:val="Colorful List Accent 1"/>
    <w:basedOn w:val="TableNormal"/>
    <w:uiPriority w:val="72"/>
    <w:rsid w:val="00D04228"/>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SplitChar">
    <w:name w:val="Split Char"/>
    <w:basedOn w:val="DefaultParagraphFont"/>
    <w:link w:val="Split"/>
    <w:rsid w:val="00CA578C"/>
    <w:rPr>
      <w:rFonts w:ascii="Calibri" w:hAnsi="Calibri" w:cs="Arial"/>
      <w:b/>
      <w:color w:val="365F91"/>
      <w:szCs w:val="22"/>
    </w:rPr>
  </w:style>
  <w:style w:type="paragraph" w:styleId="ListParagraph">
    <w:name w:val="List Paragraph"/>
    <w:aliases w:val="Lapis Bulleted List,References,List Paragraph (numbered (a)),Dot pt,F5 List Paragraph,List Paragraph1,List Paragraph Char Char Char,Indicator Text,Numbered Para 1,Bullet 1,Bullet Points,Bullets,Main Body,Citation List,normal"/>
    <w:basedOn w:val="Normal"/>
    <w:link w:val="ListParagraphChar"/>
    <w:uiPriority w:val="34"/>
    <w:qFormat/>
    <w:rsid w:val="00CA578C"/>
    <w:pPr>
      <w:spacing w:line="360" w:lineRule="auto"/>
      <w:ind w:left="720"/>
      <w:contextualSpacing/>
    </w:pPr>
    <w:rPr>
      <w:sz w:val="22"/>
    </w:rPr>
  </w:style>
  <w:style w:type="paragraph" w:styleId="BalloonText">
    <w:name w:val="Balloon Text"/>
    <w:basedOn w:val="Normal"/>
    <w:link w:val="BalloonTextChar"/>
    <w:uiPriority w:val="99"/>
    <w:semiHidden/>
    <w:unhideWhenUsed/>
    <w:rsid w:val="00FD48A2"/>
    <w:rPr>
      <w:rFonts w:ascii="Tahoma" w:hAnsi="Tahoma" w:cs="Tahoma"/>
      <w:sz w:val="16"/>
      <w:szCs w:val="16"/>
    </w:rPr>
  </w:style>
  <w:style w:type="character" w:customStyle="1" w:styleId="BalloonTextChar">
    <w:name w:val="Balloon Text Char"/>
    <w:basedOn w:val="DefaultParagraphFont"/>
    <w:link w:val="BalloonText"/>
    <w:uiPriority w:val="99"/>
    <w:semiHidden/>
    <w:rsid w:val="00FD48A2"/>
    <w:rPr>
      <w:rFonts w:ascii="Tahoma" w:eastAsiaTheme="minorEastAsia" w:hAnsi="Tahoma" w:cs="Tahoma"/>
      <w:kern w:val="28"/>
      <w:sz w:val="16"/>
      <w:szCs w:val="16"/>
    </w:rPr>
  </w:style>
  <w:style w:type="paragraph" w:customStyle="1" w:styleId="BankNormal">
    <w:name w:val="BankNormal"/>
    <w:basedOn w:val="Normal"/>
    <w:rsid w:val="003F39B1"/>
    <w:pPr>
      <w:widowControl/>
      <w:overflowPunct/>
      <w:adjustRightInd/>
      <w:spacing w:after="240"/>
    </w:pPr>
    <w:rPr>
      <w:rFonts w:eastAsia="Times New Roman"/>
      <w:kern w:val="0"/>
      <w:szCs w:val="20"/>
    </w:rPr>
  </w:style>
  <w:style w:type="paragraph" w:customStyle="1" w:styleId="Section2-Heading1">
    <w:name w:val="Section 2 - Heading 1"/>
    <w:basedOn w:val="Normal"/>
    <w:rsid w:val="003F39B1"/>
    <w:pPr>
      <w:widowControl/>
      <w:tabs>
        <w:tab w:val="left" w:pos="360"/>
      </w:tabs>
      <w:overflowPunct/>
      <w:adjustRightInd/>
      <w:spacing w:after="200"/>
      <w:ind w:left="360" w:hanging="360"/>
    </w:pPr>
    <w:rPr>
      <w:rFonts w:eastAsia="Times New Roman"/>
      <w:b/>
      <w:kern w:val="0"/>
      <w:lang w:val="en-GB"/>
    </w:rPr>
  </w:style>
  <w:style w:type="paragraph" w:customStyle="1" w:styleId="Section2-Heading2">
    <w:name w:val="Section 2 - Heading 2"/>
    <w:basedOn w:val="Normal"/>
    <w:rsid w:val="00897448"/>
    <w:pPr>
      <w:widowControl/>
      <w:overflowPunct/>
      <w:adjustRightInd/>
      <w:spacing w:after="200"/>
      <w:ind w:left="360"/>
    </w:pPr>
    <w:rPr>
      <w:rFonts w:eastAsia="Times New Roman"/>
      <w:b/>
      <w:kern w:val="0"/>
      <w:lang w:val="en-GB"/>
    </w:rPr>
  </w:style>
  <w:style w:type="paragraph" w:styleId="BodyText2">
    <w:name w:val="Body Text 2"/>
    <w:basedOn w:val="Normal"/>
    <w:link w:val="BodyText2Char"/>
    <w:uiPriority w:val="99"/>
    <w:unhideWhenUsed/>
    <w:rsid w:val="00DE6814"/>
    <w:pPr>
      <w:spacing w:after="120" w:line="480" w:lineRule="auto"/>
    </w:pPr>
  </w:style>
  <w:style w:type="character" w:customStyle="1" w:styleId="BodyText2Char">
    <w:name w:val="Body Text 2 Char"/>
    <w:basedOn w:val="DefaultParagraphFont"/>
    <w:link w:val="BodyText2"/>
    <w:uiPriority w:val="99"/>
    <w:rsid w:val="00DE6814"/>
    <w:rPr>
      <w:rFonts w:eastAsiaTheme="minorEastAsia"/>
      <w:kern w:val="28"/>
      <w:sz w:val="24"/>
      <w:szCs w:val="24"/>
    </w:rPr>
  </w:style>
  <w:style w:type="character" w:styleId="FootnoteReference">
    <w:name w:val="footnote reference"/>
    <w:basedOn w:val="DefaultParagraphFont"/>
    <w:semiHidden/>
    <w:rsid w:val="00DE6814"/>
    <w:rPr>
      <w:vertAlign w:val="superscript"/>
    </w:rPr>
  </w:style>
  <w:style w:type="paragraph" w:styleId="NormalWeb">
    <w:name w:val="Normal (Web)"/>
    <w:basedOn w:val="Normal"/>
    <w:uiPriority w:val="99"/>
    <w:rsid w:val="00E568E9"/>
    <w:pPr>
      <w:widowControl/>
      <w:overflowPunct/>
      <w:adjustRightInd/>
      <w:spacing w:beforeLines="1" w:afterLines="1"/>
    </w:pPr>
    <w:rPr>
      <w:rFonts w:ascii="Times" w:eastAsia="Calibri" w:hAnsi="Times"/>
      <w:kern w:val="0"/>
      <w:sz w:val="20"/>
      <w:szCs w:val="20"/>
    </w:rPr>
  </w:style>
  <w:style w:type="character" w:styleId="Hyperlink">
    <w:name w:val="Hyperlink"/>
    <w:basedOn w:val="DefaultParagraphFont"/>
    <w:uiPriority w:val="99"/>
    <w:unhideWhenUsed/>
    <w:rsid w:val="00D165EE"/>
    <w:rPr>
      <w:color w:val="0000FF" w:themeColor="hyperlink"/>
      <w:u w:val="single"/>
    </w:rPr>
  </w:style>
  <w:style w:type="character" w:styleId="FollowedHyperlink">
    <w:name w:val="FollowedHyperlink"/>
    <w:basedOn w:val="DefaultParagraphFont"/>
    <w:uiPriority w:val="99"/>
    <w:semiHidden/>
    <w:unhideWhenUsed/>
    <w:rsid w:val="00D165EE"/>
    <w:rPr>
      <w:color w:val="800080" w:themeColor="followedHyperlink"/>
      <w:u w:val="single"/>
    </w:rPr>
  </w:style>
  <w:style w:type="paragraph" w:styleId="FootnoteText">
    <w:name w:val="footnote text"/>
    <w:basedOn w:val="Normal"/>
    <w:link w:val="FootnoteTextChar"/>
    <w:uiPriority w:val="99"/>
    <w:semiHidden/>
    <w:rsid w:val="00E4502C"/>
    <w:pPr>
      <w:overflowPunct/>
      <w:adjustRightInd/>
    </w:pPr>
    <w:rPr>
      <w:rFonts w:ascii="CG Times" w:eastAsia="Times New Roman" w:hAnsi="CG Times"/>
      <w:kern w:val="0"/>
      <w:szCs w:val="20"/>
    </w:rPr>
  </w:style>
  <w:style w:type="character" w:customStyle="1" w:styleId="FootnoteTextChar">
    <w:name w:val="Footnote Text Char"/>
    <w:basedOn w:val="DefaultParagraphFont"/>
    <w:link w:val="FootnoteText"/>
    <w:uiPriority w:val="99"/>
    <w:semiHidden/>
    <w:rsid w:val="00E4502C"/>
    <w:rPr>
      <w:rFonts w:ascii="CG Times" w:eastAsia="Times New Roman" w:hAnsi="CG Times"/>
      <w:sz w:val="24"/>
    </w:rPr>
  </w:style>
  <w:style w:type="paragraph" w:styleId="Header">
    <w:name w:val="header"/>
    <w:basedOn w:val="Normal"/>
    <w:link w:val="HeaderChar"/>
    <w:rsid w:val="00081D16"/>
    <w:pPr>
      <w:widowControl/>
      <w:tabs>
        <w:tab w:val="center" w:pos="4320"/>
        <w:tab w:val="right" w:pos="8640"/>
      </w:tabs>
      <w:overflowPunct/>
      <w:adjustRightInd/>
    </w:pPr>
    <w:rPr>
      <w:rFonts w:eastAsia="Times New Roman"/>
      <w:kern w:val="0"/>
      <w:sz w:val="20"/>
      <w:szCs w:val="20"/>
    </w:rPr>
  </w:style>
  <w:style w:type="character" w:customStyle="1" w:styleId="HeaderChar">
    <w:name w:val="Header Char"/>
    <w:basedOn w:val="DefaultParagraphFont"/>
    <w:link w:val="Header"/>
    <w:rsid w:val="00081D16"/>
    <w:rPr>
      <w:rFonts w:eastAsia="Times New Roman"/>
    </w:rPr>
  </w:style>
  <w:style w:type="paragraph" w:customStyle="1" w:styleId="Section3-Heading1">
    <w:name w:val="Section 3 - Heading 1"/>
    <w:basedOn w:val="Normal"/>
    <w:rsid w:val="00081D16"/>
    <w:pPr>
      <w:widowControl/>
      <w:pBdr>
        <w:bottom w:val="single" w:sz="4" w:space="1" w:color="auto"/>
      </w:pBdr>
      <w:overflowPunct/>
      <w:adjustRightInd/>
      <w:spacing w:after="240"/>
      <w:jc w:val="center"/>
    </w:pPr>
    <w:rPr>
      <w:rFonts w:ascii="Times New Roman Bold" w:eastAsia="Times New Roman" w:hAnsi="Times New Roman Bold"/>
      <w:b/>
      <w:kern w:val="0"/>
      <w:sz w:val="32"/>
    </w:rPr>
  </w:style>
  <w:style w:type="paragraph" w:customStyle="1" w:styleId="Sub-ClauseText">
    <w:name w:val="Sub-Clause Text"/>
    <w:basedOn w:val="Normal"/>
    <w:rsid w:val="00D8049F"/>
    <w:pPr>
      <w:widowControl/>
      <w:overflowPunct/>
      <w:adjustRightInd/>
      <w:spacing w:before="120" w:after="120"/>
      <w:jc w:val="both"/>
    </w:pPr>
    <w:rPr>
      <w:rFonts w:eastAsia="Times New Roman"/>
      <w:spacing w:val="-4"/>
      <w:kern w:val="0"/>
      <w:szCs w:val="20"/>
    </w:rPr>
  </w:style>
  <w:style w:type="paragraph" w:styleId="Index1">
    <w:name w:val="index 1"/>
    <w:basedOn w:val="Normal"/>
    <w:next w:val="Normal"/>
    <w:semiHidden/>
    <w:rsid w:val="001C2240"/>
    <w:pPr>
      <w:widowControl/>
      <w:tabs>
        <w:tab w:val="left" w:leader="dot" w:pos="9000"/>
        <w:tab w:val="right" w:pos="9360"/>
      </w:tabs>
      <w:suppressAutoHyphens/>
      <w:overflowPunct/>
      <w:adjustRightInd/>
      <w:ind w:left="720"/>
    </w:pPr>
    <w:rPr>
      <w:rFonts w:eastAsia="Times New Roman"/>
      <w:kern w:val="0"/>
      <w:szCs w:val="20"/>
    </w:rPr>
  </w:style>
  <w:style w:type="paragraph" w:styleId="Footer">
    <w:name w:val="footer"/>
    <w:basedOn w:val="Normal"/>
    <w:link w:val="FooterChar"/>
    <w:uiPriority w:val="99"/>
    <w:unhideWhenUsed/>
    <w:rsid w:val="00D87BF2"/>
    <w:pPr>
      <w:tabs>
        <w:tab w:val="center" w:pos="4680"/>
        <w:tab w:val="right" w:pos="9360"/>
      </w:tabs>
    </w:pPr>
  </w:style>
  <w:style w:type="character" w:customStyle="1" w:styleId="FooterChar">
    <w:name w:val="Footer Char"/>
    <w:basedOn w:val="DefaultParagraphFont"/>
    <w:link w:val="Footer"/>
    <w:uiPriority w:val="99"/>
    <w:rsid w:val="00D87BF2"/>
    <w:rPr>
      <w:rFonts w:eastAsiaTheme="minorEastAsia"/>
      <w:kern w:val="28"/>
      <w:sz w:val="24"/>
      <w:szCs w:val="24"/>
    </w:rPr>
  </w:style>
  <w:style w:type="character" w:styleId="CommentReference">
    <w:name w:val="annotation reference"/>
    <w:basedOn w:val="DefaultParagraphFont"/>
    <w:rsid w:val="00B91925"/>
    <w:rPr>
      <w:sz w:val="16"/>
      <w:szCs w:val="16"/>
    </w:rPr>
  </w:style>
  <w:style w:type="paragraph" w:styleId="CommentText">
    <w:name w:val="annotation text"/>
    <w:basedOn w:val="Normal"/>
    <w:link w:val="CommentTextChar"/>
    <w:rsid w:val="00B91925"/>
    <w:rPr>
      <w:sz w:val="20"/>
      <w:szCs w:val="20"/>
    </w:rPr>
  </w:style>
  <w:style w:type="character" w:customStyle="1" w:styleId="CommentTextChar">
    <w:name w:val="Comment Text Char"/>
    <w:basedOn w:val="DefaultParagraphFont"/>
    <w:link w:val="CommentText"/>
    <w:rsid w:val="00B91925"/>
    <w:rPr>
      <w:rFonts w:eastAsiaTheme="minorEastAsia"/>
      <w:kern w:val="28"/>
      <w:sz w:val="20"/>
      <w:szCs w:val="20"/>
    </w:rPr>
  </w:style>
  <w:style w:type="paragraph" w:styleId="CommentSubject">
    <w:name w:val="annotation subject"/>
    <w:basedOn w:val="CommentText"/>
    <w:next w:val="CommentText"/>
    <w:link w:val="CommentSubjectChar"/>
    <w:rsid w:val="00B91925"/>
    <w:rPr>
      <w:b/>
      <w:bCs/>
    </w:rPr>
  </w:style>
  <w:style w:type="character" w:customStyle="1" w:styleId="CommentSubjectChar">
    <w:name w:val="Comment Subject Char"/>
    <w:basedOn w:val="CommentTextChar"/>
    <w:link w:val="CommentSubject"/>
    <w:rsid w:val="00B91925"/>
    <w:rPr>
      <w:rFonts w:eastAsiaTheme="minorEastAsia"/>
      <w:b/>
      <w:bCs/>
      <w:kern w:val="28"/>
      <w:sz w:val="20"/>
      <w:szCs w:val="20"/>
    </w:rPr>
  </w:style>
  <w:style w:type="paragraph" w:customStyle="1" w:styleId="SectionVHeader">
    <w:name w:val="Section V. Header"/>
    <w:basedOn w:val="Normal"/>
    <w:rsid w:val="00B0023B"/>
    <w:pPr>
      <w:widowControl/>
      <w:overflowPunct/>
      <w:adjustRightInd/>
      <w:jc w:val="center"/>
    </w:pPr>
    <w:rPr>
      <w:rFonts w:eastAsia="Times New Roman"/>
      <w:b/>
      <w:kern w:val="0"/>
      <w:sz w:val="36"/>
      <w:szCs w:val="20"/>
    </w:rPr>
  </w:style>
  <w:style w:type="paragraph" w:customStyle="1" w:styleId="Outline">
    <w:name w:val="Outline"/>
    <w:basedOn w:val="Normal"/>
    <w:rsid w:val="00B0023B"/>
    <w:pPr>
      <w:widowControl/>
      <w:overflowPunct/>
      <w:adjustRightInd/>
      <w:spacing w:before="240"/>
    </w:pPr>
    <w:rPr>
      <w:rFonts w:eastAsia="Times New Roman"/>
      <w:szCs w:val="20"/>
    </w:rPr>
  </w:style>
  <w:style w:type="paragraph" w:customStyle="1" w:styleId="Outline1">
    <w:name w:val="Outline1"/>
    <w:basedOn w:val="Outline"/>
    <w:next w:val="Normal"/>
    <w:rsid w:val="00B0023B"/>
    <w:pPr>
      <w:keepNext/>
      <w:tabs>
        <w:tab w:val="num" w:pos="360"/>
      </w:tabs>
      <w:ind w:left="360" w:hanging="360"/>
    </w:pPr>
  </w:style>
  <w:style w:type="paragraph" w:styleId="IndexHeading">
    <w:name w:val="index heading"/>
    <w:basedOn w:val="Normal"/>
    <w:next w:val="Index1"/>
    <w:uiPriority w:val="99"/>
    <w:rsid w:val="00DC317B"/>
    <w:pPr>
      <w:widowControl/>
      <w:overflowPunct/>
      <w:adjustRightInd/>
    </w:pPr>
    <w:rPr>
      <w:rFonts w:ascii="Arial" w:eastAsia="Times New Roman" w:hAnsi="Arial" w:cs="Arial"/>
      <w:b/>
      <w:bCs/>
      <w:kern w:val="0"/>
    </w:rPr>
  </w:style>
  <w:style w:type="paragraph" w:styleId="Date">
    <w:name w:val="Date"/>
    <w:basedOn w:val="Normal"/>
    <w:next w:val="Normal"/>
    <w:link w:val="DateChar"/>
    <w:uiPriority w:val="99"/>
    <w:rsid w:val="00DC317B"/>
    <w:pPr>
      <w:widowControl/>
      <w:overflowPunct/>
      <w:adjustRightInd/>
    </w:pPr>
    <w:rPr>
      <w:rFonts w:eastAsia="Times New Roman"/>
      <w:kern w:val="0"/>
    </w:rPr>
  </w:style>
  <w:style w:type="character" w:customStyle="1" w:styleId="DateChar">
    <w:name w:val="Date Char"/>
    <w:basedOn w:val="DefaultParagraphFont"/>
    <w:link w:val="Date"/>
    <w:uiPriority w:val="99"/>
    <w:rsid w:val="00DC317B"/>
    <w:rPr>
      <w:rFonts w:eastAsia="Times New Roman"/>
    </w:rPr>
  </w:style>
  <w:style w:type="paragraph" w:customStyle="1" w:styleId="Default">
    <w:name w:val="Default"/>
    <w:rsid w:val="00AF7BC4"/>
    <w:pPr>
      <w:autoSpaceDE w:val="0"/>
      <w:autoSpaceDN w:val="0"/>
      <w:adjustRightInd w:val="0"/>
    </w:pPr>
    <w:rPr>
      <w:color w:val="000000"/>
      <w:lang w:val="en-PH"/>
    </w:rPr>
  </w:style>
  <w:style w:type="paragraph" w:styleId="BodyTextIndent2">
    <w:name w:val="Body Text Indent 2"/>
    <w:basedOn w:val="Normal"/>
    <w:link w:val="BodyTextIndent2Char"/>
    <w:rsid w:val="00350AC6"/>
    <w:pPr>
      <w:spacing w:after="120" w:line="480" w:lineRule="auto"/>
      <w:ind w:left="360"/>
    </w:pPr>
  </w:style>
  <w:style w:type="character" w:customStyle="1" w:styleId="BodyTextIndent2Char">
    <w:name w:val="Body Text Indent 2 Char"/>
    <w:basedOn w:val="DefaultParagraphFont"/>
    <w:link w:val="BodyTextIndent2"/>
    <w:rsid w:val="00350AC6"/>
    <w:rPr>
      <w:rFonts w:eastAsiaTheme="minorEastAsia"/>
      <w:kern w:val="28"/>
    </w:rPr>
  </w:style>
  <w:style w:type="paragraph" w:customStyle="1" w:styleId="p28">
    <w:name w:val="p28"/>
    <w:basedOn w:val="Normal"/>
    <w:rsid w:val="00350AC6"/>
    <w:pPr>
      <w:tabs>
        <w:tab w:val="left" w:pos="680"/>
        <w:tab w:val="left" w:pos="1060"/>
      </w:tabs>
      <w:overflowPunct/>
      <w:adjustRightInd/>
      <w:spacing w:line="240" w:lineRule="atLeast"/>
      <w:ind w:left="432" w:hanging="288"/>
    </w:pPr>
    <w:rPr>
      <w:rFonts w:eastAsia="Times New Roman"/>
      <w:snapToGrid w:val="0"/>
      <w:kern w:val="0"/>
      <w:szCs w:val="20"/>
    </w:rPr>
  </w:style>
  <w:style w:type="table" w:styleId="TableGrid">
    <w:name w:val="Table Grid"/>
    <w:basedOn w:val="TableNormal"/>
    <w:uiPriority w:val="39"/>
    <w:rsid w:val="009B74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DA503E"/>
    <w:pPr>
      <w:spacing w:after="120"/>
      <w:ind w:left="360"/>
    </w:pPr>
  </w:style>
  <w:style w:type="character" w:customStyle="1" w:styleId="BodyTextIndentChar">
    <w:name w:val="Body Text Indent Char"/>
    <w:basedOn w:val="DefaultParagraphFont"/>
    <w:link w:val="BodyTextIndent"/>
    <w:rsid w:val="00DA503E"/>
    <w:rPr>
      <w:rFonts w:eastAsiaTheme="minorEastAsia"/>
      <w:kern w:val="28"/>
    </w:rPr>
  </w:style>
  <w:style w:type="paragraph" w:customStyle="1" w:styleId="ColumnsRight">
    <w:name w:val="Columns Right"/>
    <w:basedOn w:val="Normal"/>
    <w:link w:val="ColumnsRightChar"/>
    <w:rsid w:val="002D34E6"/>
    <w:pPr>
      <w:numPr>
        <w:ilvl w:val="1"/>
        <w:numId w:val="5"/>
      </w:numPr>
      <w:overflowPunct/>
      <w:autoSpaceDE w:val="0"/>
      <w:autoSpaceDN w:val="0"/>
      <w:spacing w:before="120" w:after="120"/>
      <w:jc w:val="both"/>
    </w:pPr>
    <w:rPr>
      <w:rFonts w:eastAsia="SimSun"/>
      <w:kern w:val="0"/>
      <w:szCs w:val="28"/>
      <w:lang w:val="en-GB" w:eastAsia="zh-CN"/>
    </w:rPr>
  </w:style>
  <w:style w:type="paragraph" w:customStyle="1" w:styleId="ColumnsLeft">
    <w:name w:val="Columns Left"/>
    <w:basedOn w:val="ColumnsRight"/>
    <w:rsid w:val="002D34E6"/>
    <w:pPr>
      <w:numPr>
        <w:ilvl w:val="0"/>
      </w:numPr>
      <w:tabs>
        <w:tab w:val="clear" w:pos="432"/>
      </w:tabs>
      <w:ind w:left="360" w:firstLine="0"/>
      <w:jc w:val="left"/>
    </w:pPr>
  </w:style>
  <w:style w:type="paragraph" w:customStyle="1" w:styleId="ColumnsRightSub">
    <w:name w:val="Columns Right (Sub)"/>
    <w:basedOn w:val="ColumnsRight"/>
    <w:rsid w:val="002D34E6"/>
    <w:pPr>
      <w:numPr>
        <w:ilvl w:val="2"/>
      </w:numPr>
      <w:tabs>
        <w:tab w:val="clear" w:pos="720"/>
      </w:tabs>
      <w:ind w:left="2160" w:hanging="180"/>
    </w:pPr>
  </w:style>
  <w:style w:type="character" w:customStyle="1" w:styleId="ColumnsRightChar">
    <w:name w:val="Columns Right Char"/>
    <w:basedOn w:val="DefaultParagraphFont"/>
    <w:link w:val="ColumnsRight"/>
    <w:rsid w:val="002D34E6"/>
    <w:rPr>
      <w:rFonts w:eastAsia="SimSun"/>
      <w:szCs w:val="28"/>
      <w:lang w:val="en-GB" w:eastAsia="zh-CN"/>
    </w:rPr>
  </w:style>
  <w:style w:type="paragraph" w:customStyle="1" w:styleId="right">
    <w:name w:val="right"/>
    <w:basedOn w:val="Normal"/>
    <w:rsid w:val="008738DE"/>
    <w:pPr>
      <w:widowControl/>
      <w:overflowPunct/>
      <w:adjustRightInd/>
      <w:spacing w:before="100" w:beforeAutospacing="1" w:after="120" w:line="312" w:lineRule="atLeast"/>
      <w:jc w:val="right"/>
    </w:pPr>
    <w:rPr>
      <w:rFonts w:eastAsia="Times New Roman"/>
      <w:kern w:val="0"/>
      <w:sz w:val="26"/>
      <w:szCs w:val="26"/>
    </w:rPr>
  </w:style>
  <w:style w:type="paragraph" w:customStyle="1" w:styleId="author">
    <w:name w:val="author"/>
    <w:basedOn w:val="Normal"/>
    <w:rsid w:val="008738DE"/>
    <w:pPr>
      <w:widowControl/>
      <w:overflowPunct/>
      <w:adjustRightInd/>
      <w:spacing w:after="144" w:line="288" w:lineRule="atLeast"/>
      <w:ind w:right="3600"/>
    </w:pPr>
    <w:rPr>
      <w:rFonts w:ascii="Verdana" w:eastAsia="Times New Roman" w:hAnsi="Verdana"/>
      <w:kern w:val="0"/>
    </w:rPr>
  </w:style>
  <w:style w:type="character" w:styleId="PlaceholderText">
    <w:name w:val="Placeholder Text"/>
    <w:basedOn w:val="DefaultParagraphFont"/>
    <w:rsid w:val="003D3CB3"/>
    <w:rPr>
      <w:color w:val="808080"/>
    </w:rPr>
  </w:style>
  <w:style w:type="paragraph" w:customStyle="1" w:styleId="UNDPConditionShort">
    <w:name w:val="UNDP Condition Short"/>
    <w:basedOn w:val="Normal"/>
    <w:rsid w:val="00197FEC"/>
    <w:pPr>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djustRightInd/>
    </w:pPr>
    <w:rPr>
      <w:rFonts w:ascii="CG Times" w:eastAsia="Times New Roman" w:hAnsi="CG Times"/>
      <w:kern w:val="0"/>
      <w:sz w:val="16"/>
      <w:szCs w:val="20"/>
    </w:rPr>
  </w:style>
  <w:style w:type="paragraph" w:styleId="BodyText3">
    <w:name w:val="Body Text 3"/>
    <w:basedOn w:val="Normal"/>
    <w:link w:val="BodyText3Char"/>
    <w:rsid w:val="00197FEC"/>
    <w:pPr>
      <w:widowControl/>
      <w:overflowPunct/>
      <w:adjustRightInd/>
      <w:spacing w:after="120"/>
    </w:pPr>
    <w:rPr>
      <w:rFonts w:eastAsia="Times New Roman"/>
      <w:kern w:val="0"/>
      <w:sz w:val="16"/>
      <w:szCs w:val="16"/>
    </w:rPr>
  </w:style>
  <w:style w:type="character" w:customStyle="1" w:styleId="BodyText3Char">
    <w:name w:val="Body Text 3 Char"/>
    <w:basedOn w:val="DefaultParagraphFont"/>
    <w:link w:val="BodyText3"/>
    <w:rsid w:val="00197FEC"/>
    <w:rPr>
      <w:rFonts w:eastAsia="Times New Roman"/>
      <w:sz w:val="16"/>
      <w:szCs w:val="16"/>
    </w:rPr>
  </w:style>
  <w:style w:type="paragraph" w:styleId="BlockText">
    <w:name w:val="Block Text"/>
    <w:basedOn w:val="Normal"/>
    <w:unhideWhenUsed/>
    <w:rsid w:val="00FA2F0D"/>
    <w:pPr>
      <w:widowControl/>
      <w:overflowPunct/>
      <w:adjustRightInd/>
      <w:ind w:left="1008" w:right="-576" w:hanging="720"/>
      <w:jc w:val="both"/>
      <w:outlineLvl w:val="0"/>
    </w:pPr>
    <w:rPr>
      <w:rFonts w:eastAsia="Times New Roman"/>
      <w:kern w:val="0"/>
      <w:sz w:val="20"/>
      <w:szCs w:val="20"/>
    </w:rPr>
  </w:style>
  <w:style w:type="paragraph" w:customStyle="1" w:styleId="default0">
    <w:name w:val="default"/>
    <w:basedOn w:val="Normal"/>
    <w:rsid w:val="00060A6D"/>
    <w:pPr>
      <w:widowControl/>
      <w:overflowPunct/>
      <w:autoSpaceDE w:val="0"/>
      <w:autoSpaceDN w:val="0"/>
      <w:adjustRightInd/>
    </w:pPr>
    <w:rPr>
      <w:rFonts w:eastAsia="Times New Roman"/>
      <w:color w:val="000000"/>
      <w:kern w:val="0"/>
    </w:rPr>
  </w:style>
  <w:style w:type="paragraph" w:customStyle="1" w:styleId="Arialtight">
    <w:name w:val="Arial tight"/>
    <w:basedOn w:val="Normal"/>
    <w:rsid w:val="00CD2320"/>
    <w:pPr>
      <w:widowControl/>
      <w:tabs>
        <w:tab w:val="num" w:pos="-284"/>
        <w:tab w:val="left" w:pos="-142"/>
      </w:tabs>
      <w:overflowPunct/>
      <w:adjustRightInd/>
      <w:ind w:right="-196"/>
    </w:pPr>
    <w:rPr>
      <w:rFonts w:ascii="Arial" w:eastAsia="Times New Roman" w:hAnsi="Arial"/>
      <w:b/>
      <w:kern w:val="0"/>
      <w:sz w:val="20"/>
      <w:szCs w:val="20"/>
      <w:lang w:val="en-GB"/>
    </w:rPr>
  </w:style>
  <w:style w:type="paragraph" w:customStyle="1" w:styleId="Megatext">
    <w:name w:val="Mega text"/>
    <w:basedOn w:val="Arialtight"/>
    <w:next w:val="Arialtight"/>
    <w:rsid w:val="00CD2320"/>
  </w:style>
  <w:style w:type="paragraph" w:customStyle="1" w:styleId="MediumGrid21">
    <w:name w:val="Medium Grid 21"/>
    <w:uiPriority w:val="1"/>
    <w:qFormat/>
    <w:rsid w:val="0097341B"/>
    <w:rPr>
      <w:rFonts w:ascii="Calibri" w:hAnsi="Calibri" w:cs="Arial"/>
      <w:sz w:val="22"/>
      <w:szCs w:val="22"/>
    </w:rPr>
  </w:style>
  <w:style w:type="character" w:customStyle="1" w:styleId="apple-converted-space">
    <w:name w:val="apple-converted-space"/>
    <w:basedOn w:val="DefaultParagraphFont"/>
    <w:rsid w:val="0016457F"/>
  </w:style>
  <w:style w:type="character" w:customStyle="1" w:styleId="ListParagraphChar">
    <w:name w:val="List Paragraph Char"/>
    <w:aliases w:val="Lapis Bulleted List Char,References Char,List Paragraph (numbered (a)) Char,Dot pt Char,F5 List Paragraph Char,List Paragraph1 Char,List Paragraph Char Char Char Char,Indicator Text Char,Numbered Para 1 Char,Bullet 1 Char,normal Char"/>
    <w:link w:val="ListParagraph"/>
    <w:uiPriority w:val="34"/>
    <w:qFormat/>
    <w:locked/>
    <w:rsid w:val="0029321E"/>
    <w:rPr>
      <w:rFonts w:eastAsiaTheme="minorEastAsia"/>
      <w:kern w:val="28"/>
      <w:sz w:val="22"/>
    </w:rPr>
  </w:style>
  <w:style w:type="character" w:customStyle="1" w:styleId="UnresolvedMention">
    <w:name w:val="Unresolved Mention"/>
    <w:basedOn w:val="DefaultParagraphFont"/>
    <w:uiPriority w:val="99"/>
    <w:semiHidden/>
    <w:unhideWhenUsed/>
    <w:rsid w:val="00E227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994352">
      <w:bodyDiv w:val="1"/>
      <w:marLeft w:val="0"/>
      <w:marRight w:val="0"/>
      <w:marTop w:val="0"/>
      <w:marBottom w:val="0"/>
      <w:divBdr>
        <w:top w:val="none" w:sz="0" w:space="0" w:color="auto"/>
        <w:left w:val="none" w:sz="0" w:space="0" w:color="auto"/>
        <w:bottom w:val="none" w:sz="0" w:space="0" w:color="auto"/>
        <w:right w:val="none" w:sz="0" w:space="0" w:color="auto"/>
      </w:divBdr>
    </w:div>
    <w:div w:id="377970791">
      <w:bodyDiv w:val="1"/>
      <w:marLeft w:val="0"/>
      <w:marRight w:val="0"/>
      <w:marTop w:val="0"/>
      <w:marBottom w:val="0"/>
      <w:divBdr>
        <w:top w:val="none" w:sz="0" w:space="0" w:color="auto"/>
        <w:left w:val="none" w:sz="0" w:space="0" w:color="auto"/>
        <w:bottom w:val="none" w:sz="0" w:space="0" w:color="auto"/>
        <w:right w:val="none" w:sz="0" w:space="0" w:color="auto"/>
      </w:divBdr>
    </w:div>
    <w:div w:id="425805094">
      <w:bodyDiv w:val="1"/>
      <w:marLeft w:val="0"/>
      <w:marRight w:val="0"/>
      <w:marTop w:val="0"/>
      <w:marBottom w:val="0"/>
      <w:divBdr>
        <w:top w:val="none" w:sz="0" w:space="0" w:color="auto"/>
        <w:left w:val="none" w:sz="0" w:space="0" w:color="auto"/>
        <w:bottom w:val="none" w:sz="0" w:space="0" w:color="auto"/>
        <w:right w:val="none" w:sz="0" w:space="0" w:color="auto"/>
      </w:divBdr>
    </w:div>
    <w:div w:id="568882993">
      <w:bodyDiv w:val="1"/>
      <w:marLeft w:val="0"/>
      <w:marRight w:val="0"/>
      <w:marTop w:val="0"/>
      <w:marBottom w:val="0"/>
      <w:divBdr>
        <w:top w:val="none" w:sz="0" w:space="0" w:color="auto"/>
        <w:left w:val="none" w:sz="0" w:space="0" w:color="auto"/>
        <w:bottom w:val="none" w:sz="0" w:space="0" w:color="auto"/>
        <w:right w:val="none" w:sz="0" w:space="0" w:color="auto"/>
      </w:divBdr>
    </w:div>
    <w:div w:id="688726195">
      <w:bodyDiv w:val="1"/>
      <w:marLeft w:val="0"/>
      <w:marRight w:val="0"/>
      <w:marTop w:val="0"/>
      <w:marBottom w:val="0"/>
      <w:divBdr>
        <w:top w:val="none" w:sz="0" w:space="0" w:color="auto"/>
        <w:left w:val="none" w:sz="0" w:space="0" w:color="auto"/>
        <w:bottom w:val="none" w:sz="0" w:space="0" w:color="auto"/>
        <w:right w:val="none" w:sz="0" w:space="0" w:color="auto"/>
      </w:divBdr>
    </w:div>
    <w:div w:id="693501980">
      <w:bodyDiv w:val="1"/>
      <w:marLeft w:val="0"/>
      <w:marRight w:val="0"/>
      <w:marTop w:val="0"/>
      <w:marBottom w:val="0"/>
      <w:divBdr>
        <w:top w:val="none" w:sz="0" w:space="0" w:color="auto"/>
        <w:left w:val="none" w:sz="0" w:space="0" w:color="auto"/>
        <w:bottom w:val="none" w:sz="0" w:space="0" w:color="auto"/>
        <w:right w:val="none" w:sz="0" w:space="0" w:color="auto"/>
      </w:divBdr>
    </w:div>
    <w:div w:id="836768307">
      <w:bodyDiv w:val="1"/>
      <w:marLeft w:val="0"/>
      <w:marRight w:val="0"/>
      <w:marTop w:val="0"/>
      <w:marBottom w:val="0"/>
      <w:divBdr>
        <w:top w:val="none" w:sz="0" w:space="0" w:color="auto"/>
        <w:left w:val="none" w:sz="0" w:space="0" w:color="auto"/>
        <w:bottom w:val="none" w:sz="0" w:space="0" w:color="auto"/>
        <w:right w:val="none" w:sz="0" w:space="0" w:color="auto"/>
      </w:divBdr>
    </w:div>
    <w:div w:id="898056302">
      <w:bodyDiv w:val="1"/>
      <w:marLeft w:val="0"/>
      <w:marRight w:val="0"/>
      <w:marTop w:val="0"/>
      <w:marBottom w:val="0"/>
      <w:divBdr>
        <w:top w:val="none" w:sz="0" w:space="0" w:color="auto"/>
        <w:left w:val="none" w:sz="0" w:space="0" w:color="auto"/>
        <w:bottom w:val="none" w:sz="0" w:space="0" w:color="auto"/>
        <w:right w:val="none" w:sz="0" w:space="0" w:color="auto"/>
      </w:divBdr>
    </w:div>
    <w:div w:id="984316897">
      <w:bodyDiv w:val="1"/>
      <w:marLeft w:val="0"/>
      <w:marRight w:val="0"/>
      <w:marTop w:val="0"/>
      <w:marBottom w:val="0"/>
      <w:divBdr>
        <w:top w:val="none" w:sz="0" w:space="0" w:color="auto"/>
        <w:left w:val="none" w:sz="0" w:space="0" w:color="auto"/>
        <w:bottom w:val="none" w:sz="0" w:space="0" w:color="auto"/>
        <w:right w:val="none" w:sz="0" w:space="0" w:color="auto"/>
      </w:divBdr>
    </w:div>
    <w:div w:id="992762198">
      <w:bodyDiv w:val="1"/>
      <w:marLeft w:val="0"/>
      <w:marRight w:val="0"/>
      <w:marTop w:val="0"/>
      <w:marBottom w:val="0"/>
      <w:divBdr>
        <w:top w:val="none" w:sz="0" w:space="0" w:color="auto"/>
        <w:left w:val="none" w:sz="0" w:space="0" w:color="auto"/>
        <w:bottom w:val="none" w:sz="0" w:space="0" w:color="auto"/>
        <w:right w:val="none" w:sz="0" w:space="0" w:color="auto"/>
      </w:divBdr>
    </w:div>
    <w:div w:id="1004672049">
      <w:bodyDiv w:val="1"/>
      <w:marLeft w:val="0"/>
      <w:marRight w:val="0"/>
      <w:marTop w:val="0"/>
      <w:marBottom w:val="0"/>
      <w:divBdr>
        <w:top w:val="none" w:sz="0" w:space="0" w:color="auto"/>
        <w:left w:val="none" w:sz="0" w:space="0" w:color="auto"/>
        <w:bottom w:val="none" w:sz="0" w:space="0" w:color="auto"/>
        <w:right w:val="none" w:sz="0" w:space="0" w:color="auto"/>
      </w:divBdr>
    </w:div>
    <w:div w:id="1035737707">
      <w:bodyDiv w:val="1"/>
      <w:marLeft w:val="0"/>
      <w:marRight w:val="0"/>
      <w:marTop w:val="0"/>
      <w:marBottom w:val="0"/>
      <w:divBdr>
        <w:top w:val="none" w:sz="0" w:space="0" w:color="auto"/>
        <w:left w:val="none" w:sz="0" w:space="0" w:color="auto"/>
        <w:bottom w:val="none" w:sz="0" w:space="0" w:color="auto"/>
        <w:right w:val="none" w:sz="0" w:space="0" w:color="auto"/>
      </w:divBdr>
    </w:div>
    <w:div w:id="1055541614">
      <w:bodyDiv w:val="1"/>
      <w:marLeft w:val="0"/>
      <w:marRight w:val="0"/>
      <w:marTop w:val="0"/>
      <w:marBottom w:val="0"/>
      <w:divBdr>
        <w:top w:val="none" w:sz="0" w:space="0" w:color="auto"/>
        <w:left w:val="none" w:sz="0" w:space="0" w:color="auto"/>
        <w:bottom w:val="none" w:sz="0" w:space="0" w:color="auto"/>
        <w:right w:val="none" w:sz="0" w:space="0" w:color="auto"/>
      </w:divBdr>
    </w:div>
    <w:div w:id="1078672546">
      <w:bodyDiv w:val="1"/>
      <w:marLeft w:val="0"/>
      <w:marRight w:val="0"/>
      <w:marTop w:val="0"/>
      <w:marBottom w:val="0"/>
      <w:divBdr>
        <w:top w:val="none" w:sz="0" w:space="0" w:color="auto"/>
        <w:left w:val="none" w:sz="0" w:space="0" w:color="auto"/>
        <w:bottom w:val="none" w:sz="0" w:space="0" w:color="auto"/>
        <w:right w:val="none" w:sz="0" w:space="0" w:color="auto"/>
      </w:divBdr>
    </w:div>
    <w:div w:id="1143087469">
      <w:bodyDiv w:val="1"/>
      <w:marLeft w:val="0"/>
      <w:marRight w:val="0"/>
      <w:marTop w:val="0"/>
      <w:marBottom w:val="0"/>
      <w:divBdr>
        <w:top w:val="none" w:sz="0" w:space="0" w:color="auto"/>
        <w:left w:val="none" w:sz="0" w:space="0" w:color="auto"/>
        <w:bottom w:val="none" w:sz="0" w:space="0" w:color="auto"/>
        <w:right w:val="none" w:sz="0" w:space="0" w:color="auto"/>
      </w:divBdr>
    </w:div>
    <w:div w:id="1151212701">
      <w:bodyDiv w:val="1"/>
      <w:marLeft w:val="0"/>
      <w:marRight w:val="0"/>
      <w:marTop w:val="0"/>
      <w:marBottom w:val="0"/>
      <w:divBdr>
        <w:top w:val="none" w:sz="0" w:space="0" w:color="auto"/>
        <w:left w:val="none" w:sz="0" w:space="0" w:color="auto"/>
        <w:bottom w:val="none" w:sz="0" w:space="0" w:color="auto"/>
        <w:right w:val="none" w:sz="0" w:space="0" w:color="auto"/>
      </w:divBdr>
    </w:div>
    <w:div w:id="1375693124">
      <w:bodyDiv w:val="1"/>
      <w:marLeft w:val="0"/>
      <w:marRight w:val="0"/>
      <w:marTop w:val="0"/>
      <w:marBottom w:val="0"/>
      <w:divBdr>
        <w:top w:val="none" w:sz="0" w:space="0" w:color="auto"/>
        <w:left w:val="none" w:sz="0" w:space="0" w:color="auto"/>
        <w:bottom w:val="none" w:sz="0" w:space="0" w:color="auto"/>
        <w:right w:val="none" w:sz="0" w:space="0" w:color="auto"/>
      </w:divBdr>
    </w:div>
    <w:div w:id="1403941972">
      <w:bodyDiv w:val="1"/>
      <w:marLeft w:val="0"/>
      <w:marRight w:val="0"/>
      <w:marTop w:val="0"/>
      <w:marBottom w:val="0"/>
      <w:divBdr>
        <w:top w:val="none" w:sz="0" w:space="0" w:color="auto"/>
        <w:left w:val="none" w:sz="0" w:space="0" w:color="auto"/>
        <w:bottom w:val="none" w:sz="0" w:space="0" w:color="auto"/>
        <w:right w:val="none" w:sz="0" w:space="0" w:color="auto"/>
      </w:divBdr>
    </w:div>
    <w:div w:id="1500997040">
      <w:bodyDiv w:val="1"/>
      <w:marLeft w:val="0"/>
      <w:marRight w:val="0"/>
      <w:marTop w:val="0"/>
      <w:marBottom w:val="0"/>
      <w:divBdr>
        <w:top w:val="none" w:sz="0" w:space="0" w:color="auto"/>
        <w:left w:val="none" w:sz="0" w:space="0" w:color="auto"/>
        <w:bottom w:val="none" w:sz="0" w:space="0" w:color="auto"/>
        <w:right w:val="none" w:sz="0" w:space="0" w:color="auto"/>
      </w:divBdr>
    </w:div>
    <w:div w:id="1560936985">
      <w:bodyDiv w:val="1"/>
      <w:marLeft w:val="0"/>
      <w:marRight w:val="0"/>
      <w:marTop w:val="0"/>
      <w:marBottom w:val="0"/>
      <w:divBdr>
        <w:top w:val="none" w:sz="0" w:space="0" w:color="auto"/>
        <w:left w:val="none" w:sz="0" w:space="0" w:color="auto"/>
        <w:bottom w:val="none" w:sz="0" w:space="0" w:color="auto"/>
        <w:right w:val="none" w:sz="0" w:space="0" w:color="auto"/>
      </w:divBdr>
    </w:div>
    <w:div w:id="1596939283">
      <w:bodyDiv w:val="1"/>
      <w:marLeft w:val="0"/>
      <w:marRight w:val="0"/>
      <w:marTop w:val="0"/>
      <w:marBottom w:val="0"/>
      <w:divBdr>
        <w:top w:val="none" w:sz="0" w:space="0" w:color="auto"/>
        <w:left w:val="none" w:sz="0" w:space="0" w:color="auto"/>
        <w:bottom w:val="none" w:sz="0" w:space="0" w:color="auto"/>
        <w:right w:val="none" w:sz="0" w:space="0" w:color="auto"/>
      </w:divBdr>
    </w:div>
    <w:div w:id="1608270176">
      <w:bodyDiv w:val="1"/>
      <w:marLeft w:val="0"/>
      <w:marRight w:val="0"/>
      <w:marTop w:val="0"/>
      <w:marBottom w:val="0"/>
      <w:divBdr>
        <w:top w:val="none" w:sz="0" w:space="0" w:color="auto"/>
        <w:left w:val="none" w:sz="0" w:space="0" w:color="auto"/>
        <w:bottom w:val="none" w:sz="0" w:space="0" w:color="auto"/>
        <w:right w:val="none" w:sz="0" w:space="0" w:color="auto"/>
      </w:divBdr>
    </w:div>
    <w:div w:id="1644507657">
      <w:bodyDiv w:val="1"/>
      <w:marLeft w:val="0"/>
      <w:marRight w:val="0"/>
      <w:marTop w:val="0"/>
      <w:marBottom w:val="0"/>
      <w:divBdr>
        <w:top w:val="none" w:sz="0" w:space="0" w:color="auto"/>
        <w:left w:val="none" w:sz="0" w:space="0" w:color="auto"/>
        <w:bottom w:val="none" w:sz="0" w:space="0" w:color="auto"/>
        <w:right w:val="none" w:sz="0" w:space="0" w:color="auto"/>
      </w:divBdr>
    </w:div>
    <w:div w:id="1666129984">
      <w:bodyDiv w:val="1"/>
      <w:marLeft w:val="0"/>
      <w:marRight w:val="0"/>
      <w:marTop w:val="0"/>
      <w:marBottom w:val="0"/>
      <w:divBdr>
        <w:top w:val="none" w:sz="0" w:space="0" w:color="auto"/>
        <w:left w:val="none" w:sz="0" w:space="0" w:color="auto"/>
        <w:bottom w:val="none" w:sz="0" w:space="0" w:color="auto"/>
        <w:right w:val="none" w:sz="0" w:space="0" w:color="auto"/>
      </w:divBdr>
    </w:div>
    <w:div w:id="1735466975">
      <w:bodyDiv w:val="1"/>
      <w:marLeft w:val="0"/>
      <w:marRight w:val="0"/>
      <w:marTop w:val="0"/>
      <w:marBottom w:val="0"/>
      <w:divBdr>
        <w:top w:val="none" w:sz="0" w:space="0" w:color="auto"/>
        <w:left w:val="none" w:sz="0" w:space="0" w:color="auto"/>
        <w:bottom w:val="none" w:sz="0" w:space="0" w:color="auto"/>
        <w:right w:val="none" w:sz="0" w:space="0" w:color="auto"/>
      </w:divBdr>
    </w:div>
    <w:div w:id="1836719525">
      <w:bodyDiv w:val="1"/>
      <w:marLeft w:val="0"/>
      <w:marRight w:val="0"/>
      <w:marTop w:val="0"/>
      <w:marBottom w:val="0"/>
      <w:divBdr>
        <w:top w:val="none" w:sz="0" w:space="0" w:color="auto"/>
        <w:left w:val="none" w:sz="0" w:space="0" w:color="auto"/>
        <w:bottom w:val="none" w:sz="0" w:space="0" w:color="auto"/>
        <w:right w:val="none" w:sz="0" w:space="0" w:color="auto"/>
      </w:divBdr>
    </w:div>
    <w:div w:id="1887600270">
      <w:bodyDiv w:val="1"/>
      <w:marLeft w:val="0"/>
      <w:marRight w:val="0"/>
      <w:marTop w:val="0"/>
      <w:marBottom w:val="0"/>
      <w:divBdr>
        <w:top w:val="none" w:sz="0" w:space="0" w:color="auto"/>
        <w:left w:val="none" w:sz="0" w:space="0" w:color="auto"/>
        <w:bottom w:val="none" w:sz="0" w:space="0" w:color="auto"/>
        <w:right w:val="none" w:sz="0" w:space="0" w:color="auto"/>
      </w:divBdr>
      <w:divsChild>
        <w:div w:id="1496997978">
          <w:marLeft w:val="0"/>
          <w:marRight w:val="0"/>
          <w:marTop w:val="0"/>
          <w:marBottom w:val="0"/>
          <w:divBdr>
            <w:top w:val="none" w:sz="0" w:space="0" w:color="auto"/>
            <w:left w:val="none" w:sz="0" w:space="0" w:color="auto"/>
            <w:bottom w:val="none" w:sz="0" w:space="0" w:color="auto"/>
            <w:right w:val="none" w:sz="0" w:space="0" w:color="auto"/>
          </w:divBdr>
          <w:divsChild>
            <w:div w:id="1441071563">
              <w:marLeft w:val="0"/>
              <w:marRight w:val="0"/>
              <w:marTop w:val="0"/>
              <w:marBottom w:val="0"/>
              <w:divBdr>
                <w:top w:val="none" w:sz="0" w:space="0" w:color="auto"/>
                <w:left w:val="none" w:sz="0" w:space="0" w:color="auto"/>
                <w:bottom w:val="none" w:sz="0" w:space="0" w:color="auto"/>
                <w:right w:val="none" w:sz="0" w:space="0" w:color="auto"/>
              </w:divBdr>
              <w:divsChild>
                <w:div w:id="1381131236">
                  <w:marLeft w:val="0"/>
                  <w:marRight w:val="0"/>
                  <w:marTop w:val="0"/>
                  <w:marBottom w:val="0"/>
                  <w:divBdr>
                    <w:top w:val="none" w:sz="0" w:space="0" w:color="auto"/>
                    <w:left w:val="none" w:sz="0" w:space="0" w:color="auto"/>
                    <w:bottom w:val="none" w:sz="0" w:space="0" w:color="auto"/>
                    <w:right w:val="none" w:sz="0" w:space="0" w:color="auto"/>
                  </w:divBdr>
                  <w:divsChild>
                    <w:div w:id="1825194621">
                      <w:marLeft w:val="0"/>
                      <w:marRight w:val="0"/>
                      <w:marTop w:val="0"/>
                      <w:marBottom w:val="0"/>
                      <w:divBdr>
                        <w:top w:val="none" w:sz="0" w:space="0" w:color="auto"/>
                        <w:left w:val="none" w:sz="0" w:space="0" w:color="auto"/>
                        <w:bottom w:val="none" w:sz="0" w:space="0" w:color="auto"/>
                        <w:right w:val="none" w:sz="0" w:space="0" w:color="auto"/>
                      </w:divBdr>
                      <w:divsChild>
                        <w:div w:id="1436057562">
                          <w:marLeft w:val="0"/>
                          <w:marRight w:val="0"/>
                          <w:marTop w:val="60"/>
                          <w:marBottom w:val="60"/>
                          <w:divBdr>
                            <w:top w:val="none" w:sz="0" w:space="0" w:color="auto"/>
                            <w:left w:val="none" w:sz="0" w:space="0" w:color="auto"/>
                            <w:bottom w:val="none" w:sz="0" w:space="0" w:color="auto"/>
                            <w:right w:val="none" w:sz="0" w:space="0" w:color="auto"/>
                          </w:divBdr>
                          <w:divsChild>
                            <w:div w:id="304314585">
                              <w:marLeft w:val="0"/>
                              <w:marRight w:val="0"/>
                              <w:marTop w:val="0"/>
                              <w:marBottom w:val="0"/>
                              <w:divBdr>
                                <w:top w:val="none" w:sz="0" w:space="0" w:color="auto"/>
                                <w:left w:val="none" w:sz="0" w:space="0" w:color="auto"/>
                                <w:bottom w:val="none" w:sz="0" w:space="0" w:color="auto"/>
                                <w:right w:val="none" w:sz="0" w:space="0" w:color="auto"/>
                              </w:divBdr>
                              <w:divsChild>
                                <w:div w:id="952251313">
                                  <w:marLeft w:val="0"/>
                                  <w:marRight w:val="0"/>
                                  <w:marTop w:val="0"/>
                                  <w:marBottom w:val="0"/>
                                  <w:divBdr>
                                    <w:top w:val="none" w:sz="0" w:space="0" w:color="auto"/>
                                    <w:left w:val="none" w:sz="0" w:space="0" w:color="auto"/>
                                    <w:bottom w:val="none" w:sz="0" w:space="0" w:color="auto"/>
                                    <w:right w:val="none" w:sz="0" w:space="0" w:color="auto"/>
                                  </w:divBdr>
                                  <w:divsChild>
                                    <w:div w:id="163907409">
                                      <w:marLeft w:val="0"/>
                                      <w:marRight w:val="0"/>
                                      <w:marTop w:val="0"/>
                                      <w:marBottom w:val="0"/>
                                      <w:divBdr>
                                        <w:top w:val="none" w:sz="0" w:space="0" w:color="auto"/>
                                        <w:left w:val="none" w:sz="0" w:space="0" w:color="auto"/>
                                        <w:bottom w:val="none" w:sz="0" w:space="0" w:color="auto"/>
                                        <w:right w:val="none" w:sz="0" w:space="0" w:color="auto"/>
                                      </w:divBdr>
                                      <w:divsChild>
                                        <w:div w:id="568661114">
                                          <w:marLeft w:val="0"/>
                                          <w:marRight w:val="-45"/>
                                          <w:marTop w:val="0"/>
                                          <w:marBottom w:val="0"/>
                                          <w:divBdr>
                                            <w:top w:val="none" w:sz="0" w:space="0" w:color="auto"/>
                                            <w:left w:val="none" w:sz="0" w:space="0" w:color="auto"/>
                                            <w:bottom w:val="none" w:sz="0" w:space="0" w:color="auto"/>
                                            <w:right w:val="none" w:sz="0" w:space="0" w:color="auto"/>
                                          </w:divBdr>
                                          <w:divsChild>
                                            <w:div w:id="550772776">
                                              <w:marLeft w:val="0"/>
                                              <w:marRight w:val="45"/>
                                              <w:marTop w:val="0"/>
                                              <w:marBottom w:val="0"/>
                                              <w:divBdr>
                                                <w:top w:val="none" w:sz="0" w:space="0" w:color="auto"/>
                                                <w:left w:val="none" w:sz="0" w:space="0" w:color="auto"/>
                                                <w:bottom w:val="none" w:sz="0" w:space="0" w:color="auto"/>
                                                <w:right w:val="none" w:sz="0" w:space="0" w:color="auto"/>
                                              </w:divBdr>
                                              <w:divsChild>
                                                <w:div w:id="1135103469">
                                                  <w:marLeft w:val="0"/>
                                                  <w:marRight w:val="0"/>
                                                  <w:marTop w:val="0"/>
                                                  <w:marBottom w:val="240"/>
                                                  <w:divBdr>
                                                    <w:top w:val="none" w:sz="0" w:space="0" w:color="auto"/>
                                                    <w:left w:val="none" w:sz="0" w:space="0" w:color="auto"/>
                                                    <w:bottom w:val="none" w:sz="0" w:space="0" w:color="auto"/>
                                                    <w:right w:val="none" w:sz="0" w:space="0" w:color="auto"/>
                                                  </w:divBdr>
                                                  <w:divsChild>
                                                    <w:div w:id="898441937">
                                                      <w:marLeft w:val="0"/>
                                                      <w:marRight w:val="0"/>
                                                      <w:marTop w:val="0"/>
                                                      <w:marBottom w:val="0"/>
                                                      <w:divBdr>
                                                        <w:top w:val="none" w:sz="0" w:space="0" w:color="auto"/>
                                                        <w:left w:val="none" w:sz="0" w:space="0" w:color="auto"/>
                                                        <w:bottom w:val="none" w:sz="0" w:space="0" w:color="auto"/>
                                                        <w:right w:val="none" w:sz="0" w:space="0" w:color="auto"/>
                                                      </w:divBdr>
                                                      <w:divsChild>
                                                        <w:div w:id="1554152070">
                                                          <w:marLeft w:val="0"/>
                                                          <w:marRight w:val="0"/>
                                                          <w:marTop w:val="0"/>
                                                          <w:marBottom w:val="60"/>
                                                          <w:divBdr>
                                                            <w:top w:val="none" w:sz="0" w:space="0" w:color="auto"/>
                                                            <w:left w:val="none" w:sz="0" w:space="0" w:color="auto"/>
                                                            <w:bottom w:val="none" w:sz="0" w:space="0" w:color="auto"/>
                                                            <w:right w:val="none" w:sz="0" w:space="0" w:color="auto"/>
                                                          </w:divBdr>
                                                          <w:divsChild>
                                                            <w:div w:id="1423724181">
                                                              <w:marLeft w:val="0"/>
                                                              <w:marRight w:val="0"/>
                                                              <w:marTop w:val="0"/>
                                                              <w:marBottom w:val="0"/>
                                                              <w:divBdr>
                                                                <w:top w:val="none" w:sz="0" w:space="0" w:color="auto"/>
                                                                <w:left w:val="none" w:sz="0" w:space="0" w:color="auto"/>
                                                                <w:bottom w:val="none" w:sz="0" w:space="0" w:color="auto"/>
                                                                <w:right w:val="none" w:sz="0" w:space="0" w:color="auto"/>
                                                              </w:divBdr>
                                                              <w:divsChild>
                                                                <w:div w:id="283969855">
                                                                  <w:marLeft w:val="0"/>
                                                                  <w:marRight w:val="0"/>
                                                                  <w:marTop w:val="0"/>
                                                                  <w:marBottom w:val="0"/>
                                                                  <w:divBdr>
                                                                    <w:top w:val="none" w:sz="0" w:space="0" w:color="auto"/>
                                                                    <w:left w:val="none" w:sz="0" w:space="0" w:color="auto"/>
                                                                    <w:bottom w:val="none" w:sz="0" w:space="0" w:color="auto"/>
                                                                    <w:right w:val="none" w:sz="0" w:space="0" w:color="auto"/>
                                                                  </w:divBdr>
                                                                  <w:divsChild>
                                                                    <w:div w:id="272051891">
                                                                      <w:marLeft w:val="0"/>
                                                                      <w:marRight w:val="0"/>
                                                                      <w:marTop w:val="0"/>
                                                                      <w:marBottom w:val="0"/>
                                                                      <w:divBdr>
                                                                        <w:top w:val="none" w:sz="0" w:space="0" w:color="auto"/>
                                                                        <w:left w:val="none" w:sz="0" w:space="0" w:color="auto"/>
                                                                        <w:bottom w:val="none" w:sz="0" w:space="0" w:color="auto"/>
                                                                        <w:right w:val="none" w:sz="0" w:space="0" w:color="auto"/>
                                                                      </w:divBdr>
                                                                      <w:divsChild>
                                                                        <w:div w:id="142908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553">
                                                                  <w:marLeft w:val="0"/>
                                                                  <w:marRight w:val="0"/>
                                                                  <w:marTop w:val="75"/>
                                                                  <w:marBottom w:val="0"/>
                                                                  <w:divBdr>
                                                                    <w:top w:val="none" w:sz="0" w:space="0" w:color="FFFFFF"/>
                                                                    <w:left w:val="single" w:sz="6" w:space="0" w:color="FFFFFF"/>
                                                                    <w:bottom w:val="none" w:sz="0" w:space="0" w:color="FFFFFF"/>
                                                                    <w:right w:val="none" w:sz="0" w:space="0" w:color="FFFFFF"/>
                                                                  </w:divBdr>
                                                                </w:div>
                                                              </w:divsChild>
                                                            </w:div>
                                                          </w:divsChild>
                                                        </w:div>
                                                        <w:div w:id="522286523">
                                                          <w:marLeft w:val="0"/>
                                                          <w:marRight w:val="0"/>
                                                          <w:marTop w:val="0"/>
                                                          <w:marBottom w:val="60"/>
                                                          <w:divBdr>
                                                            <w:top w:val="none" w:sz="0" w:space="0" w:color="auto"/>
                                                            <w:left w:val="none" w:sz="0" w:space="0" w:color="auto"/>
                                                            <w:bottom w:val="none" w:sz="0" w:space="0" w:color="auto"/>
                                                            <w:right w:val="none" w:sz="0" w:space="0" w:color="auto"/>
                                                          </w:divBdr>
                                                          <w:divsChild>
                                                            <w:div w:id="1948926714">
                                                              <w:marLeft w:val="0"/>
                                                              <w:marRight w:val="0"/>
                                                              <w:marTop w:val="0"/>
                                                              <w:marBottom w:val="0"/>
                                                              <w:divBdr>
                                                                <w:top w:val="none" w:sz="0" w:space="0" w:color="auto"/>
                                                                <w:left w:val="none" w:sz="0" w:space="0" w:color="auto"/>
                                                                <w:bottom w:val="none" w:sz="0" w:space="0" w:color="auto"/>
                                                                <w:right w:val="none" w:sz="0" w:space="0" w:color="auto"/>
                                                              </w:divBdr>
                                                              <w:divsChild>
                                                                <w:div w:id="158750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5227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curement@sema.org.s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rocurement@sema.org.s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rocurement@sema.org.so"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inance@moca.gov.s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3E1D132E4104EA5BF1DFEE79D1B1DA1"/>
        <w:category>
          <w:name w:val="General"/>
          <w:gallery w:val="placeholder"/>
        </w:category>
        <w:types>
          <w:type w:val="bbPlcHdr"/>
        </w:types>
        <w:behaviors>
          <w:behavior w:val="content"/>
        </w:behaviors>
        <w:guid w:val="{60D3582F-0A55-404D-A2E3-81980F382488}"/>
      </w:docPartPr>
      <w:docPartBody>
        <w:p w:rsidR="0026363F" w:rsidRDefault="00150A9F" w:rsidP="00150A9F">
          <w:pPr>
            <w:pStyle w:val="F3E1D132E4104EA5BF1DFEE79D1B1DA141"/>
          </w:pPr>
          <w:r w:rsidRPr="00814716">
            <w:rPr>
              <w:rFonts w:asciiTheme="minorHAnsi" w:hAnsiTheme="minorHAnsi" w:cstheme="minorHAnsi"/>
              <w:i/>
              <w:color w:val="000000" w:themeColor="text1"/>
              <w:sz w:val="22"/>
              <w:szCs w:val="22"/>
            </w:rPr>
            <w:t>[insert: address and email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声ೄ"/>
    <w:panose1 w:val="02020603050405020304"/>
    <w:charset w:val="00"/>
    <w:family w:val="auto"/>
    <w:pitch w:val="variable"/>
    <w:sig w:usb0="E00002FF" w:usb1="5000205A"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26363F"/>
    <w:rsid w:val="00000449"/>
    <w:rsid w:val="00017470"/>
    <w:rsid w:val="00025260"/>
    <w:rsid w:val="00075BC3"/>
    <w:rsid w:val="00087047"/>
    <w:rsid w:val="00094978"/>
    <w:rsid w:val="000A0974"/>
    <w:rsid w:val="000B18E8"/>
    <w:rsid w:val="000F7FD4"/>
    <w:rsid w:val="00150A9F"/>
    <w:rsid w:val="0018385E"/>
    <w:rsid w:val="0026363F"/>
    <w:rsid w:val="00315892"/>
    <w:rsid w:val="00320DEC"/>
    <w:rsid w:val="00322369"/>
    <w:rsid w:val="003D36B7"/>
    <w:rsid w:val="003F72DE"/>
    <w:rsid w:val="00407A7F"/>
    <w:rsid w:val="004E010C"/>
    <w:rsid w:val="00512C21"/>
    <w:rsid w:val="00512D3D"/>
    <w:rsid w:val="005C6378"/>
    <w:rsid w:val="006072A5"/>
    <w:rsid w:val="0066161E"/>
    <w:rsid w:val="00664264"/>
    <w:rsid w:val="00741E61"/>
    <w:rsid w:val="007831F8"/>
    <w:rsid w:val="00783475"/>
    <w:rsid w:val="0079748C"/>
    <w:rsid w:val="007F6362"/>
    <w:rsid w:val="008139CD"/>
    <w:rsid w:val="00826B00"/>
    <w:rsid w:val="00860D59"/>
    <w:rsid w:val="009457D9"/>
    <w:rsid w:val="00974473"/>
    <w:rsid w:val="009F7A50"/>
    <w:rsid w:val="00A52A30"/>
    <w:rsid w:val="00AB0EEB"/>
    <w:rsid w:val="00C54810"/>
    <w:rsid w:val="00CC1A82"/>
    <w:rsid w:val="00D24FE7"/>
    <w:rsid w:val="00D73E97"/>
    <w:rsid w:val="00D84DF3"/>
    <w:rsid w:val="00DE5F9E"/>
    <w:rsid w:val="00EC5214"/>
    <w:rsid w:val="00F343BB"/>
    <w:rsid w:val="00FA22E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6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150A9F"/>
    <w:rPr>
      <w:color w:val="808080"/>
    </w:rPr>
  </w:style>
  <w:style w:type="paragraph" w:customStyle="1" w:styleId="F3E1D132E4104EA5BF1DFEE79D1B1DA141">
    <w:name w:val="F3E1D132E4104EA5BF1DFEE79D1B1DA141"/>
    <w:rsid w:val="00150A9F"/>
    <w:pPr>
      <w:widowControl w:val="0"/>
      <w:overflowPunct w:val="0"/>
      <w:adjustRightInd w:val="0"/>
      <w:spacing w:after="0" w:line="240" w:lineRule="auto"/>
    </w:pPr>
    <w:rPr>
      <w:rFonts w:ascii="Times New Roman" w:hAnsi="Times New Roman" w:cs="Times New Roman"/>
      <w:kern w:val="28"/>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9341094-3098-496d-9de8-37f9cf8d8647">XH5DEQEUNKU6-11-2221</_dlc_DocId>
    <_dlc_DocIdUrl xmlns="79341094-3098-496d-9de8-37f9cf8d8647">
      <Url>http://portal.undp.org.af/sites/ba/scm/_layouts/DocIdRedir.aspx?ID=XH5DEQEUNKU6-11-2221</Url>
      <Description>XH5DEQEUNKU6-11-2221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02BD4E2A16D44AB419523B81A66AD3" ma:contentTypeVersion="0" ma:contentTypeDescription="Create a new document." ma:contentTypeScope="" ma:versionID="a048fb88a5416429d8ee81e378f61dbc">
  <xsd:schema xmlns:xsd="http://www.w3.org/2001/XMLSchema" xmlns:xs="http://www.w3.org/2001/XMLSchema" xmlns:p="http://schemas.microsoft.com/office/2006/metadata/properties" xmlns:ns2="79341094-3098-496d-9de8-37f9cf8d8647" targetNamespace="http://schemas.microsoft.com/office/2006/metadata/properties" ma:root="true" ma:fieldsID="ef324836e7c924654633856fade4b1ac" ns2:_="">
    <xsd:import namespace="79341094-3098-496d-9de8-37f9cf8d864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41094-3098-496d-9de8-37f9cf8d864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4F655-F068-4CA0-A69A-C5A11EB063BC}">
  <ds:schemaRefs>
    <ds:schemaRef ds:uri="http://schemas.microsoft.com/office/2006/metadata/properties"/>
    <ds:schemaRef ds:uri="http://schemas.microsoft.com/office/infopath/2007/PartnerControls"/>
    <ds:schemaRef ds:uri="79341094-3098-496d-9de8-37f9cf8d8647"/>
  </ds:schemaRefs>
</ds:datastoreItem>
</file>

<file path=customXml/itemProps2.xml><?xml version="1.0" encoding="utf-8"?>
<ds:datastoreItem xmlns:ds="http://schemas.openxmlformats.org/officeDocument/2006/customXml" ds:itemID="{80B174A4-6576-4AA4-BBB5-06F403BD1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41094-3098-496d-9de8-37f9cf8d86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720A57-5778-4684-A454-FCAE4117D50C}">
  <ds:schemaRefs>
    <ds:schemaRef ds:uri="http://schemas.microsoft.com/sharepoint/events"/>
  </ds:schemaRefs>
</ds:datastoreItem>
</file>

<file path=customXml/itemProps4.xml><?xml version="1.0" encoding="utf-8"?>
<ds:datastoreItem xmlns:ds="http://schemas.openxmlformats.org/officeDocument/2006/customXml" ds:itemID="{7FA765A7-788C-49FF-878A-00DAFE4724ED}">
  <ds:schemaRefs>
    <ds:schemaRef ds:uri="http://schemas.microsoft.com/sharepoint/v3/contenttype/forms"/>
  </ds:schemaRefs>
</ds:datastoreItem>
</file>

<file path=customXml/itemProps5.xml><?xml version="1.0" encoding="utf-8"?>
<ds:datastoreItem xmlns:ds="http://schemas.openxmlformats.org/officeDocument/2006/customXml" ds:itemID="{08E17FCA-181F-4062-89F8-FFC80EB0F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27</Pages>
  <Words>7129</Words>
  <Characters>40640</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Invitation to Bid</vt:lpstr>
    </vt:vector>
  </TitlesOfParts>
  <Company>Microsoft</Company>
  <LinksUpToDate>false</LinksUpToDate>
  <CharactersWithSpaces>47674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Bid</dc:title>
  <dc:creator>Aveen.Nouri</dc:creator>
  <cp:lastModifiedBy>lenovo</cp:lastModifiedBy>
  <cp:revision>12</cp:revision>
  <cp:lastPrinted>2021-01-17T09:35:00Z</cp:lastPrinted>
  <dcterms:created xsi:type="dcterms:W3CDTF">2021-12-05T09:48:00Z</dcterms:created>
  <dcterms:modified xsi:type="dcterms:W3CDTF">2021-12-08T10:09:00Z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0x010100A502BD4E2A16D44AB419523B81A66AD3</vt:lpwstr>
  </property>
  <property fmtid="{D5CDD505-2E9C-101B-9397-08002B2CF9AE}" pid="3" name="_dlc_DocIdItemGuid">
    <vt:lpwstr>661203ed-577c-4b99-a23a-bab4e3d3fcc2</vt:lpwstr>
  </property>
</Properties>
</file>